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D03A0" w:rsidRPr="00B66103" w14:paraId="0B9EB9D4" w14:textId="77777777">
        <w:trPr>
          <w:trHeight w:val="20"/>
          <w:jc w:val="center"/>
        </w:trPr>
        <w:tc>
          <w:tcPr>
            <w:tcW w:w="1186" w:type="pct"/>
            <w:shd w:val="clear" w:color="auto" w:fill="auto"/>
          </w:tcPr>
          <w:p w14:paraId="5C6605B7" w14:textId="77777777" w:rsidR="008D03A0" w:rsidRPr="00B66103" w:rsidRDefault="003B24BD">
            <w:pPr>
              <w:pStyle w:val="BodyText"/>
              <w:ind w:left="90"/>
              <w:jc w:val="left"/>
              <w:rPr>
                <w:rFonts w:ascii="Arial" w:hAnsi="Arial" w:cs="Arial"/>
                <w:bCs/>
                <w:sz w:val="20"/>
                <w:szCs w:val="20"/>
                <w:lang w:val="en-GB" w:eastAsia="en-US"/>
              </w:rPr>
            </w:pPr>
            <w:r w:rsidRPr="00B66103">
              <w:rPr>
                <w:rFonts w:ascii="Arial" w:hAnsi="Arial" w:cs="Arial"/>
                <w:bCs/>
                <w:sz w:val="20"/>
                <w:szCs w:val="20"/>
                <w:lang w:val="en-GB" w:eastAsia="en-US"/>
              </w:rPr>
              <w:t>Journal Name:</w:t>
            </w:r>
          </w:p>
        </w:tc>
        <w:tc>
          <w:tcPr>
            <w:tcW w:w="3814" w:type="pct"/>
            <w:shd w:val="clear" w:color="auto" w:fill="auto"/>
          </w:tcPr>
          <w:p w14:paraId="50F6155F" w14:textId="77777777" w:rsidR="008D03A0" w:rsidRPr="00B66103" w:rsidRDefault="003B24BD">
            <w:pPr>
              <w:rPr>
                <w:rFonts w:ascii="Arial" w:hAnsi="Arial" w:cs="Arial"/>
                <w:b/>
                <w:bCs/>
                <w:color w:val="0000FF"/>
                <w:sz w:val="20"/>
                <w:szCs w:val="20"/>
                <w:lang w:val="en-GB"/>
              </w:rPr>
            </w:pPr>
            <w:r w:rsidRPr="00B66103">
              <w:rPr>
                <w:rFonts w:ascii="Arial" w:hAnsi="Arial" w:cs="Arial"/>
                <w:b/>
                <w:bCs/>
                <w:color w:val="0000FF"/>
                <w:sz w:val="20"/>
                <w:szCs w:val="20"/>
                <w:lang w:val="en-GB"/>
              </w:rPr>
              <w:t>Journal of Advances in Medicine and Medical Research</w:t>
            </w:r>
          </w:p>
        </w:tc>
      </w:tr>
      <w:tr w:rsidR="008D03A0" w:rsidRPr="00B66103" w14:paraId="5389770C" w14:textId="77777777">
        <w:trPr>
          <w:trHeight w:val="20"/>
          <w:jc w:val="center"/>
        </w:trPr>
        <w:tc>
          <w:tcPr>
            <w:tcW w:w="1186" w:type="pct"/>
            <w:shd w:val="clear" w:color="auto" w:fill="auto"/>
          </w:tcPr>
          <w:p w14:paraId="634BA519" w14:textId="77777777" w:rsidR="008D03A0" w:rsidRPr="00B66103" w:rsidRDefault="003B24BD">
            <w:pPr>
              <w:pStyle w:val="BodyText"/>
              <w:ind w:left="90"/>
              <w:jc w:val="left"/>
              <w:rPr>
                <w:rFonts w:ascii="Arial" w:hAnsi="Arial" w:cs="Arial"/>
                <w:bCs/>
                <w:sz w:val="20"/>
                <w:szCs w:val="20"/>
                <w:lang w:val="en-GB" w:eastAsia="en-US"/>
              </w:rPr>
            </w:pPr>
            <w:r w:rsidRPr="00B66103">
              <w:rPr>
                <w:rFonts w:ascii="Arial" w:hAnsi="Arial" w:cs="Arial"/>
                <w:bCs/>
                <w:sz w:val="20"/>
                <w:szCs w:val="20"/>
                <w:lang w:val="en-GB" w:eastAsia="en-US"/>
              </w:rPr>
              <w:t>Manuscript Number:</w:t>
            </w:r>
          </w:p>
        </w:tc>
        <w:tc>
          <w:tcPr>
            <w:tcW w:w="3814" w:type="pct"/>
            <w:shd w:val="clear" w:color="auto" w:fill="auto"/>
          </w:tcPr>
          <w:p w14:paraId="68099AED" w14:textId="77777777" w:rsidR="008D03A0" w:rsidRPr="00B66103" w:rsidRDefault="00CB56DF">
            <w:pPr>
              <w:pStyle w:val="NormalWeb"/>
              <w:spacing w:before="0" w:beforeAutospacing="0" w:after="0" w:afterAutospacing="0"/>
              <w:rPr>
                <w:rFonts w:ascii="Arial" w:hAnsi="Arial" w:cs="Arial"/>
                <w:bCs/>
                <w:sz w:val="20"/>
                <w:szCs w:val="20"/>
                <w:lang w:val="en-GB"/>
              </w:rPr>
            </w:pPr>
            <w:r w:rsidRPr="00B66103">
              <w:rPr>
                <w:rFonts w:ascii="Arial" w:hAnsi="Arial" w:cs="Arial"/>
                <w:b/>
                <w:bCs/>
                <w:sz w:val="20"/>
                <w:szCs w:val="20"/>
                <w:lang w:val="en-GB"/>
              </w:rPr>
              <w:t>Ms_JAMMR_156506</w:t>
            </w:r>
          </w:p>
        </w:tc>
      </w:tr>
      <w:tr w:rsidR="008D03A0" w:rsidRPr="00B66103" w14:paraId="1ABAD522" w14:textId="77777777">
        <w:trPr>
          <w:trHeight w:val="20"/>
          <w:jc w:val="center"/>
        </w:trPr>
        <w:tc>
          <w:tcPr>
            <w:tcW w:w="1186" w:type="pct"/>
            <w:shd w:val="clear" w:color="auto" w:fill="auto"/>
          </w:tcPr>
          <w:p w14:paraId="5BA8F85A" w14:textId="77777777" w:rsidR="008D03A0" w:rsidRPr="00B66103" w:rsidRDefault="003B24BD">
            <w:pPr>
              <w:pStyle w:val="BodyText"/>
              <w:ind w:left="90"/>
              <w:jc w:val="left"/>
              <w:rPr>
                <w:rFonts w:ascii="Arial" w:hAnsi="Arial" w:cs="Arial"/>
                <w:bCs/>
                <w:sz w:val="20"/>
                <w:szCs w:val="20"/>
                <w:lang w:val="en-GB" w:eastAsia="en-US"/>
              </w:rPr>
            </w:pPr>
            <w:r w:rsidRPr="00B66103">
              <w:rPr>
                <w:rFonts w:ascii="Arial" w:hAnsi="Arial" w:cs="Arial"/>
                <w:bCs/>
                <w:sz w:val="20"/>
                <w:szCs w:val="20"/>
                <w:lang w:val="en-GB" w:eastAsia="en-US"/>
              </w:rPr>
              <w:t xml:space="preserve">Title of the Manuscript: </w:t>
            </w:r>
          </w:p>
        </w:tc>
        <w:tc>
          <w:tcPr>
            <w:tcW w:w="3814" w:type="pct"/>
            <w:shd w:val="clear" w:color="auto" w:fill="auto"/>
          </w:tcPr>
          <w:p w14:paraId="7C4C6B3C" w14:textId="77777777" w:rsidR="008D03A0" w:rsidRPr="00B66103" w:rsidRDefault="00CB56DF" w:rsidP="00CB56DF">
            <w:pPr>
              <w:rPr>
                <w:rFonts w:ascii="Arial" w:eastAsia="Arial Unicode MS" w:hAnsi="Arial" w:cs="Arial"/>
                <w:b/>
                <w:sz w:val="20"/>
                <w:szCs w:val="20"/>
                <w:lang w:val="en-GB"/>
              </w:rPr>
            </w:pPr>
            <w:r w:rsidRPr="00B66103">
              <w:rPr>
                <w:rFonts w:ascii="Arial" w:eastAsia="Arial Unicode MS" w:hAnsi="Arial" w:cs="Arial"/>
                <w:b/>
                <w:sz w:val="20"/>
                <w:szCs w:val="20"/>
                <w:lang w:val="en-GB"/>
              </w:rPr>
              <w:t>Hypertensive Disorders of Pregnancy: Epidemiology, Clinical, and Management in Kisangani</w:t>
            </w:r>
          </w:p>
        </w:tc>
      </w:tr>
      <w:tr w:rsidR="008D03A0" w:rsidRPr="00B66103" w14:paraId="106E0670" w14:textId="77777777">
        <w:trPr>
          <w:trHeight w:val="20"/>
          <w:jc w:val="center"/>
        </w:trPr>
        <w:tc>
          <w:tcPr>
            <w:tcW w:w="1186" w:type="pct"/>
            <w:shd w:val="clear" w:color="auto" w:fill="auto"/>
          </w:tcPr>
          <w:p w14:paraId="0C8F4868" w14:textId="77777777" w:rsidR="008D03A0" w:rsidRPr="00B66103" w:rsidRDefault="003B24BD">
            <w:pPr>
              <w:pStyle w:val="BodyText"/>
              <w:ind w:left="90"/>
              <w:jc w:val="left"/>
              <w:rPr>
                <w:rFonts w:ascii="Arial" w:hAnsi="Arial" w:cs="Arial"/>
                <w:bCs/>
                <w:sz w:val="20"/>
                <w:szCs w:val="20"/>
                <w:lang w:val="en-GB" w:eastAsia="en-US"/>
              </w:rPr>
            </w:pPr>
            <w:r w:rsidRPr="00B66103">
              <w:rPr>
                <w:rFonts w:ascii="Arial" w:hAnsi="Arial" w:cs="Arial"/>
                <w:bCs/>
                <w:sz w:val="20"/>
                <w:szCs w:val="20"/>
                <w:lang w:val="en-GB" w:eastAsia="en-US"/>
              </w:rPr>
              <w:t>Type of the Article</w:t>
            </w:r>
          </w:p>
        </w:tc>
        <w:tc>
          <w:tcPr>
            <w:tcW w:w="3814" w:type="pct"/>
            <w:shd w:val="clear" w:color="auto" w:fill="auto"/>
          </w:tcPr>
          <w:p w14:paraId="6FD96318" w14:textId="77777777" w:rsidR="008D03A0" w:rsidRPr="00B66103" w:rsidRDefault="003B24BD">
            <w:pPr>
              <w:pStyle w:val="NormalWeb"/>
              <w:spacing w:before="0" w:beforeAutospacing="0" w:after="0" w:afterAutospacing="0"/>
              <w:rPr>
                <w:rFonts w:ascii="Arial" w:hAnsi="Arial" w:cs="Arial"/>
                <w:b/>
                <w:sz w:val="20"/>
                <w:szCs w:val="20"/>
                <w:lang w:val="en-GB"/>
              </w:rPr>
            </w:pPr>
            <w:r w:rsidRPr="00B66103">
              <w:rPr>
                <w:rFonts w:ascii="Arial" w:hAnsi="Arial" w:cs="Arial"/>
                <w:b/>
                <w:sz w:val="20"/>
                <w:szCs w:val="20"/>
                <w:lang w:val="en-GB"/>
              </w:rPr>
              <w:t>Research Article</w:t>
            </w:r>
          </w:p>
          <w:p w14:paraId="01BB7B18" w14:textId="77777777" w:rsidR="008D03A0" w:rsidRPr="00B66103" w:rsidRDefault="008D03A0">
            <w:pPr>
              <w:pStyle w:val="NormalWeb"/>
              <w:spacing w:before="0" w:beforeAutospacing="0" w:after="0" w:afterAutospacing="0"/>
              <w:rPr>
                <w:rFonts w:ascii="Arial" w:hAnsi="Arial" w:cs="Arial"/>
                <w:b/>
                <w:sz w:val="20"/>
                <w:szCs w:val="20"/>
                <w:lang w:val="en-GB"/>
              </w:rPr>
            </w:pPr>
          </w:p>
        </w:tc>
      </w:tr>
    </w:tbl>
    <w:p w14:paraId="67F9AB70" w14:textId="77777777" w:rsidR="008D03A0" w:rsidRPr="00B66103" w:rsidRDefault="008D03A0">
      <w:pPr>
        <w:pStyle w:val="BodyText"/>
        <w:rPr>
          <w:rFonts w:ascii="Arial" w:hAnsi="Arial" w:cs="Arial"/>
          <w:i/>
          <w:sz w:val="20"/>
          <w:szCs w:val="20"/>
          <w:u w:val="single"/>
          <w:lang w:val="en-GB"/>
        </w:rPr>
      </w:pPr>
    </w:p>
    <w:p w14:paraId="7032D3BB" w14:textId="77777777" w:rsidR="008D03A0" w:rsidRPr="00B66103" w:rsidRDefault="008D03A0">
      <w:pPr>
        <w:pStyle w:val="BodyText"/>
        <w:rPr>
          <w:rFonts w:ascii="Arial" w:hAnsi="Arial" w:cs="Arial"/>
          <w:i/>
          <w:sz w:val="20"/>
          <w:szCs w:val="20"/>
          <w:u w:val="single"/>
          <w:lang w:val="en-GB"/>
        </w:rPr>
      </w:pPr>
    </w:p>
    <w:p w14:paraId="52DB1FE5" w14:textId="77777777" w:rsidR="008D03A0" w:rsidRPr="00B66103" w:rsidRDefault="008D03A0">
      <w:pPr>
        <w:pStyle w:val="BodyText"/>
        <w:rPr>
          <w:rFonts w:ascii="Arial" w:hAnsi="Arial" w:cs="Arial"/>
          <w:sz w:val="20"/>
          <w:szCs w:val="20"/>
          <w:lang w:val="en-GB"/>
        </w:rPr>
      </w:pPr>
    </w:p>
    <w:p w14:paraId="3B637A18" w14:textId="77777777" w:rsidR="008D03A0" w:rsidRPr="00B66103" w:rsidRDefault="008D03A0">
      <w:pPr>
        <w:pStyle w:val="BodyText"/>
        <w:rPr>
          <w:rFonts w:ascii="Arial" w:hAnsi="Arial" w:cs="Arial"/>
          <w:sz w:val="20"/>
          <w:szCs w:val="20"/>
          <w:lang w:val="en-GB"/>
        </w:rPr>
      </w:pPr>
    </w:p>
    <w:p w14:paraId="724FC5C1" w14:textId="77777777" w:rsidR="008D03A0" w:rsidRPr="00B66103" w:rsidRDefault="003B24BD">
      <w:pPr>
        <w:pStyle w:val="BodyText"/>
        <w:rPr>
          <w:rFonts w:ascii="Arial" w:hAnsi="Arial" w:cs="Arial"/>
          <w:b/>
          <w:sz w:val="20"/>
          <w:szCs w:val="20"/>
          <w:u w:val="single"/>
          <w:lang w:val="en-GB"/>
        </w:rPr>
      </w:pPr>
      <w:r w:rsidRPr="00B66103">
        <w:rPr>
          <w:rFonts w:ascii="Arial" w:hAnsi="Arial" w:cs="Arial"/>
          <w:b/>
          <w:sz w:val="20"/>
          <w:szCs w:val="20"/>
          <w:highlight w:val="yellow"/>
          <w:u w:val="single"/>
          <w:lang w:val="en-GB"/>
        </w:rPr>
        <w:t>PART 1 (Importance of the manuscript)</w:t>
      </w:r>
      <w:r w:rsidRPr="00B66103">
        <w:rPr>
          <w:rFonts w:ascii="Arial" w:hAnsi="Arial" w:cs="Arial"/>
          <w:b/>
          <w:sz w:val="20"/>
          <w:szCs w:val="20"/>
          <w:u w:val="single"/>
          <w:lang w:val="en-GB"/>
        </w:rPr>
        <w:t xml:space="preserve"> </w:t>
      </w:r>
    </w:p>
    <w:p w14:paraId="7962718C" w14:textId="77777777" w:rsidR="008D03A0" w:rsidRPr="00B66103"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D03A0" w:rsidRPr="00B66103" w14:paraId="79766B9F" w14:textId="77777777">
        <w:trPr>
          <w:trHeight w:val="20"/>
          <w:jc w:val="center"/>
        </w:trPr>
        <w:tc>
          <w:tcPr>
            <w:tcW w:w="1789" w:type="pct"/>
            <w:shd w:val="clear" w:color="auto" w:fill="auto"/>
            <w:noWrap/>
          </w:tcPr>
          <w:p w14:paraId="50AB128D" w14:textId="77777777" w:rsidR="008D03A0" w:rsidRPr="00B66103" w:rsidRDefault="008D03A0">
            <w:pPr>
              <w:pStyle w:val="Heading2"/>
              <w:jc w:val="left"/>
              <w:rPr>
                <w:rFonts w:ascii="Arial" w:hAnsi="Arial" w:cs="Arial"/>
                <w:lang w:val="en-GB" w:eastAsia="en-US"/>
              </w:rPr>
            </w:pPr>
          </w:p>
        </w:tc>
        <w:tc>
          <w:tcPr>
            <w:tcW w:w="1844" w:type="pct"/>
            <w:shd w:val="clear" w:color="auto" w:fill="auto"/>
          </w:tcPr>
          <w:p w14:paraId="4DF38D74" w14:textId="77777777" w:rsidR="008D03A0" w:rsidRPr="00B66103" w:rsidRDefault="003B24BD">
            <w:pPr>
              <w:pStyle w:val="Heading2"/>
              <w:jc w:val="left"/>
              <w:rPr>
                <w:rFonts w:ascii="Arial" w:hAnsi="Arial" w:cs="Arial"/>
                <w:lang w:val="en-GB" w:eastAsia="en-US"/>
              </w:rPr>
            </w:pPr>
            <w:r w:rsidRPr="00B66103">
              <w:rPr>
                <w:rFonts w:ascii="Arial" w:hAnsi="Arial" w:cs="Arial"/>
                <w:lang w:val="en-GB" w:eastAsia="en-US"/>
              </w:rPr>
              <w:t>Comments of the Reviewers</w:t>
            </w:r>
          </w:p>
        </w:tc>
        <w:tc>
          <w:tcPr>
            <w:tcW w:w="1367" w:type="pct"/>
            <w:shd w:val="clear" w:color="auto" w:fill="auto"/>
          </w:tcPr>
          <w:p w14:paraId="13867A01" w14:textId="77777777" w:rsidR="008D03A0" w:rsidRPr="00B66103" w:rsidRDefault="003B24BD">
            <w:pPr>
              <w:spacing w:after="160" w:line="259" w:lineRule="auto"/>
              <w:rPr>
                <w:rFonts w:ascii="Arial" w:eastAsia="Calibri" w:hAnsi="Arial" w:cs="Arial"/>
                <w:kern w:val="2"/>
                <w:sz w:val="20"/>
                <w:szCs w:val="20"/>
                <w:lang w:val="en-GB"/>
              </w:rPr>
            </w:pPr>
            <w:r w:rsidRPr="00B66103">
              <w:rPr>
                <w:rFonts w:ascii="Arial" w:eastAsia="Calibri" w:hAnsi="Arial" w:cs="Arial"/>
                <w:b/>
                <w:kern w:val="2"/>
                <w:sz w:val="20"/>
                <w:szCs w:val="20"/>
                <w:lang w:val="en-GB"/>
              </w:rPr>
              <w:t>Author’s Feedback</w:t>
            </w:r>
            <w:r w:rsidRPr="00B66103">
              <w:rPr>
                <w:rFonts w:ascii="Arial" w:eastAsia="Calibri" w:hAnsi="Arial" w:cs="Arial"/>
                <w:kern w:val="2"/>
                <w:sz w:val="20"/>
                <w:szCs w:val="20"/>
                <w:lang w:val="en-GB"/>
              </w:rPr>
              <w:t xml:space="preserve"> </w:t>
            </w:r>
          </w:p>
          <w:p w14:paraId="29032A31" w14:textId="77777777" w:rsidR="008D03A0" w:rsidRPr="00B66103" w:rsidRDefault="008D03A0">
            <w:pPr>
              <w:pStyle w:val="Heading2"/>
              <w:jc w:val="left"/>
              <w:rPr>
                <w:rFonts w:ascii="Arial" w:hAnsi="Arial" w:cs="Arial"/>
                <w:b w:val="0"/>
                <w:lang w:val="en-GB" w:eastAsia="en-US"/>
              </w:rPr>
            </w:pPr>
          </w:p>
        </w:tc>
      </w:tr>
      <w:tr w:rsidR="008D03A0" w:rsidRPr="00B66103" w14:paraId="421C18FF" w14:textId="77777777">
        <w:trPr>
          <w:trHeight w:val="20"/>
          <w:jc w:val="center"/>
        </w:trPr>
        <w:tc>
          <w:tcPr>
            <w:tcW w:w="1789" w:type="pct"/>
            <w:shd w:val="clear" w:color="auto" w:fill="auto"/>
            <w:noWrap/>
          </w:tcPr>
          <w:p w14:paraId="4F0B9A16" w14:textId="77777777" w:rsidR="008D03A0" w:rsidRPr="00B66103" w:rsidRDefault="003B24BD">
            <w:pPr>
              <w:rPr>
                <w:rFonts w:ascii="Arial" w:eastAsia="MS Mincho" w:hAnsi="Arial" w:cs="Arial"/>
                <w:bCs/>
                <w:sz w:val="20"/>
                <w:szCs w:val="20"/>
                <w:lang w:val="en-GB"/>
              </w:rPr>
            </w:pPr>
            <w:r w:rsidRPr="00B66103">
              <w:rPr>
                <w:rFonts w:ascii="Arial" w:hAnsi="Arial" w:cs="Arial"/>
                <w:b/>
                <w:bCs/>
                <w:sz w:val="20"/>
                <w:szCs w:val="20"/>
                <w:lang w:val="en-GB"/>
              </w:rPr>
              <w:t>Please write a few sentences regarding the importance of this manuscript for the scientific community.</w:t>
            </w:r>
            <w:r w:rsidRPr="00B66103">
              <w:rPr>
                <w:rFonts w:ascii="Arial" w:hAnsi="Arial" w:cs="Arial"/>
                <w:bCs/>
                <w:sz w:val="20"/>
                <w:szCs w:val="20"/>
                <w:lang w:val="en-GB"/>
              </w:rPr>
              <w:t xml:space="preserve"> A minimum of 3-4 sentences may be required for this part.</w:t>
            </w:r>
          </w:p>
        </w:tc>
        <w:tc>
          <w:tcPr>
            <w:tcW w:w="1844" w:type="pct"/>
            <w:shd w:val="clear" w:color="auto" w:fill="auto"/>
          </w:tcPr>
          <w:p w14:paraId="0B232A6B" w14:textId="34B732E5" w:rsidR="008D03A0" w:rsidRPr="00B66103" w:rsidRDefault="009002F6" w:rsidP="0066036E">
            <w:pPr>
              <w:pStyle w:val="ListParagraph"/>
              <w:ind w:left="0"/>
              <w:jc w:val="both"/>
              <w:rPr>
                <w:rFonts w:ascii="Arial" w:hAnsi="Arial" w:cs="Arial"/>
                <w:sz w:val="20"/>
                <w:szCs w:val="20"/>
                <w:lang w:val="en-GB"/>
              </w:rPr>
            </w:pPr>
            <w:r w:rsidRPr="00B66103">
              <w:rPr>
                <w:rFonts w:ascii="Arial" w:hAnsi="Arial" w:cs="Arial"/>
                <w:sz w:val="20"/>
                <w:szCs w:val="20"/>
                <w:lang w:val="en-GB"/>
              </w:rPr>
              <w:t>This manuscript provides valuable, context-specific data in epidemiology, clinical presentation, and management of hypertensive disorders of pregnancy in Kisangani, a setting underrepresented in global maternal-health literature. By reporting prevalence, patient profiles, diagnostic timing, and treatment practices across four health facilities, the study helps illuminate gaps in antenatal care, diagnostic criteria application, and therapeutic availability in a low-resource Congolese context. These findings can inform local clinical guidelines, targeted training, and resource allocation, and they contribute comparative data for regional and global meta-analyses on hypertensive disorders in pregnancy.</w:t>
            </w:r>
          </w:p>
        </w:tc>
        <w:tc>
          <w:tcPr>
            <w:tcW w:w="1367" w:type="pct"/>
            <w:shd w:val="clear" w:color="auto" w:fill="auto"/>
          </w:tcPr>
          <w:p w14:paraId="5F1EF7FA" w14:textId="77777777" w:rsidR="008D03A0" w:rsidRPr="00B66103" w:rsidRDefault="008D03A0">
            <w:pPr>
              <w:pStyle w:val="Heading2"/>
              <w:jc w:val="left"/>
              <w:rPr>
                <w:rFonts w:ascii="Arial" w:hAnsi="Arial" w:cs="Arial"/>
                <w:b w:val="0"/>
                <w:lang w:val="en-GB" w:eastAsia="en-US"/>
              </w:rPr>
            </w:pPr>
          </w:p>
        </w:tc>
      </w:tr>
    </w:tbl>
    <w:p w14:paraId="4AF7CD0C" w14:textId="77777777" w:rsidR="008D03A0" w:rsidRPr="00B66103" w:rsidRDefault="008D03A0">
      <w:pPr>
        <w:rPr>
          <w:rFonts w:ascii="Arial" w:hAnsi="Arial" w:cs="Arial"/>
          <w:sz w:val="20"/>
          <w:szCs w:val="20"/>
          <w:lang w:val="en-GB"/>
        </w:rPr>
      </w:pPr>
    </w:p>
    <w:p w14:paraId="1F821A1B" w14:textId="77777777" w:rsidR="008D03A0" w:rsidRPr="00B66103" w:rsidRDefault="008D03A0">
      <w:pPr>
        <w:rPr>
          <w:rFonts w:ascii="Arial" w:hAnsi="Arial" w:cs="Arial"/>
          <w:sz w:val="20"/>
          <w:szCs w:val="20"/>
          <w:lang w:val="en-GB"/>
        </w:rPr>
      </w:pPr>
    </w:p>
    <w:p w14:paraId="5D3041FE" w14:textId="77777777" w:rsidR="008D03A0" w:rsidRPr="00B66103" w:rsidRDefault="008D03A0">
      <w:pPr>
        <w:rPr>
          <w:rFonts w:ascii="Arial" w:hAnsi="Arial" w:cs="Arial"/>
          <w:sz w:val="20"/>
          <w:szCs w:val="20"/>
          <w:lang w:val="en-GB"/>
        </w:rPr>
      </w:pPr>
    </w:p>
    <w:p w14:paraId="1F60925B" w14:textId="77777777" w:rsidR="008D03A0" w:rsidRPr="00B66103" w:rsidRDefault="003B24BD">
      <w:pPr>
        <w:pStyle w:val="Heading2"/>
        <w:jc w:val="left"/>
        <w:rPr>
          <w:rFonts w:ascii="Arial" w:hAnsi="Arial" w:cs="Arial"/>
          <w:highlight w:val="yellow"/>
          <w:u w:val="single"/>
          <w:lang w:val="en-GB" w:eastAsia="en-US"/>
        </w:rPr>
      </w:pPr>
      <w:r w:rsidRPr="00B66103">
        <w:rPr>
          <w:rFonts w:ascii="Arial" w:hAnsi="Arial" w:cs="Arial"/>
          <w:highlight w:val="yellow"/>
          <w:u w:val="single"/>
          <w:lang w:val="en-GB" w:eastAsia="en-US"/>
        </w:rPr>
        <w:t>PART 2.1 (Objective Evaluation)</w:t>
      </w:r>
    </w:p>
    <w:p w14:paraId="56DB61CF" w14:textId="77777777" w:rsidR="008D03A0" w:rsidRPr="00B66103"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D03A0" w:rsidRPr="00B66103" w14:paraId="6B938AD1" w14:textId="77777777">
        <w:trPr>
          <w:trHeight w:val="20"/>
          <w:tblHeader/>
          <w:jc w:val="center"/>
        </w:trPr>
        <w:tc>
          <w:tcPr>
            <w:tcW w:w="1790" w:type="pct"/>
            <w:shd w:val="clear" w:color="auto" w:fill="auto"/>
            <w:noWrap/>
          </w:tcPr>
          <w:p w14:paraId="3944173E" w14:textId="77777777" w:rsidR="008D03A0" w:rsidRPr="00B66103" w:rsidRDefault="008D03A0">
            <w:pPr>
              <w:pStyle w:val="Heading2"/>
              <w:jc w:val="left"/>
              <w:rPr>
                <w:rFonts w:ascii="Arial" w:hAnsi="Arial" w:cs="Arial"/>
                <w:lang w:val="en-GB" w:eastAsia="en-US"/>
              </w:rPr>
            </w:pPr>
          </w:p>
        </w:tc>
        <w:tc>
          <w:tcPr>
            <w:tcW w:w="1843" w:type="pct"/>
            <w:shd w:val="clear" w:color="auto" w:fill="auto"/>
          </w:tcPr>
          <w:p w14:paraId="043C8596" w14:textId="77777777" w:rsidR="008D03A0" w:rsidRPr="00B66103" w:rsidRDefault="003B24BD">
            <w:pPr>
              <w:pStyle w:val="Heading2"/>
              <w:jc w:val="left"/>
              <w:rPr>
                <w:rFonts w:ascii="Arial" w:hAnsi="Arial" w:cs="Arial"/>
                <w:lang w:val="en-GB" w:eastAsia="en-US"/>
              </w:rPr>
            </w:pPr>
            <w:r w:rsidRPr="00B66103">
              <w:rPr>
                <w:rFonts w:ascii="Arial" w:hAnsi="Arial" w:cs="Arial"/>
                <w:lang w:val="en-GB" w:eastAsia="en-US"/>
              </w:rPr>
              <w:t>Rating of the Reviewers</w:t>
            </w:r>
          </w:p>
        </w:tc>
        <w:tc>
          <w:tcPr>
            <w:tcW w:w="1367" w:type="pct"/>
            <w:shd w:val="clear" w:color="auto" w:fill="auto"/>
          </w:tcPr>
          <w:p w14:paraId="20DD79BA" w14:textId="77777777" w:rsidR="008D03A0" w:rsidRPr="00B66103" w:rsidRDefault="003B24BD">
            <w:pPr>
              <w:spacing w:after="160" w:line="259" w:lineRule="auto"/>
              <w:rPr>
                <w:rFonts w:ascii="Arial" w:hAnsi="Arial" w:cs="Arial"/>
                <w:b/>
                <w:sz w:val="20"/>
                <w:szCs w:val="20"/>
                <w:lang w:val="en-GB"/>
              </w:rPr>
            </w:pPr>
            <w:r w:rsidRPr="00B66103">
              <w:rPr>
                <w:rFonts w:ascii="Arial" w:eastAsia="Calibri" w:hAnsi="Arial" w:cs="Arial"/>
                <w:b/>
                <w:kern w:val="2"/>
                <w:sz w:val="20"/>
                <w:szCs w:val="20"/>
                <w:lang w:val="en-GB"/>
              </w:rPr>
              <w:t>Author’s Feedback</w:t>
            </w:r>
            <w:r w:rsidRPr="00B66103">
              <w:rPr>
                <w:rFonts w:ascii="Arial" w:eastAsia="Calibri" w:hAnsi="Arial" w:cs="Arial"/>
                <w:kern w:val="2"/>
                <w:sz w:val="20"/>
                <w:szCs w:val="20"/>
                <w:lang w:val="en-GB"/>
              </w:rPr>
              <w:t xml:space="preserve"> </w:t>
            </w:r>
          </w:p>
        </w:tc>
      </w:tr>
      <w:tr w:rsidR="008D03A0" w:rsidRPr="00B66103" w14:paraId="1AA1AE81" w14:textId="77777777">
        <w:trPr>
          <w:trHeight w:val="20"/>
          <w:jc w:val="center"/>
        </w:trPr>
        <w:tc>
          <w:tcPr>
            <w:tcW w:w="1790" w:type="pct"/>
            <w:shd w:val="clear" w:color="auto" w:fill="auto"/>
            <w:noWrap/>
          </w:tcPr>
          <w:p w14:paraId="16416140" w14:textId="77777777" w:rsidR="008D03A0" w:rsidRPr="00B66103" w:rsidRDefault="003B24BD">
            <w:pPr>
              <w:rPr>
                <w:rFonts w:ascii="Arial" w:hAnsi="Arial" w:cs="Arial"/>
                <w:b/>
                <w:bCs/>
                <w:sz w:val="20"/>
                <w:szCs w:val="20"/>
                <w:lang w:val="en-GB"/>
              </w:rPr>
            </w:pPr>
            <w:r w:rsidRPr="00B66103">
              <w:rPr>
                <w:rFonts w:ascii="Arial" w:hAnsi="Arial" w:cs="Arial"/>
                <w:b/>
                <w:bCs/>
                <w:sz w:val="20"/>
                <w:szCs w:val="20"/>
                <w:lang w:val="en-GB"/>
              </w:rPr>
              <w:t xml:space="preserve">1. Is the title clear and appropriate for the study? </w:t>
            </w:r>
          </w:p>
          <w:p w14:paraId="653C8853"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5E46BB35" w14:textId="77777777" w:rsidR="008D03A0" w:rsidRPr="00B66103" w:rsidRDefault="003B24BD">
            <w:pPr>
              <w:rPr>
                <w:rFonts w:ascii="Arial" w:hAnsi="Arial" w:cs="Arial"/>
                <w:sz w:val="20"/>
                <w:szCs w:val="20"/>
                <w:u w:val="single"/>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F3D2D2" w14:textId="77777777" w:rsidR="008D03A0" w:rsidRPr="00B66103" w:rsidRDefault="009002F6" w:rsidP="004702C3">
            <w:pPr>
              <w:ind w:left="360"/>
              <w:jc w:val="both"/>
              <w:rPr>
                <w:rFonts w:ascii="Arial" w:hAnsi="Arial" w:cs="Arial"/>
                <w:sz w:val="20"/>
                <w:szCs w:val="20"/>
                <w:lang w:val="en-GB"/>
              </w:rPr>
            </w:pPr>
            <w:r w:rsidRPr="00B66103">
              <w:rPr>
                <w:rFonts w:ascii="Arial" w:hAnsi="Arial" w:cs="Arial"/>
                <w:sz w:val="20"/>
                <w:szCs w:val="20"/>
                <w:lang w:val="en-GB"/>
              </w:rPr>
              <w:t>Score =4</w:t>
            </w:r>
          </w:p>
          <w:p w14:paraId="5A88BF09" w14:textId="5380172D" w:rsidR="009002F6" w:rsidRPr="00B66103" w:rsidRDefault="009002F6" w:rsidP="004702C3">
            <w:pPr>
              <w:ind w:left="360"/>
              <w:jc w:val="both"/>
              <w:rPr>
                <w:rFonts w:ascii="Arial" w:hAnsi="Arial" w:cs="Arial"/>
                <w:b/>
                <w:bCs/>
                <w:sz w:val="20"/>
                <w:szCs w:val="20"/>
                <w:lang w:val="en-GB"/>
              </w:rPr>
            </w:pPr>
            <w:r w:rsidRPr="00B66103">
              <w:rPr>
                <w:rFonts w:ascii="Arial" w:hAnsi="Arial" w:cs="Arial"/>
                <w:sz w:val="20"/>
                <w:szCs w:val="20"/>
                <w:lang w:val="en-GB"/>
              </w:rPr>
              <w:t>The title is clear and specific about the condition, scope, and location. Suggestion: consider specifying the study design and year for greater precision.</w:t>
            </w:r>
          </w:p>
        </w:tc>
        <w:tc>
          <w:tcPr>
            <w:tcW w:w="1367" w:type="pct"/>
            <w:shd w:val="clear" w:color="auto" w:fill="auto"/>
          </w:tcPr>
          <w:p w14:paraId="4B15B3DB" w14:textId="77777777" w:rsidR="008D03A0" w:rsidRPr="00B66103" w:rsidRDefault="008D03A0">
            <w:pPr>
              <w:pStyle w:val="Heading2"/>
              <w:jc w:val="left"/>
              <w:rPr>
                <w:rFonts w:ascii="Arial" w:hAnsi="Arial" w:cs="Arial"/>
                <w:b w:val="0"/>
                <w:lang w:val="en-GB" w:eastAsia="en-US"/>
              </w:rPr>
            </w:pPr>
          </w:p>
        </w:tc>
      </w:tr>
      <w:tr w:rsidR="008D03A0" w:rsidRPr="00B66103" w14:paraId="1D574C2D" w14:textId="77777777">
        <w:trPr>
          <w:trHeight w:val="20"/>
          <w:jc w:val="center"/>
        </w:trPr>
        <w:tc>
          <w:tcPr>
            <w:tcW w:w="1790" w:type="pct"/>
            <w:shd w:val="clear" w:color="auto" w:fill="auto"/>
            <w:noWrap/>
          </w:tcPr>
          <w:p w14:paraId="47B04B74" w14:textId="77777777" w:rsidR="008D03A0" w:rsidRPr="00B66103" w:rsidRDefault="003B24BD">
            <w:pPr>
              <w:pStyle w:val="Heading2"/>
              <w:jc w:val="left"/>
              <w:rPr>
                <w:rFonts w:ascii="Arial" w:hAnsi="Arial" w:cs="Arial"/>
                <w:lang w:val="en-GB" w:eastAsia="en-US"/>
              </w:rPr>
            </w:pPr>
            <w:r w:rsidRPr="00B66103">
              <w:rPr>
                <w:rFonts w:ascii="Arial" w:hAnsi="Arial" w:cs="Arial"/>
                <w:lang w:val="en-GB" w:eastAsia="en-US"/>
              </w:rPr>
              <w:lastRenderedPageBreak/>
              <w:t xml:space="preserve">2. Is the abstract of the article comprehensive? </w:t>
            </w:r>
          </w:p>
          <w:p w14:paraId="514B6AA5"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55471D0C"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AA70BC" w14:textId="77777777" w:rsidR="008D03A0" w:rsidRPr="00B66103" w:rsidRDefault="009002F6" w:rsidP="004702C3">
            <w:pPr>
              <w:ind w:left="360"/>
              <w:jc w:val="both"/>
              <w:rPr>
                <w:rFonts w:ascii="Arial" w:hAnsi="Arial" w:cs="Arial"/>
                <w:sz w:val="20"/>
                <w:szCs w:val="20"/>
                <w:lang w:val="en-GB"/>
              </w:rPr>
            </w:pPr>
            <w:r w:rsidRPr="00B66103">
              <w:rPr>
                <w:rFonts w:ascii="Arial" w:hAnsi="Arial" w:cs="Arial"/>
                <w:sz w:val="20"/>
                <w:szCs w:val="20"/>
                <w:lang w:val="en-GB"/>
              </w:rPr>
              <w:t>Score=2</w:t>
            </w:r>
          </w:p>
          <w:p w14:paraId="24323EC9" w14:textId="40DC162B" w:rsidR="009002F6" w:rsidRPr="00B66103" w:rsidRDefault="009002F6" w:rsidP="004702C3">
            <w:pPr>
              <w:ind w:left="360"/>
              <w:jc w:val="both"/>
              <w:rPr>
                <w:rFonts w:ascii="Arial" w:hAnsi="Arial" w:cs="Arial"/>
                <w:b/>
                <w:bCs/>
                <w:sz w:val="20"/>
                <w:szCs w:val="20"/>
                <w:lang w:val="en-GB"/>
              </w:rPr>
            </w:pPr>
            <w:r w:rsidRPr="00B66103">
              <w:rPr>
                <w:rFonts w:ascii="Arial" w:hAnsi="Arial" w:cs="Arial"/>
                <w:sz w:val="20"/>
                <w:szCs w:val="20"/>
                <w:lang w:val="en-GB"/>
              </w:rPr>
              <w:t>Abstract repeats text, contains internal inconsistencies (e.g., age distribution vs. reported mean), omits key methodological details (facility selection, case ascertainment, handling of missing data), lacks 95% Cis/statistical measures, and uses imprecise/casual language.</w:t>
            </w:r>
          </w:p>
        </w:tc>
        <w:tc>
          <w:tcPr>
            <w:tcW w:w="1367" w:type="pct"/>
            <w:shd w:val="clear" w:color="auto" w:fill="auto"/>
          </w:tcPr>
          <w:p w14:paraId="369F6E4D" w14:textId="77777777" w:rsidR="008D03A0" w:rsidRPr="00B66103" w:rsidRDefault="008D03A0">
            <w:pPr>
              <w:pStyle w:val="Heading2"/>
              <w:jc w:val="left"/>
              <w:rPr>
                <w:rFonts w:ascii="Arial" w:hAnsi="Arial" w:cs="Arial"/>
                <w:b w:val="0"/>
                <w:lang w:val="en-GB" w:eastAsia="en-US"/>
              </w:rPr>
            </w:pPr>
          </w:p>
        </w:tc>
      </w:tr>
      <w:tr w:rsidR="008D03A0" w:rsidRPr="00B66103" w14:paraId="6AA33172" w14:textId="77777777">
        <w:trPr>
          <w:trHeight w:val="20"/>
          <w:jc w:val="center"/>
        </w:trPr>
        <w:tc>
          <w:tcPr>
            <w:tcW w:w="1790" w:type="pct"/>
            <w:shd w:val="clear" w:color="auto" w:fill="auto"/>
            <w:noWrap/>
          </w:tcPr>
          <w:p w14:paraId="391229C6" w14:textId="77777777" w:rsidR="008D03A0" w:rsidRPr="00B66103" w:rsidRDefault="003B24BD">
            <w:pPr>
              <w:pStyle w:val="Heading2"/>
              <w:jc w:val="left"/>
              <w:rPr>
                <w:rFonts w:ascii="Arial" w:hAnsi="Arial" w:cs="Arial"/>
                <w:lang w:val="en-GB"/>
              </w:rPr>
            </w:pPr>
            <w:r w:rsidRPr="00B66103">
              <w:rPr>
                <w:rFonts w:ascii="Arial" w:hAnsi="Arial" w:cs="Arial"/>
                <w:lang w:val="en-GB"/>
              </w:rPr>
              <w:t>3. Are the keywords appropriate and useful?</w:t>
            </w:r>
          </w:p>
          <w:p w14:paraId="08D95917"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153B77C3" w14:textId="77777777" w:rsidR="008D03A0" w:rsidRPr="00B66103" w:rsidRDefault="003B24BD">
            <w:pPr>
              <w:rPr>
                <w:rFonts w:ascii="Arial" w:hAnsi="Arial" w:cs="Arial"/>
                <w:sz w:val="20"/>
                <w:szCs w:val="20"/>
                <w:lang w:val="en-GB" w:eastAsia="x-none"/>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41C756" w14:textId="77777777" w:rsidR="008D03A0" w:rsidRPr="00B66103" w:rsidRDefault="009002F6" w:rsidP="004702C3">
            <w:pPr>
              <w:ind w:left="360"/>
              <w:jc w:val="both"/>
              <w:rPr>
                <w:rFonts w:ascii="Arial" w:hAnsi="Arial" w:cs="Arial"/>
                <w:sz w:val="20"/>
                <w:szCs w:val="20"/>
                <w:lang w:val="en-GB"/>
              </w:rPr>
            </w:pPr>
            <w:r w:rsidRPr="00B66103">
              <w:rPr>
                <w:rFonts w:ascii="Arial" w:hAnsi="Arial" w:cs="Arial"/>
                <w:sz w:val="20"/>
                <w:szCs w:val="20"/>
                <w:lang w:val="en-GB"/>
              </w:rPr>
              <w:t>Score=3</w:t>
            </w:r>
          </w:p>
          <w:p w14:paraId="256E345B" w14:textId="0D2C1833" w:rsidR="009002F6" w:rsidRPr="00B66103" w:rsidRDefault="009002F6" w:rsidP="004702C3">
            <w:pPr>
              <w:ind w:left="360"/>
              <w:jc w:val="both"/>
              <w:rPr>
                <w:rFonts w:ascii="Arial" w:hAnsi="Arial" w:cs="Arial"/>
                <w:b/>
                <w:bCs/>
                <w:sz w:val="20"/>
                <w:szCs w:val="20"/>
                <w:lang w:val="en-GB"/>
              </w:rPr>
            </w:pPr>
            <w:r w:rsidRPr="00B66103">
              <w:rPr>
                <w:rFonts w:ascii="Arial" w:hAnsi="Arial" w:cs="Arial"/>
                <w:sz w:val="20"/>
                <w:szCs w:val="20"/>
                <w:lang w:val="en-GB"/>
              </w:rPr>
              <w:t>Keywords are relevant, but too general. They omit important specific terms used in the manuscript (preeclampsia, eclampsia, maternal outcomes, antenatal care) and indexing terms (DRC, Democratic Republic of Congo)</w:t>
            </w:r>
          </w:p>
        </w:tc>
        <w:tc>
          <w:tcPr>
            <w:tcW w:w="1367" w:type="pct"/>
            <w:shd w:val="clear" w:color="auto" w:fill="auto"/>
          </w:tcPr>
          <w:p w14:paraId="0FDB4999" w14:textId="77777777" w:rsidR="008D03A0" w:rsidRPr="00B66103" w:rsidRDefault="008D03A0">
            <w:pPr>
              <w:pStyle w:val="Heading2"/>
              <w:jc w:val="left"/>
              <w:rPr>
                <w:rFonts w:ascii="Arial" w:hAnsi="Arial" w:cs="Arial"/>
                <w:b w:val="0"/>
                <w:lang w:val="en-GB" w:eastAsia="en-US"/>
              </w:rPr>
            </w:pPr>
          </w:p>
        </w:tc>
      </w:tr>
      <w:tr w:rsidR="008D03A0" w:rsidRPr="00B66103" w14:paraId="72CB0756" w14:textId="77777777">
        <w:trPr>
          <w:trHeight w:val="20"/>
          <w:jc w:val="center"/>
        </w:trPr>
        <w:tc>
          <w:tcPr>
            <w:tcW w:w="1790" w:type="pct"/>
            <w:shd w:val="clear" w:color="auto" w:fill="auto"/>
            <w:noWrap/>
          </w:tcPr>
          <w:p w14:paraId="11ACCB77" w14:textId="77777777" w:rsidR="008D03A0" w:rsidRPr="00B66103" w:rsidRDefault="003B24BD">
            <w:pPr>
              <w:pStyle w:val="Heading2"/>
              <w:jc w:val="left"/>
              <w:rPr>
                <w:rFonts w:ascii="Arial" w:hAnsi="Arial" w:cs="Arial"/>
                <w:lang w:val="en-GB"/>
              </w:rPr>
            </w:pPr>
            <w:r w:rsidRPr="00B66103">
              <w:rPr>
                <w:rFonts w:ascii="Arial" w:hAnsi="Arial" w:cs="Arial"/>
                <w:lang w:val="en-GB"/>
              </w:rPr>
              <w:t>4. Is the background information of the paper sufficient and well organized?</w:t>
            </w:r>
          </w:p>
          <w:p w14:paraId="2D066109"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68C550B6" w14:textId="77777777" w:rsidR="008D03A0" w:rsidRPr="00B66103" w:rsidRDefault="003B24BD">
            <w:pPr>
              <w:rPr>
                <w:rFonts w:ascii="Arial" w:hAnsi="Arial" w:cs="Arial"/>
                <w:sz w:val="20"/>
                <w:szCs w:val="20"/>
                <w:lang w:val="en-GB" w:eastAsia="x-none"/>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79B349" w14:textId="77777777" w:rsidR="008D03A0" w:rsidRPr="00B66103" w:rsidRDefault="003B7251" w:rsidP="004702C3">
            <w:pPr>
              <w:ind w:left="360"/>
              <w:jc w:val="both"/>
              <w:rPr>
                <w:rFonts w:ascii="Arial" w:hAnsi="Arial" w:cs="Arial"/>
                <w:sz w:val="20"/>
                <w:szCs w:val="20"/>
                <w:lang w:val="en-GB"/>
              </w:rPr>
            </w:pPr>
            <w:r w:rsidRPr="00B66103">
              <w:rPr>
                <w:rFonts w:ascii="Arial" w:hAnsi="Arial" w:cs="Arial"/>
                <w:sz w:val="20"/>
                <w:szCs w:val="20"/>
                <w:lang w:val="en-GB"/>
              </w:rPr>
              <w:t>Score=3</w:t>
            </w:r>
          </w:p>
          <w:p w14:paraId="74B64A07" w14:textId="702CCDB8" w:rsidR="003B7251" w:rsidRPr="00B66103" w:rsidRDefault="003B7251" w:rsidP="004702C3">
            <w:pPr>
              <w:ind w:left="360"/>
              <w:jc w:val="both"/>
              <w:rPr>
                <w:rFonts w:ascii="Arial" w:hAnsi="Arial" w:cs="Arial"/>
                <w:b/>
                <w:bCs/>
                <w:sz w:val="20"/>
                <w:szCs w:val="20"/>
                <w:lang w:val="en-GB"/>
              </w:rPr>
            </w:pPr>
            <w:r w:rsidRPr="00B66103">
              <w:rPr>
                <w:rFonts w:ascii="Arial" w:hAnsi="Arial" w:cs="Arial"/>
                <w:sz w:val="20"/>
                <w:szCs w:val="20"/>
                <w:lang w:val="en-GB"/>
              </w:rPr>
              <w:t>The background covers the global importance of hypertensive disorders in pregnancy and cites relevant burden estimates, but it is repetitive, contains unsupported or vague statements, and lacks up-to-date references and local context justification. It does not clearly identify the specific knowledge gap this study fills.</w:t>
            </w:r>
          </w:p>
        </w:tc>
        <w:tc>
          <w:tcPr>
            <w:tcW w:w="1367" w:type="pct"/>
            <w:shd w:val="clear" w:color="auto" w:fill="auto"/>
          </w:tcPr>
          <w:p w14:paraId="1042EEAC" w14:textId="77777777" w:rsidR="008D03A0" w:rsidRPr="00B66103" w:rsidRDefault="008D03A0">
            <w:pPr>
              <w:pStyle w:val="Heading2"/>
              <w:jc w:val="left"/>
              <w:rPr>
                <w:rFonts w:ascii="Arial" w:hAnsi="Arial" w:cs="Arial"/>
                <w:b w:val="0"/>
                <w:lang w:val="en-GB" w:eastAsia="en-US"/>
              </w:rPr>
            </w:pPr>
          </w:p>
        </w:tc>
      </w:tr>
      <w:tr w:rsidR="008D03A0" w:rsidRPr="00B66103" w14:paraId="09484638" w14:textId="77777777">
        <w:trPr>
          <w:trHeight w:val="20"/>
          <w:jc w:val="center"/>
        </w:trPr>
        <w:tc>
          <w:tcPr>
            <w:tcW w:w="1790" w:type="pct"/>
            <w:shd w:val="clear" w:color="auto" w:fill="auto"/>
            <w:noWrap/>
          </w:tcPr>
          <w:p w14:paraId="71E559B0" w14:textId="77777777" w:rsidR="008D03A0" w:rsidRPr="00B66103" w:rsidRDefault="003B24BD">
            <w:pPr>
              <w:pStyle w:val="Heading2"/>
              <w:jc w:val="left"/>
              <w:rPr>
                <w:rFonts w:ascii="Arial" w:hAnsi="Arial" w:cs="Arial"/>
                <w:lang w:val="en-GB"/>
              </w:rPr>
            </w:pPr>
            <w:r w:rsidRPr="00B66103">
              <w:rPr>
                <w:rFonts w:ascii="Arial" w:hAnsi="Arial" w:cs="Arial"/>
                <w:lang w:val="en-GB"/>
              </w:rPr>
              <w:t>5. Are the research objectives/hypotheses clearly stated?</w:t>
            </w:r>
          </w:p>
          <w:p w14:paraId="06AEA110"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74659A7B" w14:textId="77777777" w:rsidR="008D03A0" w:rsidRPr="00B66103" w:rsidRDefault="003B24BD">
            <w:pPr>
              <w:rPr>
                <w:rFonts w:ascii="Arial" w:hAnsi="Arial" w:cs="Arial"/>
                <w:sz w:val="20"/>
                <w:szCs w:val="20"/>
                <w:lang w:val="en-GB" w:eastAsia="x-none"/>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5A01FF" w14:textId="77777777" w:rsidR="008D03A0" w:rsidRPr="00B66103" w:rsidRDefault="003B7251" w:rsidP="004702C3">
            <w:pPr>
              <w:ind w:left="360"/>
              <w:jc w:val="both"/>
              <w:rPr>
                <w:rFonts w:ascii="Arial" w:hAnsi="Arial" w:cs="Arial"/>
                <w:sz w:val="20"/>
                <w:szCs w:val="20"/>
                <w:lang w:val="en-GB"/>
              </w:rPr>
            </w:pPr>
            <w:r w:rsidRPr="00B66103">
              <w:rPr>
                <w:rFonts w:ascii="Arial" w:hAnsi="Arial" w:cs="Arial"/>
                <w:sz w:val="20"/>
                <w:szCs w:val="20"/>
                <w:lang w:val="en-GB"/>
              </w:rPr>
              <w:t>Score=3</w:t>
            </w:r>
          </w:p>
          <w:p w14:paraId="78E45F4F" w14:textId="15951AA8" w:rsidR="003B7251" w:rsidRPr="00B66103" w:rsidRDefault="003B7251" w:rsidP="004702C3">
            <w:pPr>
              <w:ind w:left="360"/>
              <w:jc w:val="both"/>
              <w:rPr>
                <w:rFonts w:ascii="Arial" w:hAnsi="Arial" w:cs="Arial"/>
                <w:b/>
                <w:bCs/>
                <w:sz w:val="20"/>
                <w:szCs w:val="20"/>
                <w:lang w:val="en-GB"/>
              </w:rPr>
            </w:pPr>
            <w:r w:rsidRPr="00B66103">
              <w:rPr>
                <w:rFonts w:ascii="Arial" w:hAnsi="Arial" w:cs="Arial"/>
                <w:sz w:val="20"/>
                <w:szCs w:val="20"/>
                <w:lang w:val="en-GB"/>
              </w:rPr>
              <w:t>The manuscript states a clear overall objective (to improve management of pregnant women with hypertensive disorders in Kisangani and to determine prevalence, profiles, treatments, and common disorder types). However, objectives are long, somewhat repetitive, and not framed as specific, measurable research questions or hypotheses. No primary outcome or analytic plan is specified.</w:t>
            </w:r>
            <w:r w:rsidRPr="00B66103">
              <w:rPr>
                <w:rFonts w:ascii="Arial" w:hAnsi="Arial" w:cs="Arial"/>
                <w:b/>
                <w:bCs/>
                <w:sz w:val="20"/>
                <w:szCs w:val="20"/>
                <w:lang w:val="en-GB"/>
              </w:rPr>
              <w:t xml:space="preserve"> </w:t>
            </w:r>
          </w:p>
        </w:tc>
        <w:tc>
          <w:tcPr>
            <w:tcW w:w="1367" w:type="pct"/>
            <w:shd w:val="clear" w:color="auto" w:fill="auto"/>
          </w:tcPr>
          <w:p w14:paraId="6C295900" w14:textId="77777777" w:rsidR="008D03A0" w:rsidRPr="00B66103" w:rsidRDefault="008D03A0">
            <w:pPr>
              <w:pStyle w:val="Heading2"/>
              <w:jc w:val="left"/>
              <w:rPr>
                <w:rFonts w:ascii="Arial" w:hAnsi="Arial" w:cs="Arial"/>
                <w:b w:val="0"/>
                <w:lang w:val="en-GB" w:eastAsia="en-US"/>
              </w:rPr>
            </w:pPr>
          </w:p>
        </w:tc>
      </w:tr>
      <w:tr w:rsidR="008D03A0" w:rsidRPr="00B66103" w14:paraId="1B98283B" w14:textId="77777777">
        <w:trPr>
          <w:trHeight w:val="20"/>
          <w:jc w:val="center"/>
        </w:trPr>
        <w:tc>
          <w:tcPr>
            <w:tcW w:w="1790" w:type="pct"/>
            <w:shd w:val="clear" w:color="auto" w:fill="auto"/>
            <w:noWrap/>
          </w:tcPr>
          <w:p w14:paraId="34BA9781" w14:textId="77777777" w:rsidR="008D03A0" w:rsidRPr="00B66103" w:rsidRDefault="003B24BD">
            <w:pPr>
              <w:pStyle w:val="Heading2"/>
              <w:jc w:val="left"/>
              <w:rPr>
                <w:rFonts w:ascii="Arial" w:hAnsi="Arial" w:cs="Arial"/>
                <w:lang w:val="en-GB"/>
              </w:rPr>
            </w:pPr>
            <w:r w:rsidRPr="00B66103">
              <w:rPr>
                <w:rFonts w:ascii="Arial" w:hAnsi="Arial" w:cs="Arial"/>
                <w:lang w:val="en-GB"/>
              </w:rPr>
              <w:t>6. Is the literature review relevant and up to date?</w:t>
            </w:r>
          </w:p>
          <w:p w14:paraId="7552FC70"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0BAB46F5" w14:textId="77777777" w:rsidR="008D03A0" w:rsidRPr="00B66103" w:rsidRDefault="003B24BD">
            <w:pPr>
              <w:rPr>
                <w:rFonts w:ascii="Arial" w:hAnsi="Arial" w:cs="Arial"/>
                <w:sz w:val="20"/>
                <w:szCs w:val="20"/>
                <w:lang w:val="en-GB" w:eastAsia="x-none"/>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40C073" w14:textId="77777777" w:rsidR="008D03A0" w:rsidRPr="00B66103" w:rsidRDefault="003B7251" w:rsidP="004702C3">
            <w:pPr>
              <w:ind w:left="360"/>
              <w:jc w:val="both"/>
              <w:rPr>
                <w:rFonts w:ascii="Arial" w:hAnsi="Arial" w:cs="Arial"/>
                <w:sz w:val="20"/>
                <w:szCs w:val="20"/>
                <w:lang w:val="en-GB"/>
              </w:rPr>
            </w:pPr>
            <w:r w:rsidRPr="00B66103">
              <w:rPr>
                <w:rFonts w:ascii="Arial" w:hAnsi="Arial" w:cs="Arial"/>
                <w:sz w:val="20"/>
                <w:szCs w:val="20"/>
                <w:lang w:val="en-GB"/>
              </w:rPr>
              <w:t>Score=2</w:t>
            </w:r>
          </w:p>
          <w:p w14:paraId="44CDD8A1" w14:textId="7727FF65" w:rsidR="003B7251" w:rsidRPr="00B66103" w:rsidRDefault="003B7251" w:rsidP="004702C3">
            <w:pPr>
              <w:ind w:left="360"/>
              <w:jc w:val="both"/>
              <w:rPr>
                <w:rFonts w:ascii="Arial" w:hAnsi="Arial" w:cs="Arial"/>
                <w:b/>
                <w:bCs/>
                <w:sz w:val="20"/>
                <w:szCs w:val="20"/>
                <w:lang w:val="en-GB"/>
              </w:rPr>
            </w:pPr>
            <w:r w:rsidRPr="00B66103">
              <w:rPr>
                <w:rFonts w:ascii="Arial" w:hAnsi="Arial" w:cs="Arial"/>
                <w:sz w:val="20"/>
                <w:szCs w:val="20"/>
                <w:lang w:val="en-GB"/>
              </w:rPr>
              <w:t xml:space="preserve">Several cited sources are old, regionally variable, and some references are duplicated or </w:t>
            </w:r>
            <w:r w:rsidR="002E411A" w:rsidRPr="00B66103">
              <w:rPr>
                <w:rFonts w:ascii="Arial" w:hAnsi="Arial" w:cs="Arial"/>
                <w:sz w:val="20"/>
                <w:szCs w:val="20"/>
                <w:lang w:val="en-GB"/>
              </w:rPr>
              <w:t>improperly</w:t>
            </w:r>
            <w:r w:rsidRPr="00B66103">
              <w:rPr>
                <w:rFonts w:ascii="Arial" w:hAnsi="Arial" w:cs="Arial"/>
                <w:sz w:val="20"/>
                <w:szCs w:val="20"/>
                <w:lang w:val="en-GB"/>
              </w:rPr>
              <w:t xml:space="preserve"> formatted. The review lacks recent guideline citations (ISSHP, ACOG, WHO updates) and recent regional epidemiological studies (last 5-10 years).</w:t>
            </w:r>
            <w:r w:rsidRPr="00B66103">
              <w:rPr>
                <w:rFonts w:ascii="Arial" w:hAnsi="Arial" w:cs="Arial"/>
                <w:b/>
                <w:bCs/>
                <w:sz w:val="20"/>
                <w:szCs w:val="20"/>
                <w:lang w:val="en-GB"/>
              </w:rPr>
              <w:t xml:space="preserve">  </w:t>
            </w:r>
          </w:p>
        </w:tc>
        <w:tc>
          <w:tcPr>
            <w:tcW w:w="1367" w:type="pct"/>
            <w:shd w:val="clear" w:color="auto" w:fill="auto"/>
          </w:tcPr>
          <w:p w14:paraId="27FC7819" w14:textId="77777777" w:rsidR="008D03A0" w:rsidRPr="00B66103" w:rsidRDefault="008D03A0">
            <w:pPr>
              <w:pStyle w:val="Heading2"/>
              <w:jc w:val="left"/>
              <w:rPr>
                <w:rFonts w:ascii="Arial" w:hAnsi="Arial" w:cs="Arial"/>
                <w:b w:val="0"/>
                <w:lang w:val="en-GB" w:eastAsia="en-US"/>
              </w:rPr>
            </w:pPr>
          </w:p>
        </w:tc>
      </w:tr>
      <w:tr w:rsidR="008D03A0" w:rsidRPr="00B66103" w14:paraId="3C5DB986" w14:textId="77777777">
        <w:trPr>
          <w:trHeight w:val="20"/>
          <w:jc w:val="center"/>
        </w:trPr>
        <w:tc>
          <w:tcPr>
            <w:tcW w:w="1790" w:type="pct"/>
            <w:shd w:val="clear" w:color="auto" w:fill="auto"/>
            <w:noWrap/>
          </w:tcPr>
          <w:p w14:paraId="374C2E69" w14:textId="77777777" w:rsidR="008D03A0" w:rsidRPr="00B66103" w:rsidRDefault="003B24BD">
            <w:pPr>
              <w:pStyle w:val="Heading2"/>
              <w:jc w:val="left"/>
              <w:rPr>
                <w:rFonts w:ascii="Arial" w:hAnsi="Arial" w:cs="Arial"/>
                <w:lang w:val="en-GB"/>
              </w:rPr>
            </w:pPr>
            <w:r w:rsidRPr="00B66103">
              <w:rPr>
                <w:rFonts w:ascii="Arial" w:hAnsi="Arial" w:cs="Arial"/>
                <w:lang w:val="en-GB"/>
              </w:rPr>
              <w:t>7. Is the research methodology appropriate for the study?</w:t>
            </w:r>
          </w:p>
          <w:p w14:paraId="009D36DC"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2A4E38B1"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B3B19D" w14:textId="77777777" w:rsidR="008D03A0" w:rsidRPr="00B66103" w:rsidRDefault="0066036E" w:rsidP="004702C3">
            <w:pPr>
              <w:ind w:left="360"/>
              <w:jc w:val="both"/>
              <w:rPr>
                <w:rFonts w:ascii="Arial" w:hAnsi="Arial" w:cs="Arial"/>
                <w:sz w:val="20"/>
                <w:szCs w:val="20"/>
                <w:lang w:val="en-GB"/>
              </w:rPr>
            </w:pPr>
            <w:r w:rsidRPr="00B66103">
              <w:rPr>
                <w:rFonts w:ascii="Arial" w:hAnsi="Arial" w:cs="Arial"/>
                <w:sz w:val="20"/>
                <w:szCs w:val="20"/>
                <w:lang w:val="en-GB"/>
              </w:rPr>
              <w:t>Score=3</w:t>
            </w:r>
          </w:p>
          <w:p w14:paraId="15E19C92" w14:textId="466D25AE" w:rsidR="0066036E" w:rsidRPr="00B66103" w:rsidRDefault="0066036E" w:rsidP="004702C3">
            <w:pPr>
              <w:ind w:left="360"/>
              <w:jc w:val="both"/>
              <w:rPr>
                <w:rFonts w:ascii="Arial" w:hAnsi="Arial" w:cs="Arial"/>
                <w:b/>
                <w:bCs/>
                <w:sz w:val="20"/>
                <w:szCs w:val="20"/>
                <w:lang w:val="en-GB"/>
              </w:rPr>
            </w:pPr>
            <w:r w:rsidRPr="00B66103">
              <w:rPr>
                <w:rFonts w:ascii="Arial" w:hAnsi="Arial" w:cs="Arial"/>
                <w:sz w:val="20"/>
                <w:szCs w:val="20"/>
                <w:lang w:val="en-GB"/>
              </w:rPr>
              <w:t>A retrospective descriptive study of facility records is an appropriate design to estimate prevalence and describe clinical/management patterns. However, key methodological elements are insufficiently reported or problematic: case definitions (proteinuria threshold) are nonstandard; denominator selection and inclusion/exclusion handling lack clarity; missing-data procedures and measurement methods are not described; facility selection and representativeness are unexplained. No analytic plan is provided.</w:t>
            </w:r>
          </w:p>
        </w:tc>
        <w:tc>
          <w:tcPr>
            <w:tcW w:w="1367" w:type="pct"/>
            <w:shd w:val="clear" w:color="auto" w:fill="auto"/>
          </w:tcPr>
          <w:p w14:paraId="0B4049D9" w14:textId="77777777" w:rsidR="008D03A0" w:rsidRPr="00B66103" w:rsidRDefault="008D03A0">
            <w:pPr>
              <w:pStyle w:val="Heading2"/>
              <w:jc w:val="left"/>
              <w:rPr>
                <w:rFonts w:ascii="Arial" w:hAnsi="Arial" w:cs="Arial"/>
                <w:b w:val="0"/>
                <w:lang w:val="en-GB" w:eastAsia="en-US"/>
              </w:rPr>
            </w:pPr>
          </w:p>
        </w:tc>
      </w:tr>
      <w:tr w:rsidR="008D03A0" w:rsidRPr="00B66103" w14:paraId="32CC6BC6" w14:textId="77777777">
        <w:trPr>
          <w:trHeight w:val="20"/>
          <w:jc w:val="center"/>
        </w:trPr>
        <w:tc>
          <w:tcPr>
            <w:tcW w:w="1790" w:type="pct"/>
            <w:shd w:val="clear" w:color="auto" w:fill="auto"/>
            <w:noWrap/>
          </w:tcPr>
          <w:p w14:paraId="72A327E6" w14:textId="77777777" w:rsidR="008D03A0" w:rsidRPr="00B66103" w:rsidRDefault="003B24BD">
            <w:pPr>
              <w:pStyle w:val="Heading2"/>
              <w:jc w:val="left"/>
              <w:rPr>
                <w:rFonts w:ascii="Arial" w:hAnsi="Arial" w:cs="Arial"/>
                <w:lang w:val="en-GB"/>
              </w:rPr>
            </w:pPr>
            <w:r w:rsidRPr="00B66103">
              <w:rPr>
                <w:rFonts w:ascii="Arial" w:hAnsi="Arial" w:cs="Arial"/>
                <w:lang w:val="en-GB"/>
              </w:rPr>
              <w:t>8. Were ethical issues properly addressed (if applicable)?</w:t>
            </w:r>
          </w:p>
          <w:p w14:paraId="783E9F62"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1575641F" w14:textId="77777777" w:rsidR="008D03A0" w:rsidRPr="00B66103" w:rsidRDefault="003B24BD">
            <w:pPr>
              <w:rPr>
                <w:rFonts w:ascii="Arial" w:hAnsi="Arial" w:cs="Arial"/>
                <w:sz w:val="20"/>
                <w:szCs w:val="20"/>
                <w:lang w:val="en-GB" w:eastAsia="x-none"/>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3AB255" w14:textId="77777777" w:rsidR="008D03A0" w:rsidRPr="00B66103" w:rsidRDefault="0066036E" w:rsidP="004702C3">
            <w:pPr>
              <w:ind w:left="360"/>
              <w:jc w:val="both"/>
              <w:rPr>
                <w:rFonts w:ascii="Arial" w:hAnsi="Arial" w:cs="Arial"/>
                <w:sz w:val="20"/>
                <w:szCs w:val="20"/>
                <w:lang w:val="en-GB"/>
              </w:rPr>
            </w:pPr>
            <w:r w:rsidRPr="00B66103">
              <w:rPr>
                <w:rFonts w:ascii="Arial" w:hAnsi="Arial" w:cs="Arial"/>
                <w:sz w:val="20"/>
                <w:szCs w:val="20"/>
                <w:lang w:val="en-GB"/>
              </w:rPr>
              <w:t>Score=4</w:t>
            </w:r>
          </w:p>
          <w:p w14:paraId="538EB3EE" w14:textId="1E4DEA95" w:rsidR="0066036E" w:rsidRPr="00B66103" w:rsidRDefault="0066036E" w:rsidP="004702C3">
            <w:pPr>
              <w:ind w:left="360"/>
              <w:jc w:val="both"/>
              <w:rPr>
                <w:rFonts w:ascii="Arial" w:hAnsi="Arial" w:cs="Arial"/>
                <w:b/>
                <w:bCs/>
                <w:sz w:val="20"/>
                <w:szCs w:val="20"/>
                <w:lang w:val="en-GB"/>
              </w:rPr>
            </w:pPr>
            <w:r w:rsidRPr="00B66103">
              <w:rPr>
                <w:rFonts w:ascii="Arial" w:hAnsi="Arial" w:cs="Arial"/>
                <w:sz w:val="20"/>
                <w:szCs w:val="20"/>
                <w:lang w:val="en-GB"/>
              </w:rPr>
              <w:t>The manuscript reports ethics committee approval and states consent from facility managers and measures to avoid patient identification. These are appropriate for a retrospective chart review. However, documentation is minimal: the approval date formatting is inconsistent, it is not stated whether individual patient consent was required or waived, and data-protection measures are described only vaguely.</w:t>
            </w:r>
          </w:p>
        </w:tc>
        <w:tc>
          <w:tcPr>
            <w:tcW w:w="1367" w:type="pct"/>
            <w:shd w:val="clear" w:color="auto" w:fill="auto"/>
          </w:tcPr>
          <w:p w14:paraId="249993EB" w14:textId="77777777" w:rsidR="008D03A0" w:rsidRPr="00B66103" w:rsidRDefault="008D03A0">
            <w:pPr>
              <w:pStyle w:val="Heading2"/>
              <w:jc w:val="left"/>
              <w:rPr>
                <w:rFonts w:ascii="Arial" w:hAnsi="Arial" w:cs="Arial"/>
                <w:b w:val="0"/>
                <w:lang w:val="en-GB" w:eastAsia="en-US"/>
              </w:rPr>
            </w:pPr>
          </w:p>
        </w:tc>
      </w:tr>
      <w:tr w:rsidR="008D03A0" w:rsidRPr="00B66103" w14:paraId="70100BE0" w14:textId="77777777">
        <w:trPr>
          <w:trHeight w:val="20"/>
          <w:jc w:val="center"/>
        </w:trPr>
        <w:tc>
          <w:tcPr>
            <w:tcW w:w="1790" w:type="pct"/>
            <w:shd w:val="clear" w:color="auto" w:fill="auto"/>
            <w:noWrap/>
          </w:tcPr>
          <w:p w14:paraId="674F56C1"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 xml:space="preserve">9. Are the results presented clearly? </w:t>
            </w:r>
          </w:p>
          <w:p w14:paraId="69C0236C"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0B1BC300" w14:textId="77777777" w:rsidR="008D03A0" w:rsidRPr="00B66103" w:rsidRDefault="003B24BD">
            <w:pPr>
              <w:rPr>
                <w:rFonts w:ascii="Arial" w:hAnsi="Arial" w:cs="Arial"/>
                <w:bCs/>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603BFF" w14:textId="77777777" w:rsidR="008D03A0" w:rsidRPr="00B66103" w:rsidRDefault="0066036E">
            <w:pPr>
              <w:pStyle w:val="ListParagraph"/>
              <w:ind w:left="0"/>
              <w:rPr>
                <w:rFonts w:ascii="Arial" w:hAnsi="Arial" w:cs="Arial"/>
                <w:bCs/>
                <w:sz w:val="20"/>
                <w:szCs w:val="20"/>
                <w:lang w:val="en-GB"/>
              </w:rPr>
            </w:pPr>
            <w:r w:rsidRPr="00B66103">
              <w:rPr>
                <w:rFonts w:ascii="Arial" w:hAnsi="Arial" w:cs="Arial"/>
                <w:bCs/>
                <w:sz w:val="20"/>
                <w:szCs w:val="20"/>
                <w:lang w:val="en-GB"/>
              </w:rPr>
              <w:t>Score=2</w:t>
            </w:r>
          </w:p>
          <w:p w14:paraId="43148588" w14:textId="79E4748B" w:rsidR="0066036E" w:rsidRPr="00B66103" w:rsidRDefault="0066036E">
            <w:pPr>
              <w:pStyle w:val="ListParagraph"/>
              <w:ind w:left="0"/>
              <w:rPr>
                <w:rFonts w:ascii="Arial" w:hAnsi="Arial" w:cs="Arial"/>
                <w:bCs/>
                <w:sz w:val="20"/>
                <w:szCs w:val="20"/>
                <w:lang w:val="en-GB"/>
              </w:rPr>
            </w:pPr>
            <w:r w:rsidRPr="00B66103">
              <w:rPr>
                <w:rFonts w:ascii="Arial" w:hAnsi="Arial" w:cs="Arial"/>
                <w:bCs/>
                <w:sz w:val="20"/>
                <w:szCs w:val="20"/>
                <w:lang w:val="en-GB"/>
              </w:rPr>
              <w:t>Tables provide useful raw counts and percentages</w:t>
            </w:r>
            <w:r w:rsidR="005B3827" w:rsidRPr="00B66103">
              <w:rPr>
                <w:rFonts w:ascii="Arial" w:hAnsi="Arial" w:cs="Arial"/>
                <w:bCs/>
                <w:sz w:val="20"/>
                <w:szCs w:val="20"/>
                <w:lang w:val="en-GB"/>
              </w:rPr>
              <w:t>,</w:t>
            </w:r>
            <w:r w:rsidRPr="00B66103">
              <w:rPr>
                <w:rFonts w:ascii="Arial" w:hAnsi="Arial" w:cs="Arial"/>
                <w:bCs/>
                <w:sz w:val="20"/>
                <w:szCs w:val="20"/>
                <w:lang w:val="en-GB"/>
              </w:rPr>
              <w:t xml:space="preserve"> but key issues remain: a critical </w:t>
            </w:r>
            <w:r w:rsidR="005B3827" w:rsidRPr="00B66103">
              <w:rPr>
                <w:rFonts w:ascii="Arial" w:hAnsi="Arial" w:cs="Arial"/>
                <w:bCs/>
                <w:sz w:val="20"/>
                <w:szCs w:val="20"/>
                <w:lang w:val="en-GB"/>
              </w:rPr>
              <w:t>inconsistency</w:t>
            </w:r>
            <w:r w:rsidRPr="00B66103">
              <w:rPr>
                <w:rFonts w:ascii="Arial" w:hAnsi="Arial" w:cs="Arial"/>
                <w:bCs/>
                <w:sz w:val="20"/>
                <w:szCs w:val="20"/>
                <w:lang w:val="en-GB"/>
              </w:rPr>
              <w:t xml:space="preserve"> between age distribution and the reported mean age; many percentages in text lack corresponding n or 95% CI</w:t>
            </w:r>
            <w:r w:rsidR="00422ABF" w:rsidRPr="00B66103">
              <w:rPr>
                <w:rFonts w:ascii="Arial" w:hAnsi="Arial" w:cs="Arial"/>
                <w:bCs/>
                <w:sz w:val="20"/>
                <w:szCs w:val="20"/>
                <w:lang w:val="en-GB"/>
              </w:rPr>
              <w:t>; some category labels and English terminology are incorrect or unclear (e.g., “Bride”, “Large Multiparous”)</w:t>
            </w:r>
          </w:p>
        </w:tc>
        <w:tc>
          <w:tcPr>
            <w:tcW w:w="1367" w:type="pct"/>
            <w:shd w:val="clear" w:color="auto" w:fill="auto"/>
          </w:tcPr>
          <w:p w14:paraId="05538488" w14:textId="77777777" w:rsidR="008D03A0" w:rsidRPr="00B66103" w:rsidRDefault="008D03A0">
            <w:pPr>
              <w:pStyle w:val="Heading2"/>
              <w:jc w:val="left"/>
              <w:rPr>
                <w:rFonts w:ascii="Arial" w:hAnsi="Arial" w:cs="Arial"/>
                <w:b w:val="0"/>
                <w:lang w:val="en-GB" w:eastAsia="en-US"/>
              </w:rPr>
            </w:pPr>
          </w:p>
        </w:tc>
      </w:tr>
      <w:tr w:rsidR="008D03A0" w:rsidRPr="00B66103" w14:paraId="7F14EEE1" w14:textId="77777777">
        <w:trPr>
          <w:trHeight w:val="20"/>
          <w:jc w:val="center"/>
        </w:trPr>
        <w:tc>
          <w:tcPr>
            <w:tcW w:w="1790" w:type="pct"/>
            <w:shd w:val="clear" w:color="auto" w:fill="auto"/>
            <w:noWrap/>
          </w:tcPr>
          <w:p w14:paraId="32A4929A"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10. Are tables and figures clear, relevant, and necessary?</w:t>
            </w:r>
          </w:p>
          <w:p w14:paraId="6E98EC18"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7BA63FDD"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4EE15C" w14:textId="77777777" w:rsidR="008D03A0"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Score=3</w:t>
            </w:r>
          </w:p>
          <w:p w14:paraId="33ECF7E6" w14:textId="0F0962E3"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Tables contain relevant variables and raw counts, but presentation is inconsistent, labels contain language errors, and key statistics are missing.</w:t>
            </w:r>
          </w:p>
        </w:tc>
        <w:tc>
          <w:tcPr>
            <w:tcW w:w="1367" w:type="pct"/>
            <w:shd w:val="clear" w:color="auto" w:fill="auto"/>
          </w:tcPr>
          <w:p w14:paraId="24EEFAB6" w14:textId="77777777" w:rsidR="008D03A0" w:rsidRPr="00B66103" w:rsidRDefault="008D03A0">
            <w:pPr>
              <w:pStyle w:val="Heading2"/>
              <w:jc w:val="left"/>
              <w:rPr>
                <w:rFonts w:ascii="Arial" w:hAnsi="Arial" w:cs="Arial"/>
                <w:b w:val="0"/>
                <w:lang w:val="en-GB" w:eastAsia="en-US"/>
              </w:rPr>
            </w:pPr>
          </w:p>
        </w:tc>
      </w:tr>
      <w:tr w:rsidR="008D03A0" w:rsidRPr="00B66103" w14:paraId="5A0CCA35" w14:textId="77777777">
        <w:trPr>
          <w:trHeight w:val="20"/>
          <w:jc w:val="center"/>
        </w:trPr>
        <w:tc>
          <w:tcPr>
            <w:tcW w:w="1790" w:type="pct"/>
            <w:shd w:val="clear" w:color="auto" w:fill="auto"/>
            <w:noWrap/>
          </w:tcPr>
          <w:p w14:paraId="611D3AFA"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11. Does the discussion relate findings to existing literature?</w:t>
            </w:r>
          </w:p>
          <w:p w14:paraId="396C71CC"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105664F2"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C83A0D" w14:textId="77777777" w:rsidR="008D03A0"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Score=3</w:t>
            </w:r>
          </w:p>
          <w:p w14:paraId="5D6B567A" w14:textId="214A900B"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The Discussion cites multiple regional studies and compares prevalence and subgroup findings, which helps contextualize results. However, it relies heavily on older or heterogeneous sources, sometimes overgeneralizes, and does not consistently critique differences in methodology, diagnostic criteria, or setting that could explain discrepancies.</w:t>
            </w:r>
          </w:p>
        </w:tc>
        <w:tc>
          <w:tcPr>
            <w:tcW w:w="1367" w:type="pct"/>
            <w:shd w:val="clear" w:color="auto" w:fill="auto"/>
          </w:tcPr>
          <w:p w14:paraId="79E179DB" w14:textId="77777777" w:rsidR="008D03A0" w:rsidRPr="00B66103" w:rsidRDefault="008D03A0">
            <w:pPr>
              <w:pStyle w:val="Heading2"/>
              <w:jc w:val="left"/>
              <w:rPr>
                <w:rFonts w:ascii="Arial" w:hAnsi="Arial" w:cs="Arial"/>
                <w:b w:val="0"/>
                <w:lang w:val="en-GB" w:eastAsia="en-US"/>
              </w:rPr>
            </w:pPr>
          </w:p>
        </w:tc>
      </w:tr>
      <w:tr w:rsidR="008D03A0" w:rsidRPr="00B66103" w14:paraId="6600AB5F" w14:textId="77777777">
        <w:trPr>
          <w:trHeight w:val="20"/>
          <w:jc w:val="center"/>
        </w:trPr>
        <w:tc>
          <w:tcPr>
            <w:tcW w:w="1790" w:type="pct"/>
            <w:shd w:val="clear" w:color="auto" w:fill="auto"/>
            <w:noWrap/>
          </w:tcPr>
          <w:p w14:paraId="37B632A3"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12. Are the conclusions supported by the data?</w:t>
            </w:r>
          </w:p>
          <w:p w14:paraId="63C179D2"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106B48A1"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11541D" w14:textId="77777777" w:rsidR="008D03A0"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Score=2</w:t>
            </w:r>
          </w:p>
          <w:p w14:paraId="7ECE0C12" w14:textId="4FCE8C4E"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 xml:space="preserve">Conclusions overreach the presented data and repeat unsupported generalizations without appropriate statistical comparisons or adjusted analyses. Key </w:t>
            </w:r>
            <w:r w:rsidRPr="00B66103">
              <w:rPr>
                <w:rFonts w:ascii="Arial" w:hAnsi="Arial" w:cs="Arial"/>
                <w:bCs/>
                <w:sz w:val="20"/>
                <w:szCs w:val="20"/>
                <w:lang w:val="en-GB"/>
              </w:rPr>
              <w:lastRenderedPageBreak/>
              <w:t xml:space="preserve">numeric inconsistencies (age mean vs distribution) and nonstandard case definitions (proteinuria &gt;3g/24h) undermine validity. Outcome-attribution statements are not backed by stratified or comparative results. </w:t>
            </w:r>
          </w:p>
        </w:tc>
        <w:tc>
          <w:tcPr>
            <w:tcW w:w="1367" w:type="pct"/>
            <w:shd w:val="clear" w:color="auto" w:fill="auto"/>
          </w:tcPr>
          <w:p w14:paraId="41B20899" w14:textId="77777777" w:rsidR="008D03A0" w:rsidRPr="00B66103" w:rsidRDefault="008D03A0">
            <w:pPr>
              <w:pStyle w:val="Heading2"/>
              <w:jc w:val="left"/>
              <w:rPr>
                <w:rFonts w:ascii="Arial" w:hAnsi="Arial" w:cs="Arial"/>
                <w:b w:val="0"/>
                <w:lang w:val="en-GB" w:eastAsia="en-US"/>
              </w:rPr>
            </w:pPr>
          </w:p>
        </w:tc>
      </w:tr>
      <w:tr w:rsidR="008D03A0" w:rsidRPr="00B66103" w14:paraId="6D276173" w14:textId="77777777">
        <w:trPr>
          <w:trHeight w:val="20"/>
          <w:jc w:val="center"/>
        </w:trPr>
        <w:tc>
          <w:tcPr>
            <w:tcW w:w="1790" w:type="pct"/>
            <w:shd w:val="clear" w:color="auto" w:fill="auto"/>
            <w:noWrap/>
          </w:tcPr>
          <w:p w14:paraId="42BB5AE4"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13. Are the limitations of the study discussed?</w:t>
            </w:r>
          </w:p>
          <w:p w14:paraId="289AAE94"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51281DC2"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B4C9EA" w14:textId="680A2210" w:rsidR="008D03A0"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Score=2</w:t>
            </w:r>
          </w:p>
          <w:p w14:paraId="0B0A8BF3" w14:textId="2A89D306"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The manuscript lacks a clear, structured limitations section!</w:t>
            </w:r>
          </w:p>
        </w:tc>
        <w:tc>
          <w:tcPr>
            <w:tcW w:w="1367" w:type="pct"/>
            <w:shd w:val="clear" w:color="auto" w:fill="auto"/>
          </w:tcPr>
          <w:p w14:paraId="2EA78F0B" w14:textId="77777777" w:rsidR="008D03A0" w:rsidRPr="00B66103" w:rsidRDefault="008D03A0">
            <w:pPr>
              <w:pStyle w:val="Heading2"/>
              <w:jc w:val="left"/>
              <w:rPr>
                <w:rFonts w:ascii="Arial" w:hAnsi="Arial" w:cs="Arial"/>
                <w:b w:val="0"/>
                <w:lang w:val="en-GB" w:eastAsia="en-US"/>
              </w:rPr>
            </w:pPr>
          </w:p>
        </w:tc>
      </w:tr>
      <w:tr w:rsidR="008D03A0" w:rsidRPr="00B66103" w14:paraId="247ADC82" w14:textId="77777777">
        <w:trPr>
          <w:trHeight w:val="20"/>
          <w:jc w:val="center"/>
        </w:trPr>
        <w:tc>
          <w:tcPr>
            <w:tcW w:w="1790" w:type="pct"/>
            <w:shd w:val="clear" w:color="auto" w:fill="auto"/>
            <w:noWrap/>
          </w:tcPr>
          <w:p w14:paraId="1AD26B6C"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14. Are the references relevant and sufficient (in number)?</w:t>
            </w:r>
          </w:p>
          <w:p w14:paraId="156FBE6B"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7AE8BA7A"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5 = Excellent 4 = Good 3 = Satisfactory 2 = Needs Improvement 1 = Poor </w:t>
            </w:r>
          </w:p>
          <w:p w14:paraId="4D46CF95"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N/A = Not Applicable</w:t>
            </w:r>
          </w:p>
        </w:tc>
        <w:tc>
          <w:tcPr>
            <w:tcW w:w="1843" w:type="pct"/>
            <w:shd w:val="clear" w:color="auto" w:fill="auto"/>
          </w:tcPr>
          <w:p w14:paraId="0B18725F" w14:textId="77777777"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Score=2</w:t>
            </w:r>
          </w:p>
          <w:p w14:paraId="30966B4F" w14:textId="05532E08"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 xml:space="preserve">Many references are regional and relevant, but several are old, duplicated, or </w:t>
            </w:r>
            <w:r w:rsidR="002B4F06" w:rsidRPr="00B66103">
              <w:rPr>
                <w:rFonts w:ascii="Arial" w:hAnsi="Arial" w:cs="Arial"/>
                <w:bCs/>
                <w:sz w:val="20"/>
                <w:szCs w:val="20"/>
                <w:lang w:val="en-GB"/>
              </w:rPr>
              <w:t>improperly</w:t>
            </w:r>
            <w:r w:rsidRPr="00B66103">
              <w:rPr>
                <w:rFonts w:ascii="Arial" w:hAnsi="Arial" w:cs="Arial"/>
                <w:bCs/>
                <w:sz w:val="20"/>
                <w:szCs w:val="20"/>
                <w:lang w:val="en-GB"/>
              </w:rPr>
              <w:t xml:space="preserve"> formatted.</w:t>
            </w:r>
          </w:p>
        </w:tc>
        <w:tc>
          <w:tcPr>
            <w:tcW w:w="1367" w:type="pct"/>
            <w:shd w:val="clear" w:color="auto" w:fill="auto"/>
          </w:tcPr>
          <w:p w14:paraId="159F89EC" w14:textId="77777777" w:rsidR="008D03A0" w:rsidRPr="00B66103" w:rsidRDefault="008D03A0">
            <w:pPr>
              <w:pStyle w:val="Heading2"/>
              <w:jc w:val="left"/>
              <w:rPr>
                <w:rFonts w:ascii="Arial" w:hAnsi="Arial" w:cs="Arial"/>
                <w:b w:val="0"/>
                <w:lang w:val="en-GB" w:eastAsia="en-US"/>
              </w:rPr>
            </w:pPr>
          </w:p>
        </w:tc>
      </w:tr>
      <w:tr w:rsidR="008D03A0" w:rsidRPr="00B66103" w14:paraId="2248E71F" w14:textId="77777777">
        <w:trPr>
          <w:trHeight w:val="20"/>
          <w:jc w:val="center"/>
        </w:trPr>
        <w:tc>
          <w:tcPr>
            <w:tcW w:w="1790" w:type="pct"/>
            <w:shd w:val="clear" w:color="auto" w:fill="auto"/>
            <w:noWrap/>
          </w:tcPr>
          <w:p w14:paraId="186A1C6E" w14:textId="77777777" w:rsidR="008D03A0" w:rsidRPr="00B66103" w:rsidRDefault="003B24BD">
            <w:pPr>
              <w:rPr>
                <w:rFonts w:ascii="Arial" w:hAnsi="Arial" w:cs="Arial"/>
                <w:b/>
                <w:sz w:val="20"/>
                <w:szCs w:val="20"/>
                <w:lang w:val="en-GB"/>
              </w:rPr>
            </w:pPr>
            <w:r w:rsidRPr="00B66103">
              <w:rPr>
                <w:rFonts w:ascii="Arial" w:hAnsi="Arial" w:cs="Arial"/>
                <w:b/>
                <w:sz w:val="20"/>
                <w:szCs w:val="20"/>
                <w:lang w:val="en-GB"/>
              </w:rPr>
              <w:t>15. Is the manuscript written in clear and understandable language?</w:t>
            </w:r>
          </w:p>
          <w:p w14:paraId="39D15A17"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Rating Scale: </w:t>
            </w:r>
          </w:p>
          <w:p w14:paraId="2F79EBB0" w14:textId="77777777" w:rsidR="008D03A0" w:rsidRPr="00B66103" w:rsidRDefault="003B24BD">
            <w:pPr>
              <w:rPr>
                <w:rFonts w:ascii="Arial" w:hAnsi="Arial" w:cs="Arial"/>
                <w:color w:val="404040"/>
                <w:sz w:val="20"/>
                <w:szCs w:val="20"/>
                <w:shd w:val="clear" w:color="auto" w:fill="FFFFFF"/>
                <w:lang w:val="en-GB"/>
              </w:rPr>
            </w:pPr>
            <w:r w:rsidRPr="00B66103">
              <w:rPr>
                <w:rFonts w:ascii="Arial" w:hAnsi="Arial" w:cs="Arial"/>
                <w:color w:val="404040"/>
                <w:sz w:val="20"/>
                <w:szCs w:val="20"/>
                <w:shd w:val="clear" w:color="auto" w:fill="FFFFFF"/>
                <w:lang w:val="en-GB"/>
              </w:rPr>
              <w:t xml:space="preserve">5 = Excellent 4 = Good 3 = Satisfactory 2 = Needs Improvement 1 = Poor </w:t>
            </w:r>
          </w:p>
          <w:p w14:paraId="735395C7" w14:textId="77777777" w:rsidR="008D03A0" w:rsidRPr="00B66103" w:rsidRDefault="003B24BD">
            <w:pPr>
              <w:rPr>
                <w:rFonts w:ascii="Arial" w:hAnsi="Arial" w:cs="Arial"/>
                <w:sz w:val="20"/>
                <w:szCs w:val="20"/>
                <w:lang w:val="en-GB"/>
              </w:rPr>
            </w:pPr>
            <w:r w:rsidRPr="00B66103">
              <w:rPr>
                <w:rFonts w:ascii="Arial" w:hAnsi="Arial" w:cs="Arial"/>
                <w:color w:val="404040"/>
                <w:sz w:val="20"/>
                <w:szCs w:val="20"/>
                <w:shd w:val="clear" w:color="auto" w:fill="FFFFFF"/>
                <w:lang w:val="en-GB"/>
              </w:rPr>
              <w:t>N/A = Not Applicable</w:t>
            </w:r>
          </w:p>
        </w:tc>
        <w:tc>
          <w:tcPr>
            <w:tcW w:w="1843" w:type="pct"/>
            <w:shd w:val="clear" w:color="auto" w:fill="auto"/>
          </w:tcPr>
          <w:p w14:paraId="43A767DB" w14:textId="77777777" w:rsidR="008D03A0"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Score=2</w:t>
            </w:r>
          </w:p>
          <w:p w14:paraId="68A5E123" w14:textId="18EF390A" w:rsidR="005B3827" w:rsidRPr="00B66103" w:rsidRDefault="005B3827">
            <w:pPr>
              <w:pStyle w:val="ListParagraph"/>
              <w:ind w:left="0"/>
              <w:rPr>
                <w:rFonts w:ascii="Arial" w:hAnsi="Arial" w:cs="Arial"/>
                <w:bCs/>
                <w:sz w:val="20"/>
                <w:szCs w:val="20"/>
                <w:lang w:val="en-GB"/>
              </w:rPr>
            </w:pPr>
            <w:r w:rsidRPr="00B66103">
              <w:rPr>
                <w:rFonts w:ascii="Arial" w:hAnsi="Arial" w:cs="Arial"/>
                <w:bCs/>
                <w:sz w:val="20"/>
                <w:szCs w:val="20"/>
                <w:lang w:val="en-GB"/>
              </w:rPr>
              <w:t>The manuscript conveys key information but contains frequent language errors, awkward phrasing, inconsistent tense, and nonstandard terminology. Repetition and duplicated sections reduce readability</w:t>
            </w:r>
            <w:r w:rsidR="00C45AB3" w:rsidRPr="00B66103">
              <w:rPr>
                <w:rFonts w:ascii="Arial" w:hAnsi="Arial" w:cs="Arial"/>
                <w:bCs/>
                <w:sz w:val="20"/>
                <w:szCs w:val="20"/>
                <w:lang w:val="en-GB"/>
              </w:rPr>
              <w:t>. Medical phrasing sometimes imprecise or colloquial.</w:t>
            </w:r>
          </w:p>
        </w:tc>
        <w:tc>
          <w:tcPr>
            <w:tcW w:w="1367" w:type="pct"/>
            <w:shd w:val="clear" w:color="auto" w:fill="auto"/>
          </w:tcPr>
          <w:p w14:paraId="3EBAE0A5" w14:textId="77777777" w:rsidR="008D03A0" w:rsidRPr="00B66103" w:rsidRDefault="008D03A0">
            <w:pPr>
              <w:pStyle w:val="Heading2"/>
              <w:jc w:val="left"/>
              <w:rPr>
                <w:rFonts w:ascii="Arial" w:hAnsi="Arial" w:cs="Arial"/>
                <w:b w:val="0"/>
                <w:lang w:val="en-GB" w:eastAsia="en-US"/>
              </w:rPr>
            </w:pPr>
          </w:p>
        </w:tc>
      </w:tr>
    </w:tbl>
    <w:p w14:paraId="61D7472F" w14:textId="77777777" w:rsidR="008D03A0" w:rsidRPr="00B66103" w:rsidRDefault="008D03A0">
      <w:pPr>
        <w:pStyle w:val="BodyText"/>
        <w:rPr>
          <w:rFonts w:ascii="Arial" w:hAnsi="Arial" w:cs="Arial"/>
          <w:b/>
          <w:bCs/>
          <w:sz w:val="20"/>
          <w:szCs w:val="20"/>
          <w:u w:val="single"/>
          <w:lang w:val="en-GB"/>
        </w:rPr>
      </w:pPr>
    </w:p>
    <w:p w14:paraId="1AD2B563" w14:textId="77777777" w:rsidR="008D03A0" w:rsidRPr="00B66103" w:rsidRDefault="008D03A0">
      <w:pPr>
        <w:pStyle w:val="BodyText"/>
        <w:rPr>
          <w:rFonts w:ascii="Arial" w:hAnsi="Arial" w:cs="Arial"/>
          <w:b/>
          <w:bCs/>
          <w:sz w:val="20"/>
          <w:szCs w:val="20"/>
          <w:u w:val="single"/>
          <w:lang w:val="en-GB"/>
        </w:rPr>
      </w:pPr>
    </w:p>
    <w:p w14:paraId="20854C3E" w14:textId="77777777" w:rsidR="008D03A0" w:rsidRPr="00B66103" w:rsidRDefault="008D03A0">
      <w:pPr>
        <w:pStyle w:val="BodyText"/>
        <w:rPr>
          <w:rFonts w:ascii="Arial" w:hAnsi="Arial" w:cs="Arial"/>
          <w:b/>
          <w:bCs/>
          <w:sz w:val="20"/>
          <w:szCs w:val="20"/>
          <w:u w:val="single"/>
          <w:lang w:val="en-GB"/>
        </w:rPr>
      </w:pPr>
    </w:p>
    <w:p w14:paraId="34CA9F9F" w14:textId="77777777" w:rsidR="008D03A0" w:rsidRPr="00B66103" w:rsidRDefault="003B24BD">
      <w:pPr>
        <w:pStyle w:val="Heading2"/>
        <w:jc w:val="left"/>
        <w:rPr>
          <w:rFonts w:ascii="Arial" w:hAnsi="Arial" w:cs="Arial"/>
          <w:u w:val="single"/>
          <w:lang w:val="en-GB" w:eastAsia="en-US"/>
        </w:rPr>
      </w:pPr>
      <w:r w:rsidRPr="00B66103">
        <w:rPr>
          <w:rFonts w:ascii="Arial" w:hAnsi="Arial" w:cs="Arial"/>
          <w:highlight w:val="yellow"/>
          <w:u w:val="single"/>
          <w:lang w:val="en-GB" w:eastAsia="en-US"/>
        </w:rPr>
        <w:t>PART 2.2 (Subjective Evaluation)</w:t>
      </w:r>
    </w:p>
    <w:p w14:paraId="5C5A59F9" w14:textId="77777777" w:rsidR="008D03A0" w:rsidRPr="00B66103"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D03A0" w:rsidRPr="00B66103" w14:paraId="31AF5883" w14:textId="77777777">
        <w:trPr>
          <w:trHeight w:val="20"/>
          <w:jc w:val="center"/>
        </w:trPr>
        <w:tc>
          <w:tcPr>
            <w:tcW w:w="1672" w:type="pct"/>
            <w:shd w:val="clear" w:color="auto" w:fill="auto"/>
            <w:noWrap/>
          </w:tcPr>
          <w:p w14:paraId="113A7CAD" w14:textId="77777777" w:rsidR="008D03A0" w:rsidRPr="00B66103" w:rsidRDefault="008D03A0">
            <w:pPr>
              <w:pStyle w:val="Heading2"/>
              <w:jc w:val="left"/>
              <w:rPr>
                <w:rFonts w:ascii="Arial" w:hAnsi="Arial" w:cs="Arial"/>
                <w:lang w:val="en-GB" w:eastAsia="en-US"/>
              </w:rPr>
            </w:pPr>
          </w:p>
        </w:tc>
        <w:tc>
          <w:tcPr>
            <w:tcW w:w="1786" w:type="pct"/>
            <w:shd w:val="clear" w:color="auto" w:fill="auto"/>
          </w:tcPr>
          <w:p w14:paraId="0BCDBCD0" w14:textId="77777777" w:rsidR="008D03A0" w:rsidRPr="00B66103" w:rsidRDefault="003B24BD">
            <w:pPr>
              <w:pStyle w:val="Heading2"/>
              <w:jc w:val="left"/>
              <w:rPr>
                <w:rFonts w:ascii="Arial" w:hAnsi="Arial" w:cs="Arial"/>
                <w:lang w:val="en-GB" w:eastAsia="en-US"/>
              </w:rPr>
            </w:pPr>
            <w:r w:rsidRPr="00B66103">
              <w:rPr>
                <w:rFonts w:ascii="Arial" w:hAnsi="Arial" w:cs="Arial"/>
                <w:lang w:val="en-GB" w:eastAsia="en-US"/>
              </w:rPr>
              <w:t>Reviewer’s comment</w:t>
            </w:r>
          </w:p>
          <w:p w14:paraId="6ED1215F" w14:textId="77777777" w:rsidR="008D03A0" w:rsidRPr="00B66103" w:rsidRDefault="008D03A0">
            <w:pPr>
              <w:rPr>
                <w:rFonts w:ascii="Arial" w:hAnsi="Arial" w:cs="Arial"/>
                <w:sz w:val="20"/>
                <w:szCs w:val="20"/>
                <w:lang w:val="en-GB"/>
              </w:rPr>
            </w:pPr>
          </w:p>
        </w:tc>
        <w:tc>
          <w:tcPr>
            <w:tcW w:w="1543" w:type="pct"/>
            <w:shd w:val="clear" w:color="auto" w:fill="auto"/>
          </w:tcPr>
          <w:p w14:paraId="67FA20FC" w14:textId="77777777" w:rsidR="008D03A0" w:rsidRPr="00B66103" w:rsidRDefault="003B24BD">
            <w:pPr>
              <w:spacing w:after="160" w:line="259" w:lineRule="auto"/>
              <w:rPr>
                <w:rFonts w:ascii="Arial" w:eastAsia="Calibri" w:hAnsi="Arial" w:cs="Arial"/>
                <w:kern w:val="2"/>
                <w:sz w:val="20"/>
                <w:szCs w:val="20"/>
                <w:lang w:val="en-IN"/>
              </w:rPr>
            </w:pPr>
            <w:r w:rsidRPr="00B66103">
              <w:rPr>
                <w:rFonts w:ascii="Arial" w:eastAsia="Calibri" w:hAnsi="Arial" w:cs="Arial"/>
                <w:b/>
                <w:kern w:val="2"/>
                <w:sz w:val="20"/>
                <w:szCs w:val="20"/>
                <w:lang w:val="en-IN"/>
              </w:rPr>
              <w:t>Author’s Feedback</w:t>
            </w:r>
            <w:r w:rsidRPr="00B66103">
              <w:rPr>
                <w:rFonts w:ascii="Arial" w:eastAsia="Calibri" w:hAnsi="Arial" w:cs="Arial"/>
                <w:kern w:val="2"/>
                <w:sz w:val="20"/>
                <w:szCs w:val="20"/>
                <w:lang w:val="en-IN"/>
              </w:rPr>
              <w:t xml:space="preserve"> (It is mandatory that authors should write his/her feedback here)</w:t>
            </w:r>
          </w:p>
          <w:p w14:paraId="01D05DE9" w14:textId="77777777" w:rsidR="008D03A0" w:rsidRPr="00B66103" w:rsidRDefault="008D03A0">
            <w:pPr>
              <w:pStyle w:val="Heading2"/>
              <w:jc w:val="left"/>
              <w:rPr>
                <w:rFonts w:ascii="Arial" w:hAnsi="Arial" w:cs="Arial"/>
                <w:b w:val="0"/>
                <w:lang w:val="en-GB" w:eastAsia="en-US"/>
              </w:rPr>
            </w:pPr>
          </w:p>
        </w:tc>
      </w:tr>
      <w:tr w:rsidR="008D03A0" w:rsidRPr="00B66103" w14:paraId="02EC3271" w14:textId="77777777">
        <w:trPr>
          <w:trHeight w:val="20"/>
          <w:jc w:val="center"/>
        </w:trPr>
        <w:tc>
          <w:tcPr>
            <w:tcW w:w="1672" w:type="pct"/>
            <w:shd w:val="clear" w:color="auto" w:fill="auto"/>
            <w:noWrap/>
          </w:tcPr>
          <w:p w14:paraId="2EE35B28" w14:textId="77777777" w:rsidR="008D03A0" w:rsidRPr="00B66103" w:rsidRDefault="003B24BD">
            <w:pPr>
              <w:rPr>
                <w:rFonts w:ascii="Arial" w:hAnsi="Arial" w:cs="Arial"/>
                <w:b/>
                <w:bCs/>
                <w:sz w:val="20"/>
                <w:szCs w:val="20"/>
                <w:lang w:val="en-GB"/>
              </w:rPr>
            </w:pPr>
            <w:r w:rsidRPr="00B66103">
              <w:rPr>
                <w:rFonts w:ascii="Arial" w:hAnsi="Arial" w:cs="Arial"/>
                <w:b/>
                <w:bCs/>
                <w:sz w:val="20"/>
                <w:szCs w:val="20"/>
                <w:lang w:val="en-GB"/>
              </w:rPr>
              <w:t>Is the title of the article suitable?</w:t>
            </w:r>
          </w:p>
          <w:p w14:paraId="632CD589" w14:textId="77777777" w:rsidR="008D03A0" w:rsidRPr="00B66103" w:rsidRDefault="008D03A0">
            <w:pPr>
              <w:rPr>
                <w:rFonts w:ascii="Arial" w:hAnsi="Arial" w:cs="Arial"/>
                <w:bCs/>
                <w:sz w:val="20"/>
                <w:szCs w:val="20"/>
                <w:lang w:val="en-GB"/>
              </w:rPr>
            </w:pPr>
          </w:p>
          <w:p w14:paraId="4A08D7F6" w14:textId="77777777" w:rsidR="008D03A0" w:rsidRPr="00B66103" w:rsidRDefault="003B24BD">
            <w:pPr>
              <w:rPr>
                <w:rFonts w:ascii="Arial" w:hAnsi="Arial" w:cs="Arial"/>
                <w:sz w:val="20"/>
                <w:szCs w:val="20"/>
                <w:u w:val="single"/>
                <w:lang w:val="en-GB"/>
              </w:rPr>
            </w:pPr>
            <w:r w:rsidRPr="00B66103">
              <w:rPr>
                <w:rFonts w:ascii="Arial" w:hAnsi="Arial" w:cs="Arial"/>
                <w:bCs/>
                <w:sz w:val="20"/>
                <w:szCs w:val="20"/>
                <w:lang w:val="en-GB"/>
              </w:rPr>
              <w:t>If your answer is NO, please provide a brief, clear suggestion for improvement.</w:t>
            </w:r>
          </w:p>
        </w:tc>
        <w:tc>
          <w:tcPr>
            <w:tcW w:w="1786" w:type="pct"/>
            <w:shd w:val="clear" w:color="auto" w:fill="auto"/>
          </w:tcPr>
          <w:p w14:paraId="5051E77C" w14:textId="35F9C8F6" w:rsidR="008D03A0" w:rsidRPr="00B66103" w:rsidRDefault="00D50EEB">
            <w:pPr>
              <w:ind w:left="360"/>
              <w:rPr>
                <w:rFonts w:ascii="Arial" w:hAnsi="Arial" w:cs="Arial"/>
                <w:b/>
                <w:bCs/>
                <w:sz w:val="20"/>
                <w:szCs w:val="20"/>
                <w:lang w:val="en-GB"/>
              </w:rPr>
            </w:pPr>
            <w:r w:rsidRPr="00B66103">
              <w:rPr>
                <w:rFonts w:ascii="Arial" w:hAnsi="Arial" w:cs="Arial"/>
                <w:b/>
                <w:bCs/>
                <w:sz w:val="20"/>
                <w:szCs w:val="20"/>
                <w:lang w:val="en-GB"/>
              </w:rPr>
              <w:t>YES</w:t>
            </w:r>
          </w:p>
        </w:tc>
        <w:tc>
          <w:tcPr>
            <w:tcW w:w="1543" w:type="pct"/>
            <w:shd w:val="clear" w:color="auto" w:fill="auto"/>
          </w:tcPr>
          <w:p w14:paraId="712A6832" w14:textId="77777777" w:rsidR="008D03A0" w:rsidRPr="00B66103" w:rsidRDefault="008D03A0">
            <w:pPr>
              <w:pStyle w:val="Heading2"/>
              <w:jc w:val="left"/>
              <w:rPr>
                <w:rFonts w:ascii="Arial" w:hAnsi="Arial" w:cs="Arial"/>
                <w:b w:val="0"/>
                <w:lang w:val="en-GB" w:eastAsia="en-US"/>
              </w:rPr>
            </w:pPr>
          </w:p>
        </w:tc>
      </w:tr>
      <w:tr w:rsidR="008D03A0" w:rsidRPr="00B66103" w14:paraId="3E430F80" w14:textId="77777777">
        <w:trPr>
          <w:trHeight w:val="20"/>
          <w:jc w:val="center"/>
        </w:trPr>
        <w:tc>
          <w:tcPr>
            <w:tcW w:w="1672" w:type="pct"/>
            <w:shd w:val="clear" w:color="auto" w:fill="auto"/>
            <w:noWrap/>
          </w:tcPr>
          <w:p w14:paraId="3A57B84C" w14:textId="77777777" w:rsidR="008D03A0" w:rsidRPr="00B66103" w:rsidRDefault="003B24BD">
            <w:pPr>
              <w:pStyle w:val="Heading2"/>
              <w:jc w:val="left"/>
              <w:rPr>
                <w:rFonts w:ascii="Arial" w:hAnsi="Arial" w:cs="Arial"/>
                <w:lang w:val="en-GB" w:eastAsia="en-US"/>
              </w:rPr>
            </w:pPr>
            <w:r w:rsidRPr="00B66103">
              <w:rPr>
                <w:rFonts w:ascii="Arial" w:hAnsi="Arial" w:cs="Arial"/>
                <w:lang w:val="en-GB" w:eastAsia="en-US"/>
              </w:rPr>
              <w:t xml:space="preserve">Is the abstract of the article comprehensive? </w:t>
            </w:r>
          </w:p>
          <w:p w14:paraId="52460BA2" w14:textId="77777777" w:rsidR="008D03A0" w:rsidRPr="00B66103" w:rsidRDefault="008D03A0">
            <w:pPr>
              <w:rPr>
                <w:rFonts w:ascii="Arial" w:hAnsi="Arial" w:cs="Arial"/>
                <w:bCs/>
                <w:sz w:val="20"/>
                <w:szCs w:val="20"/>
                <w:lang w:val="en-GB"/>
              </w:rPr>
            </w:pPr>
          </w:p>
          <w:p w14:paraId="64393664" w14:textId="77777777" w:rsidR="008D03A0" w:rsidRPr="00B66103" w:rsidRDefault="003B24BD">
            <w:pPr>
              <w:rPr>
                <w:rFonts w:ascii="Arial" w:hAnsi="Arial" w:cs="Arial"/>
                <w:sz w:val="20"/>
                <w:szCs w:val="20"/>
                <w:lang w:val="en-GB"/>
              </w:rPr>
            </w:pPr>
            <w:r w:rsidRPr="00B66103">
              <w:rPr>
                <w:rFonts w:ascii="Arial" w:hAnsi="Arial" w:cs="Arial"/>
                <w:bCs/>
                <w:sz w:val="20"/>
                <w:szCs w:val="20"/>
                <w:lang w:val="en-GB"/>
              </w:rPr>
              <w:t>If your answer is NO, please provide a brief, clear suggestion for improvement.</w:t>
            </w:r>
          </w:p>
        </w:tc>
        <w:tc>
          <w:tcPr>
            <w:tcW w:w="1786" w:type="pct"/>
            <w:shd w:val="clear" w:color="auto" w:fill="auto"/>
          </w:tcPr>
          <w:p w14:paraId="359C0DF2" w14:textId="77777777" w:rsidR="008D03A0" w:rsidRPr="00B66103" w:rsidRDefault="00D50EEB" w:rsidP="004702C3">
            <w:pPr>
              <w:ind w:left="360"/>
              <w:jc w:val="both"/>
              <w:rPr>
                <w:rFonts w:ascii="Arial" w:hAnsi="Arial" w:cs="Arial"/>
                <w:sz w:val="20"/>
                <w:szCs w:val="20"/>
                <w:lang w:val="en-GB"/>
              </w:rPr>
            </w:pPr>
            <w:r w:rsidRPr="00B66103">
              <w:rPr>
                <w:rFonts w:ascii="Arial" w:hAnsi="Arial" w:cs="Arial"/>
                <w:sz w:val="20"/>
                <w:szCs w:val="20"/>
                <w:lang w:val="en-GB"/>
              </w:rPr>
              <w:t>NO</w:t>
            </w:r>
          </w:p>
          <w:p w14:paraId="01E893CA" w14:textId="1A5CE562" w:rsidR="00D50EEB" w:rsidRPr="00B66103" w:rsidRDefault="00D50EEB" w:rsidP="004702C3">
            <w:pPr>
              <w:ind w:left="360"/>
              <w:jc w:val="both"/>
              <w:rPr>
                <w:rFonts w:ascii="Arial" w:hAnsi="Arial" w:cs="Arial"/>
                <w:b/>
                <w:bCs/>
                <w:sz w:val="20"/>
                <w:szCs w:val="20"/>
                <w:lang w:val="en-GB"/>
              </w:rPr>
            </w:pPr>
            <w:r w:rsidRPr="00B66103">
              <w:rPr>
                <w:rFonts w:ascii="Arial" w:hAnsi="Arial" w:cs="Arial"/>
                <w:sz w:val="20"/>
                <w:szCs w:val="20"/>
                <w:lang w:val="en-GB"/>
              </w:rPr>
              <w:t>Provide a single concise abstract (max 250-300 words) that states study design, setting, period, denominator, and case count, reports primary outcome and key results with n and 95% Cis, correct the age summary to match the table, specify diagnostic criteria used, and end with a one-sentence conclusion limited to observed associations and practical implications.</w:t>
            </w:r>
          </w:p>
        </w:tc>
        <w:tc>
          <w:tcPr>
            <w:tcW w:w="1543" w:type="pct"/>
            <w:shd w:val="clear" w:color="auto" w:fill="auto"/>
          </w:tcPr>
          <w:p w14:paraId="527A70B7" w14:textId="77777777" w:rsidR="008D03A0" w:rsidRPr="00B66103" w:rsidRDefault="008D03A0">
            <w:pPr>
              <w:pStyle w:val="Heading2"/>
              <w:jc w:val="left"/>
              <w:rPr>
                <w:rFonts w:ascii="Arial" w:hAnsi="Arial" w:cs="Arial"/>
                <w:b w:val="0"/>
                <w:lang w:val="en-GB" w:eastAsia="en-US"/>
              </w:rPr>
            </w:pPr>
          </w:p>
        </w:tc>
      </w:tr>
      <w:tr w:rsidR="008D03A0" w:rsidRPr="00B66103" w14:paraId="65144DC3" w14:textId="77777777">
        <w:trPr>
          <w:trHeight w:val="20"/>
          <w:jc w:val="center"/>
        </w:trPr>
        <w:tc>
          <w:tcPr>
            <w:tcW w:w="1672" w:type="pct"/>
            <w:shd w:val="clear" w:color="auto" w:fill="auto"/>
            <w:noWrap/>
          </w:tcPr>
          <w:p w14:paraId="2DB66503" w14:textId="77777777" w:rsidR="008D03A0" w:rsidRPr="00B66103" w:rsidRDefault="003B24BD">
            <w:pPr>
              <w:pStyle w:val="Heading2"/>
              <w:jc w:val="left"/>
              <w:rPr>
                <w:rFonts w:ascii="Arial" w:hAnsi="Arial" w:cs="Arial"/>
                <w:b w:val="0"/>
                <w:lang w:val="en-GB" w:eastAsia="en-US"/>
              </w:rPr>
            </w:pPr>
            <w:r w:rsidRPr="00B66103">
              <w:rPr>
                <w:rFonts w:ascii="Arial" w:hAnsi="Arial" w:cs="Arial"/>
                <w:lang w:val="en-GB" w:eastAsia="en-US"/>
              </w:rPr>
              <w:t xml:space="preserve">Is the manuscript scientifically correct? </w:t>
            </w:r>
            <w:r w:rsidRPr="00B66103">
              <w:rPr>
                <w:rFonts w:ascii="Arial" w:hAnsi="Arial" w:cs="Arial"/>
                <w:lang w:val="en-GB" w:eastAsia="en-US"/>
              </w:rPr>
              <w:br/>
            </w:r>
          </w:p>
          <w:p w14:paraId="494DF0D1" w14:textId="77777777" w:rsidR="008D03A0" w:rsidRPr="00B66103" w:rsidRDefault="003B24BD">
            <w:pPr>
              <w:rPr>
                <w:rFonts w:ascii="Arial" w:hAnsi="Arial" w:cs="Arial"/>
                <w:b/>
                <w:sz w:val="20"/>
                <w:szCs w:val="20"/>
                <w:lang w:val="en-GB"/>
              </w:rPr>
            </w:pPr>
            <w:r w:rsidRPr="00B66103">
              <w:rPr>
                <w:rFonts w:ascii="Arial" w:hAnsi="Arial" w:cs="Arial"/>
                <w:bCs/>
                <w:sz w:val="20"/>
                <w:szCs w:val="20"/>
                <w:lang w:val="en-GB"/>
              </w:rPr>
              <w:t>If your answer is NO, please provide a brief, clear suggestion for improvement.</w:t>
            </w:r>
          </w:p>
        </w:tc>
        <w:tc>
          <w:tcPr>
            <w:tcW w:w="1786" w:type="pct"/>
            <w:shd w:val="clear" w:color="auto" w:fill="auto"/>
          </w:tcPr>
          <w:p w14:paraId="490B644D" w14:textId="77777777" w:rsidR="008D03A0" w:rsidRPr="00B66103" w:rsidRDefault="00D50EEB">
            <w:pPr>
              <w:pStyle w:val="ListParagraph"/>
              <w:ind w:left="0"/>
              <w:rPr>
                <w:rFonts w:ascii="Arial" w:hAnsi="Arial" w:cs="Arial"/>
                <w:bCs/>
                <w:sz w:val="20"/>
                <w:szCs w:val="20"/>
                <w:lang w:val="en-GB"/>
              </w:rPr>
            </w:pPr>
            <w:r w:rsidRPr="00B66103">
              <w:rPr>
                <w:rFonts w:ascii="Arial" w:hAnsi="Arial" w:cs="Arial"/>
                <w:bCs/>
                <w:sz w:val="20"/>
                <w:szCs w:val="20"/>
                <w:lang w:val="en-GB"/>
              </w:rPr>
              <w:t>NO</w:t>
            </w:r>
          </w:p>
          <w:p w14:paraId="4E1C5BC4" w14:textId="76C1F810" w:rsidR="00D50EEB" w:rsidRPr="00B66103" w:rsidRDefault="00D50EEB">
            <w:pPr>
              <w:pStyle w:val="ListParagraph"/>
              <w:ind w:left="0"/>
              <w:rPr>
                <w:rFonts w:ascii="Arial" w:hAnsi="Arial" w:cs="Arial"/>
                <w:bCs/>
                <w:sz w:val="20"/>
                <w:szCs w:val="20"/>
                <w:lang w:val="en-GB"/>
              </w:rPr>
            </w:pPr>
            <w:r w:rsidRPr="00B66103">
              <w:rPr>
                <w:rFonts w:ascii="Arial" w:hAnsi="Arial" w:cs="Arial"/>
                <w:bCs/>
                <w:sz w:val="20"/>
                <w:szCs w:val="20"/>
                <w:lang w:val="en-GB"/>
              </w:rPr>
              <w:t>Resolve key methodological and reporting problems before claiming scientific validity: correct internal data inconsistencies, reclassify cases using current diagnostic criteria, clearly define the denominator and inclusion/exclusion, report measurement methods, give complete statistical reporting, quantify and handle missing data, temper causal conclusions, and add a limitations section.</w:t>
            </w:r>
          </w:p>
        </w:tc>
        <w:tc>
          <w:tcPr>
            <w:tcW w:w="1543" w:type="pct"/>
            <w:shd w:val="clear" w:color="auto" w:fill="auto"/>
          </w:tcPr>
          <w:p w14:paraId="30F93FE0" w14:textId="77777777" w:rsidR="008D03A0" w:rsidRPr="00B66103" w:rsidRDefault="008D03A0">
            <w:pPr>
              <w:pStyle w:val="Heading2"/>
              <w:jc w:val="left"/>
              <w:rPr>
                <w:rFonts w:ascii="Arial" w:hAnsi="Arial" w:cs="Arial"/>
                <w:b w:val="0"/>
                <w:lang w:val="en-GB" w:eastAsia="en-US"/>
              </w:rPr>
            </w:pPr>
          </w:p>
        </w:tc>
      </w:tr>
      <w:tr w:rsidR="008D03A0" w:rsidRPr="00B66103" w14:paraId="10DF8362" w14:textId="77777777">
        <w:trPr>
          <w:trHeight w:val="20"/>
          <w:jc w:val="center"/>
        </w:trPr>
        <w:tc>
          <w:tcPr>
            <w:tcW w:w="1672" w:type="pct"/>
            <w:shd w:val="clear" w:color="auto" w:fill="auto"/>
            <w:noWrap/>
          </w:tcPr>
          <w:p w14:paraId="56F8266D" w14:textId="77777777" w:rsidR="008D03A0" w:rsidRPr="00B66103" w:rsidRDefault="003B24BD">
            <w:pPr>
              <w:rPr>
                <w:rFonts w:ascii="Arial" w:hAnsi="Arial" w:cs="Arial"/>
                <w:b/>
                <w:bCs/>
                <w:sz w:val="20"/>
                <w:szCs w:val="20"/>
                <w:lang w:val="en-GB"/>
              </w:rPr>
            </w:pPr>
            <w:r w:rsidRPr="00B66103">
              <w:rPr>
                <w:rFonts w:ascii="Arial" w:hAnsi="Arial" w:cs="Arial"/>
                <w:b/>
                <w:bCs/>
                <w:sz w:val="20"/>
                <w:szCs w:val="20"/>
                <w:lang w:val="en-GB"/>
              </w:rPr>
              <w:t xml:space="preserve">Are the references sufficient and recent? </w:t>
            </w:r>
          </w:p>
          <w:p w14:paraId="08E715B8" w14:textId="77777777" w:rsidR="008D03A0" w:rsidRPr="00B66103" w:rsidRDefault="003B24BD">
            <w:pPr>
              <w:rPr>
                <w:rFonts w:ascii="Arial" w:hAnsi="Arial" w:cs="Arial"/>
                <w:bCs/>
                <w:sz w:val="20"/>
                <w:szCs w:val="20"/>
                <w:lang w:val="en-GB"/>
              </w:rPr>
            </w:pPr>
            <w:r w:rsidRPr="00B66103">
              <w:rPr>
                <w:rFonts w:ascii="Arial" w:hAnsi="Arial" w:cs="Arial"/>
                <w:bCs/>
                <w:sz w:val="20"/>
                <w:szCs w:val="20"/>
                <w:lang w:val="en-GB"/>
              </w:rPr>
              <w:t>(YES or NO)</w:t>
            </w:r>
          </w:p>
          <w:p w14:paraId="2438D976" w14:textId="77777777" w:rsidR="008D03A0" w:rsidRPr="00B66103" w:rsidRDefault="008D03A0">
            <w:pPr>
              <w:rPr>
                <w:rFonts w:ascii="Arial" w:hAnsi="Arial" w:cs="Arial"/>
                <w:bCs/>
                <w:sz w:val="20"/>
                <w:szCs w:val="20"/>
                <w:lang w:val="en-GB"/>
              </w:rPr>
            </w:pPr>
          </w:p>
          <w:p w14:paraId="33FB3E63" w14:textId="77777777" w:rsidR="008D03A0" w:rsidRPr="00B66103" w:rsidRDefault="003B24BD">
            <w:pPr>
              <w:rPr>
                <w:rFonts w:ascii="Arial" w:hAnsi="Arial" w:cs="Arial"/>
                <w:b/>
                <w:bCs/>
                <w:sz w:val="20"/>
                <w:szCs w:val="20"/>
                <w:lang w:val="en-GB"/>
              </w:rPr>
            </w:pPr>
            <w:r w:rsidRPr="00B66103">
              <w:rPr>
                <w:rFonts w:ascii="Arial" w:hAnsi="Arial" w:cs="Arial"/>
                <w:bCs/>
                <w:sz w:val="20"/>
                <w:szCs w:val="20"/>
                <w:lang w:val="en-GB"/>
              </w:rPr>
              <w:t>If your answer is NO, please provide clear suggestion for improvement.</w:t>
            </w:r>
          </w:p>
        </w:tc>
        <w:tc>
          <w:tcPr>
            <w:tcW w:w="1786" w:type="pct"/>
            <w:shd w:val="clear" w:color="auto" w:fill="auto"/>
          </w:tcPr>
          <w:p w14:paraId="569B9258" w14:textId="77777777" w:rsidR="008D03A0" w:rsidRPr="00B66103" w:rsidRDefault="00D50EEB">
            <w:pPr>
              <w:pStyle w:val="ListParagraph"/>
              <w:ind w:left="0"/>
              <w:rPr>
                <w:rFonts w:ascii="Arial" w:hAnsi="Arial" w:cs="Arial"/>
                <w:bCs/>
                <w:sz w:val="20"/>
                <w:szCs w:val="20"/>
                <w:lang w:val="en-GB"/>
              </w:rPr>
            </w:pPr>
            <w:r w:rsidRPr="00B66103">
              <w:rPr>
                <w:rFonts w:ascii="Arial" w:hAnsi="Arial" w:cs="Arial"/>
                <w:bCs/>
                <w:sz w:val="20"/>
                <w:szCs w:val="20"/>
                <w:lang w:val="en-GB"/>
              </w:rPr>
              <w:t>NO</w:t>
            </w:r>
          </w:p>
          <w:p w14:paraId="4895307C" w14:textId="1275C565" w:rsidR="00D50EEB" w:rsidRPr="00B66103" w:rsidRDefault="00D50EEB">
            <w:pPr>
              <w:pStyle w:val="ListParagraph"/>
              <w:ind w:left="0"/>
              <w:rPr>
                <w:rFonts w:ascii="Arial" w:hAnsi="Arial" w:cs="Arial"/>
                <w:bCs/>
                <w:sz w:val="20"/>
                <w:szCs w:val="20"/>
                <w:lang w:val="en-GB"/>
              </w:rPr>
            </w:pPr>
            <w:r w:rsidRPr="00B66103">
              <w:rPr>
                <w:rFonts w:ascii="Arial" w:hAnsi="Arial" w:cs="Arial"/>
                <w:bCs/>
                <w:sz w:val="20"/>
                <w:szCs w:val="20"/>
                <w:lang w:val="en-GB"/>
              </w:rPr>
              <w:t>Add recent (last5-10 years) high-quality sources and guidelines</w:t>
            </w:r>
            <w:r w:rsidR="00111C7C" w:rsidRPr="00B66103">
              <w:rPr>
                <w:rFonts w:ascii="Arial" w:hAnsi="Arial" w:cs="Arial"/>
                <w:bCs/>
                <w:sz w:val="20"/>
                <w:szCs w:val="20"/>
                <w:lang w:val="en-GB"/>
              </w:rPr>
              <w:t>. Remove duplicate/old citations, correct formatting, and ensure every in-text citation has a matching full reference.</w:t>
            </w:r>
          </w:p>
        </w:tc>
        <w:tc>
          <w:tcPr>
            <w:tcW w:w="1543" w:type="pct"/>
            <w:shd w:val="clear" w:color="auto" w:fill="auto"/>
          </w:tcPr>
          <w:p w14:paraId="1E71DAB1" w14:textId="77777777" w:rsidR="008D03A0" w:rsidRPr="00B66103" w:rsidRDefault="008D03A0">
            <w:pPr>
              <w:pStyle w:val="Heading2"/>
              <w:jc w:val="left"/>
              <w:rPr>
                <w:rFonts w:ascii="Arial" w:hAnsi="Arial" w:cs="Arial"/>
                <w:b w:val="0"/>
                <w:lang w:val="en-GB" w:eastAsia="en-US"/>
              </w:rPr>
            </w:pPr>
          </w:p>
        </w:tc>
      </w:tr>
      <w:tr w:rsidR="008D03A0" w:rsidRPr="00B66103" w14:paraId="0DDD2110" w14:textId="77777777">
        <w:trPr>
          <w:trHeight w:val="896"/>
          <w:jc w:val="center"/>
        </w:trPr>
        <w:tc>
          <w:tcPr>
            <w:tcW w:w="1672" w:type="pct"/>
            <w:shd w:val="clear" w:color="auto" w:fill="auto"/>
            <w:noWrap/>
          </w:tcPr>
          <w:p w14:paraId="69BFFA3A" w14:textId="77777777" w:rsidR="008D03A0" w:rsidRPr="00B66103" w:rsidRDefault="003B24BD">
            <w:pPr>
              <w:rPr>
                <w:rFonts w:ascii="Arial" w:hAnsi="Arial" w:cs="Arial"/>
                <w:b/>
                <w:bCs/>
                <w:sz w:val="20"/>
                <w:szCs w:val="20"/>
                <w:lang w:val="en-GB"/>
              </w:rPr>
            </w:pPr>
            <w:r w:rsidRPr="00B66103">
              <w:rPr>
                <w:rFonts w:ascii="Arial" w:hAnsi="Arial" w:cs="Arial"/>
                <w:b/>
                <w:bCs/>
                <w:sz w:val="20"/>
                <w:szCs w:val="20"/>
                <w:lang w:val="en-GB"/>
              </w:rPr>
              <w:t>Are there ethical issues in this manuscript?</w:t>
            </w:r>
          </w:p>
          <w:p w14:paraId="04EF62AF" w14:textId="77777777" w:rsidR="008D03A0" w:rsidRPr="00B66103" w:rsidRDefault="003B24BD">
            <w:pPr>
              <w:rPr>
                <w:rFonts w:ascii="Arial" w:hAnsi="Arial" w:cs="Arial"/>
                <w:bCs/>
                <w:sz w:val="20"/>
                <w:szCs w:val="20"/>
                <w:lang w:val="en-GB"/>
              </w:rPr>
            </w:pPr>
            <w:r w:rsidRPr="00B66103">
              <w:rPr>
                <w:rFonts w:ascii="Arial" w:hAnsi="Arial" w:cs="Arial"/>
                <w:bCs/>
                <w:sz w:val="20"/>
                <w:szCs w:val="20"/>
                <w:lang w:val="en-GB"/>
              </w:rPr>
              <w:t>(YES or NO)</w:t>
            </w:r>
          </w:p>
          <w:p w14:paraId="6EA97E5B" w14:textId="77777777" w:rsidR="008D03A0" w:rsidRPr="00B66103" w:rsidRDefault="008D03A0">
            <w:pPr>
              <w:rPr>
                <w:rFonts w:ascii="Arial" w:hAnsi="Arial" w:cs="Arial"/>
                <w:bCs/>
                <w:sz w:val="20"/>
                <w:szCs w:val="20"/>
                <w:lang w:val="en-GB"/>
              </w:rPr>
            </w:pPr>
          </w:p>
          <w:p w14:paraId="77615E65" w14:textId="77777777" w:rsidR="008D03A0" w:rsidRPr="00B66103" w:rsidRDefault="003B24BD">
            <w:pPr>
              <w:rPr>
                <w:rFonts w:ascii="Arial" w:hAnsi="Arial" w:cs="Arial"/>
                <w:bCs/>
                <w:sz w:val="20"/>
                <w:szCs w:val="20"/>
                <w:lang w:val="en-GB"/>
              </w:rPr>
            </w:pPr>
            <w:r w:rsidRPr="00B66103">
              <w:rPr>
                <w:rFonts w:ascii="Arial" w:hAnsi="Arial" w:cs="Arial"/>
                <w:bCs/>
                <w:sz w:val="20"/>
                <w:szCs w:val="20"/>
                <w:lang w:val="en-GB"/>
              </w:rPr>
              <w:t>(If yes, kindly please write down the ethical issues here in details)</w:t>
            </w:r>
          </w:p>
          <w:p w14:paraId="6D6F33E9" w14:textId="77777777" w:rsidR="008D03A0" w:rsidRPr="00B66103" w:rsidRDefault="008D03A0">
            <w:pPr>
              <w:rPr>
                <w:rFonts w:ascii="Arial" w:hAnsi="Arial" w:cs="Arial"/>
                <w:bCs/>
                <w:sz w:val="20"/>
                <w:szCs w:val="20"/>
                <w:lang w:val="en-GB"/>
              </w:rPr>
            </w:pPr>
          </w:p>
        </w:tc>
        <w:tc>
          <w:tcPr>
            <w:tcW w:w="1786" w:type="pct"/>
            <w:shd w:val="clear" w:color="auto" w:fill="auto"/>
          </w:tcPr>
          <w:p w14:paraId="00BC453A" w14:textId="77777777" w:rsidR="008D03A0" w:rsidRPr="00B66103" w:rsidRDefault="00111C7C">
            <w:pPr>
              <w:pStyle w:val="ListParagraph"/>
              <w:ind w:left="0"/>
              <w:rPr>
                <w:rFonts w:ascii="Arial" w:hAnsi="Arial" w:cs="Arial"/>
                <w:bCs/>
                <w:sz w:val="20"/>
                <w:szCs w:val="20"/>
                <w:lang w:val="en-GB"/>
              </w:rPr>
            </w:pPr>
            <w:r w:rsidRPr="00B66103">
              <w:rPr>
                <w:rFonts w:ascii="Arial" w:hAnsi="Arial" w:cs="Arial"/>
                <w:bCs/>
                <w:sz w:val="20"/>
                <w:szCs w:val="20"/>
                <w:lang w:val="en-GB"/>
              </w:rPr>
              <w:t>YES</w:t>
            </w:r>
          </w:p>
          <w:p w14:paraId="5E276F26" w14:textId="0D1ACABF" w:rsidR="00111C7C" w:rsidRPr="00B66103" w:rsidRDefault="00111C7C">
            <w:pPr>
              <w:pStyle w:val="ListParagraph"/>
              <w:ind w:left="0"/>
              <w:rPr>
                <w:rFonts w:ascii="Arial" w:hAnsi="Arial" w:cs="Arial"/>
                <w:bCs/>
                <w:sz w:val="20"/>
                <w:szCs w:val="20"/>
                <w:lang w:val="en-GB"/>
              </w:rPr>
            </w:pPr>
            <w:r w:rsidRPr="00B66103">
              <w:rPr>
                <w:rFonts w:ascii="Arial" w:hAnsi="Arial" w:cs="Arial"/>
                <w:bCs/>
                <w:sz w:val="20"/>
                <w:szCs w:val="20"/>
                <w:lang w:val="en-GB"/>
              </w:rPr>
              <w:t>The manuscript does not state whether the individual informed consent was obtained or formally waived by the ethics committee; data-protection measures are described vaguely; the ethics approval citation is incomplete/inconsistently formatted; it is not documented that each facility granted permission for record access and publication; and there is no statement about handling of potentially identifiable information.</w:t>
            </w:r>
          </w:p>
        </w:tc>
        <w:tc>
          <w:tcPr>
            <w:tcW w:w="1543" w:type="pct"/>
            <w:shd w:val="clear" w:color="auto" w:fill="auto"/>
          </w:tcPr>
          <w:p w14:paraId="29DFE83C" w14:textId="77777777" w:rsidR="008D03A0" w:rsidRPr="00B66103" w:rsidRDefault="008D03A0">
            <w:pPr>
              <w:pStyle w:val="Heading2"/>
              <w:jc w:val="left"/>
              <w:rPr>
                <w:rFonts w:ascii="Arial" w:hAnsi="Arial" w:cs="Arial"/>
                <w:b w:val="0"/>
                <w:lang w:val="en-GB" w:eastAsia="en-US"/>
              </w:rPr>
            </w:pPr>
          </w:p>
        </w:tc>
      </w:tr>
    </w:tbl>
    <w:p w14:paraId="774A1F6D" w14:textId="77777777" w:rsidR="008D03A0" w:rsidRPr="00B66103" w:rsidRDefault="008D03A0">
      <w:pPr>
        <w:pStyle w:val="Heading2"/>
        <w:jc w:val="left"/>
        <w:rPr>
          <w:rFonts w:ascii="Arial" w:hAnsi="Arial" w:cs="Arial"/>
          <w:highlight w:val="yellow"/>
          <w:lang w:val="en-GB" w:eastAsia="en-US"/>
        </w:rPr>
      </w:pPr>
    </w:p>
    <w:p w14:paraId="3B72B8CA" w14:textId="77777777" w:rsidR="003C54F1" w:rsidRPr="00B66103" w:rsidRDefault="003C54F1" w:rsidP="003C54F1">
      <w:pPr>
        <w:pStyle w:val="Affiliation"/>
        <w:spacing w:after="0" w:line="240" w:lineRule="auto"/>
        <w:jc w:val="left"/>
        <w:rPr>
          <w:rFonts w:ascii="Arial" w:hAnsi="Arial" w:cs="Arial"/>
          <w:b/>
          <w:u w:val="single"/>
        </w:rPr>
      </w:pPr>
      <w:r w:rsidRPr="00B66103">
        <w:rPr>
          <w:rFonts w:ascii="Arial" w:hAnsi="Arial" w:cs="Arial"/>
          <w:b/>
          <w:u w:val="single"/>
        </w:rPr>
        <w:t>Reviewer details:</w:t>
      </w:r>
    </w:p>
    <w:p w14:paraId="71A496C6" w14:textId="3B2803F6" w:rsidR="008D03A0" w:rsidRPr="00B66103" w:rsidRDefault="008D03A0">
      <w:pPr>
        <w:rPr>
          <w:rFonts w:ascii="Arial" w:hAnsi="Arial" w:cs="Arial"/>
          <w:sz w:val="20"/>
          <w:szCs w:val="20"/>
          <w:highlight w:val="yellow"/>
          <w:lang w:val="en-GB"/>
        </w:rPr>
      </w:pPr>
    </w:p>
    <w:p w14:paraId="092CD866" w14:textId="1CD939F2" w:rsidR="003C54F1" w:rsidRPr="00B66103" w:rsidRDefault="003C54F1" w:rsidP="003C54F1">
      <w:pPr>
        <w:rPr>
          <w:rFonts w:ascii="Arial" w:hAnsi="Arial" w:cs="Arial"/>
          <w:sz w:val="20"/>
          <w:szCs w:val="20"/>
          <w:lang w:val="en-GB"/>
        </w:rPr>
      </w:pPr>
      <w:proofErr w:type="spellStart"/>
      <w:r w:rsidRPr="00B66103">
        <w:rPr>
          <w:rFonts w:ascii="Arial" w:hAnsi="Arial" w:cs="Arial"/>
          <w:sz w:val="20"/>
          <w:szCs w:val="20"/>
          <w:lang w:val="en-GB"/>
        </w:rPr>
        <w:t>Kazic</w:t>
      </w:r>
      <w:proofErr w:type="spellEnd"/>
      <w:r w:rsidRPr="00B66103">
        <w:rPr>
          <w:rFonts w:ascii="Arial" w:hAnsi="Arial" w:cs="Arial"/>
          <w:sz w:val="20"/>
          <w:szCs w:val="20"/>
          <w:lang w:val="en-GB"/>
        </w:rPr>
        <w:t xml:space="preserve"> Faris</w:t>
      </w:r>
      <w:r w:rsidRPr="00B66103">
        <w:rPr>
          <w:rFonts w:ascii="Arial" w:hAnsi="Arial" w:cs="Arial"/>
          <w:sz w:val="20"/>
          <w:szCs w:val="20"/>
          <w:lang w:val="en-GB"/>
        </w:rPr>
        <w:t xml:space="preserve">, </w:t>
      </w:r>
      <w:r w:rsidRPr="00B66103">
        <w:rPr>
          <w:rFonts w:ascii="Arial" w:hAnsi="Arial" w:cs="Arial"/>
          <w:sz w:val="20"/>
          <w:szCs w:val="20"/>
          <w:lang w:val="en-GB"/>
        </w:rPr>
        <w:t xml:space="preserve">University of </w:t>
      </w:r>
      <w:proofErr w:type="spellStart"/>
      <w:r w:rsidRPr="00B66103">
        <w:rPr>
          <w:rFonts w:ascii="Arial" w:hAnsi="Arial" w:cs="Arial"/>
          <w:sz w:val="20"/>
          <w:szCs w:val="20"/>
          <w:lang w:val="en-GB"/>
        </w:rPr>
        <w:t>Zenica</w:t>
      </w:r>
      <w:proofErr w:type="spellEnd"/>
      <w:r w:rsidRPr="00B66103">
        <w:rPr>
          <w:rFonts w:ascii="Arial" w:hAnsi="Arial" w:cs="Arial"/>
          <w:sz w:val="20"/>
          <w:szCs w:val="20"/>
          <w:lang w:val="en-GB"/>
        </w:rPr>
        <w:t xml:space="preserve">, </w:t>
      </w:r>
      <w:r w:rsidRPr="00B66103">
        <w:rPr>
          <w:rFonts w:ascii="Arial" w:hAnsi="Arial" w:cs="Arial"/>
          <w:sz w:val="20"/>
          <w:szCs w:val="20"/>
          <w:lang w:val="en-GB"/>
        </w:rPr>
        <w:t>Bosni</w:t>
      </w:r>
      <w:bookmarkStart w:id="0" w:name="_GoBack"/>
      <w:bookmarkEnd w:id="0"/>
      <w:r w:rsidRPr="00B66103">
        <w:rPr>
          <w:rFonts w:ascii="Arial" w:hAnsi="Arial" w:cs="Arial"/>
          <w:sz w:val="20"/>
          <w:szCs w:val="20"/>
          <w:lang w:val="en-GB"/>
        </w:rPr>
        <w:t>a and Herzegovina</w:t>
      </w:r>
    </w:p>
    <w:sectPr w:rsidR="003C54F1" w:rsidRPr="00B6610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4A4D" w14:textId="77777777" w:rsidR="00E268B8" w:rsidRDefault="00E268B8">
      <w:r>
        <w:separator/>
      </w:r>
    </w:p>
  </w:endnote>
  <w:endnote w:type="continuationSeparator" w:id="0">
    <w:p w14:paraId="4DA00D33" w14:textId="77777777" w:rsidR="00E268B8" w:rsidRDefault="00E2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3924" w14:textId="77777777" w:rsidR="008D03A0" w:rsidRDefault="008D03A0">
    <w:pPr>
      <w:pStyle w:val="Footer"/>
      <w:jc w:val="right"/>
    </w:pPr>
  </w:p>
  <w:p w14:paraId="4F46C1CA" w14:textId="476DEDAA"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F68D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F68D1">
      <w:rPr>
        <w:b/>
        <w:noProof/>
        <w:sz w:val="20"/>
      </w:rPr>
      <w:t>3</w:t>
    </w:r>
    <w:r>
      <w:rPr>
        <w:b/>
        <w:sz w:val="20"/>
      </w:rPr>
      <w:fldChar w:fldCharType="end"/>
    </w:r>
  </w:p>
  <w:p w14:paraId="6885468F" w14:textId="77777777" w:rsidR="008D03A0" w:rsidRDefault="003B24BD">
    <w:pPr>
      <w:pStyle w:val="Footer"/>
      <w:jc w:val="right"/>
      <w:rPr>
        <w:b/>
        <w:sz w:val="20"/>
      </w:rPr>
    </w:pPr>
    <w:r>
      <w:rPr>
        <w:b/>
        <w:sz w:val="20"/>
      </w:rPr>
      <w:t>V240326</w:t>
    </w:r>
  </w:p>
  <w:p w14:paraId="5BF0D688" w14:textId="77777777" w:rsidR="008D03A0" w:rsidRDefault="008D03A0">
    <w:pPr>
      <w:pStyle w:val="Footer"/>
      <w:jc w:val="right"/>
    </w:pPr>
  </w:p>
  <w:p w14:paraId="4162FF8A" w14:textId="77777777"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A295" w14:textId="77777777" w:rsidR="00E268B8" w:rsidRDefault="00E268B8">
      <w:r>
        <w:separator/>
      </w:r>
    </w:p>
  </w:footnote>
  <w:footnote w:type="continuationSeparator" w:id="0">
    <w:p w14:paraId="404516CD" w14:textId="77777777" w:rsidR="00E268B8" w:rsidRDefault="00E2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CB32" w14:textId="77777777" w:rsidR="008D03A0" w:rsidRDefault="008D03A0">
    <w:pPr>
      <w:spacing w:before="100" w:beforeAutospacing="1" w:after="100" w:afterAutospacing="1"/>
      <w:jc w:val="center"/>
      <w:rPr>
        <w:rFonts w:ascii="Arial" w:hAnsi="Arial" w:cs="Arial"/>
        <w:b/>
        <w:bCs/>
        <w:color w:val="003399"/>
        <w:szCs w:val="20"/>
        <w:u w:val="single"/>
        <w:lang w:val="en-GB"/>
      </w:rPr>
    </w:pPr>
  </w:p>
  <w:p w14:paraId="6D4732E0" w14:textId="77777777"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A0"/>
    <w:rsid w:val="00077373"/>
    <w:rsid w:val="00111C7C"/>
    <w:rsid w:val="002B4F06"/>
    <w:rsid w:val="002E411A"/>
    <w:rsid w:val="003572D6"/>
    <w:rsid w:val="003B24BD"/>
    <w:rsid w:val="003B7251"/>
    <w:rsid w:val="003C54F1"/>
    <w:rsid w:val="003F68D1"/>
    <w:rsid w:val="00422ABF"/>
    <w:rsid w:val="004702C3"/>
    <w:rsid w:val="004965DB"/>
    <w:rsid w:val="00545B2A"/>
    <w:rsid w:val="005A6E84"/>
    <w:rsid w:val="005B3827"/>
    <w:rsid w:val="005C06F1"/>
    <w:rsid w:val="0066036E"/>
    <w:rsid w:val="0066675A"/>
    <w:rsid w:val="008D03A0"/>
    <w:rsid w:val="009002F6"/>
    <w:rsid w:val="00B66103"/>
    <w:rsid w:val="00C45AB3"/>
    <w:rsid w:val="00CB56DF"/>
    <w:rsid w:val="00D50EEB"/>
    <w:rsid w:val="00E268B8"/>
    <w:rsid w:val="00F63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CF2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C54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70923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1527</Words>
  <Characters>8705</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2026-04-04T14:25:00Z</dcterms:created>
  <dcterms:modified xsi:type="dcterms:W3CDTF">2026-04-20T08:46:00Z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