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CD" w14:paraId="79B688CC" w14:textId="77777777">
        <w:trPr>
          <w:trHeight w:val="20"/>
          <w:jc w:val="center"/>
        </w:trPr>
        <w:tc>
          <w:tcPr>
            <w:tcW w:w="1186" w:type="pct"/>
          </w:tcPr>
          <w:p w14:paraId="79B688CA" w14:textId="77777777" w:rsidR="009429CD" w:rsidRDefault="009B06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79B688CB" w14:textId="77777777" w:rsidR="009429CD" w:rsidRDefault="003F1E7D">
            <w:pPr>
              <w:rPr>
                <w:b/>
                <w:bCs/>
                <w:color w:val="0000FF"/>
                <w:sz w:val="20"/>
                <w:szCs w:val="20"/>
                <w:lang w:val="en-GB"/>
              </w:rPr>
            </w:pPr>
            <w:hyperlink r:id="rId7" w:history="1">
              <w:r w:rsidR="00FB4DBF" w:rsidRPr="00FB4DBF">
                <w:rPr>
                  <w:rFonts w:ascii="Tahoma" w:hAnsi="Tahoma" w:cs="Tahoma"/>
                  <w:color w:val="0F4C82"/>
                  <w:u w:val="single"/>
                  <w:bdr w:val="none" w:sz="0" w:space="0" w:color="auto" w:frame="1"/>
                </w:rPr>
                <w:t>Cardiology and Angiology: An International Journal</w:t>
              </w:r>
            </w:hyperlink>
          </w:p>
        </w:tc>
      </w:tr>
      <w:tr w:rsidR="009429CD" w14:paraId="79B688CF" w14:textId="77777777">
        <w:trPr>
          <w:trHeight w:val="20"/>
          <w:jc w:val="center"/>
        </w:trPr>
        <w:tc>
          <w:tcPr>
            <w:tcW w:w="1186" w:type="pct"/>
          </w:tcPr>
          <w:p w14:paraId="79B688CD" w14:textId="77777777" w:rsidR="009429CD" w:rsidRDefault="009B06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9B688CE" w14:textId="77777777" w:rsidR="009429CD" w:rsidRDefault="007447BB">
            <w:pPr>
              <w:pStyle w:val="NormalWeb"/>
              <w:spacing w:before="0" w:beforeAutospacing="0" w:after="0" w:afterAutospacing="0"/>
              <w:rPr>
                <w:rFonts w:ascii="Times New Roman" w:hAnsi="Times New Roman" w:cs="Times New Roman"/>
                <w:b/>
                <w:bCs/>
                <w:sz w:val="20"/>
                <w:szCs w:val="28"/>
                <w:lang w:val="en-GB"/>
              </w:rPr>
            </w:pPr>
            <w:r w:rsidRPr="007447BB">
              <w:rPr>
                <w:rFonts w:ascii="Times New Roman" w:hAnsi="Times New Roman" w:cs="Times New Roman"/>
                <w:b/>
                <w:bCs/>
                <w:sz w:val="20"/>
                <w:szCs w:val="28"/>
                <w:lang w:val="en-GB"/>
              </w:rPr>
              <w:t>Ms_CA_156757</w:t>
            </w:r>
          </w:p>
        </w:tc>
      </w:tr>
      <w:tr w:rsidR="009429CD" w14:paraId="79B688D2" w14:textId="77777777">
        <w:trPr>
          <w:trHeight w:val="20"/>
          <w:jc w:val="center"/>
        </w:trPr>
        <w:tc>
          <w:tcPr>
            <w:tcW w:w="1186" w:type="pct"/>
          </w:tcPr>
          <w:p w14:paraId="79B688D0" w14:textId="77777777" w:rsidR="009429CD" w:rsidRDefault="009B06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9B688D1" w14:textId="77777777" w:rsidR="009429CD" w:rsidRDefault="00AF4C7B">
            <w:pPr>
              <w:pStyle w:val="NormalWeb"/>
              <w:spacing w:before="0" w:beforeAutospacing="0" w:after="0" w:afterAutospacing="0"/>
              <w:rPr>
                <w:rFonts w:ascii="Times New Roman" w:hAnsi="Times New Roman" w:cs="Times New Roman"/>
                <w:b/>
                <w:sz w:val="20"/>
                <w:szCs w:val="28"/>
                <w:lang w:val="en-GB"/>
              </w:rPr>
            </w:pPr>
            <w:r w:rsidRPr="00AF4C7B">
              <w:rPr>
                <w:rFonts w:ascii="Times New Roman" w:hAnsi="Times New Roman" w:cs="Times New Roman"/>
                <w:b/>
                <w:sz w:val="20"/>
                <w:szCs w:val="28"/>
                <w:lang w:val="en-GB"/>
              </w:rPr>
              <w:t>Extensive Vitamin K Antagonist-Induced Skin Necrosis Leading to Fatal Septic Shock: A Case Report</w:t>
            </w:r>
          </w:p>
        </w:tc>
      </w:tr>
      <w:tr w:rsidR="009429CD" w14:paraId="79B688D6" w14:textId="77777777">
        <w:trPr>
          <w:trHeight w:val="20"/>
          <w:jc w:val="center"/>
        </w:trPr>
        <w:tc>
          <w:tcPr>
            <w:tcW w:w="1186" w:type="pct"/>
          </w:tcPr>
          <w:p w14:paraId="79B688D3" w14:textId="77777777" w:rsidR="009429CD" w:rsidRDefault="009B06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79B688D4" w14:textId="77777777" w:rsidR="009429CD" w:rsidRDefault="009B06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9B688D5" w14:textId="77777777" w:rsidR="009429CD" w:rsidRDefault="009429CD">
            <w:pPr>
              <w:pStyle w:val="NormalWeb"/>
              <w:spacing w:before="0" w:beforeAutospacing="0" w:after="0" w:afterAutospacing="0"/>
              <w:rPr>
                <w:rFonts w:ascii="Times New Roman" w:hAnsi="Times New Roman" w:cs="Times New Roman"/>
                <w:b/>
                <w:sz w:val="20"/>
                <w:szCs w:val="28"/>
                <w:lang w:val="en-GB"/>
              </w:rPr>
            </w:pPr>
          </w:p>
        </w:tc>
      </w:tr>
    </w:tbl>
    <w:p w14:paraId="79B688D7" w14:textId="77777777" w:rsidR="009429CD" w:rsidRDefault="009429CD">
      <w:pPr>
        <w:pStyle w:val="BodyText"/>
        <w:rPr>
          <w:rFonts w:ascii="Times New Roman" w:hAnsi="Times New Roman"/>
          <w:i/>
          <w:sz w:val="20"/>
          <w:szCs w:val="20"/>
          <w:u w:val="single"/>
          <w:lang w:val="en-GB"/>
        </w:rPr>
      </w:pPr>
    </w:p>
    <w:p w14:paraId="79B688EE" w14:textId="77777777" w:rsidR="009429CD" w:rsidRDefault="009429CD">
      <w:pPr>
        <w:pStyle w:val="BodyText"/>
        <w:rPr>
          <w:rFonts w:ascii="Times New Roman" w:hAnsi="Times New Roman"/>
          <w:sz w:val="22"/>
          <w:szCs w:val="20"/>
          <w:lang w:val="en-GB"/>
        </w:rPr>
      </w:pPr>
    </w:p>
    <w:p w14:paraId="79B688EF" w14:textId="77777777" w:rsidR="009429CD" w:rsidRDefault="009B06E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9B688F0" w14:textId="77777777" w:rsidR="009429CD" w:rsidRDefault="009429CD">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CD" w14:paraId="79B688F5" w14:textId="77777777">
        <w:trPr>
          <w:trHeight w:val="20"/>
          <w:jc w:val="center"/>
        </w:trPr>
        <w:tc>
          <w:tcPr>
            <w:tcW w:w="1789" w:type="pct"/>
            <w:noWrap/>
          </w:tcPr>
          <w:p w14:paraId="79B688F1" w14:textId="77777777" w:rsidR="009429CD" w:rsidRDefault="009429CD">
            <w:pPr>
              <w:pStyle w:val="Heading2"/>
              <w:jc w:val="left"/>
              <w:rPr>
                <w:rFonts w:ascii="Times New Roman" w:hAnsi="Times New Roman"/>
                <w:lang w:val="en-GB" w:eastAsia="en-US"/>
              </w:rPr>
            </w:pPr>
          </w:p>
        </w:tc>
        <w:tc>
          <w:tcPr>
            <w:tcW w:w="1844" w:type="pct"/>
          </w:tcPr>
          <w:p w14:paraId="79B688F2" w14:textId="77777777" w:rsidR="009429CD" w:rsidRDefault="009B06E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79B688F3" w14:textId="77777777" w:rsidR="009429CD" w:rsidRDefault="009B06E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9B688F4" w14:textId="77777777" w:rsidR="009429CD" w:rsidRDefault="009429CD">
            <w:pPr>
              <w:pStyle w:val="Heading2"/>
              <w:jc w:val="left"/>
              <w:rPr>
                <w:rFonts w:ascii="Times New Roman" w:hAnsi="Times New Roman"/>
                <w:b w:val="0"/>
                <w:lang w:val="en-GB" w:eastAsia="en-US"/>
              </w:rPr>
            </w:pPr>
          </w:p>
        </w:tc>
      </w:tr>
      <w:tr w:rsidR="009429CD" w14:paraId="79B688F9" w14:textId="77777777">
        <w:trPr>
          <w:trHeight w:val="20"/>
          <w:jc w:val="center"/>
        </w:trPr>
        <w:tc>
          <w:tcPr>
            <w:tcW w:w="1789" w:type="pct"/>
            <w:noWrap/>
          </w:tcPr>
          <w:p w14:paraId="79B688F6" w14:textId="77777777" w:rsidR="009429CD" w:rsidRDefault="009B06E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9B688F7" w14:textId="1F7B76C5" w:rsidR="009429CD" w:rsidRDefault="00D44DD9">
            <w:pPr>
              <w:pStyle w:val="ListParagraph"/>
              <w:ind w:left="0"/>
              <w:rPr>
                <w:b/>
                <w:bCs/>
                <w:sz w:val="20"/>
                <w:szCs w:val="20"/>
                <w:lang w:val="en-GB"/>
              </w:rPr>
            </w:pPr>
            <w:r>
              <w:rPr>
                <w:b/>
                <w:bCs/>
                <w:sz w:val="20"/>
                <w:szCs w:val="20"/>
                <w:lang w:val="en-GB"/>
              </w:rPr>
              <w:t xml:space="preserve">the importance of this manuscript for the scientific community of </w:t>
            </w:r>
            <w:proofErr w:type="spellStart"/>
            <w:r>
              <w:rPr>
                <w:b/>
                <w:bCs/>
                <w:sz w:val="20"/>
                <w:szCs w:val="20"/>
                <w:lang w:val="en-GB"/>
              </w:rPr>
              <w:t>hematology</w:t>
            </w:r>
            <w:proofErr w:type="spellEnd"/>
            <w:r>
              <w:rPr>
                <w:b/>
                <w:bCs/>
                <w:sz w:val="20"/>
                <w:szCs w:val="20"/>
                <w:lang w:val="en-GB"/>
              </w:rPr>
              <w:t xml:space="preserve"> and immunology is evident.</w:t>
            </w:r>
          </w:p>
        </w:tc>
        <w:tc>
          <w:tcPr>
            <w:tcW w:w="1367" w:type="pct"/>
          </w:tcPr>
          <w:p w14:paraId="79B688F8" w14:textId="77777777" w:rsidR="009429CD" w:rsidRDefault="009429CD">
            <w:pPr>
              <w:pStyle w:val="Heading2"/>
              <w:jc w:val="left"/>
              <w:rPr>
                <w:rFonts w:ascii="Times New Roman" w:hAnsi="Times New Roman"/>
                <w:b w:val="0"/>
                <w:lang w:val="en-GB" w:eastAsia="en-US"/>
              </w:rPr>
            </w:pPr>
          </w:p>
        </w:tc>
      </w:tr>
    </w:tbl>
    <w:p w14:paraId="79B688FA" w14:textId="77777777" w:rsidR="009429CD" w:rsidRDefault="009429CD">
      <w:pPr>
        <w:rPr>
          <w:sz w:val="22"/>
          <w:szCs w:val="20"/>
          <w:lang w:val="en-GB"/>
        </w:rPr>
      </w:pPr>
    </w:p>
    <w:p w14:paraId="79B688FB" w14:textId="77777777" w:rsidR="009429CD" w:rsidRDefault="009429CD">
      <w:pPr>
        <w:rPr>
          <w:sz w:val="22"/>
          <w:szCs w:val="20"/>
          <w:lang w:val="en-GB"/>
        </w:rPr>
      </w:pPr>
    </w:p>
    <w:p w14:paraId="79B688FC" w14:textId="77777777" w:rsidR="009429CD" w:rsidRDefault="009429CD">
      <w:pPr>
        <w:rPr>
          <w:sz w:val="22"/>
          <w:szCs w:val="20"/>
          <w:lang w:val="en-GB"/>
        </w:rPr>
      </w:pPr>
    </w:p>
    <w:p w14:paraId="79B688FD" w14:textId="77777777" w:rsidR="009429CD" w:rsidRDefault="009B06E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9B688FE" w14:textId="77777777" w:rsidR="009429CD" w:rsidRDefault="009429CD">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CD" w14:paraId="79B68902" w14:textId="77777777">
        <w:trPr>
          <w:trHeight w:val="20"/>
          <w:tblHeader/>
          <w:jc w:val="center"/>
        </w:trPr>
        <w:tc>
          <w:tcPr>
            <w:tcW w:w="1790" w:type="pct"/>
            <w:noWrap/>
          </w:tcPr>
          <w:p w14:paraId="79B688FF" w14:textId="77777777" w:rsidR="009429CD" w:rsidRDefault="009429CD">
            <w:pPr>
              <w:pStyle w:val="Heading2"/>
              <w:jc w:val="left"/>
              <w:rPr>
                <w:rFonts w:ascii="Times New Roman" w:hAnsi="Times New Roman"/>
                <w:lang w:val="en-GB" w:eastAsia="en-US"/>
              </w:rPr>
            </w:pPr>
          </w:p>
        </w:tc>
        <w:tc>
          <w:tcPr>
            <w:tcW w:w="1843" w:type="pct"/>
          </w:tcPr>
          <w:p w14:paraId="79B68900" w14:textId="77777777" w:rsidR="009429CD" w:rsidRDefault="009B06E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9B68901" w14:textId="77777777" w:rsidR="009429CD" w:rsidRDefault="009B06E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429CD" w14:paraId="79B68908" w14:textId="77777777">
        <w:trPr>
          <w:trHeight w:val="20"/>
          <w:jc w:val="center"/>
        </w:trPr>
        <w:tc>
          <w:tcPr>
            <w:tcW w:w="1790" w:type="pct"/>
            <w:noWrap/>
          </w:tcPr>
          <w:p w14:paraId="79B68903" w14:textId="77777777" w:rsidR="009429CD" w:rsidRDefault="009B06EB">
            <w:pPr>
              <w:rPr>
                <w:b/>
                <w:bCs/>
                <w:sz w:val="20"/>
                <w:szCs w:val="20"/>
                <w:lang w:val="en-GB"/>
              </w:rPr>
            </w:pPr>
            <w:r>
              <w:rPr>
                <w:b/>
                <w:bCs/>
                <w:sz w:val="20"/>
                <w:szCs w:val="20"/>
                <w:lang w:val="en-GB"/>
              </w:rPr>
              <w:t xml:space="preserve">1. Is the title clear and appropriate for the study? </w:t>
            </w:r>
          </w:p>
          <w:p w14:paraId="79B68904"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05" w14:textId="77777777" w:rsidR="009429CD" w:rsidRDefault="009B06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68906" w14:textId="3F4D2402" w:rsidR="009429CD" w:rsidRDefault="00C443F2">
            <w:pPr>
              <w:ind w:left="360"/>
              <w:rPr>
                <w:b/>
                <w:bCs/>
                <w:sz w:val="20"/>
                <w:szCs w:val="20"/>
                <w:lang w:val="en-GB"/>
              </w:rPr>
            </w:pPr>
            <w:r>
              <w:rPr>
                <w:b/>
                <w:bCs/>
                <w:sz w:val="20"/>
                <w:szCs w:val="20"/>
                <w:lang w:val="en-GB"/>
              </w:rPr>
              <w:t>3</w:t>
            </w:r>
          </w:p>
        </w:tc>
        <w:tc>
          <w:tcPr>
            <w:tcW w:w="1367" w:type="pct"/>
          </w:tcPr>
          <w:p w14:paraId="79B68907" w14:textId="77777777" w:rsidR="009429CD" w:rsidRDefault="009429CD">
            <w:pPr>
              <w:pStyle w:val="Heading2"/>
              <w:jc w:val="left"/>
              <w:rPr>
                <w:rFonts w:ascii="Times New Roman" w:hAnsi="Times New Roman"/>
                <w:b w:val="0"/>
                <w:lang w:val="en-GB" w:eastAsia="en-US"/>
              </w:rPr>
            </w:pPr>
          </w:p>
        </w:tc>
      </w:tr>
      <w:tr w:rsidR="009429CD" w14:paraId="79B6890E" w14:textId="77777777">
        <w:trPr>
          <w:trHeight w:val="20"/>
          <w:jc w:val="center"/>
        </w:trPr>
        <w:tc>
          <w:tcPr>
            <w:tcW w:w="1790" w:type="pct"/>
            <w:noWrap/>
          </w:tcPr>
          <w:p w14:paraId="79B68909" w14:textId="77777777" w:rsidR="009429CD" w:rsidRDefault="009B06E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9B6890A"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0B" w14:textId="77777777" w:rsidR="009429CD" w:rsidRDefault="009B06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6890C" w14:textId="0D6B2E95" w:rsidR="009429CD" w:rsidRDefault="00C443F2">
            <w:pPr>
              <w:ind w:left="360"/>
              <w:rPr>
                <w:b/>
                <w:bCs/>
                <w:sz w:val="20"/>
                <w:szCs w:val="20"/>
                <w:lang w:val="en-GB"/>
              </w:rPr>
            </w:pPr>
            <w:r>
              <w:rPr>
                <w:b/>
                <w:bCs/>
                <w:sz w:val="20"/>
                <w:szCs w:val="20"/>
                <w:lang w:val="en-GB"/>
              </w:rPr>
              <w:t>3</w:t>
            </w:r>
          </w:p>
        </w:tc>
        <w:tc>
          <w:tcPr>
            <w:tcW w:w="1367" w:type="pct"/>
          </w:tcPr>
          <w:p w14:paraId="79B6890D" w14:textId="77777777" w:rsidR="009429CD" w:rsidRDefault="009429CD">
            <w:pPr>
              <w:pStyle w:val="Heading2"/>
              <w:jc w:val="left"/>
              <w:rPr>
                <w:rFonts w:ascii="Times New Roman" w:hAnsi="Times New Roman"/>
                <w:b w:val="0"/>
                <w:lang w:val="en-GB" w:eastAsia="en-US"/>
              </w:rPr>
            </w:pPr>
          </w:p>
        </w:tc>
      </w:tr>
      <w:tr w:rsidR="009429CD" w14:paraId="79B68914" w14:textId="77777777">
        <w:trPr>
          <w:trHeight w:val="20"/>
          <w:jc w:val="center"/>
        </w:trPr>
        <w:tc>
          <w:tcPr>
            <w:tcW w:w="1790" w:type="pct"/>
            <w:noWrap/>
          </w:tcPr>
          <w:p w14:paraId="79B6890F" w14:textId="77777777" w:rsidR="009429CD" w:rsidRDefault="009B06EB">
            <w:pPr>
              <w:pStyle w:val="Heading2"/>
              <w:jc w:val="left"/>
              <w:rPr>
                <w:rFonts w:ascii="Times New Roman" w:hAnsi="Times New Roman"/>
                <w:lang w:val="en-GB"/>
              </w:rPr>
            </w:pPr>
            <w:r>
              <w:rPr>
                <w:rFonts w:ascii="Times New Roman" w:hAnsi="Times New Roman"/>
                <w:lang w:val="en-GB"/>
              </w:rPr>
              <w:t>3. Are the keywords appropriate and useful?</w:t>
            </w:r>
          </w:p>
          <w:p w14:paraId="79B68910"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11" w14:textId="77777777" w:rsidR="009429CD" w:rsidRDefault="009B06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9B68912" w14:textId="63E6B30A" w:rsidR="009429CD" w:rsidRDefault="00C443F2">
            <w:pPr>
              <w:ind w:left="360"/>
              <w:rPr>
                <w:b/>
                <w:bCs/>
                <w:sz w:val="20"/>
                <w:szCs w:val="20"/>
                <w:lang w:val="en-GB"/>
              </w:rPr>
            </w:pPr>
            <w:r>
              <w:rPr>
                <w:b/>
                <w:bCs/>
                <w:sz w:val="20"/>
                <w:szCs w:val="20"/>
                <w:lang w:val="en-GB"/>
              </w:rPr>
              <w:t>4</w:t>
            </w:r>
          </w:p>
        </w:tc>
        <w:tc>
          <w:tcPr>
            <w:tcW w:w="1367" w:type="pct"/>
          </w:tcPr>
          <w:p w14:paraId="79B68913" w14:textId="77777777" w:rsidR="009429CD" w:rsidRDefault="009429CD">
            <w:pPr>
              <w:pStyle w:val="Heading2"/>
              <w:jc w:val="left"/>
              <w:rPr>
                <w:rFonts w:ascii="Times New Roman" w:hAnsi="Times New Roman"/>
                <w:b w:val="0"/>
                <w:lang w:val="en-GB" w:eastAsia="en-US"/>
              </w:rPr>
            </w:pPr>
          </w:p>
        </w:tc>
      </w:tr>
      <w:tr w:rsidR="009429CD" w14:paraId="79B6891A" w14:textId="77777777">
        <w:trPr>
          <w:trHeight w:val="20"/>
          <w:jc w:val="center"/>
        </w:trPr>
        <w:tc>
          <w:tcPr>
            <w:tcW w:w="1790" w:type="pct"/>
            <w:noWrap/>
          </w:tcPr>
          <w:p w14:paraId="79B68915" w14:textId="77777777" w:rsidR="009429CD" w:rsidRDefault="009B06E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9B68916"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17" w14:textId="77777777" w:rsidR="009429CD" w:rsidRDefault="009B06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9B68918" w14:textId="246F6738" w:rsidR="009429CD" w:rsidRDefault="00C443F2">
            <w:pPr>
              <w:ind w:left="360"/>
              <w:rPr>
                <w:b/>
                <w:bCs/>
                <w:sz w:val="20"/>
                <w:szCs w:val="20"/>
                <w:lang w:val="en-GB"/>
              </w:rPr>
            </w:pPr>
            <w:r>
              <w:rPr>
                <w:b/>
                <w:bCs/>
                <w:sz w:val="20"/>
                <w:szCs w:val="20"/>
                <w:lang w:val="en-GB"/>
              </w:rPr>
              <w:t>2</w:t>
            </w:r>
          </w:p>
        </w:tc>
        <w:tc>
          <w:tcPr>
            <w:tcW w:w="1367" w:type="pct"/>
          </w:tcPr>
          <w:p w14:paraId="79B68919" w14:textId="77777777" w:rsidR="009429CD" w:rsidRDefault="009429CD">
            <w:pPr>
              <w:pStyle w:val="Heading2"/>
              <w:jc w:val="left"/>
              <w:rPr>
                <w:rFonts w:ascii="Times New Roman" w:hAnsi="Times New Roman"/>
                <w:b w:val="0"/>
                <w:lang w:val="en-GB" w:eastAsia="en-US"/>
              </w:rPr>
            </w:pPr>
          </w:p>
        </w:tc>
      </w:tr>
      <w:tr w:rsidR="009429CD" w14:paraId="79B68920" w14:textId="77777777">
        <w:trPr>
          <w:trHeight w:val="20"/>
          <w:jc w:val="center"/>
        </w:trPr>
        <w:tc>
          <w:tcPr>
            <w:tcW w:w="1790" w:type="pct"/>
            <w:noWrap/>
          </w:tcPr>
          <w:p w14:paraId="79B6891B" w14:textId="77777777" w:rsidR="009429CD" w:rsidRDefault="009B06E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9B6891C"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1D" w14:textId="77777777" w:rsidR="009429CD" w:rsidRDefault="009B06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9B6891E" w14:textId="60D787FD" w:rsidR="009429CD" w:rsidRDefault="00C443F2">
            <w:pPr>
              <w:ind w:left="360"/>
              <w:rPr>
                <w:b/>
                <w:bCs/>
                <w:sz w:val="20"/>
                <w:szCs w:val="20"/>
                <w:lang w:val="en-GB"/>
              </w:rPr>
            </w:pPr>
            <w:r>
              <w:rPr>
                <w:b/>
                <w:bCs/>
                <w:sz w:val="20"/>
                <w:szCs w:val="20"/>
                <w:lang w:val="en-GB"/>
              </w:rPr>
              <w:t>3</w:t>
            </w:r>
          </w:p>
        </w:tc>
        <w:tc>
          <w:tcPr>
            <w:tcW w:w="1367" w:type="pct"/>
          </w:tcPr>
          <w:p w14:paraId="79B6891F" w14:textId="77777777" w:rsidR="009429CD" w:rsidRDefault="009429CD">
            <w:pPr>
              <w:pStyle w:val="Heading2"/>
              <w:jc w:val="left"/>
              <w:rPr>
                <w:rFonts w:ascii="Times New Roman" w:hAnsi="Times New Roman"/>
                <w:b w:val="0"/>
                <w:lang w:val="en-GB" w:eastAsia="en-US"/>
              </w:rPr>
            </w:pPr>
          </w:p>
        </w:tc>
      </w:tr>
      <w:tr w:rsidR="009429CD" w14:paraId="79B68926" w14:textId="77777777">
        <w:trPr>
          <w:trHeight w:val="20"/>
          <w:jc w:val="center"/>
        </w:trPr>
        <w:tc>
          <w:tcPr>
            <w:tcW w:w="1790" w:type="pct"/>
            <w:noWrap/>
          </w:tcPr>
          <w:p w14:paraId="79B68921" w14:textId="77777777" w:rsidR="009429CD" w:rsidRDefault="009B06EB">
            <w:pPr>
              <w:pStyle w:val="Heading2"/>
              <w:jc w:val="left"/>
              <w:rPr>
                <w:rFonts w:ascii="Times New Roman" w:hAnsi="Times New Roman"/>
                <w:lang w:val="en-GB"/>
              </w:rPr>
            </w:pPr>
            <w:r>
              <w:rPr>
                <w:rFonts w:ascii="Times New Roman" w:hAnsi="Times New Roman"/>
                <w:lang w:val="en-GB"/>
              </w:rPr>
              <w:t>6. Is the literature review relevant and up to date?</w:t>
            </w:r>
          </w:p>
          <w:p w14:paraId="79B68922"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23" w14:textId="77777777" w:rsidR="009429CD" w:rsidRDefault="009B06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9B68924" w14:textId="4788DB0A" w:rsidR="009429CD" w:rsidRDefault="00C443F2">
            <w:pPr>
              <w:ind w:left="360"/>
              <w:rPr>
                <w:b/>
                <w:bCs/>
                <w:sz w:val="20"/>
                <w:szCs w:val="20"/>
                <w:lang w:val="en-GB"/>
              </w:rPr>
            </w:pPr>
            <w:r>
              <w:rPr>
                <w:b/>
                <w:bCs/>
                <w:sz w:val="20"/>
                <w:szCs w:val="20"/>
                <w:lang w:val="en-GB"/>
              </w:rPr>
              <w:t>2</w:t>
            </w:r>
          </w:p>
        </w:tc>
        <w:tc>
          <w:tcPr>
            <w:tcW w:w="1367" w:type="pct"/>
          </w:tcPr>
          <w:p w14:paraId="79B68925" w14:textId="77777777" w:rsidR="009429CD" w:rsidRDefault="009429CD">
            <w:pPr>
              <w:pStyle w:val="Heading2"/>
              <w:jc w:val="left"/>
              <w:rPr>
                <w:rFonts w:ascii="Times New Roman" w:hAnsi="Times New Roman"/>
                <w:b w:val="0"/>
                <w:lang w:val="en-GB" w:eastAsia="en-US"/>
              </w:rPr>
            </w:pPr>
          </w:p>
        </w:tc>
      </w:tr>
      <w:tr w:rsidR="009429CD" w14:paraId="79B6892C" w14:textId="77777777">
        <w:trPr>
          <w:trHeight w:val="20"/>
          <w:jc w:val="center"/>
        </w:trPr>
        <w:tc>
          <w:tcPr>
            <w:tcW w:w="1790" w:type="pct"/>
            <w:noWrap/>
          </w:tcPr>
          <w:p w14:paraId="79B68927" w14:textId="77777777" w:rsidR="009429CD" w:rsidRDefault="009B06E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9B68928"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29" w14:textId="77777777" w:rsidR="009429CD" w:rsidRDefault="009B06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6892A" w14:textId="6847D836" w:rsidR="009429CD" w:rsidRDefault="00C443F2">
            <w:pPr>
              <w:ind w:left="360"/>
              <w:rPr>
                <w:b/>
                <w:bCs/>
                <w:sz w:val="20"/>
                <w:szCs w:val="20"/>
                <w:lang w:val="en-GB"/>
              </w:rPr>
            </w:pPr>
            <w:r>
              <w:rPr>
                <w:b/>
                <w:bCs/>
                <w:sz w:val="20"/>
                <w:szCs w:val="20"/>
                <w:lang w:val="en-GB"/>
              </w:rPr>
              <w:t>3</w:t>
            </w:r>
          </w:p>
        </w:tc>
        <w:tc>
          <w:tcPr>
            <w:tcW w:w="1367" w:type="pct"/>
          </w:tcPr>
          <w:p w14:paraId="79B6892B" w14:textId="77777777" w:rsidR="009429CD" w:rsidRDefault="009429CD">
            <w:pPr>
              <w:pStyle w:val="Heading2"/>
              <w:jc w:val="left"/>
              <w:rPr>
                <w:rFonts w:ascii="Times New Roman" w:hAnsi="Times New Roman"/>
                <w:b w:val="0"/>
                <w:lang w:val="en-GB" w:eastAsia="en-US"/>
              </w:rPr>
            </w:pPr>
          </w:p>
        </w:tc>
      </w:tr>
      <w:tr w:rsidR="009429CD" w14:paraId="79B68932" w14:textId="77777777">
        <w:trPr>
          <w:trHeight w:val="20"/>
          <w:jc w:val="center"/>
        </w:trPr>
        <w:tc>
          <w:tcPr>
            <w:tcW w:w="1790" w:type="pct"/>
            <w:noWrap/>
          </w:tcPr>
          <w:p w14:paraId="79B6892D" w14:textId="77777777" w:rsidR="009429CD" w:rsidRDefault="009B06E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9B6892E"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2F" w14:textId="77777777" w:rsidR="009429CD" w:rsidRDefault="009B06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9B68930" w14:textId="273E77B2" w:rsidR="009429CD" w:rsidRDefault="00C443F2">
            <w:pPr>
              <w:ind w:left="360"/>
              <w:rPr>
                <w:b/>
                <w:bCs/>
                <w:sz w:val="20"/>
                <w:szCs w:val="20"/>
                <w:lang w:val="en-GB"/>
              </w:rPr>
            </w:pPr>
            <w:r>
              <w:rPr>
                <w:b/>
                <w:bCs/>
                <w:sz w:val="20"/>
                <w:szCs w:val="20"/>
                <w:lang w:val="en-GB"/>
              </w:rPr>
              <w:t>3</w:t>
            </w:r>
          </w:p>
        </w:tc>
        <w:tc>
          <w:tcPr>
            <w:tcW w:w="1367" w:type="pct"/>
          </w:tcPr>
          <w:p w14:paraId="79B68931" w14:textId="77777777" w:rsidR="009429CD" w:rsidRDefault="009429CD">
            <w:pPr>
              <w:pStyle w:val="Heading2"/>
              <w:jc w:val="left"/>
              <w:rPr>
                <w:rFonts w:ascii="Times New Roman" w:hAnsi="Times New Roman"/>
                <w:b w:val="0"/>
                <w:lang w:val="en-GB" w:eastAsia="en-US"/>
              </w:rPr>
            </w:pPr>
          </w:p>
        </w:tc>
      </w:tr>
      <w:tr w:rsidR="009429CD" w14:paraId="79B68938" w14:textId="77777777">
        <w:trPr>
          <w:trHeight w:val="20"/>
          <w:jc w:val="center"/>
        </w:trPr>
        <w:tc>
          <w:tcPr>
            <w:tcW w:w="1790" w:type="pct"/>
            <w:noWrap/>
          </w:tcPr>
          <w:p w14:paraId="79B68933" w14:textId="77777777" w:rsidR="009429CD" w:rsidRDefault="009B06EB">
            <w:pPr>
              <w:rPr>
                <w:b/>
                <w:sz w:val="20"/>
                <w:szCs w:val="20"/>
                <w:lang w:val="en-GB"/>
              </w:rPr>
            </w:pPr>
            <w:r>
              <w:rPr>
                <w:b/>
                <w:sz w:val="20"/>
                <w:szCs w:val="20"/>
                <w:lang w:val="en-GB"/>
              </w:rPr>
              <w:t xml:space="preserve">9. Are the results presented clearly? </w:t>
            </w:r>
          </w:p>
          <w:p w14:paraId="79B68934"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35" w14:textId="77777777" w:rsidR="009429CD" w:rsidRDefault="009B06E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68936" w14:textId="2282A69B" w:rsidR="009429CD" w:rsidRDefault="00C443F2">
            <w:pPr>
              <w:pStyle w:val="ListParagraph"/>
              <w:ind w:left="0"/>
              <w:rPr>
                <w:bCs/>
                <w:sz w:val="20"/>
                <w:szCs w:val="20"/>
                <w:lang w:val="en-GB"/>
              </w:rPr>
            </w:pPr>
            <w:r>
              <w:rPr>
                <w:bCs/>
                <w:sz w:val="20"/>
                <w:szCs w:val="20"/>
                <w:lang w:val="en-GB"/>
              </w:rPr>
              <w:t>3</w:t>
            </w:r>
          </w:p>
        </w:tc>
        <w:tc>
          <w:tcPr>
            <w:tcW w:w="1367" w:type="pct"/>
          </w:tcPr>
          <w:p w14:paraId="79B68937" w14:textId="77777777" w:rsidR="009429CD" w:rsidRDefault="009429CD">
            <w:pPr>
              <w:pStyle w:val="Heading2"/>
              <w:jc w:val="left"/>
              <w:rPr>
                <w:rFonts w:ascii="Times New Roman" w:hAnsi="Times New Roman"/>
                <w:b w:val="0"/>
                <w:lang w:val="en-GB" w:eastAsia="en-US"/>
              </w:rPr>
            </w:pPr>
          </w:p>
        </w:tc>
      </w:tr>
      <w:tr w:rsidR="009429CD" w14:paraId="79B6893E" w14:textId="77777777">
        <w:trPr>
          <w:trHeight w:val="20"/>
          <w:jc w:val="center"/>
        </w:trPr>
        <w:tc>
          <w:tcPr>
            <w:tcW w:w="1790" w:type="pct"/>
            <w:noWrap/>
          </w:tcPr>
          <w:p w14:paraId="79B68939" w14:textId="77777777" w:rsidR="009429CD" w:rsidRDefault="009B06EB">
            <w:pPr>
              <w:rPr>
                <w:b/>
                <w:sz w:val="20"/>
                <w:szCs w:val="20"/>
                <w:lang w:val="en-GB"/>
              </w:rPr>
            </w:pPr>
            <w:r>
              <w:rPr>
                <w:b/>
                <w:sz w:val="20"/>
                <w:szCs w:val="20"/>
                <w:lang w:val="en-GB"/>
              </w:rPr>
              <w:t>10. Are tables and figures clear, relevant, and necessary?</w:t>
            </w:r>
          </w:p>
          <w:p w14:paraId="79B6893A"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3B" w14:textId="77777777" w:rsidR="009429CD" w:rsidRDefault="009B06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6893C" w14:textId="093E51F7" w:rsidR="009429CD" w:rsidRDefault="00C443F2">
            <w:pPr>
              <w:pStyle w:val="ListParagraph"/>
              <w:ind w:left="0"/>
              <w:rPr>
                <w:bCs/>
                <w:sz w:val="20"/>
                <w:szCs w:val="20"/>
                <w:lang w:val="en-GB"/>
              </w:rPr>
            </w:pPr>
            <w:r>
              <w:rPr>
                <w:bCs/>
                <w:sz w:val="20"/>
                <w:szCs w:val="20"/>
                <w:lang w:val="en-GB"/>
              </w:rPr>
              <w:t>3</w:t>
            </w:r>
          </w:p>
        </w:tc>
        <w:tc>
          <w:tcPr>
            <w:tcW w:w="1367" w:type="pct"/>
          </w:tcPr>
          <w:p w14:paraId="79B6893D" w14:textId="77777777" w:rsidR="009429CD" w:rsidRDefault="009429CD">
            <w:pPr>
              <w:pStyle w:val="Heading2"/>
              <w:jc w:val="left"/>
              <w:rPr>
                <w:rFonts w:ascii="Times New Roman" w:hAnsi="Times New Roman"/>
                <w:b w:val="0"/>
                <w:lang w:val="en-GB" w:eastAsia="en-US"/>
              </w:rPr>
            </w:pPr>
          </w:p>
        </w:tc>
      </w:tr>
      <w:tr w:rsidR="009429CD" w14:paraId="79B68944" w14:textId="77777777">
        <w:trPr>
          <w:trHeight w:val="20"/>
          <w:jc w:val="center"/>
        </w:trPr>
        <w:tc>
          <w:tcPr>
            <w:tcW w:w="1790" w:type="pct"/>
            <w:noWrap/>
          </w:tcPr>
          <w:p w14:paraId="79B6893F" w14:textId="77777777" w:rsidR="009429CD" w:rsidRDefault="009B06EB">
            <w:pPr>
              <w:rPr>
                <w:b/>
                <w:sz w:val="20"/>
                <w:szCs w:val="20"/>
                <w:lang w:val="en-GB"/>
              </w:rPr>
            </w:pPr>
            <w:r>
              <w:rPr>
                <w:b/>
                <w:sz w:val="20"/>
                <w:szCs w:val="20"/>
                <w:lang w:val="en-GB"/>
              </w:rPr>
              <w:t>11. Does the discussion relate findings to existing literature?</w:t>
            </w:r>
          </w:p>
          <w:p w14:paraId="79B68940"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41" w14:textId="77777777" w:rsidR="009429CD" w:rsidRDefault="009B06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68942" w14:textId="36DB3969" w:rsidR="009429CD" w:rsidRDefault="00C443F2">
            <w:pPr>
              <w:pStyle w:val="ListParagraph"/>
              <w:ind w:left="0"/>
              <w:rPr>
                <w:bCs/>
                <w:sz w:val="20"/>
                <w:szCs w:val="20"/>
                <w:lang w:val="en-GB"/>
              </w:rPr>
            </w:pPr>
            <w:r>
              <w:rPr>
                <w:bCs/>
                <w:sz w:val="20"/>
                <w:szCs w:val="20"/>
                <w:lang w:val="en-GB"/>
              </w:rPr>
              <w:t>3</w:t>
            </w:r>
          </w:p>
        </w:tc>
        <w:tc>
          <w:tcPr>
            <w:tcW w:w="1367" w:type="pct"/>
          </w:tcPr>
          <w:p w14:paraId="79B68943" w14:textId="77777777" w:rsidR="009429CD" w:rsidRDefault="009429CD">
            <w:pPr>
              <w:pStyle w:val="Heading2"/>
              <w:jc w:val="left"/>
              <w:rPr>
                <w:rFonts w:ascii="Times New Roman" w:hAnsi="Times New Roman"/>
                <w:b w:val="0"/>
                <w:lang w:val="en-GB" w:eastAsia="en-US"/>
              </w:rPr>
            </w:pPr>
          </w:p>
        </w:tc>
      </w:tr>
      <w:tr w:rsidR="009429CD" w14:paraId="79B6894A" w14:textId="77777777">
        <w:trPr>
          <w:trHeight w:val="20"/>
          <w:jc w:val="center"/>
        </w:trPr>
        <w:tc>
          <w:tcPr>
            <w:tcW w:w="1790" w:type="pct"/>
            <w:noWrap/>
          </w:tcPr>
          <w:p w14:paraId="79B68945" w14:textId="77777777" w:rsidR="009429CD" w:rsidRDefault="009B06EB">
            <w:pPr>
              <w:rPr>
                <w:b/>
                <w:sz w:val="20"/>
                <w:szCs w:val="20"/>
                <w:lang w:val="en-GB"/>
              </w:rPr>
            </w:pPr>
            <w:r>
              <w:rPr>
                <w:b/>
                <w:sz w:val="20"/>
                <w:szCs w:val="20"/>
                <w:lang w:val="en-GB"/>
              </w:rPr>
              <w:t>12. Are the conclusions supported by the data?</w:t>
            </w:r>
          </w:p>
          <w:p w14:paraId="79B68946"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47" w14:textId="77777777" w:rsidR="009429CD" w:rsidRDefault="009B06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68948" w14:textId="13365254" w:rsidR="009429CD" w:rsidRDefault="00C443F2">
            <w:pPr>
              <w:pStyle w:val="ListParagraph"/>
              <w:ind w:left="0"/>
              <w:rPr>
                <w:bCs/>
                <w:sz w:val="20"/>
                <w:szCs w:val="20"/>
                <w:lang w:val="en-GB"/>
              </w:rPr>
            </w:pPr>
            <w:r>
              <w:rPr>
                <w:bCs/>
                <w:sz w:val="20"/>
                <w:szCs w:val="20"/>
                <w:lang w:val="en-GB"/>
              </w:rPr>
              <w:t>3</w:t>
            </w:r>
          </w:p>
        </w:tc>
        <w:tc>
          <w:tcPr>
            <w:tcW w:w="1367" w:type="pct"/>
          </w:tcPr>
          <w:p w14:paraId="79B68949" w14:textId="77777777" w:rsidR="009429CD" w:rsidRDefault="009429CD">
            <w:pPr>
              <w:pStyle w:val="Heading2"/>
              <w:jc w:val="left"/>
              <w:rPr>
                <w:rFonts w:ascii="Times New Roman" w:hAnsi="Times New Roman"/>
                <w:b w:val="0"/>
                <w:lang w:val="en-GB" w:eastAsia="en-US"/>
              </w:rPr>
            </w:pPr>
          </w:p>
        </w:tc>
      </w:tr>
      <w:tr w:rsidR="009429CD" w14:paraId="79B68950" w14:textId="77777777">
        <w:trPr>
          <w:trHeight w:val="20"/>
          <w:jc w:val="center"/>
        </w:trPr>
        <w:tc>
          <w:tcPr>
            <w:tcW w:w="1790" w:type="pct"/>
            <w:noWrap/>
          </w:tcPr>
          <w:p w14:paraId="79B6894B" w14:textId="77777777" w:rsidR="009429CD" w:rsidRDefault="009B06EB">
            <w:pPr>
              <w:rPr>
                <w:b/>
                <w:sz w:val="20"/>
                <w:szCs w:val="20"/>
                <w:lang w:val="en-GB"/>
              </w:rPr>
            </w:pPr>
            <w:r>
              <w:rPr>
                <w:b/>
                <w:sz w:val="20"/>
                <w:szCs w:val="20"/>
                <w:lang w:val="en-GB"/>
              </w:rPr>
              <w:t>13. Are the limitations of the study discussed?</w:t>
            </w:r>
          </w:p>
          <w:p w14:paraId="79B6894C"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4D" w14:textId="77777777" w:rsidR="009429CD" w:rsidRDefault="009B06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6894E" w14:textId="26012A8C" w:rsidR="009429CD" w:rsidRDefault="00C443F2">
            <w:pPr>
              <w:pStyle w:val="ListParagraph"/>
              <w:ind w:left="0"/>
              <w:rPr>
                <w:bCs/>
                <w:sz w:val="20"/>
                <w:szCs w:val="20"/>
                <w:lang w:val="en-GB"/>
              </w:rPr>
            </w:pPr>
            <w:r>
              <w:rPr>
                <w:bCs/>
                <w:sz w:val="20"/>
                <w:szCs w:val="20"/>
                <w:lang w:val="en-GB"/>
              </w:rPr>
              <w:t>2</w:t>
            </w:r>
          </w:p>
        </w:tc>
        <w:tc>
          <w:tcPr>
            <w:tcW w:w="1367" w:type="pct"/>
          </w:tcPr>
          <w:p w14:paraId="79B6894F" w14:textId="77777777" w:rsidR="009429CD" w:rsidRDefault="009429CD">
            <w:pPr>
              <w:pStyle w:val="Heading2"/>
              <w:jc w:val="left"/>
              <w:rPr>
                <w:rFonts w:ascii="Times New Roman" w:hAnsi="Times New Roman"/>
                <w:b w:val="0"/>
                <w:lang w:val="en-GB" w:eastAsia="en-US"/>
              </w:rPr>
            </w:pPr>
          </w:p>
        </w:tc>
      </w:tr>
      <w:tr w:rsidR="009429CD" w14:paraId="79B68957" w14:textId="77777777">
        <w:trPr>
          <w:trHeight w:val="20"/>
          <w:jc w:val="center"/>
        </w:trPr>
        <w:tc>
          <w:tcPr>
            <w:tcW w:w="1790" w:type="pct"/>
            <w:noWrap/>
          </w:tcPr>
          <w:p w14:paraId="79B68951" w14:textId="77777777" w:rsidR="009429CD" w:rsidRDefault="009B06EB">
            <w:pPr>
              <w:rPr>
                <w:b/>
                <w:sz w:val="20"/>
                <w:szCs w:val="20"/>
                <w:lang w:val="en-GB"/>
              </w:rPr>
            </w:pPr>
            <w:r>
              <w:rPr>
                <w:b/>
                <w:sz w:val="20"/>
                <w:szCs w:val="20"/>
                <w:lang w:val="en-GB"/>
              </w:rPr>
              <w:t>14. Are the references relevant and sufficient (in number)?</w:t>
            </w:r>
          </w:p>
          <w:p w14:paraId="79B68952"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53"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9B68954" w14:textId="77777777" w:rsidR="009429CD" w:rsidRDefault="009B06EB">
            <w:pPr>
              <w:rPr>
                <w:sz w:val="20"/>
                <w:szCs w:val="20"/>
                <w:lang w:val="en-GB"/>
              </w:rPr>
            </w:pPr>
            <w:r>
              <w:rPr>
                <w:color w:val="404040"/>
                <w:sz w:val="20"/>
                <w:szCs w:val="20"/>
                <w:shd w:val="clear" w:color="auto" w:fill="FFFFFF"/>
                <w:lang w:val="en-GB"/>
              </w:rPr>
              <w:lastRenderedPageBreak/>
              <w:t>N/A = Not Applicable</w:t>
            </w:r>
          </w:p>
        </w:tc>
        <w:tc>
          <w:tcPr>
            <w:tcW w:w="1843" w:type="pct"/>
          </w:tcPr>
          <w:p w14:paraId="79B68955" w14:textId="15CA0205" w:rsidR="009429CD" w:rsidRDefault="00C443F2">
            <w:pPr>
              <w:pStyle w:val="ListParagraph"/>
              <w:ind w:left="0"/>
              <w:rPr>
                <w:bCs/>
                <w:sz w:val="20"/>
                <w:szCs w:val="20"/>
                <w:lang w:val="en-GB"/>
              </w:rPr>
            </w:pPr>
            <w:r>
              <w:rPr>
                <w:bCs/>
                <w:sz w:val="20"/>
                <w:szCs w:val="20"/>
                <w:lang w:val="en-GB"/>
              </w:rPr>
              <w:lastRenderedPageBreak/>
              <w:t>2</w:t>
            </w:r>
          </w:p>
        </w:tc>
        <w:tc>
          <w:tcPr>
            <w:tcW w:w="1367" w:type="pct"/>
          </w:tcPr>
          <w:p w14:paraId="79B68956" w14:textId="77777777" w:rsidR="009429CD" w:rsidRDefault="009429CD">
            <w:pPr>
              <w:pStyle w:val="Heading2"/>
              <w:jc w:val="left"/>
              <w:rPr>
                <w:rFonts w:ascii="Times New Roman" w:hAnsi="Times New Roman"/>
                <w:b w:val="0"/>
                <w:lang w:val="en-GB" w:eastAsia="en-US"/>
              </w:rPr>
            </w:pPr>
          </w:p>
        </w:tc>
      </w:tr>
      <w:tr w:rsidR="009429CD" w14:paraId="79B6895E" w14:textId="77777777">
        <w:trPr>
          <w:trHeight w:val="20"/>
          <w:jc w:val="center"/>
        </w:trPr>
        <w:tc>
          <w:tcPr>
            <w:tcW w:w="1790" w:type="pct"/>
            <w:noWrap/>
          </w:tcPr>
          <w:p w14:paraId="79B68958" w14:textId="77777777" w:rsidR="009429CD" w:rsidRDefault="009B06EB">
            <w:pPr>
              <w:rPr>
                <w:b/>
                <w:sz w:val="20"/>
                <w:szCs w:val="20"/>
                <w:lang w:val="en-GB"/>
              </w:rPr>
            </w:pPr>
            <w:r>
              <w:rPr>
                <w:b/>
                <w:sz w:val="20"/>
                <w:szCs w:val="20"/>
                <w:lang w:val="en-GB"/>
              </w:rPr>
              <w:t>15. Is the manuscript written in clear and understandable language?</w:t>
            </w:r>
          </w:p>
          <w:p w14:paraId="79B68959"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6895A" w14:textId="77777777" w:rsidR="009429CD" w:rsidRDefault="009B06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9B6895B" w14:textId="77777777" w:rsidR="009429CD" w:rsidRDefault="009B06EB">
            <w:pPr>
              <w:rPr>
                <w:sz w:val="20"/>
                <w:szCs w:val="20"/>
                <w:lang w:val="en-GB"/>
              </w:rPr>
            </w:pPr>
            <w:r>
              <w:rPr>
                <w:color w:val="404040"/>
                <w:sz w:val="20"/>
                <w:szCs w:val="20"/>
                <w:shd w:val="clear" w:color="auto" w:fill="FFFFFF"/>
                <w:lang w:val="en-GB"/>
              </w:rPr>
              <w:t>N/A = Not Applicable</w:t>
            </w:r>
          </w:p>
        </w:tc>
        <w:tc>
          <w:tcPr>
            <w:tcW w:w="1843" w:type="pct"/>
          </w:tcPr>
          <w:p w14:paraId="79B6895C" w14:textId="01BC4666" w:rsidR="009429CD" w:rsidRDefault="00C443F2">
            <w:pPr>
              <w:pStyle w:val="ListParagraph"/>
              <w:ind w:left="0"/>
              <w:rPr>
                <w:bCs/>
                <w:sz w:val="20"/>
                <w:szCs w:val="20"/>
                <w:lang w:val="en-GB"/>
              </w:rPr>
            </w:pPr>
            <w:r>
              <w:rPr>
                <w:bCs/>
                <w:sz w:val="20"/>
                <w:szCs w:val="20"/>
                <w:lang w:val="en-GB"/>
              </w:rPr>
              <w:t>2</w:t>
            </w:r>
          </w:p>
        </w:tc>
        <w:tc>
          <w:tcPr>
            <w:tcW w:w="1367" w:type="pct"/>
          </w:tcPr>
          <w:p w14:paraId="79B6895D" w14:textId="77777777" w:rsidR="009429CD" w:rsidRDefault="009429CD">
            <w:pPr>
              <w:pStyle w:val="Heading2"/>
              <w:jc w:val="left"/>
              <w:rPr>
                <w:rFonts w:ascii="Times New Roman" w:hAnsi="Times New Roman"/>
                <w:b w:val="0"/>
                <w:lang w:val="en-GB" w:eastAsia="en-US"/>
              </w:rPr>
            </w:pPr>
          </w:p>
        </w:tc>
      </w:tr>
    </w:tbl>
    <w:p w14:paraId="79B6895F" w14:textId="77777777" w:rsidR="009429CD" w:rsidRDefault="009429CD">
      <w:pPr>
        <w:pStyle w:val="BodyText"/>
        <w:rPr>
          <w:rFonts w:ascii="Times New Roman" w:hAnsi="Times New Roman"/>
          <w:b/>
          <w:bCs/>
          <w:sz w:val="20"/>
          <w:szCs w:val="20"/>
          <w:u w:val="single"/>
          <w:lang w:val="en-GB"/>
        </w:rPr>
      </w:pPr>
    </w:p>
    <w:p w14:paraId="79B68960" w14:textId="77777777" w:rsidR="009429CD" w:rsidRDefault="009429CD">
      <w:pPr>
        <w:pStyle w:val="BodyText"/>
        <w:rPr>
          <w:rFonts w:ascii="Times New Roman" w:hAnsi="Times New Roman"/>
          <w:b/>
          <w:bCs/>
          <w:sz w:val="20"/>
          <w:szCs w:val="20"/>
          <w:u w:val="single"/>
          <w:lang w:val="en-GB"/>
        </w:rPr>
      </w:pPr>
    </w:p>
    <w:p w14:paraId="79B68961" w14:textId="77777777" w:rsidR="009429CD" w:rsidRDefault="009429CD">
      <w:pPr>
        <w:pStyle w:val="BodyText"/>
        <w:rPr>
          <w:rFonts w:ascii="Times New Roman" w:hAnsi="Times New Roman"/>
          <w:b/>
          <w:bCs/>
          <w:sz w:val="20"/>
          <w:szCs w:val="20"/>
          <w:u w:val="single"/>
          <w:lang w:val="en-GB"/>
        </w:rPr>
      </w:pPr>
    </w:p>
    <w:p w14:paraId="79B68962" w14:textId="77777777" w:rsidR="009429CD" w:rsidRDefault="009B06E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9B68963" w14:textId="77777777" w:rsidR="009429CD" w:rsidRDefault="009429C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CD" w14:paraId="79B68969" w14:textId="77777777">
        <w:trPr>
          <w:trHeight w:val="20"/>
          <w:jc w:val="center"/>
        </w:trPr>
        <w:tc>
          <w:tcPr>
            <w:tcW w:w="1672" w:type="pct"/>
            <w:noWrap/>
          </w:tcPr>
          <w:p w14:paraId="79B68964" w14:textId="77777777" w:rsidR="009429CD" w:rsidRDefault="009429CD">
            <w:pPr>
              <w:pStyle w:val="Heading2"/>
              <w:jc w:val="left"/>
              <w:rPr>
                <w:rFonts w:ascii="Times New Roman" w:hAnsi="Times New Roman"/>
                <w:lang w:val="en-GB" w:eastAsia="en-US"/>
              </w:rPr>
            </w:pPr>
          </w:p>
        </w:tc>
        <w:tc>
          <w:tcPr>
            <w:tcW w:w="1786" w:type="pct"/>
          </w:tcPr>
          <w:p w14:paraId="79B68965" w14:textId="77777777" w:rsidR="009429CD" w:rsidRDefault="009B06EB">
            <w:pPr>
              <w:pStyle w:val="Heading2"/>
              <w:jc w:val="left"/>
              <w:rPr>
                <w:rFonts w:ascii="Times New Roman" w:hAnsi="Times New Roman"/>
                <w:lang w:val="en-GB" w:eastAsia="en-US"/>
              </w:rPr>
            </w:pPr>
            <w:r>
              <w:rPr>
                <w:rFonts w:ascii="Times New Roman" w:hAnsi="Times New Roman"/>
                <w:lang w:val="en-GB" w:eastAsia="en-US"/>
              </w:rPr>
              <w:t>Reviewer’s comment</w:t>
            </w:r>
          </w:p>
          <w:p w14:paraId="79B68966" w14:textId="77777777" w:rsidR="009429CD" w:rsidRDefault="009429CD">
            <w:pPr>
              <w:rPr>
                <w:sz w:val="22"/>
                <w:szCs w:val="22"/>
                <w:lang w:val="en-GB"/>
              </w:rPr>
            </w:pPr>
          </w:p>
        </w:tc>
        <w:tc>
          <w:tcPr>
            <w:tcW w:w="1543" w:type="pct"/>
          </w:tcPr>
          <w:p w14:paraId="79B68967" w14:textId="77777777" w:rsidR="009429CD" w:rsidRDefault="009B06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9B68968" w14:textId="77777777" w:rsidR="009429CD" w:rsidRDefault="009429CD">
            <w:pPr>
              <w:pStyle w:val="Heading2"/>
              <w:jc w:val="left"/>
              <w:rPr>
                <w:rFonts w:ascii="Times New Roman" w:hAnsi="Times New Roman"/>
                <w:b w:val="0"/>
                <w:lang w:val="en-GB" w:eastAsia="en-US"/>
              </w:rPr>
            </w:pPr>
          </w:p>
        </w:tc>
      </w:tr>
      <w:tr w:rsidR="009429CD" w14:paraId="79B6896F" w14:textId="77777777">
        <w:trPr>
          <w:trHeight w:val="20"/>
          <w:jc w:val="center"/>
        </w:trPr>
        <w:tc>
          <w:tcPr>
            <w:tcW w:w="1672" w:type="pct"/>
            <w:noWrap/>
          </w:tcPr>
          <w:p w14:paraId="79B6896A" w14:textId="77777777" w:rsidR="009429CD" w:rsidRDefault="009B06EB">
            <w:pPr>
              <w:rPr>
                <w:b/>
                <w:bCs/>
                <w:sz w:val="20"/>
                <w:szCs w:val="20"/>
                <w:lang w:val="en-GB"/>
              </w:rPr>
            </w:pPr>
            <w:r>
              <w:rPr>
                <w:b/>
                <w:bCs/>
                <w:sz w:val="20"/>
                <w:szCs w:val="20"/>
                <w:lang w:val="en-GB"/>
              </w:rPr>
              <w:t>Is the title of the article suitable?</w:t>
            </w:r>
          </w:p>
          <w:p w14:paraId="79B6896B" w14:textId="77777777" w:rsidR="009429CD" w:rsidRDefault="009429CD">
            <w:pPr>
              <w:rPr>
                <w:bCs/>
                <w:sz w:val="20"/>
                <w:szCs w:val="20"/>
                <w:lang w:val="en-GB"/>
              </w:rPr>
            </w:pPr>
          </w:p>
          <w:p w14:paraId="79B6896C" w14:textId="77777777" w:rsidR="009429CD" w:rsidRDefault="009B06EB">
            <w:pPr>
              <w:rPr>
                <w:sz w:val="22"/>
                <w:szCs w:val="22"/>
                <w:u w:val="single"/>
                <w:lang w:val="en-GB"/>
              </w:rPr>
            </w:pPr>
            <w:r>
              <w:rPr>
                <w:bCs/>
                <w:sz w:val="20"/>
                <w:szCs w:val="20"/>
                <w:lang w:val="en-GB"/>
              </w:rPr>
              <w:t>If your answer is NO, please provide a brief, clear suggestion for improvement.</w:t>
            </w:r>
          </w:p>
        </w:tc>
        <w:tc>
          <w:tcPr>
            <w:tcW w:w="1786" w:type="pct"/>
          </w:tcPr>
          <w:p w14:paraId="79B6896D" w14:textId="13E14F5C" w:rsidR="009429CD" w:rsidRDefault="00C443F2">
            <w:pPr>
              <w:ind w:left="360"/>
              <w:rPr>
                <w:b/>
                <w:bCs/>
                <w:sz w:val="20"/>
                <w:szCs w:val="20"/>
                <w:lang w:val="en-GB"/>
              </w:rPr>
            </w:pPr>
            <w:r>
              <w:rPr>
                <w:b/>
                <w:bCs/>
                <w:sz w:val="20"/>
                <w:szCs w:val="20"/>
                <w:lang w:val="en-GB"/>
              </w:rPr>
              <w:t>yes</w:t>
            </w:r>
          </w:p>
        </w:tc>
        <w:tc>
          <w:tcPr>
            <w:tcW w:w="1543" w:type="pct"/>
          </w:tcPr>
          <w:p w14:paraId="79B6896E" w14:textId="77777777" w:rsidR="009429CD" w:rsidRDefault="009429CD">
            <w:pPr>
              <w:pStyle w:val="Heading2"/>
              <w:jc w:val="left"/>
              <w:rPr>
                <w:rFonts w:ascii="Times New Roman" w:hAnsi="Times New Roman"/>
                <w:b w:val="0"/>
                <w:lang w:val="en-GB" w:eastAsia="en-US"/>
              </w:rPr>
            </w:pPr>
          </w:p>
        </w:tc>
      </w:tr>
      <w:tr w:rsidR="009429CD" w14:paraId="79B68975" w14:textId="77777777">
        <w:trPr>
          <w:trHeight w:val="20"/>
          <w:jc w:val="center"/>
        </w:trPr>
        <w:tc>
          <w:tcPr>
            <w:tcW w:w="1672" w:type="pct"/>
            <w:noWrap/>
          </w:tcPr>
          <w:p w14:paraId="79B68970" w14:textId="77777777" w:rsidR="009429CD" w:rsidRDefault="009B06E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9B68971" w14:textId="77777777" w:rsidR="009429CD" w:rsidRDefault="009429CD">
            <w:pPr>
              <w:rPr>
                <w:bCs/>
                <w:sz w:val="20"/>
                <w:szCs w:val="20"/>
                <w:lang w:val="en-GB"/>
              </w:rPr>
            </w:pPr>
          </w:p>
          <w:p w14:paraId="79B68972" w14:textId="77777777" w:rsidR="009429CD" w:rsidRDefault="009B06EB">
            <w:pPr>
              <w:rPr>
                <w:sz w:val="22"/>
                <w:szCs w:val="22"/>
                <w:lang w:val="en-GB"/>
              </w:rPr>
            </w:pPr>
            <w:r>
              <w:rPr>
                <w:bCs/>
                <w:sz w:val="20"/>
                <w:szCs w:val="20"/>
                <w:lang w:val="en-GB"/>
              </w:rPr>
              <w:t>If your answer is NO, please provide a brief, clear suggestion for improvement.</w:t>
            </w:r>
          </w:p>
        </w:tc>
        <w:tc>
          <w:tcPr>
            <w:tcW w:w="1786" w:type="pct"/>
          </w:tcPr>
          <w:p w14:paraId="79B68973" w14:textId="0ACBF7B4" w:rsidR="009429CD" w:rsidRDefault="00C443F2">
            <w:pPr>
              <w:ind w:left="360"/>
              <w:rPr>
                <w:b/>
                <w:bCs/>
                <w:sz w:val="20"/>
                <w:szCs w:val="20"/>
                <w:lang w:val="en-GB"/>
              </w:rPr>
            </w:pPr>
            <w:r>
              <w:rPr>
                <w:b/>
                <w:bCs/>
                <w:sz w:val="20"/>
                <w:szCs w:val="20"/>
                <w:lang w:val="en-GB"/>
              </w:rPr>
              <w:t>yes</w:t>
            </w:r>
          </w:p>
        </w:tc>
        <w:tc>
          <w:tcPr>
            <w:tcW w:w="1543" w:type="pct"/>
          </w:tcPr>
          <w:p w14:paraId="79B68974" w14:textId="77777777" w:rsidR="009429CD" w:rsidRDefault="009429CD">
            <w:pPr>
              <w:pStyle w:val="Heading2"/>
              <w:jc w:val="left"/>
              <w:rPr>
                <w:rFonts w:ascii="Times New Roman" w:hAnsi="Times New Roman"/>
                <w:b w:val="0"/>
                <w:lang w:val="en-GB" w:eastAsia="en-US"/>
              </w:rPr>
            </w:pPr>
          </w:p>
        </w:tc>
      </w:tr>
      <w:tr w:rsidR="009429CD" w14:paraId="79B6897A" w14:textId="77777777">
        <w:trPr>
          <w:trHeight w:val="20"/>
          <w:jc w:val="center"/>
        </w:trPr>
        <w:tc>
          <w:tcPr>
            <w:tcW w:w="1672" w:type="pct"/>
            <w:noWrap/>
          </w:tcPr>
          <w:p w14:paraId="79B68976" w14:textId="77777777" w:rsidR="009429CD" w:rsidRDefault="009B06E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9B68977" w14:textId="77777777" w:rsidR="009429CD" w:rsidRDefault="009B06EB">
            <w:pPr>
              <w:rPr>
                <w:b/>
                <w:sz w:val="22"/>
                <w:szCs w:val="22"/>
                <w:lang w:val="en-GB"/>
              </w:rPr>
            </w:pPr>
            <w:r>
              <w:rPr>
                <w:bCs/>
                <w:sz w:val="20"/>
                <w:szCs w:val="20"/>
                <w:lang w:val="en-GB"/>
              </w:rPr>
              <w:t>If your answer is NO, please provide a brief, clear suggestion for improvement.</w:t>
            </w:r>
          </w:p>
        </w:tc>
        <w:tc>
          <w:tcPr>
            <w:tcW w:w="1786" w:type="pct"/>
          </w:tcPr>
          <w:p w14:paraId="6FF685B0" w14:textId="552F7E3C" w:rsidR="00C443F2" w:rsidRDefault="00C443F2" w:rsidP="00C443F2">
            <w:pPr>
              <w:spacing w:after="160" w:line="259" w:lineRule="auto"/>
              <w:jc w:val="both"/>
              <w:rPr>
                <w:rFonts w:ascii="Fira Sans" w:eastAsia="Calibri" w:hAnsi="Fira Sans" w:cs="Arial"/>
                <w:color w:val="353535"/>
                <w:kern w:val="2"/>
                <w:sz w:val="18"/>
                <w:szCs w:val="18"/>
                <w:shd w:val="clear" w:color="auto" w:fill="FFFFFF"/>
              </w:rPr>
            </w:pPr>
            <w:r>
              <w:rPr>
                <w:rFonts w:ascii="Fira Sans" w:eastAsia="Calibri" w:hAnsi="Fira Sans" w:cs="Arial"/>
                <w:color w:val="353535"/>
                <w:kern w:val="2"/>
                <w:sz w:val="18"/>
                <w:szCs w:val="18"/>
                <w:shd w:val="clear" w:color="auto" w:fill="FFFFFF"/>
              </w:rPr>
              <w:t>The introduction section should report on the immune basis of LCV. So, the following paragraph adding will be beneficial and add more logic follow of ideas:</w:t>
            </w:r>
          </w:p>
          <w:p w14:paraId="4902C318" w14:textId="16DB23BB" w:rsidR="00C443F2" w:rsidRPr="00C443F2" w:rsidRDefault="00C443F2" w:rsidP="00C443F2">
            <w:pPr>
              <w:spacing w:after="160" w:line="259" w:lineRule="auto"/>
              <w:jc w:val="both"/>
              <w:rPr>
                <w:rFonts w:ascii="Fira Sans" w:eastAsia="Calibri" w:hAnsi="Fira Sans" w:cs="Arial"/>
                <w:color w:val="353535"/>
                <w:kern w:val="2"/>
                <w:sz w:val="18"/>
                <w:szCs w:val="18"/>
                <w:shd w:val="clear" w:color="auto" w:fill="FFFFFF"/>
              </w:rPr>
            </w:pPr>
            <w:r w:rsidRPr="00C443F2">
              <w:rPr>
                <w:rFonts w:ascii="Fira Sans" w:eastAsia="Calibri" w:hAnsi="Fira Sans" w:cs="Arial"/>
                <w:color w:val="353535"/>
                <w:kern w:val="2"/>
                <w:sz w:val="18"/>
                <w:szCs w:val="18"/>
                <w:shd w:val="clear" w:color="auto" w:fill="FFFFFF"/>
              </w:rPr>
              <w:t xml:space="preserve">Toll-like receptors, mainly Toll-like receptors 4 (TLR4), play a considerable role in the host defense against microorganism [1], alsoTLR4-mediated dendritic cell [ DC] stimulation enhances production of the chemokine CCL20, biasing recruitment towards CCL20-responsive CCR6+ T cells. In adoptive transfer experiments, CCR6+ T cells produce an arteritis pattern with media-invasive T cells damaging vascular smooth muscle cells. Also, CCR6+ T cells dominate the </w:t>
            </w:r>
            <w:proofErr w:type="spellStart"/>
            <w:r w:rsidRPr="00C443F2">
              <w:rPr>
                <w:rFonts w:ascii="Fira Sans" w:eastAsia="Calibri" w:hAnsi="Fira Sans" w:cs="Arial"/>
                <w:color w:val="353535"/>
                <w:kern w:val="2"/>
                <w:sz w:val="18"/>
                <w:szCs w:val="18"/>
                <w:shd w:val="clear" w:color="auto" w:fill="FFFFFF"/>
              </w:rPr>
              <w:t>vasculitic</w:t>
            </w:r>
            <w:proofErr w:type="spellEnd"/>
            <w:r w:rsidRPr="00C443F2">
              <w:rPr>
                <w:rFonts w:ascii="Fira Sans" w:eastAsia="Calibri" w:hAnsi="Fira Sans" w:cs="Arial"/>
                <w:color w:val="353535"/>
                <w:kern w:val="2"/>
                <w:sz w:val="18"/>
                <w:szCs w:val="18"/>
                <w:shd w:val="clear" w:color="auto" w:fill="FFFFFF"/>
              </w:rPr>
              <w:t xml:space="preserve"> infiltrates in patients with </w:t>
            </w:r>
            <w:proofErr w:type="spellStart"/>
            <w:r w:rsidRPr="00C443F2">
              <w:rPr>
                <w:rFonts w:ascii="Fira Sans" w:eastAsia="Calibri" w:hAnsi="Fira Sans" w:cs="Arial"/>
                <w:color w:val="353535"/>
                <w:kern w:val="2"/>
                <w:sz w:val="18"/>
                <w:szCs w:val="18"/>
                <w:shd w:val="clear" w:color="auto" w:fill="FFFFFF"/>
              </w:rPr>
              <w:t>panarteritic</w:t>
            </w:r>
            <w:proofErr w:type="spellEnd"/>
            <w:r w:rsidRPr="00C443F2">
              <w:rPr>
                <w:rFonts w:ascii="Fira Sans" w:eastAsia="Calibri" w:hAnsi="Fira Sans" w:cs="Arial"/>
                <w:color w:val="353535"/>
                <w:kern w:val="2"/>
                <w:sz w:val="18"/>
                <w:szCs w:val="18"/>
                <w:shd w:val="clear" w:color="auto" w:fill="FFFFFF"/>
              </w:rPr>
              <w:t xml:space="preserve"> GCA [2]. VEGF is a key regulator in angiogenesis [3]and its plasma level is higher in the acute phase of the disease than the resolution phase [4]. programmed death ligand-1 (PDL-1) is responsible for T cell activation, proliferation, and cytotoxic secretion to produce immune responses [5], also, Inhibition of PDL1, results in uncontrolled activation of these T-lymphocytes, releasing inflammatory cytokines, which attract other immune cells and result in the phenotype of vascular and endothelial injury, followed by intimal hyperplasia (resulting in vessel occlusion and distal ischemia), as well as neovascularization of the vessel wall (thereby aiding the influx of immune cells into the otherwise protected vascular wall) [6]. </w:t>
            </w:r>
          </w:p>
          <w:p w14:paraId="0A034511" w14:textId="77777777" w:rsidR="00C443F2" w:rsidRPr="00C443F2" w:rsidRDefault="00C443F2" w:rsidP="00C443F2">
            <w:pPr>
              <w:widowControl w:val="0"/>
              <w:tabs>
                <w:tab w:val="left" w:pos="961"/>
              </w:tabs>
              <w:autoSpaceDE w:val="0"/>
              <w:autoSpaceDN w:val="0"/>
              <w:spacing w:line="276" w:lineRule="auto"/>
              <w:ind w:right="483"/>
              <w:contextualSpacing/>
              <w:jc w:val="both"/>
              <w:rPr>
                <w:rFonts w:ascii="Fira Sans" w:eastAsia="Calibri" w:hAnsi="Fira Sans" w:cs="Arial"/>
                <w:color w:val="353535"/>
                <w:kern w:val="2"/>
                <w:sz w:val="18"/>
                <w:szCs w:val="18"/>
                <w:shd w:val="clear" w:color="auto" w:fill="FFFFFF"/>
              </w:rPr>
            </w:pPr>
            <w:r w:rsidRPr="00C443F2">
              <w:rPr>
                <w:rFonts w:ascii="Fira Sans" w:eastAsia="Calibri" w:hAnsi="Fira Sans" w:cs="Arial"/>
                <w:color w:val="353535"/>
                <w:kern w:val="2"/>
                <w:sz w:val="18"/>
                <w:szCs w:val="18"/>
                <w:shd w:val="clear" w:color="auto" w:fill="FFFFFF"/>
              </w:rPr>
              <w:t xml:space="preserve">[1] </w:t>
            </w:r>
            <w:proofErr w:type="spellStart"/>
            <w:r w:rsidRPr="00C443F2">
              <w:rPr>
                <w:rFonts w:ascii="Fira Sans" w:eastAsia="Calibri" w:hAnsi="Fira Sans" w:cs="Arial"/>
                <w:color w:val="353535"/>
                <w:kern w:val="2"/>
                <w:sz w:val="18"/>
                <w:szCs w:val="18"/>
                <w:shd w:val="clear" w:color="auto" w:fill="FFFFFF"/>
              </w:rPr>
              <w:t>doi</w:t>
            </w:r>
            <w:proofErr w:type="spellEnd"/>
            <w:r w:rsidRPr="00C443F2">
              <w:rPr>
                <w:rFonts w:ascii="Fira Sans" w:eastAsia="Calibri" w:hAnsi="Fira Sans" w:cs="Arial"/>
                <w:color w:val="353535"/>
                <w:kern w:val="2"/>
                <w:sz w:val="18"/>
                <w:szCs w:val="18"/>
                <w:shd w:val="clear" w:color="auto" w:fill="FFFFFF"/>
              </w:rPr>
              <w:t>: 10.4084/MJHID.2022.022. PMID: 35444773; PMCID: PMC8992612.</w:t>
            </w:r>
          </w:p>
          <w:p w14:paraId="3A7D4C62" w14:textId="77777777" w:rsidR="00C443F2" w:rsidRPr="00C443F2" w:rsidRDefault="00C443F2" w:rsidP="00C443F2">
            <w:pPr>
              <w:spacing w:after="160" w:line="259" w:lineRule="auto"/>
              <w:jc w:val="both"/>
              <w:rPr>
                <w:rFonts w:ascii="Fira Sans" w:eastAsia="Calibri" w:hAnsi="Fira Sans" w:cs="Arial"/>
                <w:color w:val="353535"/>
                <w:kern w:val="2"/>
                <w:sz w:val="18"/>
                <w:szCs w:val="18"/>
                <w:shd w:val="clear" w:color="auto" w:fill="FFFFFF"/>
              </w:rPr>
            </w:pPr>
            <w:r w:rsidRPr="00C443F2">
              <w:rPr>
                <w:rFonts w:ascii="Fira Sans" w:eastAsia="Calibri" w:hAnsi="Fira Sans" w:cs="Arial"/>
                <w:color w:val="353535"/>
                <w:kern w:val="2"/>
                <w:sz w:val="18"/>
                <w:szCs w:val="18"/>
                <w:shd w:val="clear" w:color="auto" w:fill="FFFFFF"/>
              </w:rPr>
              <w:t xml:space="preserve">[2] Deng J, Ma-Krupa W, Gewirtz AT, </w:t>
            </w:r>
            <w:proofErr w:type="spellStart"/>
            <w:r w:rsidRPr="00C443F2">
              <w:rPr>
                <w:rFonts w:ascii="Fira Sans" w:eastAsia="Calibri" w:hAnsi="Fira Sans" w:cs="Arial"/>
                <w:color w:val="353535"/>
                <w:kern w:val="2"/>
                <w:sz w:val="18"/>
                <w:szCs w:val="18"/>
                <w:shd w:val="clear" w:color="auto" w:fill="FFFFFF"/>
              </w:rPr>
              <w:t>Younge</w:t>
            </w:r>
            <w:proofErr w:type="spellEnd"/>
            <w:r w:rsidRPr="00C443F2">
              <w:rPr>
                <w:rFonts w:ascii="Fira Sans" w:eastAsia="Calibri" w:hAnsi="Fira Sans" w:cs="Arial"/>
                <w:color w:val="353535"/>
                <w:kern w:val="2"/>
                <w:sz w:val="18"/>
                <w:szCs w:val="18"/>
                <w:shd w:val="clear" w:color="auto" w:fill="FFFFFF"/>
              </w:rPr>
              <w:t xml:space="preserve"> BR, </w:t>
            </w:r>
            <w:proofErr w:type="spellStart"/>
            <w:r w:rsidRPr="00C443F2">
              <w:rPr>
                <w:rFonts w:ascii="Fira Sans" w:eastAsia="Calibri" w:hAnsi="Fira Sans" w:cs="Arial"/>
                <w:color w:val="353535"/>
                <w:kern w:val="2"/>
                <w:sz w:val="18"/>
                <w:szCs w:val="18"/>
                <w:shd w:val="clear" w:color="auto" w:fill="FFFFFF"/>
              </w:rPr>
              <w:t>Goronzy</w:t>
            </w:r>
            <w:proofErr w:type="spellEnd"/>
            <w:r w:rsidRPr="00C443F2">
              <w:rPr>
                <w:rFonts w:ascii="Fira Sans" w:eastAsia="Calibri" w:hAnsi="Fira Sans" w:cs="Arial"/>
                <w:color w:val="353535"/>
                <w:kern w:val="2"/>
                <w:sz w:val="18"/>
                <w:szCs w:val="18"/>
                <w:shd w:val="clear" w:color="auto" w:fill="FFFFFF"/>
              </w:rPr>
              <w:t xml:space="preserve"> JJ, </w:t>
            </w:r>
            <w:proofErr w:type="spellStart"/>
            <w:r w:rsidRPr="00C443F2">
              <w:rPr>
                <w:rFonts w:ascii="Fira Sans" w:eastAsia="Calibri" w:hAnsi="Fira Sans" w:cs="Arial"/>
                <w:color w:val="353535"/>
                <w:kern w:val="2"/>
                <w:sz w:val="18"/>
                <w:szCs w:val="18"/>
                <w:shd w:val="clear" w:color="auto" w:fill="FFFFFF"/>
              </w:rPr>
              <w:t>Weyand</w:t>
            </w:r>
            <w:proofErr w:type="spellEnd"/>
            <w:r w:rsidRPr="00C443F2">
              <w:rPr>
                <w:rFonts w:ascii="Fira Sans" w:eastAsia="Calibri" w:hAnsi="Fira Sans" w:cs="Arial"/>
                <w:color w:val="353535"/>
                <w:kern w:val="2"/>
                <w:sz w:val="18"/>
                <w:szCs w:val="18"/>
                <w:shd w:val="clear" w:color="auto" w:fill="FFFFFF"/>
              </w:rPr>
              <w:t xml:space="preserve"> CM. Toll-like receptors 4 and 5 induce distinct types of vasculitis. Circ Res. 2009 Feb 27;104(4):488-95. </w:t>
            </w:r>
            <w:proofErr w:type="spellStart"/>
            <w:r w:rsidRPr="00C443F2">
              <w:rPr>
                <w:rFonts w:ascii="Fira Sans" w:eastAsia="Calibri" w:hAnsi="Fira Sans" w:cs="Arial"/>
                <w:color w:val="353535"/>
                <w:kern w:val="2"/>
                <w:sz w:val="18"/>
                <w:szCs w:val="18"/>
                <w:shd w:val="clear" w:color="auto" w:fill="FFFFFF"/>
              </w:rPr>
              <w:t>doi</w:t>
            </w:r>
            <w:proofErr w:type="spellEnd"/>
            <w:r w:rsidRPr="00C443F2">
              <w:rPr>
                <w:rFonts w:ascii="Fira Sans" w:eastAsia="Calibri" w:hAnsi="Fira Sans" w:cs="Arial"/>
                <w:color w:val="353535"/>
                <w:kern w:val="2"/>
                <w:sz w:val="18"/>
                <w:szCs w:val="18"/>
                <w:shd w:val="clear" w:color="auto" w:fill="FFFFFF"/>
              </w:rPr>
              <w:t xml:space="preserve">: 10.1161/CIRCRESAHA.108.185777. </w:t>
            </w:r>
            <w:proofErr w:type="spellStart"/>
            <w:r w:rsidRPr="00C443F2">
              <w:rPr>
                <w:rFonts w:ascii="Fira Sans" w:eastAsia="Calibri" w:hAnsi="Fira Sans" w:cs="Arial"/>
                <w:color w:val="353535"/>
                <w:kern w:val="2"/>
                <w:sz w:val="18"/>
                <w:szCs w:val="18"/>
                <w:shd w:val="clear" w:color="auto" w:fill="FFFFFF"/>
              </w:rPr>
              <w:t>Epub</w:t>
            </w:r>
            <w:proofErr w:type="spellEnd"/>
            <w:r w:rsidRPr="00C443F2">
              <w:rPr>
                <w:rFonts w:ascii="Fira Sans" w:eastAsia="Calibri" w:hAnsi="Fira Sans" w:cs="Arial"/>
                <w:color w:val="353535"/>
                <w:kern w:val="2"/>
                <w:sz w:val="18"/>
                <w:szCs w:val="18"/>
                <w:shd w:val="clear" w:color="auto" w:fill="FFFFFF"/>
              </w:rPr>
              <w:t xml:space="preserve"> 2009 Jan 15. PMID: 19150884; PMCID: PMC2731717.</w:t>
            </w:r>
          </w:p>
          <w:p w14:paraId="73E80FB5" w14:textId="77777777" w:rsidR="00C443F2" w:rsidRPr="00C443F2" w:rsidRDefault="00C443F2" w:rsidP="00C443F2">
            <w:pPr>
              <w:spacing w:after="160" w:line="259" w:lineRule="auto"/>
              <w:jc w:val="both"/>
              <w:rPr>
                <w:rFonts w:ascii="Fira Sans" w:eastAsia="Calibri" w:hAnsi="Fira Sans" w:cs="Arial"/>
                <w:color w:val="353535"/>
                <w:kern w:val="2"/>
                <w:sz w:val="18"/>
                <w:szCs w:val="18"/>
                <w:shd w:val="clear" w:color="auto" w:fill="FFFFFF"/>
              </w:rPr>
            </w:pPr>
            <w:r w:rsidRPr="00C443F2">
              <w:rPr>
                <w:rFonts w:ascii="Fira Sans" w:eastAsia="Calibri" w:hAnsi="Fira Sans" w:cs="Arial"/>
                <w:color w:val="353535"/>
                <w:kern w:val="2"/>
                <w:sz w:val="18"/>
                <w:szCs w:val="18"/>
                <w:shd w:val="clear" w:color="auto" w:fill="FFFFFF"/>
              </w:rPr>
              <w:t xml:space="preserve">[3] </w:t>
            </w:r>
            <w:proofErr w:type="spellStart"/>
            <w:r w:rsidRPr="00C443F2">
              <w:rPr>
                <w:rFonts w:ascii="Fira Sans" w:eastAsia="Calibri" w:hAnsi="Fira Sans" w:cs="Arial"/>
                <w:color w:val="353535"/>
                <w:kern w:val="2"/>
                <w:sz w:val="18"/>
                <w:szCs w:val="18"/>
                <w:shd w:val="clear" w:color="auto" w:fill="FFFFFF"/>
              </w:rPr>
              <w:t>Khallaf</w:t>
            </w:r>
            <w:proofErr w:type="spellEnd"/>
            <w:r w:rsidRPr="00C443F2">
              <w:rPr>
                <w:rFonts w:ascii="Fira Sans" w:eastAsia="Calibri" w:hAnsi="Fira Sans" w:cs="Arial"/>
                <w:color w:val="353535"/>
                <w:kern w:val="2"/>
                <w:sz w:val="18"/>
                <w:szCs w:val="18"/>
                <w:shd w:val="clear" w:color="auto" w:fill="FFFFFF"/>
              </w:rPr>
              <w:t xml:space="preserve">, S.M.; Mohammed, D.A.; </w:t>
            </w:r>
            <w:proofErr w:type="spellStart"/>
            <w:r w:rsidRPr="00C443F2">
              <w:rPr>
                <w:rFonts w:ascii="Fira Sans" w:eastAsia="Calibri" w:hAnsi="Fira Sans" w:cs="Arial"/>
                <w:color w:val="353535"/>
                <w:kern w:val="2"/>
                <w:sz w:val="18"/>
                <w:szCs w:val="18"/>
                <w:shd w:val="clear" w:color="auto" w:fill="FFFFFF"/>
              </w:rPr>
              <w:t>ElNaggar</w:t>
            </w:r>
            <w:proofErr w:type="spellEnd"/>
            <w:r w:rsidRPr="00C443F2">
              <w:rPr>
                <w:rFonts w:ascii="Fira Sans" w:eastAsia="Calibri" w:hAnsi="Fira Sans" w:cs="Arial"/>
                <w:color w:val="353535"/>
                <w:kern w:val="2"/>
                <w:sz w:val="18"/>
                <w:szCs w:val="18"/>
                <w:shd w:val="clear" w:color="auto" w:fill="FFFFFF"/>
              </w:rPr>
              <w:t xml:space="preserve">, M.G.M.; Abdel-Hameed, M.R.; </w:t>
            </w:r>
            <w:proofErr w:type="spellStart"/>
            <w:r w:rsidRPr="00C443F2">
              <w:rPr>
                <w:rFonts w:ascii="Fira Sans" w:eastAsia="Calibri" w:hAnsi="Fira Sans" w:cs="Arial"/>
                <w:color w:val="353535"/>
                <w:kern w:val="2"/>
                <w:sz w:val="18"/>
                <w:szCs w:val="18"/>
                <w:shd w:val="clear" w:color="auto" w:fill="FFFFFF"/>
              </w:rPr>
              <w:t>Bakry</w:t>
            </w:r>
            <w:proofErr w:type="spellEnd"/>
            <w:r w:rsidRPr="00C443F2">
              <w:rPr>
                <w:rFonts w:ascii="Fira Sans" w:eastAsia="Calibri" w:hAnsi="Fira Sans" w:cs="Arial"/>
                <w:color w:val="353535"/>
                <w:kern w:val="2"/>
                <w:sz w:val="18"/>
                <w:szCs w:val="18"/>
                <w:shd w:val="clear" w:color="auto" w:fill="FFFFFF"/>
              </w:rPr>
              <w:t xml:space="preserve">, R. 846P Predictive and prognostic values of serum VEGF in patients with multiple myelomas receiving bortezomib-based therapy. Annals of Oncology 2021, 32, S781, </w:t>
            </w:r>
            <w:proofErr w:type="gramStart"/>
            <w:r w:rsidRPr="00C443F2">
              <w:rPr>
                <w:rFonts w:ascii="Fira Sans" w:eastAsia="Calibri" w:hAnsi="Fira Sans" w:cs="Arial"/>
                <w:color w:val="353535"/>
                <w:kern w:val="2"/>
                <w:sz w:val="18"/>
                <w:szCs w:val="18"/>
                <w:shd w:val="clear" w:color="auto" w:fill="FFFFFF"/>
              </w:rPr>
              <w:t>doi:10.1016/j.annonc</w:t>
            </w:r>
            <w:proofErr w:type="gramEnd"/>
            <w:r w:rsidRPr="00C443F2">
              <w:rPr>
                <w:rFonts w:ascii="Fira Sans" w:eastAsia="Calibri" w:hAnsi="Fira Sans" w:cs="Arial"/>
                <w:color w:val="353535"/>
                <w:kern w:val="2"/>
                <w:sz w:val="18"/>
                <w:szCs w:val="18"/>
                <w:shd w:val="clear" w:color="auto" w:fill="FFFFFF"/>
              </w:rPr>
              <w:t>.2021.08.139.</w:t>
            </w:r>
          </w:p>
          <w:p w14:paraId="28AF973B" w14:textId="77777777" w:rsidR="00C443F2" w:rsidRPr="00C443F2" w:rsidRDefault="00C443F2" w:rsidP="00C443F2">
            <w:pPr>
              <w:spacing w:after="160" w:line="259" w:lineRule="auto"/>
              <w:jc w:val="both"/>
              <w:rPr>
                <w:rFonts w:ascii="Fira Sans" w:eastAsia="Calibri" w:hAnsi="Fira Sans" w:cs="Arial"/>
                <w:color w:val="353535"/>
                <w:kern w:val="2"/>
                <w:sz w:val="18"/>
                <w:szCs w:val="18"/>
                <w:shd w:val="clear" w:color="auto" w:fill="FFFFFF"/>
              </w:rPr>
            </w:pPr>
            <w:r w:rsidRPr="00C443F2">
              <w:rPr>
                <w:rFonts w:ascii="Fira Sans" w:eastAsia="Calibri" w:hAnsi="Fira Sans" w:cs="Arial"/>
                <w:color w:val="353535"/>
                <w:kern w:val="2"/>
                <w:sz w:val="18"/>
                <w:szCs w:val="18"/>
                <w:shd w:val="clear" w:color="auto" w:fill="FFFFFF"/>
              </w:rPr>
              <w:t xml:space="preserve">[4] </w:t>
            </w:r>
            <w:proofErr w:type="spellStart"/>
            <w:r w:rsidRPr="00C443F2">
              <w:rPr>
                <w:rFonts w:ascii="Fira Sans" w:eastAsia="Calibri" w:hAnsi="Fira Sans" w:cs="Arial"/>
                <w:color w:val="353535"/>
                <w:kern w:val="2"/>
                <w:sz w:val="18"/>
                <w:szCs w:val="18"/>
                <w:shd w:val="clear" w:color="auto" w:fill="FFFFFF"/>
              </w:rPr>
              <w:t>Topaloglu</w:t>
            </w:r>
            <w:proofErr w:type="spellEnd"/>
            <w:r w:rsidRPr="00C443F2">
              <w:rPr>
                <w:rFonts w:ascii="Fira Sans" w:eastAsia="Calibri" w:hAnsi="Fira Sans" w:cs="Arial"/>
                <w:color w:val="353535"/>
                <w:kern w:val="2"/>
                <w:sz w:val="18"/>
                <w:szCs w:val="18"/>
                <w:shd w:val="clear" w:color="auto" w:fill="FFFFFF"/>
              </w:rPr>
              <w:t xml:space="preserve"> R, </w:t>
            </w:r>
            <w:proofErr w:type="spellStart"/>
            <w:r w:rsidRPr="00C443F2">
              <w:rPr>
                <w:rFonts w:ascii="Fira Sans" w:eastAsia="Calibri" w:hAnsi="Fira Sans" w:cs="Arial"/>
                <w:color w:val="353535"/>
                <w:kern w:val="2"/>
                <w:sz w:val="18"/>
                <w:szCs w:val="18"/>
                <w:shd w:val="clear" w:color="auto" w:fill="FFFFFF"/>
              </w:rPr>
              <w:t>Sungur</w:t>
            </w:r>
            <w:proofErr w:type="spellEnd"/>
            <w:r w:rsidRPr="00C443F2">
              <w:rPr>
                <w:rFonts w:ascii="Fira Sans" w:eastAsia="Calibri" w:hAnsi="Fira Sans" w:cs="Arial"/>
                <w:color w:val="353535"/>
                <w:kern w:val="2"/>
                <w:sz w:val="18"/>
                <w:szCs w:val="18"/>
                <w:shd w:val="clear" w:color="auto" w:fill="FFFFFF"/>
              </w:rPr>
              <w:t xml:space="preserve"> A, Baskin E, </w:t>
            </w:r>
            <w:proofErr w:type="spellStart"/>
            <w:r w:rsidRPr="00C443F2">
              <w:rPr>
                <w:rFonts w:ascii="Fira Sans" w:eastAsia="Calibri" w:hAnsi="Fira Sans" w:cs="Arial"/>
                <w:color w:val="353535"/>
                <w:kern w:val="2"/>
                <w:sz w:val="18"/>
                <w:szCs w:val="18"/>
                <w:shd w:val="clear" w:color="auto" w:fill="FFFFFF"/>
              </w:rPr>
              <w:t>Besbas</w:t>
            </w:r>
            <w:proofErr w:type="spellEnd"/>
            <w:r w:rsidRPr="00C443F2">
              <w:rPr>
                <w:rFonts w:ascii="Fira Sans" w:eastAsia="Calibri" w:hAnsi="Fira Sans" w:cs="Arial"/>
                <w:color w:val="353535"/>
                <w:kern w:val="2"/>
                <w:sz w:val="18"/>
                <w:szCs w:val="18"/>
                <w:shd w:val="clear" w:color="auto" w:fill="FFFFFF"/>
              </w:rPr>
              <w:t xml:space="preserve"> N, </w:t>
            </w:r>
            <w:proofErr w:type="spellStart"/>
            <w:r w:rsidRPr="00C443F2">
              <w:rPr>
                <w:rFonts w:ascii="Fira Sans" w:eastAsia="Calibri" w:hAnsi="Fira Sans" w:cs="Arial"/>
                <w:color w:val="353535"/>
                <w:kern w:val="2"/>
                <w:sz w:val="18"/>
                <w:szCs w:val="18"/>
                <w:shd w:val="clear" w:color="auto" w:fill="FFFFFF"/>
              </w:rPr>
              <w:t>Saatci</w:t>
            </w:r>
            <w:proofErr w:type="spellEnd"/>
            <w:r w:rsidRPr="00C443F2">
              <w:rPr>
                <w:rFonts w:ascii="Fira Sans" w:eastAsia="Calibri" w:hAnsi="Fira Sans" w:cs="Arial"/>
                <w:color w:val="353535"/>
                <w:kern w:val="2"/>
                <w:sz w:val="18"/>
                <w:szCs w:val="18"/>
                <w:shd w:val="clear" w:color="auto" w:fill="FFFFFF"/>
              </w:rPr>
              <w:t xml:space="preserve"> U, </w:t>
            </w:r>
            <w:proofErr w:type="spellStart"/>
            <w:r w:rsidRPr="00C443F2">
              <w:rPr>
                <w:rFonts w:ascii="Fira Sans" w:eastAsia="Calibri" w:hAnsi="Fira Sans" w:cs="Arial"/>
                <w:color w:val="353535"/>
                <w:kern w:val="2"/>
                <w:sz w:val="18"/>
                <w:szCs w:val="18"/>
                <w:shd w:val="clear" w:color="auto" w:fill="FFFFFF"/>
              </w:rPr>
              <w:t>Bakkaloglu</w:t>
            </w:r>
            <w:proofErr w:type="spellEnd"/>
            <w:r w:rsidRPr="00C443F2">
              <w:rPr>
                <w:rFonts w:ascii="Fira Sans" w:eastAsia="Calibri" w:hAnsi="Fira Sans" w:cs="Arial"/>
                <w:color w:val="353535"/>
                <w:kern w:val="2"/>
                <w:sz w:val="18"/>
                <w:szCs w:val="18"/>
                <w:shd w:val="clear" w:color="auto" w:fill="FFFFFF"/>
              </w:rPr>
              <w:t xml:space="preserve"> A. Vascular endothelial growth factor in Henoch-</w:t>
            </w:r>
            <w:proofErr w:type="spellStart"/>
            <w:r w:rsidRPr="00C443F2">
              <w:rPr>
                <w:rFonts w:ascii="Fira Sans" w:eastAsia="Calibri" w:hAnsi="Fira Sans" w:cs="Arial"/>
                <w:color w:val="353535"/>
                <w:kern w:val="2"/>
                <w:sz w:val="18"/>
                <w:szCs w:val="18"/>
                <w:shd w:val="clear" w:color="auto" w:fill="FFFFFF"/>
              </w:rPr>
              <w:t>Schonlein</w:t>
            </w:r>
            <w:proofErr w:type="spellEnd"/>
            <w:r w:rsidRPr="00C443F2">
              <w:rPr>
                <w:rFonts w:ascii="Fira Sans" w:eastAsia="Calibri" w:hAnsi="Fira Sans" w:cs="Arial"/>
                <w:color w:val="353535"/>
                <w:kern w:val="2"/>
                <w:sz w:val="18"/>
                <w:szCs w:val="18"/>
                <w:shd w:val="clear" w:color="auto" w:fill="FFFFFF"/>
              </w:rPr>
              <w:t xml:space="preserve"> Purpura. J </w:t>
            </w:r>
            <w:proofErr w:type="spellStart"/>
            <w:r w:rsidRPr="00C443F2">
              <w:rPr>
                <w:rFonts w:ascii="Fira Sans" w:eastAsia="Calibri" w:hAnsi="Fira Sans" w:cs="Arial"/>
                <w:color w:val="353535"/>
                <w:kern w:val="2"/>
                <w:sz w:val="18"/>
                <w:szCs w:val="18"/>
                <w:shd w:val="clear" w:color="auto" w:fill="FFFFFF"/>
              </w:rPr>
              <w:t>Rheumatol</w:t>
            </w:r>
            <w:proofErr w:type="spellEnd"/>
            <w:r w:rsidRPr="00C443F2">
              <w:rPr>
                <w:rFonts w:ascii="Fira Sans" w:eastAsia="Calibri" w:hAnsi="Fira Sans" w:cs="Arial"/>
                <w:color w:val="353535"/>
                <w:kern w:val="2"/>
                <w:sz w:val="18"/>
                <w:szCs w:val="18"/>
                <w:shd w:val="clear" w:color="auto" w:fill="FFFFFF"/>
              </w:rPr>
              <w:t>. 2001; 28(10): 2269-2273.</w:t>
            </w:r>
          </w:p>
          <w:p w14:paraId="73496B4D" w14:textId="77777777" w:rsidR="00C443F2" w:rsidRPr="00C443F2" w:rsidRDefault="00C443F2" w:rsidP="00C443F2">
            <w:pPr>
              <w:jc w:val="both"/>
              <w:rPr>
                <w:rFonts w:ascii="Fira Sans" w:eastAsia="Calibri" w:hAnsi="Fira Sans" w:cs="Arial"/>
                <w:color w:val="353535"/>
                <w:kern w:val="2"/>
                <w:sz w:val="18"/>
                <w:szCs w:val="18"/>
                <w:shd w:val="clear" w:color="auto" w:fill="FFFFFF"/>
              </w:rPr>
            </w:pPr>
            <w:r w:rsidRPr="00C443F2">
              <w:rPr>
                <w:rFonts w:ascii="Fira Sans" w:eastAsia="Calibri" w:hAnsi="Fira Sans" w:cs="Arial"/>
                <w:color w:val="353535"/>
                <w:kern w:val="2"/>
                <w:sz w:val="18"/>
                <w:szCs w:val="18"/>
                <w:shd w:val="clear" w:color="auto" w:fill="FFFFFF"/>
              </w:rPr>
              <w:t xml:space="preserve">[5] Abdel Hafeez LA, </w:t>
            </w:r>
            <w:proofErr w:type="spellStart"/>
            <w:r w:rsidRPr="00C443F2">
              <w:rPr>
                <w:rFonts w:ascii="Fira Sans" w:eastAsia="Calibri" w:hAnsi="Fira Sans" w:cs="Arial"/>
                <w:color w:val="353535"/>
                <w:kern w:val="2"/>
                <w:sz w:val="18"/>
                <w:szCs w:val="18"/>
                <w:shd w:val="clear" w:color="auto" w:fill="FFFFFF"/>
              </w:rPr>
              <w:t>Mansor</w:t>
            </w:r>
            <w:proofErr w:type="spellEnd"/>
            <w:r w:rsidRPr="00C443F2">
              <w:rPr>
                <w:rFonts w:ascii="Fira Sans" w:eastAsia="Calibri" w:hAnsi="Fira Sans" w:cs="Arial"/>
                <w:color w:val="353535"/>
                <w:kern w:val="2"/>
                <w:sz w:val="18"/>
                <w:szCs w:val="18"/>
                <w:shd w:val="clear" w:color="auto" w:fill="FFFFFF"/>
              </w:rPr>
              <w:t xml:space="preserve"> SG, Zahran AM et al. (2021). Expression of programmed death ligand-1 (PDL-1) in Acute Myeloid Leukemia Patients and its relation to post induction Response. SECI Oncology Journal, 9(2): 106-111. </w:t>
            </w:r>
            <w:proofErr w:type="spellStart"/>
            <w:r w:rsidRPr="00C443F2">
              <w:rPr>
                <w:rFonts w:ascii="Fira Sans" w:eastAsia="Calibri" w:hAnsi="Fira Sans" w:cs="Arial"/>
                <w:color w:val="353535"/>
                <w:kern w:val="2"/>
                <w:sz w:val="18"/>
                <w:szCs w:val="18"/>
                <w:shd w:val="clear" w:color="auto" w:fill="FFFFFF"/>
              </w:rPr>
              <w:t>doi</w:t>
            </w:r>
            <w:proofErr w:type="spellEnd"/>
            <w:r w:rsidRPr="00C443F2">
              <w:rPr>
                <w:rFonts w:ascii="Fira Sans" w:eastAsia="Calibri" w:hAnsi="Fira Sans" w:cs="Arial"/>
                <w:color w:val="353535"/>
                <w:kern w:val="2"/>
                <w:sz w:val="18"/>
                <w:szCs w:val="18"/>
                <w:shd w:val="clear" w:color="auto" w:fill="FFFFFF"/>
              </w:rPr>
              <w:t>: 10.21608/secioj.2021.170554  </w:t>
            </w:r>
          </w:p>
          <w:p w14:paraId="62A66401" w14:textId="77777777" w:rsidR="00C443F2" w:rsidRPr="00C443F2" w:rsidRDefault="00C443F2" w:rsidP="00C443F2">
            <w:pPr>
              <w:spacing w:after="160" w:line="259" w:lineRule="auto"/>
              <w:jc w:val="both"/>
              <w:rPr>
                <w:rFonts w:ascii="Fira Sans" w:eastAsia="Calibri" w:hAnsi="Fira Sans" w:cs="Arial"/>
                <w:color w:val="353535"/>
                <w:kern w:val="2"/>
                <w:sz w:val="18"/>
                <w:szCs w:val="18"/>
                <w:shd w:val="clear" w:color="auto" w:fill="FFFFFF"/>
              </w:rPr>
            </w:pPr>
            <w:r w:rsidRPr="00C443F2">
              <w:rPr>
                <w:rFonts w:ascii="Fira Sans" w:eastAsia="Calibri" w:hAnsi="Fira Sans" w:cs="Arial"/>
                <w:color w:val="353535"/>
                <w:kern w:val="2"/>
                <w:sz w:val="18"/>
                <w:szCs w:val="18"/>
                <w:shd w:val="clear" w:color="auto" w:fill="FFFFFF"/>
              </w:rPr>
              <w:t xml:space="preserve">[6] </w:t>
            </w:r>
            <w:proofErr w:type="spellStart"/>
            <w:r w:rsidRPr="00C443F2">
              <w:rPr>
                <w:rFonts w:ascii="Fira Sans" w:eastAsia="Calibri" w:hAnsi="Fira Sans" w:cs="Arial"/>
                <w:color w:val="353535"/>
                <w:kern w:val="2"/>
                <w:sz w:val="18"/>
                <w:szCs w:val="18"/>
                <w:shd w:val="clear" w:color="auto" w:fill="FFFFFF"/>
              </w:rPr>
              <w:t>Daxini</w:t>
            </w:r>
            <w:proofErr w:type="spellEnd"/>
            <w:r w:rsidRPr="00C443F2">
              <w:rPr>
                <w:rFonts w:ascii="Fira Sans" w:eastAsia="Calibri" w:hAnsi="Fira Sans" w:cs="Arial"/>
                <w:color w:val="353535"/>
                <w:kern w:val="2"/>
                <w:sz w:val="18"/>
                <w:szCs w:val="18"/>
                <w:shd w:val="clear" w:color="auto" w:fill="FFFFFF"/>
              </w:rPr>
              <w:t xml:space="preserve"> A, Cronin K, </w:t>
            </w:r>
            <w:proofErr w:type="spellStart"/>
            <w:r w:rsidRPr="00C443F2">
              <w:rPr>
                <w:rFonts w:ascii="Fira Sans" w:eastAsia="Calibri" w:hAnsi="Fira Sans" w:cs="Arial"/>
                <w:color w:val="353535"/>
                <w:kern w:val="2"/>
                <w:sz w:val="18"/>
                <w:szCs w:val="18"/>
                <w:shd w:val="clear" w:color="auto" w:fill="FFFFFF"/>
              </w:rPr>
              <w:t>Sreih</w:t>
            </w:r>
            <w:proofErr w:type="spellEnd"/>
            <w:r w:rsidRPr="00C443F2">
              <w:rPr>
                <w:rFonts w:ascii="Fira Sans" w:eastAsia="Calibri" w:hAnsi="Fira Sans" w:cs="Arial"/>
                <w:color w:val="353535"/>
                <w:kern w:val="2"/>
                <w:sz w:val="18"/>
                <w:szCs w:val="18"/>
                <w:shd w:val="clear" w:color="auto" w:fill="FFFFFF"/>
              </w:rPr>
              <w:t xml:space="preserve"> AG. Vasculitis associated with immune checkpoint inhibitors-a systematic review Clin </w:t>
            </w:r>
            <w:proofErr w:type="spellStart"/>
            <w:r w:rsidRPr="00C443F2">
              <w:rPr>
                <w:rFonts w:ascii="Fira Sans" w:eastAsia="Calibri" w:hAnsi="Fira Sans" w:cs="Arial"/>
                <w:color w:val="353535"/>
                <w:kern w:val="2"/>
                <w:sz w:val="18"/>
                <w:szCs w:val="18"/>
                <w:shd w:val="clear" w:color="auto" w:fill="FFFFFF"/>
              </w:rPr>
              <w:t>Rheumatol</w:t>
            </w:r>
            <w:proofErr w:type="spellEnd"/>
            <w:r w:rsidRPr="00C443F2">
              <w:rPr>
                <w:rFonts w:ascii="Fira Sans" w:eastAsia="Calibri" w:hAnsi="Fira Sans" w:cs="Arial"/>
                <w:color w:val="353535"/>
                <w:kern w:val="2"/>
                <w:sz w:val="18"/>
                <w:szCs w:val="18"/>
                <w:shd w:val="clear" w:color="auto" w:fill="FFFFFF"/>
              </w:rPr>
              <w:t xml:space="preserve">. </w:t>
            </w:r>
            <w:proofErr w:type="gramStart"/>
            <w:r w:rsidRPr="00C443F2">
              <w:rPr>
                <w:rFonts w:ascii="Fira Sans" w:eastAsia="Calibri" w:hAnsi="Fira Sans" w:cs="Arial"/>
                <w:color w:val="353535"/>
                <w:kern w:val="2"/>
                <w:sz w:val="18"/>
                <w:szCs w:val="18"/>
                <w:shd w:val="clear" w:color="auto" w:fill="FFFFFF"/>
              </w:rPr>
              <w:t>2018;37:2579</w:t>
            </w:r>
            <w:proofErr w:type="gramEnd"/>
            <w:r w:rsidRPr="00C443F2">
              <w:rPr>
                <w:rFonts w:ascii="Fira Sans" w:eastAsia="Calibri" w:hAnsi="Fira Sans" w:cs="Arial"/>
                <w:color w:val="353535"/>
                <w:kern w:val="2"/>
                <w:sz w:val="18"/>
                <w:szCs w:val="18"/>
                <w:shd w:val="clear" w:color="auto" w:fill="FFFFFF"/>
              </w:rPr>
              <w:t>–84</w:t>
            </w:r>
          </w:p>
          <w:p w14:paraId="79B68978" w14:textId="77777777" w:rsidR="009429CD" w:rsidRDefault="009429CD">
            <w:pPr>
              <w:pStyle w:val="ListParagraph"/>
              <w:ind w:left="0"/>
              <w:rPr>
                <w:bCs/>
                <w:sz w:val="20"/>
                <w:szCs w:val="20"/>
                <w:lang w:val="en-GB"/>
              </w:rPr>
            </w:pPr>
          </w:p>
        </w:tc>
        <w:tc>
          <w:tcPr>
            <w:tcW w:w="1543" w:type="pct"/>
          </w:tcPr>
          <w:p w14:paraId="79B68979" w14:textId="77777777" w:rsidR="009429CD" w:rsidRDefault="009429CD">
            <w:pPr>
              <w:pStyle w:val="Heading2"/>
              <w:jc w:val="left"/>
              <w:rPr>
                <w:rFonts w:ascii="Times New Roman" w:hAnsi="Times New Roman"/>
                <w:b w:val="0"/>
                <w:lang w:val="en-GB" w:eastAsia="en-US"/>
              </w:rPr>
            </w:pPr>
          </w:p>
        </w:tc>
      </w:tr>
      <w:tr w:rsidR="009429CD" w14:paraId="79B68981" w14:textId="77777777">
        <w:trPr>
          <w:trHeight w:val="20"/>
          <w:jc w:val="center"/>
        </w:trPr>
        <w:tc>
          <w:tcPr>
            <w:tcW w:w="1672" w:type="pct"/>
            <w:noWrap/>
          </w:tcPr>
          <w:p w14:paraId="79B6897B" w14:textId="77777777" w:rsidR="009429CD" w:rsidRDefault="009B06EB">
            <w:pPr>
              <w:rPr>
                <w:b/>
                <w:bCs/>
                <w:sz w:val="20"/>
                <w:szCs w:val="20"/>
                <w:lang w:val="en-GB"/>
              </w:rPr>
            </w:pPr>
            <w:r>
              <w:rPr>
                <w:b/>
                <w:bCs/>
                <w:sz w:val="20"/>
                <w:szCs w:val="20"/>
                <w:lang w:val="en-GB"/>
              </w:rPr>
              <w:t xml:space="preserve">Are the references sufficient and recent? </w:t>
            </w:r>
          </w:p>
          <w:p w14:paraId="79B6897C" w14:textId="77777777" w:rsidR="009429CD" w:rsidRDefault="009B06EB">
            <w:pPr>
              <w:rPr>
                <w:bCs/>
                <w:sz w:val="20"/>
                <w:szCs w:val="20"/>
                <w:lang w:val="en-GB"/>
              </w:rPr>
            </w:pPr>
            <w:r>
              <w:rPr>
                <w:bCs/>
                <w:sz w:val="20"/>
                <w:szCs w:val="20"/>
                <w:lang w:val="en-GB"/>
              </w:rPr>
              <w:t>(YES or NO)</w:t>
            </w:r>
          </w:p>
          <w:p w14:paraId="79B6897D" w14:textId="77777777" w:rsidR="009429CD" w:rsidRDefault="009429CD">
            <w:pPr>
              <w:rPr>
                <w:bCs/>
                <w:sz w:val="20"/>
                <w:szCs w:val="20"/>
                <w:lang w:val="en-GB"/>
              </w:rPr>
            </w:pPr>
          </w:p>
          <w:p w14:paraId="79B6897E" w14:textId="77777777" w:rsidR="009429CD" w:rsidRDefault="009B06EB">
            <w:pPr>
              <w:rPr>
                <w:b/>
                <w:bCs/>
                <w:sz w:val="20"/>
                <w:szCs w:val="20"/>
                <w:lang w:val="en-GB"/>
              </w:rPr>
            </w:pPr>
            <w:r>
              <w:rPr>
                <w:bCs/>
                <w:sz w:val="20"/>
                <w:szCs w:val="20"/>
                <w:lang w:val="en-GB"/>
              </w:rPr>
              <w:t>If your answer is NO, please provide clear suggestion for improvement.</w:t>
            </w:r>
          </w:p>
        </w:tc>
        <w:tc>
          <w:tcPr>
            <w:tcW w:w="1786" w:type="pct"/>
          </w:tcPr>
          <w:p w14:paraId="39A9E997" w14:textId="77777777" w:rsidR="009429CD" w:rsidRDefault="00C443F2">
            <w:pPr>
              <w:pStyle w:val="ListParagraph"/>
              <w:ind w:left="0"/>
              <w:rPr>
                <w:bCs/>
                <w:sz w:val="20"/>
                <w:szCs w:val="20"/>
                <w:lang w:val="en-GB"/>
              </w:rPr>
            </w:pPr>
            <w:r>
              <w:rPr>
                <w:bCs/>
                <w:sz w:val="20"/>
                <w:szCs w:val="20"/>
                <w:lang w:val="en-GB"/>
              </w:rPr>
              <w:t>NO</w:t>
            </w:r>
          </w:p>
          <w:p w14:paraId="79B6897F" w14:textId="68E89894" w:rsidR="00C443F2" w:rsidRDefault="00C443F2">
            <w:pPr>
              <w:pStyle w:val="ListParagraph"/>
              <w:ind w:left="0"/>
              <w:rPr>
                <w:bCs/>
                <w:sz w:val="20"/>
                <w:szCs w:val="20"/>
                <w:lang w:val="en-GB"/>
              </w:rPr>
            </w:pPr>
            <w:r>
              <w:rPr>
                <w:bCs/>
                <w:sz w:val="20"/>
                <w:szCs w:val="20"/>
                <w:lang w:val="en-GB"/>
              </w:rPr>
              <w:t>Consider the references mentioned before</w:t>
            </w:r>
          </w:p>
        </w:tc>
        <w:tc>
          <w:tcPr>
            <w:tcW w:w="1543" w:type="pct"/>
          </w:tcPr>
          <w:p w14:paraId="79B68980" w14:textId="77777777" w:rsidR="009429CD" w:rsidRDefault="009429CD">
            <w:pPr>
              <w:pStyle w:val="Heading2"/>
              <w:jc w:val="left"/>
              <w:rPr>
                <w:rFonts w:ascii="Times New Roman" w:hAnsi="Times New Roman"/>
                <w:b w:val="0"/>
                <w:lang w:val="en-GB" w:eastAsia="en-US"/>
              </w:rPr>
            </w:pPr>
          </w:p>
        </w:tc>
      </w:tr>
      <w:tr w:rsidR="009429CD" w14:paraId="79B68989" w14:textId="77777777">
        <w:trPr>
          <w:trHeight w:val="896"/>
          <w:jc w:val="center"/>
        </w:trPr>
        <w:tc>
          <w:tcPr>
            <w:tcW w:w="1672" w:type="pct"/>
            <w:noWrap/>
          </w:tcPr>
          <w:p w14:paraId="79B68982" w14:textId="77777777" w:rsidR="009429CD" w:rsidRDefault="009B06EB">
            <w:pPr>
              <w:rPr>
                <w:b/>
                <w:bCs/>
                <w:sz w:val="20"/>
                <w:szCs w:val="20"/>
                <w:lang w:val="en-GB"/>
              </w:rPr>
            </w:pPr>
            <w:r>
              <w:rPr>
                <w:b/>
                <w:bCs/>
                <w:sz w:val="20"/>
                <w:szCs w:val="20"/>
                <w:lang w:val="en-GB"/>
              </w:rPr>
              <w:lastRenderedPageBreak/>
              <w:t>Are there ethical issues in this manuscript?</w:t>
            </w:r>
          </w:p>
          <w:p w14:paraId="79B68983" w14:textId="77777777" w:rsidR="009429CD" w:rsidRDefault="009B06EB">
            <w:pPr>
              <w:rPr>
                <w:bCs/>
                <w:sz w:val="20"/>
                <w:szCs w:val="20"/>
                <w:lang w:val="en-GB"/>
              </w:rPr>
            </w:pPr>
            <w:r>
              <w:rPr>
                <w:bCs/>
                <w:sz w:val="20"/>
                <w:szCs w:val="20"/>
                <w:lang w:val="en-GB"/>
              </w:rPr>
              <w:t>(YES or NO)</w:t>
            </w:r>
          </w:p>
          <w:p w14:paraId="79B68984" w14:textId="77777777" w:rsidR="009429CD" w:rsidRDefault="009429CD">
            <w:pPr>
              <w:rPr>
                <w:bCs/>
                <w:sz w:val="20"/>
                <w:szCs w:val="20"/>
                <w:lang w:val="en-GB"/>
              </w:rPr>
            </w:pPr>
          </w:p>
          <w:p w14:paraId="79B68985" w14:textId="77777777" w:rsidR="009429CD" w:rsidRDefault="009B06EB">
            <w:pPr>
              <w:rPr>
                <w:bCs/>
                <w:sz w:val="20"/>
                <w:szCs w:val="20"/>
                <w:lang w:val="en-GB"/>
              </w:rPr>
            </w:pPr>
            <w:r>
              <w:rPr>
                <w:bCs/>
                <w:sz w:val="20"/>
                <w:szCs w:val="20"/>
                <w:lang w:val="en-GB"/>
              </w:rPr>
              <w:t>(If yes, kindly please write down the ethical issues here in details)</w:t>
            </w:r>
          </w:p>
          <w:p w14:paraId="79B68986" w14:textId="77777777" w:rsidR="009429CD" w:rsidRDefault="009429CD">
            <w:pPr>
              <w:rPr>
                <w:bCs/>
                <w:sz w:val="20"/>
                <w:szCs w:val="20"/>
                <w:lang w:val="en-GB"/>
              </w:rPr>
            </w:pPr>
          </w:p>
        </w:tc>
        <w:tc>
          <w:tcPr>
            <w:tcW w:w="1786" w:type="pct"/>
          </w:tcPr>
          <w:p w14:paraId="79B68987" w14:textId="0465EC86" w:rsidR="009429CD" w:rsidRDefault="00C443F2">
            <w:pPr>
              <w:pStyle w:val="ListParagraph"/>
              <w:ind w:left="0"/>
              <w:rPr>
                <w:bCs/>
                <w:sz w:val="20"/>
                <w:szCs w:val="20"/>
                <w:lang w:val="en-GB"/>
              </w:rPr>
            </w:pPr>
            <w:r>
              <w:rPr>
                <w:bCs/>
                <w:sz w:val="20"/>
                <w:szCs w:val="20"/>
                <w:lang w:val="en-GB"/>
              </w:rPr>
              <w:t>yes</w:t>
            </w:r>
          </w:p>
        </w:tc>
        <w:tc>
          <w:tcPr>
            <w:tcW w:w="1543" w:type="pct"/>
          </w:tcPr>
          <w:p w14:paraId="79B68988" w14:textId="77777777" w:rsidR="009429CD" w:rsidRDefault="009429CD">
            <w:pPr>
              <w:pStyle w:val="Heading2"/>
              <w:jc w:val="left"/>
              <w:rPr>
                <w:rFonts w:ascii="Times New Roman" w:hAnsi="Times New Roman"/>
                <w:b w:val="0"/>
                <w:lang w:val="en-GB" w:eastAsia="en-US"/>
              </w:rPr>
            </w:pPr>
          </w:p>
        </w:tc>
      </w:tr>
    </w:tbl>
    <w:p w14:paraId="79B6898A" w14:textId="77777777" w:rsidR="009429CD" w:rsidRDefault="009429CD">
      <w:pPr>
        <w:pStyle w:val="Heading2"/>
        <w:jc w:val="left"/>
        <w:rPr>
          <w:rFonts w:ascii="Times New Roman" w:hAnsi="Times New Roman"/>
          <w:highlight w:val="yellow"/>
          <w:lang w:val="en-GB" w:eastAsia="en-US"/>
        </w:rPr>
      </w:pPr>
    </w:p>
    <w:p w14:paraId="79B6898B" w14:textId="77777777" w:rsidR="009429CD" w:rsidRDefault="009429CD">
      <w:pPr>
        <w:rPr>
          <w:highlight w:val="yellow"/>
          <w:lang w:val="en-GB"/>
        </w:rPr>
      </w:pPr>
    </w:p>
    <w:p w14:paraId="79B6898C" w14:textId="77777777" w:rsidR="009429CD" w:rsidRDefault="009429CD">
      <w:pPr>
        <w:rPr>
          <w:highlight w:val="yellow"/>
          <w:lang w:val="en-GB"/>
        </w:rPr>
      </w:pPr>
    </w:p>
    <w:p w14:paraId="79B689B9" w14:textId="635E27EC" w:rsidR="009429CD" w:rsidRDefault="009B06EB" w:rsidP="00012077">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14:paraId="79B689BA" w14:textId="77777777" w:rsidR="009429CD" w:rsidRDefault="009429C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429CD" w14:paraId="79B689BD" w14:textId="77777777">
        <w:trPr>
          <w:trHeight w:val="20"/>
          <w:jc w:val="center"/>
        </w:trPr>
        <w:tc>
          <w:tcPr>
            <w:tcW w:w="5000" w:type="pct"/>
            <w:gridSpan w:val="2"/>
            <w:noWrap/>
          </w:tcPr>
          <w:p w14:paraId="79B689BB" w14:textId="77777777" w:rsidR="009429CD" w:rsidRDefault="009B06E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79B689BC" w14:textId="77777777" w:rsidR="009429CD" w:rsidRDefault="009429CD">
            <w:pPr>
              <w:pStyle w:val="NormalWeb"/>
              <w:spacing w:before="0" w:beforeAutospacing="0" w:after="0" w:afterAutospacing="0"/>
              <w:rPr>
                <w:rFonts w:ascii="Times New Roman" w:hAnsi="Times New Roman" w:cs="Times New Roman"/>
                <w:b/>
                <w:bCs/>
                <w:sz w:val="20"/>
                <w:szCs w:val="20"/>
                <w:u w:val="single"/>
                <w:lang w:val="en-GB"/>
              </w:rPr>
            </w:pPr>
          </w:p>
        </w:tc>
      </w:tr>
      <w:tr w:rsidR="009429CD" w14:paraId="79B689C0" w14:textId="77777777">
        <w:trPr>
          <w:trHeight w:val="20"/>
          <w:jc w:val="center"/>
        </w:trPr>
        <w:tc>
          <w:tcPr>
            <w:tcW w:w="2784" w:type="pct"/>
            <w:noWrap/>
          </w:tcPr>
          <w:p w14:paraId="79B689BE" w14:textId="77777777" w:rsidR="009429CD" w:rsidRDefault="009429CD">
            <w:pPr>
              <w:pStyle w:val="NormalWeb"/>
              <w:spacing w:before="0" w:beforeAutospacing="0" w:after="0" w:afterAutospacing="0"/>
              <w:rPr>
                <w:rFonts w:ascii="Times New Roman" w:hAnsi="Times New Roman" w:cs="Times New Roman"/>
                <w:sz w:val="20"/>
                <w:szCs w:val="20"/>
                <w:lang w:val="en-GB"/>
              </w:rPr>
            </w:pPr>
          </w:p>
        </w:tc>
        <w:tc>
          <w:tcPr>
            <w:tcW w:w="2216" w:type="pct"/>
          </w:tcPr>
          <w:p w14:paraId="79B689BF" w14:textId="77777777" w:rsidR="009429CD" w:rsidRDefault="009B06E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429CD" w14:paraId="79B689C6" w14:textId="77777777">
        <w:trPr>
          <w:trHeight w:val="20"/>
          <w:jc w:val="center"/>
        </w:trPr>
        <w:tc>
          <w:tcPr>
            <w:tcW w:w="2784" w:type="pct"/>
            <w:noWrap/>
          </w:tcPr>
          <w:p w14:paraId="79B689C1" w14:textId="77777777" w:rsidR="009429CD" w:rsidRDefault="009429CD">
            <w:pPr>
              <w:pStyle w:val="NormalWeb"/>
              <w:spacing w:before="0" w:beforeAutospacing="0" w:after="0" w:afterAutospacing="0"/>
              <w:rPr>
                <w:rFonts w:ascii="Times New Roman" w:hAnsi="Times New Roman" w:cs="Times New Roman"/>
                <w:sz w:val="20"/>
                <w:szCs w:val="20"/>
                <w:lang w:val="en-GB"/>
              </w:rPr>
            </w:pPr>
          </w:p>
          <w:p w14:paraId="79B689C2" w14:textId="77777777" w:rsidR="009429CD" w:rsidRDefault="009429CD">
            <w:pPr>
              <w:pStyle w:val="NormalWeb"/>
              <w:spacing w:before="0" w:beforeAutospacing="0" w:after="0" w:afterAutospacing="0"/>
              <w:rPr>
                <w:rFonts w:ascii="Times New Roman" w:hAnsi="Times New Roman" w:cs="Times New Roman"/>
                <w:sz w:val="20"/>
                <w:szCs w:val="20"/>
                <w:lang w:val="en-GB"/>
              </w:rPr>
            </w:pPr>
          </w:p>
          <w:p w14:paraId="7F058D35" w14:textId="77777777" w:rsidR="00227609" w:rsidRDefault="00573D5F">
            <w:pPr>
              <w:pStyle w:val="NormalWeb"/>
              <w:spacing w:before="0" w:beforeAutospacing="0" w:after="0" w:afterAutospacing="0"/>
              <w:rPr>
                <w:rFonts w:ascii="Times New Roman" w:hAnsi="Times New Roman" w:cs="Times New Roman"/>
                <w:sz w:val="20"/>
                <w:szCs w:val="20"/>
                <w:lang w:val="en-GB"/>
              </w:rPr>
            </w:pPr>
            <w:r w:rsidRPr="00573D5F">
              <w:rPr>
                <w:rFonts w:ascii="Times New Roman" w:hAnsi="Times New Roman" w:cs="Times New Roman"/>
                <w:sz w:val="20"/>
                <w:szCs w:val="20"/>
                <w:lang w:val="en-GB"/>
              </w:rPr>
              <w:t>Congratulation. consider the concerns sent to allow more logic follow of ideas</w:t>
            </w:r>
            <w:r w:rsidR="00CD781E">
              <w:rPr>
                <w:rFonts w:ascii="Times New Roman" w:hAnsi="Times New Roman" w:cs="Times New Roman"/>
                <w:sz w:val="20"/>
                <w:szCs w:val="20"/>
                <w:lang w:val="en-GB"/>
              </w:rPr>
              <w:t xml:space="preserve">. </w:t>
            </w:r>
          </w:p>
          <w:p w14:paraId="79B689C3" w14:textId="0FEC8060" w:rsidR="009429CD" w:rsidRDefault="00C443F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Accept with minimal changes</w:t>
            </w:r>
          </w:p>
          <w:p w14:paraId="79B689C4" w14:textId="77777777" w:rsidR="009429CD" w:rsidRDefault="009429CD">
            <w:pPr>
              <w:pStyle w:val="NormalWeb"/>
              <w:spacing w:before="0" w:beforeAutospacing="0" w:after="0" w:afterAutospacing="0"/>
              <w:rPr>
                <w:rFonts w:ascii="Times New Roman" w:hAnsi="Times New Roman" w:cs="Times New Roman"/>
                <w:sz w:val="20"/>
                <w:szCs w:val="20"/>
                <w:lang w:val="en-GB"/>
              </w:rPr>
            </w:pPr>
          </w:p>
        </w:tc>
        <w:tc>
          <w:tcPr>
            <w:tcW w:w="2216" w:type="pct"/>
          </w:tcPr>
          <w:p w14:paraId="79B689C5" w14:textId="77777777" w:rsidR="009429CD" w:rsidRDefault="009429CD">
            <w:pPr>
              <w:pStyle w:val="NormalWeb"/>
              <w:spacing w:before="0" w:beforeAutospacing="0" w:after="0" w:afterAutospacing="0"/>
              <w:rPr>
                <w:rFonts w:ascii="Times New Roman" w:hAnsi="Times New Roman" w:cs="Times New Roman"/>
                <w:b/>
                <w:bCs/>
                <w:sz w:val="20"/>
                <w:szCs w:val="20"/>
                <w:lang w:val="en-GB"/>
              </w:rPr>
            </w:pPr>
          </w:p>
        </w:tc>
      </w:tr>
    </w:tbl>
    <w:p w14:paraId="79B689C7" w14:textId="77777777" w:rsidR="009429CD" w:rsidRDefault="009429CD">
      <w:pPr>
        <w:rPr>
          <w:rFonts w:eastAsia="Arial Unicode MS"/>
          <w:b/>
          <w:bCs/>
          <w:sz w:val="20"/>
          <w:szCs w:val="20"/>
          <w:u w:val="single"/>
          <w:lang w:val="en-GB"/>
        </w:rPr>
      </w:pPr>
    </w:p>
    <w:p w14:paraId="45F9EFAA" w14:textId="77777777" w:rsidR="005E6F9C" w:rsidRDefault="005E6F9C" w:rsidP="005E6F9C">
      <w:pPr>
        <w:pStyle w:val="Affiliation"/>
        <w:spacing w:after="0" w:line="240" w:lineRule="auto"/>
        <w:jc w:val="left"/>
        <w:rPr>
          <w:rFonts w:ascii="Arial" w:hAnsi="Arial" w:cs="Arial"/>
          <w:b/>
          <w:sz w:val="16"/>
          <w:szCs w:val="16"/>
        </w:rPr>
      </w:pPr>
    </w:p>
    <w:p w14:paraId="206C3177" w14:textId="77777777" w:rsidR="005E6F9C" w:rsidRDefault="005E6F9C" w:rsidP="005E6F9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71B25A80" w14:textId="77777777" w:rsidR="005E6F9C" w:rsidRDefault="005E6F9C" w:rsidP="005E6F9C">
      <w:pPr>
        <w:pStyle w:val="Affiliation"/>
        <w:spacing w:after="0" w:line="240" w:lineRule="auto"/>
        <w:jc w:val="left"/>
        <w:rPr>
          <w:rFonts w:ascii="Arial" w:hAnsi="Arial" w:cs="Arial"/>
          <w:sz w:val="16"/>
          <w:szCs w:val="16"/>
        </w:rPr>
      </w:pPr>
    </w:p>
    <w:p w14:paraId="79B689C8" w14:textId="4B3772BE" w:rsidR="009429CD" w:rsidRDefault="006719F9">
      <w:pPr>
        <w:rPr>
          <w:rFonts w:eastAsia="Arial Unicode MS"/>
          <w:b/>
          <w:bCs/>
          <w:sz w:val="20"/>
          <w:szCs w:val="20"/>
          <w:u w:val="single"/>
          <w:lang w:val="en-GB"/>
        </w:rPr>
      </w:pPr>
      <w:r>
        <w:rPr>
          <w:rFonts w:ascii="Calibri" w:hAnsi="Calibri" w:cs="Calibri"/>
          <w:color w:val="000000"/>
        </w:rPr>
        <w:t>Muhamad R Abdel Hamed, Assiut University, Egypt</w:t>
      </w:r>
      <w:r>
        <w:rPr>
          <w:rFonts w:ascii="Calibri" w:hAnsi="Calibri" w:cs="Calibri"/>
          <w:color w:val="000000"/>
        </w:rPr>
        <w:br/>
      </w:r>
      <w:bookmarkStart w:id="0" w:name="_GoBack"/>
      <w:bookmarkEnd w:id="0"/>
    </w:p>
    <w:sectPr w:rsidR="009429C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3DFC7" w14:textId="77777777" w:rsidR="003F1E7D" w:rsidRDefault="003F1E7D">
      <w:r>
        <w:separator/>
      </w:r>
    </w:p>
  </w:endnote>
  <w:endnote w:type="continuationSeparator" w:id="0">
    <w:p w14:paraId="22F351C7" w14:textId="77777777" w:rsidR="003F1E7D" w:rsidRDefault="003F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89F1" w14:textId="77777777" w:rsidR="009429CD" w:rsidRDefault="009429CD">
    <w:pPr>
      <w:pStyle w:val="Footer"/>
      <w:jc w:val="right"/>
    </w:pPr>
  </w:p>
  <w:p w14:paraId="79B689F2" w14:textId="1A70300C" w:rsidR="009429CD" w:rsidRDefault="009B06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1207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12077">
      <w:rPr>
        <w:b/>
        <w:noProof/>
        <w:sz w:val="20"/>
      </w:rPr>
      <w:t>3</w:t>
    </w:r>
    <w:r>
      <w:rPr>
        <w:b/>
        <w:sz w:val="20"/>
      </w:rPr>
      <w:fldChar w:fldCharType="end"/>
    </w:r>
  </w:p>
  <w:p w14:paraId="79B689F3" w14:textId="77777777" w:rsidR="009429CD" w:rsidRDefault="009B06EB">
    <w:pPr>
      <w:pStyle w:val="Footer"/>
      <w:jc w:val="right"/>
      <w:rPr>
        <w:b/>
        <w:sz w:val="20"/>
      </w:rPr>
    </w:pPr>
    <w:r>
      <w:rPr>
        <w:b/>
        <w:sz w:val="20"/>
      </w:rPr>
      <w:t>V240326</w:t>
    </w:r>
  </w:p>
  <w:p w14:paraId="79B689F4" w14:textId="77777777" w:rsidR="009429CD" w:rsidRDefault="009429CD">
    <w:pPr>
      <w:pStyle w:val="Footer"/>
      <w:jc w:val="right"/>
    </w:pPr>
  </w:p>
  <w:p w14:paraId="79B689F5" w14:textId="77777777" w:rsidR="009429CD" w:rsidRDefault="009429C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4F1BB" w14:textId="77777777" w:rsidR="003F1E7D" w:rsidRDefault="003F1E7D">
      <w:r>
        <w:separator/>
      </w:r>
    </w:p>
  </w:footnote>
  <w:footnote w:type="continuationSeparator" w:id="0">
    <w:p w14:paraId="74B50119" w14:textId="77777777" w:rsidR="003F1E7D" w:rsidRDefault="003F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89EF" w14:textId="77777777" w:rsidR="009429CD" w:rsidRDefault="009429CD">
    <w:pPr>
      <w:spacing w:before="100" w:beforeAutospacing="1" w:after="100" w:afterAutospacing="1"/>
      <w:jc w:val="center"/>
      <w:rPr>
        <w:rFonts w:ascii="Arial" w:hAnsi="Arial" w:cs="Arial"/>
        <w:b/>
        <w:bCs/>
        <w:color w:val="003399"/>
        <w:szCs w:val="20"/>
        <w:u w:val="single"/>
        <w:lang w:val="en-GB"/>
      </w:rPr>
    </w:pPr>
  </w:p>
  <w:p w14:paraId="79B689F0" w14:textId="77777777" w:rsidR="009429CD" w:rsidRDefault="009B06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CD"/>
    <w:rsid w:val="00012077"/>
    <w:rsid w:val="00136CD7"/>
    <w:rsid w:val="00227609"/>
    <w:rsid w:val="00245650"/>
    <w:rsid w:val="003F1E7D"/>
    <w:rsid w:val="00573D5F"/>
    <w:rsid w:val="005A0338"/>
    <w:rsid w:val="005A623B"/>
    <w:rsid w:val="005E6F9C"/>
    <w:rsid w:val="00624A65"/>
    <w:rsid w:val="006719F9"/>
    <w:rsid w:val="007447BB"/>
    <w:rsid w:val="009429CD"/>
    <w:rsid w:val="00992474"/>
    <w:rsid w:val="009B06EB"/>
    <w:rsid w:val="00AF4C7B"/>
    <w:rsid w:val="00B85794"/>
    <w:rsid w:val="00C01940"/>
    <w:rsid w:val="00C443F2"/>
    <w:rsid w:val="00CD781E"/>
    <w:rsid w:val="00D2462B"/>
    <w:rsid w:val="00D44DD9"/>
    <w:rsid w:val="00E41CB4"/>
    <w:rsid w:val="00F04ADA"/>
    <w:rsid w:val="00F630D4"/>
    <w:rsid w:val="00FB4DB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688C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E6F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80669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367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1043</Words>
  <Characters>5949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25</cp:revision>
  <dcterms:created xsi:type="dcterms:W3CDTF">2026-03-24T06:15:00Z</dcterms:created>
  <dcterms:modified xsi:type="dcterms:W3CDTF">2026-04-20T08:02:00Z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