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A7B1C" w14:paraId="3D816B0A" w14:textId="77777777">
        <w:trPr>
          <w:trHeight w:val="20"/>
          <w:jc w:val="center"/>
        </w:trPr>
        <w:tc>
          <w:tcPr>
            <w:tcW w:w="1186" w:type="pct"/>
          </w:tcPr>
          <w:p w14:paraId="208E9E08" w14:textId="77777777" w:rsidR="009A7B1C" w:rsidRDefault="008B19C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A5156F3" w14:textId="77777777" w:rsidR="009A7B1C" w:rsidRDefault="00EE4EE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EE4EEF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International Research Journal of Oncology</w:t>
              </w:r>
            </w:hyperlink>
          </w:p>
        </w:tc>
      </w:tr>
      <w:tr w:rsidR="009A7B1C" w14:paraId="6645B7BB" w14:textId="77777777">
        <w:trPr>
          <w:trHeight w:val="20"/>
          <w:jc w:val="center"/>
        </w:trPr>
        <w:tc>
          <w:tcPr>
            <w:tcW w:w="1186" w:type="pct"/>
          </w:tcPr>
          <w:p w14:paraId="28F43268" w14:textId="77777777" w:rsidR="009A7B1C" w:rsidRDefault="008B19C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B3E761B" w14:textId="77777777" w:rsidR="009A7B1C" w:rsidRDefault="00E515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5157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Ms_IRJO_157383</w:t>
            </w:r>
          </w:p>
        </w:tc>
      </w:tr>
      <w:tr w:rsidR="009A7B1C" w14:paraId="53CFED9A" w14:textId="77777777">
        <w:trPr>
          <w:trHeight w:val="20"/>
          <w:jc w:val="center"/>
        </w:trPr>
        <w:tc>
          <w:tcPr>
            <w:tcW w:w="1186" w:type="pct"/>
          </w:tcPr>
          <w:p w14:paraId="1BA67D8B" w14:textId="77777777" w:rsidR="009A7B1C" w:rsidRDefault="008B19C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D2AF398" w14:textId="77777777" w:rsidR="009A7B1C" w:rsidRDefault="00E515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5157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Digital Pathology and Artificial Intelligence in Resource-Limited Laboratories: A New Frontier for Cancer Diagnosis</w:t>
            </w:r>
          </w:p>
        </w:tc>
      </w:tr>
      <w:tr w:rsidR="009A7B1C" w14:paraId="0F4FED33" w14:textId="77777777">
        <w:trPr>
          <w:trHeight w:val="20"/>
          <w:jc w:val="center"/>
        </w:trPr>
        <w:tc>
          <w:tcPr>
            <w:tcW w:w="1186" w:type="pct"/>
          </w:tcPr>
          <w:p w14:paraId="6ADB0F8C" w14:textId="77777777" w:rsidR="009A7B1C" w:rsidRDefault="008B19C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0F06F8F" w14:textId="77777777" w:rsidR="009A7B1C" w:rsidRDefault="008B19C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52F4AAF9" w14:textId="77777777" w:rsidR="009A7B1C" w:rsidRDefault="009A7B1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84B6FBC" w14:textId="77777777" w:rsidR="009A7B1C" w:rsidRDefault="009A7B1C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510A273C" w14:textId="77777777" w:rsidR="009A7B1C" w:rsidRDefault="008B19C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D8FFB85" w14:textId="77777777" w:rsidR="009A7B1C" w:rsidRDefault="009A7B1C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67B0E52C" w14:textId="77777777" w:rsidR="009A7B1C" w:rsidRDefault="009A7B1C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9A7B1C" w14:paraId="17036B7E" w14:textId="77777777">
        <w:trPr>
          <w:trHeight w:val="20"/>
          <w:jc w:val="center"/>
        </w:trPr>
        <w:tc>
          <w:tcPr>
            <w:tcW w:w="1789" w:type="pct"/>
            <w:noWrap/>
          </w:tcPr>
          <w:p w14:paraId="0854AA3F" w14:textId="77777777" w:rsidR="009A7B1C" w:rsidRDefault="009A7B1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313DD86" w14:textId="77777777" w:rsidR="009A7B1C" w:rsidRDefault="008B19C8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C261EB8" w14:textId="77777777" w:rsidR="009A7B1C" w:rsidRDefault="008B19C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D7545CB" w14:textId="77777777" w:rsidR="009A7B1C" w:rsidRDefault="009A7B1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A7B1C" w14:paraId="676F364D" w14:textId="77777777">
        <w:trPr>
          <w:trHeight w:val="20"/>
          <w:jc w:val="center"/>
        </w:trPr>
        <w:tc>
          <w:tcPr>
            <w:tcW w:w="1789" w:type="pct"/>
            <w:noWrap/>
          </w:tcPr>
          <w:p w14:paraId="793F863B" w14:textId="77777777" w:rsidR="009A7B1C" w:rsidRDefault="008B19C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50D6DE3" w14:textId="77777777" w:rsidR="009A7B1C" w:rsidRDefault="009A7B1C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3F3D5909" w14:textId="77777777" w:rsidR="009A7B1C" w:rsidRDefault="00C34AB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1. I</w:t>
            </w:r>
            <w:r w:rsidRPr="00C34ABA">
              <w:rPr>
                <w:b/>
                <w:bCs/>
                <w:sz w:val="20"/>
                <w:szCs w:val="20"/>
                <w:lang w:val="en-GB"/>
              </w:rPr>
              <w:t>n the introduction, the methods used in this study should be presented in more detail</w:t>
            </w:r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  <w:p w14:paraId="2F8D7142" w14:textId="77777777" w:rsidR="00C34ABA" w:rsidRDefault="00C34AB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2. </w:t>
            </w:r>
            <w:r w:rsidRPr="00C34ABA">
              <w:rPr>
                <w:b/>
                <w:bCs/>
                <w:sz w:val="20"/>
                <w:szCs w:val="20"/>
                <w:lang w:val="en-GB"/>
              </w:rPr>
              <w:t>In the introduction, citations from studies with similar topics and high relevance should be included</w:t>
            </w:r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  <w:p w14:paraId="603EB349" w14:textId="77777777" w:rsidR="00C34ABA" w:rsidRDefault="00C34AB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3. </w:t>
            </w:r>
            <w:r w:rsidR="00CC6F4D" w:rsidRPr="00CC6F4D">
              <w:rPr>
                <w:b/>
                <w:bCs/>
                <w:sz w:val="20"/>
                <w:szCs w:val="20"/>
                <w:lang w:val="en-GB"/>
              </w:rPr>
              <w:t>The conclusions should not contain citations and should clearly reflect the findings drawn from this study.</w:t>
            </w:r>
          </w:p>
        </w:tc>
        <w:tc>
          <w:tcPr>
            <w:tcW w:w="1367" w:type="pct"/>
          </w:tcPr>
          <w:p w14:paraId="6070EE34" w14:textId="00CC2998" w:rsidR="009A7B1C" w:rsidRDefault="0064080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NOTED, CORRECTION HAS BEEN EFFECTED.</w:t>
            </w:r>
          </w:p>
        </w:tc>
      </w:tr>
    </w:tbl>
    <w:p w14:paraId="30831A04" w14:textId="77777777" w:rsidR="009A7B1C" w:rsidRDefault="009A7B1C">
      <w:pPr>
        <w:rPr>
          <w:sz w:val="20"/>
          <w:szCs w:val="20"/>
          <w:lang w:val="en-GB"/>
        </w:rPr>
      </w:pPr>
    </w:p>
    <w:p w14:paraId="3089D077" w14:textId="77777777" w:rsidR="009A7B1C" w:rsidRDefault="009A7B1C">
      <w:pPr>
        <w:rPr>
          <w:sz w:val="20"/>
          <w:szCs w:val="20"/>
          <w:lang w:val="en-GB"/>
        </w:rPr>
      </w:pPr>
    </w:p>
    <w:p w14:paraId="320F23DF" w14:textId="77777777" w:rsidR="009A7B1C" w:rsidRDefault="009A7B1C">
      <w:pPr>
        <w:rPr>
          <w:sz w:val="20"/>
          <w:szCs w:val="20"/>
          <w:lang w:val="en-GB"/>
        </w:rPr>
      </w:pPr>
    </w:p>
    <w:p w14:paraId="09DFF629" w14:textId="77777777" w:rsidR="009A7B1C" w:rsidRDefault="008B19C8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6FF335B1" w14:textId="77777777" w:rsidR="009A7B1C" w:rsidRDefault="009A7B1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9A7B1C" w14:paraId="2F089181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605FCD59" w14:textId="77777777" w:rsidR="009A7B1C" w:rsidRDefault="009A7B1C">
            <w:pPr>
              <w:rPr>
                <w:sz w:val="22"/>
                <w:szCs w:val="22"/>
                <w:lang w:val="en-GB"/>
              </w:rPr>
            </w:pPr>
          </w:p>
          <w:p w14:paraId="5655A786" w14:textId="77777777" w:rsidR="009A7B1C" w:rsidRDefault="009A7B1C">
            <w:pPr>
              <w:rPr>
                <w:sz w:val="20"/>
                <w:szCs w:val="20"/>
                <w:lang w:val="en-GB"/>
              </w:rPr>
            </w:pPr>
          </w:p>
        </w:tc>
      </w:tr>
      <w:tr w:rsidR="009A7B1C" w14:paraId="2209E28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C2C2D3" w14:textId="77777777" w:rsidR="009A7B1C" w:rsidRDefault="009A7B1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8B90500" w14:textId="77777777" w:rsidR="009A7B1C" w:rsidRDefault="008B19C8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D019DA6" w14:textId="77777777" w:rsidR="009A7B1C" w:rsidRDefault="008B19C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A7B1C" w14:paraId="3E84A79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449DEC" w14:textId="77777777" w:rsidR="009A7B1C" w:rsidRDefault="008B19C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136B661E" w14:textId="77777777" w:rsidR="009A7B1C" w:rsidRDefault="008B19C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393849" w14:textId="77777777" w:rsidR="009A7B1C" w:rsidRDefault="008B19C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310284" w14:textId="77777777" w:rsidR="009A7B1C" w:rsidRDefault="00C34A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33A4C0F" w14:textId="3D93CC03" w:rsidR="009A7B1C" w:rsidRDefault="0064080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A7B1C" w14:paraId="04227C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1DA13A" w14:textId="77777777" w:rsidR="009A7B1C" w:rsidRDefault="008B19C8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5BED3FC" w14:textId="77777777" w:rsidR="009A7B1C" w:rsidRDefault="008B19C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D740F1" w14:textId="77777777" w:rsidR="009A7B1C" w:rsidRDefault="008B19C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E33898" w14:textId="77777777" w:rsidR="009A7B1C" w:rsidRDefault="00C34A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7FEC6ED" w14:textId="3826441D" w:rsidR="009A7B1C" w:rsidRDefault="0064080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A7B1C" w14:paraId="6FA599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1473E0" w14:textId="77777777" w:rsidR="009A7B1C" w:rsidRDefault="008B19C8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DAE191D" w14:textId="77777777" w:rsidR="009A7B1C" w:rsidRDefault="008B19C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0644FA" w14:textId="77777777" w:rsidR="009A7B1C" w:rsidRDefault="008B19C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9103B0" w14:textId="77777777" w:rsidR="009A7B1C" w:rsidRDefault="00C34A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8473ABF" w14:textId="6A2CD179" w:rsidR="009A7B1C" w:rsidRDefault="0064080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A7B1C" w14:paraId="5ED776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114844" w14:textId="77777777" w:rsidR="009A7B1C" w:rsidRDefault="008B19C8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50E2BF4" w14:textId="77777777" w:rsidR="009A7B1C" w:rsidRDefault="008B19C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B8DB8C" w14:textId="77777777" w:rsidR="009A7B1C" w:rsidRDefault="008B19C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CB74A1" w14:textId="77777777" w:rsidR="009A7B1C" w:rsidRDefault="00C34A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1463E78" w14:textId="51EC9029" w:rsidR="009A7B1C" w:rsidRDefault="0064080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A7B1C" w14:paraId="5F515E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F1D3ED" w14:textId="77777777" w:rsidR="009A7B1C" w:rsidRDefault="008B19C8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7A5BDA39" w14:textId="77777777" w:rsidR="009A7B1C" w:rsidRDefault="008B19C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CFC694" w14:textId="77777777" w:rsidR="009A7B1C" w:rsidRDefault="008B19C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01D7A2" w14:textId="77777777" w:rsidR="009A7B1C" w:rsidRDefault="00C34A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7BA40B7" w14:textId="5EDA664F" w:rsidR="009A7B1C" w:rsidRDefault="0064080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A7B1C" w14:paraId="1B3CF3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9BCE85" w14:textId="77777777" w:rsidR="009A7B1C" w:rsidRDefault="008B19C8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274EABA5" w14:textId="77777777" w:rsidR="009A7B1C" w:rsidRDefault="008B19C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1B9EED" w14:textId="77777777" w:rsidR="009A7B1C" w:rsidRDefault="008B19C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ACB69A" w14:textId="77777777" w:rsidR="009A7B1C" w:rsidRDefault="00C34A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2E5F6E2" w14:textId="2A5E12D3" w:rsidR="009A7B1C" w:rsidRDefault="0064080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A7B1C" w14:paraId="2BDCB6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60CB33" w14:textId="77777777" w:rsidR="009A7B1C" w:rsidRDefault="008B19C8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786015F3" w14:textId="77777777" w:rsidR="009A7B1C" w:rsidRDefault="008B19C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3714D9" w14:textId="77777777" w:rsidR="009A7B1C" w:rsidRDefault="008B19C8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278F30" w14:textId="77777777" w:rsidR="009A7B1C" w:rsidRDefault="00C34A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5AD13C9" w14:textId="65DCE4EC" w:rsidR="009A7B1C" w:rsidRDefault="0064080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A7B1C" w14:paraId="22D82F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5213FB" w14:textId="77777777" w:rsidR="009A7B1C" w:rsidRDefault="008B19C8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60D568F6" w14:textId="77777777" w:rsidR="009A7B1C" w:rsidRDefault="008B19C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288AF8" w14:textId="77777777" w:rsidR="009A7B1C" w:rsidRDefault="008B19C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6831A0" w14:textId="77777777" w:rsidR="009A7B1C" w:rsidRDefault="00C34A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447F66" w14:textId="4A80FBA4" w:rsidR="009A7B1C" w:rsidRDefault="0064080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A7B1C" w14:paraId="6054BC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9CFACA" w14:textId="77777777" w:rsidR="009A7B1C" w:rsidRDefault="008B19C8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534DFD96" w14:textId="77777777" w:rsidR="009A7B1C" w:rsidRDefault="008B19C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06340A" w14:textId="77777777" w:rsidR="009A7B1C" w:rsidRDefault="008B19C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074796" w14:textId="77777777" w:rsidR="009A7B1C" w:rsidRDefault="00C34A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9522B51" w14:textId="340BAA18" w:rsidR="009A7B1C" w:rsidRDefault="0064080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A7B1C" w14:paraId="1A1F112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E0F611" w14:textId="77777777" w:rsidR="009A7B1C" w:rsidRDefault="008B19C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2A4CAA77" w14:textId="77777777" w:rsidR="009A7B1C" w:rsidRDefault="008B19C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346B39" w14:textId="77777777" w:rsidR="009A7B1C" w:rsidRDefault="008B19C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025B4D" w14:textId="77777777" w:rsidR="009A7B1C" w:rsidRDefault="00C34A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D755A88" w14:textId="345DE05C" w:rsidR="009A7B1C" w:rsidRDefault="0064080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A7B1C" w14:paraId="2BF673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E13DC3" w14:textId="77777777" w:rsidR="009A7B1C" w:rsidRDefault="008B19C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400B37B5" w14:textId="77777777" w:rsidR="009A7B1C" w:rsidRDefault="008B19C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64FABE" w14:textId="77777777" w:rsidR="009A7B1C" w:rsidRDefault="008B19C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F3F24A" w14:textId="77777777" w:rsidR="009A7B1C" w:rsidRDefault="00C34A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6A2BB41" w14:textId="68357E4F" w:rsidR="009A7B1C" w:rsidRDefault="0064080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A7B1C" w14:paraId="402605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AE3A0B" w14:textId="77777777" w:rsidR="009A7B1C" w:rsidRDefault="008B19C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EF59060" w14:textId="77777777" w:rsidR="009A7B1C" w:rsidRDefault="008B19C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B082EF" w14:textId="77777777" w:rsidR="009A7B1C" w:rsidRDefault="008B19C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9BFB12" w14:textId="77777777" w:rsidR="009A7B1C" w:rsidRDefault="00C34A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5FB98EA" w14:textId="4AE63BF2" w:rsidR="009A7B1C" w:rsidRDefault="0064080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A7B1C" w14:paraId="544189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AA0355" w14:textId="77777777" w:rsidR="009A7B1C" w:rsidRDefault="008B19C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E4E8F39" w14:textId="77777777" w:rsidR="009A7B1C" w:rsidRDefault="008B19C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D95227" w14:textId="77777777" w:rsidR="009A7B1C" w:rsidRDefault="008B19C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3170D8" w14:textId="77777777" w:rsidR="009A7B1C" w:rsidRDefault="008B19C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5C2DDAA" w14:textId="77777777" w:rsidR="009A7B1C" w:rsidRDefault="00C34A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FBEC2BB" w14:textId="073F5D99" w:rsidR="009A7B1C" w:rsidRDefault="0064080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A7B1C" w14:paraId="66D582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42006C" w14:textId="77777777" w:rsidR="009A7B1C" w:rsidRDefault="008B19C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C1729AC" w14:textId="77777777" w:rsidR="009A7B1C" w:rsidRDefault="008B19C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6FA65777" w14:textId="77777777" w:rsidR="009A7B1C" w:rsidRDefault="008B19C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B7661F8" w14:textId="77777777" w:rsidR="009A7B1C" w:rsidRDefault="008B19C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7995D1B" w14:textId="77777777" w:rsidR="009A7B1C" w:rsidRDefault="00C34A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0195B1E0" w14:textId="1CEC1694" w:rsidR="009A7B1C" w:rsidRDefault="0064080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</w:tbl>
    <w:p w14:paraId="27F90483" w14:textId="77777777" w:rsidR="009A7B1C" w:rsidRDefault="009A7B1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72ED907" w14:textId="77777777" w:rsidR="009A7B1C" w:rsidRDefault="009A7B1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B48A74C" w14:textId="77777777" w:rsidR="009A7B1C" w:rsidRDefault="009A7B1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D4712EF" w14:textId="77777777" w:rsidR="009A7B1C" w:rsidRDefault="008B19C8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AAE2C46" w14:textId="77777777" w:rsidR="009A7B1C" w:rsidRDefault="009A7B1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9A7B1C" w14:paraId="4CDE3BB3" w14:textId="77777777">
        <w:trPr>
          <w:trHeight w:val="20"/>
          <w:jc w:val="center"/>
        </w:trPr>
        <w:tc>
          <w:tcPr>
            <w:tcW w:w="1265" w:type="pct"/>
            <w:noWrap/>
          </w:tcPr>
          <w:p w14:paraId="26E53DEA" w14:textId="77777777" w:rsidR="009A7B1C" w:rsidRDefault="009A7B1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43851499" w14:textId="77777777" w:rsidR="009A7B1C" w:rsidRDefault="008B19C8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373FC35" w14:textId="77777777" w:rsidR="009A7B1C" w:rsidRDefault="009A7B1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739F7A28" w14:textId="77777777" w:rsidR="009A7B1C" w:rsidRDefault="008B19C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81E48DE" w14:textId="77777777" w:rsidR="009A7B1C" w:rsidRDefault="009A7B1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A7B1C" w14:paraId="46126436" w14:textId="77777777">
        <w:trPr>
          <w:trHeight w:val="20"/>
          <w:jc w:val="center"/>
        </w:trPr>
        <w:tc>
          <w:tcPr>
            <w:tcW w:w="1265" w:type="pct"/>
            <w:noWrap/>
          </w:tcPr>
          <w:p w14:paraId="04A50DB5" w14:textId="77777777" w:rsidR="009A7B1C" w:rsidRDefault="008B19C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B0B9DC3" w14:textId="77777777" w:rsidR="009A7B1C" w:rsidRDefault="009A7B1C">
            <w:pPr>
              <w:rPr>
                <w:bCs/>
                <w:sz w:val="20"/>
                <w:szCs w:val="20"/>
                <w:lang w:val="en-GB"/>
              </w:rPr>
            </w:pPr>
          </w:p>
          <w:p w14:paraId="17B026D9" w14:textId="77777777" w:rsidR="009A7B1C" w:rsidRDefault="008B19C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BCF009D" w14:textId="77777777" w:rsidR="009A7B1C" w:rsidRDefault="00C34A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F576033" w14:textId="56723986" w:rsidR="009A7B1C" w:rsidRDefault="0064080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A7B1C" w14:paraId="5F732B79" w14:textId="77777777">
        <w:trPr>
          <w:trHeight w:val="20"/>
          <w:jc w:val="center"/>
        </w:trPr>
        <w:tc>
          <w:tcPr>
            <w:tcW w:w="1265" w:type="pct"/>
            <w:noWrap/>
          </w:tcPr>
          <w:p w14:paraId="4A9B43BC" w14:textId="77777777" w:rsidR="009A7B1C" w:rsidRDefault="008B19C8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1824E27" w14:textId="77777777" w:rsidR="009A7B1C" w:rsidRDefault="009A7B1C">
            <w:pPr>
              <w:rPr>
                <w:bCs/>
                <w:sz w:val="20"/>
                <w:szCs w:val="20"/>
                <w:lang w:val="en-GB"/>
              </w:rPr>
            </w:pPr>
          </w:p>
          <w:p w14:paraId="3EFCF341" w14:textId="77777777" w:rsidR="009A7B1C" w:rsidRDefault="008B19C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90CCA3A" w14:textId="77777777" w:rsidR="009A7B1C" w:rsidRDefault="00C34A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AB6BCBB" w14:textId="1D5072A1" w:rsidR="009A7B1C" w:rsidRDefault="0064080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A7B1C" w14:paraId="341BD7C2" w14:textId="77777777">
        <w:trPr>
          <w:trHeight w:val="20"/>
          <w:jc w:val="center"/>
        </w:trPr>
        <w:tc>
          <w:tcPr>
            <w:tcW w:w="1265" w:type="pct"/>
            <w:noWrap/>
          </w:tcPr>
          <w:p w14:paraId="60579D1E" w14:textId="77777777" w:rsidR="009A7B1C" w:rsidRDefault="008B19C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C3371C6" w14:textId="77777777" w:rsidR="009A7B1C" w:rsidRDefault="008B19C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CA085A7" w14:textId="77777777" w:rsidR="009A7B1C" w:rsidRDefault="00C34A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53457DF" w14:textId="2DAA0648" w:rsidR="009A7B1C" w:rsidRDefault="0064080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A7B1C" w14:paraId="7FF0D3CC" w14:textId="77777777">
        <w:trPr>
          <w:trHeight w:val="20"/>
          <w:jc w:val="center"/>
        </w:trPr>
        <w:tc>
          <w:tcPr>
            <w:tcW w:w="1265" w:type="pct"/>
            <w:noWrap/>
          </w:tcPr>
          <w:p w14:paraId="2B310DD6" w14:textId="77777777" w:rsidR="009A7B1C" w:rsidRDefault="008B19C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3EC94D9" w14:textId="77777777" w:rsidR="009A7B1C" w:rsidRDefault="009A7B1C">
            <w:pPr>
              <w:rPr>
                <w:bCs/>
                <w:sz w:val="20"/>
                <w:szCs w:val="20"/>
                <w:lang w:val="en-GB"/>
              </w:rPr>
            </w:pPr>
          </w:p>
          <w:p w14:paraId="761714F5" w14:textId="77777777" w:rsidR="009A7B1C" w:rsidRDefault="008B19C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6E8BE9D2" w14:textId="77777777" w:rsidR="009A7B1C" w:rsidRDefault="00C34A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Can be improved</w:t>
            </w:r>
          </w:p>
        </w:tc>
        <w:tc>
          <w:tcPr>
            <w:tcW w:w="1523" w:type="pct"/>
          </w:tcPr>
          <w:p w14:paraId="08961002" w14:textId="658614F0" w:rsidR="009A7B1C" w:rsidRDefault="0064080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A7B1C" w14:paraId="49D50B9A" w14:textId="77777777">
        <w:trPr>
          <w:trHeight w:val="20"/>
          <w:jc w:val="center"/>
        </w:trPr>
        <w:tc>
          <w:tcPr>
            <w:tcW w:w="1265" w:type="pct"/>
            <w:noWrap/>
          </w:tcPr>
          <w:p w14:paraId="54FA265B" w14:textId="77777777" w:rsidR="009A7B1C" w:rsidRDefault="008B19C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B9E449B" w14:textId="77777777" w:rsidR="009A7B1C" w:rsidRDefault="008B19C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1BAB618" w14:textId="77777777" w:rsidR="009A7B1C" w:rsidRDefault="009A7B1C">
            <w:pPr>
              <w:rPr>
                <w:bCs/>
                <w:sz w:val="20"/>
                <w:szCs w:val="20"/>
                <w:lang w:val="en-GB"/>
              </w:rPr>
            </w:pPr>
          </w:p>
          <w:p w14:paraId="12E86AA6" w14:textId="77777777" w:rsidR="009A7B1C" w:rsidRDefault="008B19C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950110F" w14:textId="77777777" w:rsidR="009A7B1C" w:rsidRDefault="009A7B1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FAB537B" w14:textId="77777777" w:rsidR="009A7B1C" w:rsidRDefault="00C34A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AAE3FDE" w14:textId="62C223C1" w:rsidR="009A7B1C" w:rsidRDefault="0064080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</w:tbl>
    <w:p w14:paraId="0D2AF8A0" w14:textId="77777777" w:rsidR="009A7B1C" w:rsidRDefault="009A7B1C" w:rsidP="0057221A">
      <w:pPr>
        <w:rPr>
          <w:b/>
          <w:bCs/>
          <w:sz w:val="20"/>
          <w:szCs w:val="20"/>
          <w:u w:val="single"/>
          <w:lang w:val="en-GB"/>
        </w:rPr>
      </w:pPr>
    </w:p>
    <w:sectPr w:rsidR="009A7B1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5C80C" w14:textId="77777777" w:rsidR="00AC016E" w:rsidRDefault="00AC016E">
      <w:r>
        <w:separator/>
      </w:r>
    </w:p>
  </w:endnote>
  <w:endnote w:type="continuationSeparator" w:id="0">
    <w:p w14:paraId="624BD998" w14:textId="77777777" w:rsidR="00AC016E" w:rsidRDefault="00AC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81DFD" w14:textId="77777777" w:rsidR="009A7B1C" w:rsidRDefault="008B19C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7221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7221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63931F6A" w14:textId="77777777" w:rsidR="009A7B1C" w:rsidRDefault="009A7B1C">
    <w:pPr>
      <w:pStyle w:val="Footer"/>
      <w:jc w:val="right"/>
    </w:pPr>
  </w:p>
  <w:p w14:paraId="1E2921AB" w14:textId="77777777" w:rsidR="009A7B1C" w:rsidRDefault="009A7B1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E1797" w14:textId="77777777" w:rsidR="00AC016E" w:rsidRDefault="00AC016E">
      <w:r>
        <w:separator/>
      </w:r>
    </w:p>
  </w:footnote>
  <w:footnote w:type="continuationSeparator" w:id="0">
    <w:p w14:paraId="0ADF728B" w14:textId="77777777" w:rsidR="00AC016E" w:rsidRDefault="00AC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6F707" w14:textId="77777777" w:rsidR="009A7B1C" w:rsidRDefault="009A7B1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88FB7EF" w14:textId="77777777" w:rsidR="009A7B1C" w:rsidRDefault="008B19C8">
    <w:pPr>
      <w:spacing w:before="100" w:beforeAutospacing="1" w:after="100" w:afterAutospacing="1"/>
      <w:jc w:val="center"/>
      <w:rPr>
        <w:color w:val="000000"/>
        <w:sz w:val="20"/>
      </w:rPr>
    </w:pPr>
    <w:r w:rsidRPr="006F51F2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43700226">
    <w:abstractNumId w:val="4"/>
  </w:num>
  <w:num w:numId="2" w16cid:durableId="1897932457">
    <w:abstractNumId w:val="8"/>
  </w:num>
  <w:num w:numId="3" w16cid:durableId="546646219">
    <w:abstractNumId w:val="7"/>
  </w:num>
  <w:num w:numId="4" w16cid:durableId="697045580">
    <w:abstractNumId w:val="9"/>
  </w:num>
  <w:num w:numId="5" w16cid:durableId="1349872608">
    <w:abstractNumId w:val="6"/>
  </w:num>
  <w:num w:numId="6" w16cid:durableId="1664163929">
    <w:abstractNumId w:val="0"/>
  </w:num>
  <w:num w:numId="7" w16cid:durableId="979656890">
    <w:abstractNumId w:val="3"/>
  </w:num>
  <w:num w:numId="8" w16cid:durableId="789977633">
    <w:abstractNumId w:val="11"/>
  </w:num>
  <w:num w:numId="9" w16cid:durableId="1693454170">
    <w:abstractNumId w:val="10"/>
  </w:num>
  <w:num w:numId="10" w16cid:durableId="1852529736">
    <w:abstractNumId w:val="2"/>
  </w:num>
  <w:num w:numId="11" w16cid:durableId="67267552">
    <w:abstractNumId w:val="1"/>
  </w:num>
  <w:num w:numId="12" w16cid:durableId="17019329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7B1C"/>
    <w:rsid w:val="000944A9"/>
    <w:rsid w:val="000D4696"/>
    <w:rsid w:val="001F7BC9"/>
    <w:rsid w:val="002001A4"/>
    <w:rsid w:val="0042696E"/>
    <w:rsid w:val="004B679A"/>
    <w:rsid w:val="004E5CE3"/>
    <w:rsid w:val="0057221A"/>
    <w:rsid w:val="0064080D"/>
    <w:rsid w:val="00680EA0"/>
    <w:rsid w:val="006B648D"/>
    <w:rsid w:val="006F51F2"/>
    <w:rsid w:val="008731A8"/>
    <w:rsid w:val="008B19C8"/>
    <w:rsid w:val="009A7B1C"/>
    <w:rsid w:val="00AC016E"/>
    <w:rsid w:val="00C34ABA"/>
    <w:rsid w:val="00CC6F4D"/>
    <w:rsid w:val="00E51577"/>
    <w:rsid w:val="00EE4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EAE45D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269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rjo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626</Words>
  <Characters>3573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HP</cp:lastModifiedBy>
  <cp:revision>6</cp:revision>
  <dcterms:created xsi:type="dcterms:W3CDTF">2026-04-23T17:31:00Z</dcterms:created>
  <dcterms:modified xsi:type="dcterms:W3CDTF">2026-04-27T10:21:00Z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