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47F95" w:rsidRDefault="00747F95" w:rsidP="00747F95">
      <w:r>
        <w:t xml:space="preserve">I am writing regarding the manuscript entitled “Willingness of the farmers to Accept Carbon Farming in </w:t>
      </w:r>
      <w:proofErr w:type="spellStart"/>
      <w:r>
        <w:t>Bishnupur</w:t>
      </w:r>
      <w:proofErr w:type="spellEnd"/>
      <w:r>
        <w:t xml:space="preserve"> District of Manipur,” which was submitted to Journal of Experimental Agriculture International. The manuscript presents valuable research on the willingness of farmers to Accept Carbon Farming in the </w:t>
      </w:r>
      <w:proofErr w:type="spellStart"/>
      <w:r>
        <w:t>Bishnupur</w:t>
      </w:r>
      <w:proofErr w:type="spellEnd"/>
      <w:r>
        <w:t xml:space="preserve"> District of Manipur.</w:t>
      </w:r>
    </w:p>
    <w:p w:rsidR="00747F95" w:rsidRDefault="00747F95" w:rsidP="00747F95">
      <w:r>
        <w:t xml:space="preserve"> The work is well conducted and scientifically sound, making it suitable for publication in the Journal of Experimental Agriculture International. After thoroughly reviewing the manuscript, I recommend acceptance with minor revisions. My decision is based on the following points:</w:t>
      </w:r>
    </w:p>
    <w:p w:rsidR="00747F95" w:rsidRDefault="00747F95" w:rsidP="00747F95">
      <w:r>
        <w:t xml:space="preserve"> Title Revision:</w:t>
      </w:r>
    </w:p>
    <w:p w:rsidR="00747F95" w:rsidRDefault="00747F95" w:rsidP="00747F95">
      <w:r>
        <w:t>The title should be revised to improve clarity and scientific precision. The recommended title is:</w:t>
      </w:r>
    </w:p>
    <w:p w:rsidR="00747F95" w:rsidRDefault="00747F95" w:rsidP="00747F95">
      <w:r>
        <w:t xml:space="preserve">“Evaluating Adoption Potential of Carbon Farming Among Farmers in </w:t>
      </w:r>
      <w:proofErr w:type="spellStart"/>
      <w:r>
        <w:t>Bishnupur</w:t>
      </w:r>
      <w:proofErr w:type="spellEnd"/>
      <w:r>
        <w:t xml:space="preserve"> District, Manipur.”</w:t>
      </w:r>
    </w:p>
    <w:p w:rsidR="00747F95" w:rsidRDefault="00747F95" w:rsidP="00747F95">
      <w:r>
        <w:t xml:space="preserve"> Abstract, Keywords, and Introduction:</w:t>
      </w:r>
    </w:p>
    <w:p w:rsidR="00747F95" w:rsidRDefault="00747F95" w:rsidP="00747F95">
      <w:r>
        <w:t>These sections require minor linguistic and structural corrections. Detailed comments and suggested edits are provided in the attached file.</w:t>
      </w:r>
    </w:p>
    <w:p w:rsidR="00747F95" w:rsidRDefault="00747F95" w:rsidP="00747F95">
      <w:r>
        <w:t xml:space="preserve"> Materials and Methods, Results, and Discussion:</w:t>
      </w:r>
    </w:p>
    <w:p w:rsidR="00747F95" w:rsidRDefault="00747F95" w:rsidP="00747F95">
      <w:r>
        <w:t>These sections also require minor revisions to improve clarity and consistency. All specific comments are included in the attached file.</w:t>
      </w:r>
    </w:p>
    <w:p w:rsidR="00747F95" w:rsidRDefault="00747F95" w:rsidP="00747F95">
      <w:r>
        <w:t xml:space="preserve"> References:</w:t>
      </w:r>
    </w:p>
    <w:p w:rsidR="00747F95" w:rsidRDefault="00747F95" w:rsidP="00747F95">
      <w:r>
        <w:t>The reference list needs minor corrections and should be updated to include relevant literature up to the year 2026. Detailed notes are provided in the attachment.</w:t>
      </w:r>
    </w:p>
    <w:p w:rsidR="009344FF" w:rsidRDefault="00747F95" w:rsidP="00747F95">
      <w:r>
        <w:t xml:space="preserve"> Thank you for considering me as a reviewer for this manuscript. It has been a pleasure to contribute to the evaluation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7F95" w:rsidRPr="00747F95" w:rsidRDefault="00747F95" w:rsidP="009344FF">
      <w:bookmarkStart w:id="0" w:name="_GoBack"/>
      <w:r w:rsidRPr="00747F95">
        <w:t xml:space="preserve">Prof. Khaled F. M. Salem, </w:t>
      </w:r>
      <w:proofErr w:type="spellStart"/>
      <w:r w:rsidRPr="00747F95">
        <w:t>Shaqra</w:t>
      </w:r>
      <w:proofErr w:type="spellEnd"/>
      <w:r w:rsidRPr="00747F95">
        <w:t xml:space="preserve"> University, Saudi Arabia, Egypt</w:t>
      </w:r>
      <w:bookmarkEnd w:id="0"/>
    </w:p>
    <w:sectPr w:rsidR="00747F95" w:rsidRPr="0074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F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5123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2026-01-03T13:04:00Z</dcterms:modified>
</cp:coreProperties>
</file>