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EB48D" w14:textId="77777777" w:rsidR="00B40B99" w:rsidRPr="00B40B99" w:rsidRDefault="00B40B99" w:rsidP="00B40B99">
      <w:pPr>
        <w:rPr>
          <w:rFonts w:ascii="Times New Roman" w:hAnsi="Times New Roman" w:cs="Times New Roman"/>
          <w:b/>
          <w:bCs/>
          <w:i/>
          <w:iCs/>
          <w:sz w:val="24"/>
          <w:szCs w:val="24"/>
          <w:u w:val="single"/>
          <w:lang w:val="en-US"/>
        </w:rPr>
      </w:pPr>
      <w:r w:rsidRPr="00B40B99">
        <w:rPr>
          <w:rFonts w:ascii="Times New Roman" w:hAnsi="Times New Roman" w:cs="Times New Roman"/>
          <w:b/>
          <w:bCs/>
          <w:i/>
          <w:iCs/>
          <w:sz w:val="24"/>
          <w:szCs w:val="24"/>
          <w:u w:val="single"/>
          <w:lang w:val="en-US"/>
        </w:rPr>
        <w:t>Review Article</w:t>
      </w:r>
    </w:p>
    <w:p w14:paraId="5AB1D591" w14:textId="77777777" w:rsidR="00C416CF" w:rsidRPr="00EE70FB" w:rsidRDefault="00C416CF" w:rsidP="00C416CF">
      <w:pPr>
        <w:rPr>
          <w:rFonts w:ascii="Times New Roman" w:hAnsi="Times New Roman" w:cs="Times New Roman"/>
          <w:b/>
          <w:bCs/>
          <w:sz w:val="24"/>
          <w:szCs w:val="24"/>
        </w:rPr>
      </w:pPr>
      <w:r w:rsidRPr="00EE70FB">
        <w:rPr>
          <w:rFonts w:ascii="Times New Roman" w:hAnsi="Times New Roman" w:cs="Times New Roman"/>
          <w:b/>
          <w:bCs/>
          <w:sz w:val="24"/>
          <w:szCs w:val="24"/>
        </w:rPr>
        <w:t>MACROSCOPIC ASSESSMENT AND CLARIFICATION OF POPULAR MEDICINAL PLANTS IN KABAROLE, FORTPORTAL.</w:t>
      </w:r>
    </w:p>
    <w:p w14:paraId="3CEED6C6" w14:textId="47F37CDD" w:rsidR="00C416CF" w:rsidRDefault="00C416CF" w:rsidP="00C416CF">
      <w:pPr>
        <w:rPr>
          <w:rFonts w:ascii="Times New Roman" w:hAnsi="Times New Roman" w:cs="Times New Roman"/>
          <w:b/>
          <w:bCs/>
          <w:sz w:val="24"/>
          <w:szCs w:val="24"/>
        </w:rPr>
      </w:pPr>
    </w:p>
    <w:p w14:paraId="6309FAD5" w14:textId="77777777" w:rsidR="002E0B68" w:rsidRPr="00EE70FB" w:rsidRDefault="002E0B68" w:rsidP="00C416CF">
      <w:pPr>
        <w:rPr>
          <w:rFonts w:ascii="Times New Roman" w:hAnsi="Times New Roman" w:cs="Times New Roman"/>
          <w:b/>
          <w:bCs/>
          <w:sz w:val="24"/>
          <w:szCs w:val="24"/>
        </w:rPr>
      </w:pPr>
    </w:p>
    <w:p w14:paraId="31B23A7B" w14:textId="77777777" w:rsidR="00C416CF" w:rsidRPr="00EE70FB" w:rsidRDefault="00C416CF" w:rsidP="00C416CF">
      <w:pPr>
        <w:rPr>
          <w:rFonts w:ascii="Times New Roman" w:hAnsi="Times New Roman" w:cs="Times New Roman"/>
          <w:sz w:val="24"/>
          <w:szCs w:val="24"/>
        </w:rPr>
      </w:pPr>
    </w:p>
    <w:p w14:paraId="1D7A3E47" w14:textId="77777777" w:rsidR="00C416CF" w:rsidRPr="00EE70FB" w:rsidRDefault="00C416CF" w:rsidP="00C416CF">
      <w:pPr>
        <w:rPr>
          <w:rFonts w:ascii="Times New Roman" w:hAnsi="Times New Roman" w:cs="Times New Roman"/>
          <w:b/>
          <w:bCs/>
          <w:sz w:val="24"/>
          <w:szCs w:val="24"/>
        </w:rPr>
      </w:pPr>
      <w:r w:rsidRPr="00EE70FB">
        <w:rPr>
          <w:rFonts w:ascii="Times New Roman" w:hAnsi="Times New Roman" w:cs="Times New Roman"/>
          <w:b/>
          <w:bCs/>
          <w:sz w:val="24"/>
          <w:szCs w:val="24"/>
        </w:rPr>
        <w:t>ABSTRACT</w:t>
      </w:r>
    </w:p>
    <w:p w14:paraId="75B3E91B"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sz w:val="24"/>
          <w:szCs w:val="24"/>
        </w:rPr>
        <w:t>Kabarole, Fort portal and adjacent villages has diversity of medicinal plants due to its location in the tropical regions that favours growth of various plant and herbal species from which its people access lots of herbs to treat ailments and many more indigenous diseases that affect the tropics, systematic documentation of these plants aids in preserving the indigenous knowledge used in new drug discovery geared towards health promotion and disease prevention. Macroscopic assessment refers to the visual and tactile examination of plant materials without a microscope. It helps identify and authenticate medicinal plants based on their colour, texture, size, shape, odour, and taste.</w:t>
      </w:r>
      <w:r w:rsidRPr="00EE70FB">
        <w:rPr>
          <w:rFonts w:ascii="Times New Roman" w:hAnsi="Times New Roman" w:cs="Times New Roman"/>
          <w:b/>
          <w:bCs/>
          <w:sz w:val="24"/>
          <w:szCs w:val="24"/>
        </w:rPr>
        <w:t xml:space="preserve"> </w:t>
      </w:r>
      <w:r w:rsidRPr="00EE70FB">
        <w:rPr>
          <w:rFonts w:ascii="Times New Roman" w:hAnsi="Times New Roman" w:cs="Times New Roman"/>
          <w:sz w:val="24"/>
          <w:szCs w:val="24"/>
        </w:rPr>
        <w:t xml:space="preserve">Macroscopic Assessment is </w:t>
      </w:r>
      <w:r w:rsidRPr="00775589">
        <w:rPr>
          <w:rFonts w:ascii="Times New Roman" w:hAnsi="Times New Roman" w:cs="Times New Roman"/>
          <w:sz w:val="24"/>
          <w:szCs w:val="24"/>
          <w:highlight w:val="yellow"/>
        </w:rPr>
        <w:t>I</w:t>
      </w:r>
      <w:r w:rsidRPr="00EE70FB">
        <w:rPr>
          <w:rFonts w:ascii="Times New Roman" w:hAnsi="Times New Roman" w:cs="Times New Roman"/>
          <w:sz w:val="24"/>
          <w:szCs w:val="24"/>
        </w:rPr>
        <w:t xml:space="preserve">mportant because it’s a quick and cost-effective method of initial quality control, helps in field </w:t>
      </w:r>
      <w:r w:rsidRPr="00775589">
        <w:rPr>
          <w:rFonts w:ascii="Times New Roman" w:hAnsi="Times New Roman" w:cs="Times New Roman"/>
          <w:sz w:val="24"/>
          <w:szCs w:val="24"/>
          <w:highlight w:val="yellow"/>
        </w:rPr>
        <w:t>identification, Essential</w:t>
      </w:r>
      <w:r w:rsidRPr="00EE70FB">
        <w:rPr>
          <w:rFonts w:ascii="Times New Roman" w:hAnsi="Times New Roman" w:cs="Times New Roman"/>
          <w:sz w:val="24"/>
          <w:szCs w:val="24"/>
        </w:rPr>
        <w:t xml:space="preserve"> for </w:t>
      </w:r>
      <w:proofErr w:type="spellStart"/>
      <w:r w:rsidRPr="00EE70FB">
        <w:rPr>
          <w:rFonts w:ascii="Times New Roman" w:hAnsi="Times New Roman" w:cs="Times New Roman"/>
          <w:sz w:val="24"/>
          <w:szCs w:val="24"/>
        </w:rPr>
        <w:t>pharmacognostic</w:t>
      </w:r>
      <w:proofErr w:type="spellEnd"/>
      <w:r w:rsidRPr="00EE70FB">
        <w:rPr>
          <w:rFonts w:ascii="Times New Roman" w:hAnsi="Times New Roman" w:cs="Times New Roman"/>
          <w:sz w:val="24"/>
          <w:szCs w:val="24"/>
        </w:rPr>
        <w:t xml:space="preserve"> evaluation </w:t>
      </w:r>
      <w:proofErr w:type="gramStart"/>
      <w:r w:rsidRPr="00EE70FB">
        <w:rPr>
          <w:rFonts w:ascii="Times New Roman" w:hAnsi="Times New Roman" w:cs="Times New Roman"/>
          <w:sz w:val="24"/>
          <w:szCs w:val="24"/>
        </w:rPr>
        <w:t>and also</w:t>
      </w:r>
      <w:proofErr w:type="gramEnd"/>
      <w:r w:rsidRPr="00EE70FB">
        <w:rPr>
          <w:rFonts w:ascii="Times New Roman" w:hAnsi="Times New Roman" w:cs="Times New Roman"/>
          <w:sz w:val="24"/>
          <w:szCs w:val="24"/>
        </w:rPr>
        <w:t xml:space="preserve"> prevents adulteration in herbal drugs. Whereas Clarification involves: Ensuring purity; free from adulterants or contaminants.</w:t>
      </w:r>
    </w:p>
    <w:p w14:paraId="12029D4F"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sz w:val="24"/>
          <w:szCs w:val="24"/>
        </w:rPr>
        <w:t xml:space="preserve">Methods. A survey was conducted in the western district of Kabarole, Fort portal and adjacent villages of </w:t>
      </w:r>
      <w:proofErr w:type="spellStart"/>
      <w:r w:rsidRPr="00EE70FB">
        <w:rPr>
          <w:rFonts w:ascii="Times New Roman" w:hAnsi="Times New Roman" w:cs="Times New Roman"/>
          <w:sz w:val="24"/>
          <w:szCs w:val="24"/>
        </w:rPr>
        <w:t>Rwengoma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Mugoma</w:t>
      </w:r>
      <w:proofErr w:type="spellEnd"/>
      <w:r w:rsidRPr="00EE70FB">
        <w:rPr>
          <w:rFonts w:ascii="Times New Roman" w:hAnsi="Times New Roman" w:cs="Times New Roman"/>
          <w:sz w:val="24"/>
          <w:szCs w:val="24"/>
        </w:rPr>
        <w:t xml:space="preserve">, </w:t>
      </w:r>
      <w:proofErr w:type="spellStart"/>
      <w:r w:rsidRPr="00775589">
        <w:rPr>
          <w:rFonts w:ascii="Times New Roman" w:hAnsi="Times New Roman" w:cs="Times New Roman"/>
          <w:sz w:val="24"/>
          <w:szCs w:val="24"/>
          <w:highlight w:val="yellow"/>
        </w:rPr>
        <w:t>k</w:t>
      </w:r>
      <w:r w:rsidRPr="00EE70FB">
        <w:rPr>
          <w:rFonts w:ascii="Times New Roman" w:hAnsi="Times New Roman" w:cs="Times New Roman"/>
          <w:sz w:val="24"/>
          <w:szCs w:val="24"/>
        </w:rPr>
        <w:t>agote</w:t>
      </w:r>
      <w:proofErr w:type="spellEnd"/>
      <w:r w:rsidRPr="00EE70FB">
        <w:rPr>
          <w:rFonts w:ascii="Times New Roman" w:hAnsi="Times New Roman" w:cs="Times New Roman"/>
          <w:sz w:val="24"/>
          <w:szCs w:val="24"/>
        </w:rPr>
        <w:t xml:space="preserve">, Mpanga, </w:t>
      </w:r>
      <w:proofErr w:type="spellStart"/>
      <w:r w:rsidRPr="00775589">
        <w:rPr>
          <w:rFonts w:ascii="Times New Roman" w:hAnsi="Times New Roman" w:cs="Times New Roman"/>
          <w:sz w:val="24"/>
          <w:szCs w:val="24"/>
          <w:highlight w:val="yellow"/>
        </w:rPr>
        <w:t>k</w:t>
      </w:r>
      <w:r w:rsidRPr="00EE70FB">
        <w:rPr>
          <w:rFonts w:ascii="Times New Roman" w:hAnsi="Times New Roman" w:cs="Times New Roman"/>
          <w:sz w:val="24"/>
          <w:szCs w:val="24"/>
        </w:rPr>
        <w:t>yanbukonkoni</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Mugusu</w:t>
      </w:r>
      <w:proofErr w:type="spellEnd"/>
      <w:r w:rsidRPr="00EE70FB">
        <w:rPr>
          <w:rFonts w:ascii="Times New Roman" w:hAnsi="Times New Roman" w:cs="Times New Roman"/>
          <w:sz w:val="24"/>
          <w:szCs w:val="24"/>
        </w:rPr>
        <w:t xml:space="preserve">, </w:t>
      </w:r>
      <w:proofErr w:type="spellStart"/>
      <w:r w:rsidRPr="00775589">
        <w:rPr>
          <w:rFonts w:ascii="Times New Roman" w:hAnsi="Times New Roman" w:cs="Times New Roman"/>
          <w:sz w:val="24"/>
          <w:szCs w:val="24"/>
          <w:highlight w:val="yellow"/>
        </w:rPr>
        <w:t>k</w:t>
      </w:r>
      <w:r w:rsidRPr="00EE70FB">
        <w:rPr>
          <w:rFonts w:ascii="Times New Roman" w:hAnsi="Times New Roman" w:cs="Times New Roman"/>
          <w:sz w:val="24"/>
          <w:szCs w:val="24"/>
        </w:rPr>
        <w:t>asusu</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Nyakasura</w:t>
      </w:r>
      <w:proofErr w:type="spellEnd"/>
      <w:r w:rsidRPr="00EE70FB">
        <w:rPr>
          <w:rFonts w:ascii="Times New Roman" w:hAnsi="Times New Roman" w:cs="Times New Roman"/>
          <w:sz w:val="24"/>
          <w:szCs w:val="24"/>
        </w:rPr>
        <w:t xml:space="preserve"> using semi structured questionnaires, physical assessment to identify colour, texture and shape of many medicinal plants, oral recordings asking old native individuals practising herbal medicines. </w:t>
      </w:r>
    </w:p>
    <w:p w14:paraId="095993C7" w14:textId="62ED40D0"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sz w:val="24"/>
          <w:szCs w:val="24"/>
        </w:rPr>
        <w:t xml:space="preserve">Results. A variety of medicinal plant species were documented and the most used was </w:t>
      </w:r>
      <w:r w:rsidRPr="00775589">
        <w:rPr>
          <w:rFonts w:ascii="Times New Roman" w:hAnsi="Times New Roman" w:cs="Times New Roman"/>
          <w:i/>
          <w:iCs/>
          <w:sz w:val="24"/>
          <w:szCs w:val="24"/>
          <w:highlight w:val="yellow"/>
        </w:rPr>
        <w:t>Vernonia amygdalina</w:t>
      </w:r>
      <w:r w:rsidRPr="00EE70FB">
        <w:rPr>
          <w:rFonts w:ascii="Times New Roman" w:hAnsi="Times New Roman" w:cs="Times New Roman"/>
          <w:sz w:val="24"/>
          <w:szCs w:val="24"/>
        </w:rPr>
        <w:t xml:space="preserve"> (Mubirisi) treating many ailments and diseases, </w:t>
      </w:r>
      <w:r w:rsidRPr="00775589">
        <w:rPr>
          <w:rFonts w:ascii="Times New Roman" w:hAnsi="Times New Roman" w:cs="Times New Roman"/>
          <w:i/>
          <w:iCs/>
          <w:sz w:val="24"/>
          <w:szCs w:val="24"/>
          <w:highlight w:val="yellow"/>
        </w:rPr>
        <w:t xml:space="preserve">Bidens </w:t>
      </w:r>
      <w:proofErr w:type="spellStart"/>
      <w:r w:rsidR="00775589" w:rsidRPr="00775589">
        <w:rPr>
          <w:rFonts w:ascii="Times New Roman" w:hAnsi="Times New Roman" w:cs="Times New Roman"/>
          <w:i/>
          <w:iCs/>
          <w:sz w:val="24"/>
          <w:szCs w:val="24"/>
          <w:highlight w:val="yellow"/>
        </w:rPr>
        <w:t>p</w:t>
      </w:r>
      <w:r w:rsidRPr="00775589">
        <w:rPr>
          <w:rFonts w:ascii="Times New Roman" w:hAnsi="Times New Roman" w:cs="Times New Roman"/>
          <w:i/>
          <w:iCs/>
          <w:sz w:val="24"/>
          <w:szCs w:val="24"/>
          <w:highlight w:val="yellow"/>
        </w:rPr>
        <w:t>ilosa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Esaaka</w:t>
      </w:r>
      <w:proofErr w:type="spellEnd"/>
      <w:r w:rsidRPr="00EE70FB">
        <w:rPr>
          <w:rFonts w:ascii="Times New Roman" w:hAnsi="Times New Roman" w:cs="Times New Roman"/>
          <w:sz w:val="24"/>
          <w:szCs w:val="24"/>
        </w:rPr>
        <w:t xml:space="preserve">), </w:t>
      </w:r>
      <w:proofErr w:type="spellStart"/>
      <w:r w:rsidR="00775589" w:rsidRPr="00775589">
        <w:rPr>
          <w:rFonts w:ascii="Times New Roman" w:hAnsi="Times New Roman" w:cs="Times New Roman"/>
          <w:i/>
          <w:iCs/>
          <w:sz w:val="24"/>
          <w:szCs w:val="24"/>
          <w:highlight w:val="yellow"/>
        </w:rPr>
        <w:t>W</w:t>
      </w:r>
      <w:r w:rsidRPr="00775589">
        <w:rPr>
          <w:rFonts w:ascii="Times New Roman" w:hAnsi="Times New Roman" w:cs="Times New Roman"/>
          <w:i/>
          <w:iCs/>
          <w:sz w:val="24"/>
          <w:szCs w:val="24"/>
          <w:highlight w:val="yellow"/>
        </w:rPr>
        <w:t>arburgia</w:t>
      </w:r>
      <w:proofErr w:type="spellEnd"/>
      <w:r w:rsidRPr="00775589">
        <w:rPr>
          <w:rFonts w:ascii="Times New Roman" w:hAnsi="Times New Roman" w:cs="Times New Roman"/>
          <w:i/>
          <w:iCs/>
          <w:sz w:val="24"/>
          <w:szCs w:val="24"/>
          <w:highlight w:val="yellow"/>
        </w:rPr>
        <w:t xml:space="preserve"> </w:t>
      </w:r>
      <w:proofErr w:type="spellStart"/>
      <w:r w:rsidRPr="00775589">
        <w:rPr>
          <w:rFonts w:ascii="Times New Roman" w:hAnsi="Times New Roman" w:cs="Times New Roman"/>
          <w:i/>
          <w:iCs/>
          <w:sz w:val="24"/>
          <w:szCs w:val="24"/>
          <w:highlight w:val="yellow"/>
        </w:rPr>
        <w:t>ugandanesis</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omubwananzini</w:t>
      </w:r>
      <w:proofErr w:type="spellEnd"/>
      <w:r w:rsidRPr="00EE70FB">
        <w:rPr>
          <w:rFonts w:ascii="Times New Roman" w:hAnsi="Times New Roman" w:cs="Times New Roman"/>
          <w:sz w:val="24"/>
          <w:szCs w:val="24"/>
        </w:rPr>
        <w:t xml:space="preserve">), </w:t>
      </w:r>
      <w:r w:rsidR="00775589" w:rsidRPr="00775589">
        <w:rPr>
          <w:rFonts w:ascii="Times New Roman" w:hAnsi="Times New Roman" w:cs="Times New Roman"/>
          <w:i/>
          <w:iCs/>
          <w:sz w:val="24"/>
          <w:szCs w:val="24"/>
          <w:highlight w:val="yellow"/>
        </w:rPr>
        <w:t>E</w:t>
      </w:r>
      <w:r w:rsidRPr="00775589">
        <w:rPr>
          <w:rFonts w:ascii="Times New Roman" w:hAnsi="Times New Roman" w:cs="Times New Roman"/>
          <w:i/>
          <w:iCs/>
          <w:sz w:val="24"/>
          <w:szCs w:val="24"/>
          <w:highlight w:val="yellow"/>
        </w:rPr>
        <w:t xml:space="preserve">rythrina </w:t>
      </w:r>
      <w:proofErr w:type="spellStart"/>
      <w:r w:rsidRPr="00775589">
        <w:rPr>
          <w:rFonts w:ascii="Times New Roman" w:hAnsi="Times New Roman" w:cs="Times New Roman"/>
          <w:i/>
          <w:iCs/>
          <w:sz w:val="24"/>
          <w:szCs w:val="24"/>
          <w:highlight w:val="yellow"/>
        </w:rPr>
        <w:t>abyssinica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Omuko</w:t>
      </w:r>
      <w:proofErr w:type="spellEnd"/>
      <w:r w:rsidRPr="00EE70FB">
        <w:rPr>
          <w:rFonts w:ascii="Times New Roman" w:hAnsi="Times New Roman" w:cs="Times New Roman"/>
          <w:sz w:val="24"/>
          <w:szCs w:val="24"/>
        </w:rPr>
        <w:t xml:space="preserve">), </w:t>
      </w:r>
      <w:r w:rsidR="00775589" w:rsidRPr="00775589">
        <w:rPr>
          <w:rFonts w:ascii="Times New Roman" w:hAnsi="Times New Roman" w:cs="Times New Roman"/>
          <w:i/>
          <w:iCs/>
          <w:sz w:val="24"/>
          <w:szCs w:val="24"/>
          <w:highlight w:val="yellow"/>
        </w:rPr>
        <w:t>A</w:t>
      </w:r>
      <w:r w:rsidRPr="00775589">
        <w:rPr>
          <w:rFonts w:ascii="Times New Roman" w:hAnsi="Times New Roman" w:cs="Times New Roman"/>
          <w:i/>
          <w:iCs/>
          <w:sz w:val="24"/>
          <w:szCs w:val="24"/>
          <w:highlight w:val="yellow"/>
        </w:rPr>
        <w:t>canthus pubescens</w:t>
      </w:r>
      <w:r w:rsidR="00775589">
        <w:rPr>
          <w:rFonts w:ascii="Times New Roman" w:hAnsi="Times New Roman" w:cs="Times New Roman"/>
          <w:sz w:val="24"/>
          <w:szCs w:val="24"/>
        </w:rPr>
        <w:t xml:space="preserve"> </w:t>
      </w:r>
      <w:r w:rsidRPr="00EE70FB">
        <w:rPr>
          <w:rFonts w:ascii="Times New Roman" w:hAnsi="Times New Roman" w:cs="Times New Roman"/>
          <w:sz w:val="24"/>
          <w:szCs w:val="24"/>
        </w:rPr>
        <w:t>(</w:t>
      </w:r>
      <w:proofErr w:type="spellStart"/>
      <w:r w:rsidRPr="00EE70FB">
        <w:rPr>
          <w:rFonts w:ascii="Times New Roman" w:hAnsi="Times New Roman" w:cs="Times New Roman"/>
          <w:sz w:val="24"/>
          <w:szCs w:val="24"/>
        </w:rPr>
        <w:t>ekitojo</w:t>
      </w:r>
      <w:proofErr w:type="spellEnd"/>
      <w:r w:rsidRPr="00EE70FB">
        <w:rPr>
          <w:rFonts w:ascii="Times New Roman" w:hAnsi="Times New Roman" w:cs="Times New Roman"/>
          <w:sz w:val="24"/>
          <w:szCs w:val="24"/>
        </w:rPr>
        <w:t xml:space="preserve">), </w:t>
      </w:r>
      <w:r w:rsidRPr="00775589">
        <w:rPr>
          <w:rFonts w:ascii="Times New Roman" w:hAnsi="Times New Roman" w:cs="Times New Roman"/>
          <w:i/>
          <w:iCs/>
          <w:sz w:val="24"/>
          <w:szCs w:val="24"/>
          <w:highlight w:val="yellow"/>
        </w:rPr>
        <w:t>Mondia whit</w:t>
      </w:r>
      <w:r w:rsidR="00775589" w:rsidRPr="00775589">
        <w:rPr>
          <w:rFonts w:ascii="Times New Roman" w:hAnsi="Times New Roman" w:cs="Times New Roman"/>
          <w:i/>
          <w:iCs/>
          <w:color w:val="FF0000"/>
          <w:sz w:val="24"/>
          <w:szCs w:val="24"/>
          <w:highlight w:val="yellow"/>
        </w:rPr>
        <w:t>ei</w:t>
      </w:r>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Emirondwa</w:t>
      </w:r>
      <w:proofErr w:type="spellEnd"/>
      <w:r w:rsidRPr="00EE70FB">
        <w:rPr>
          <w:rFonts w:ascii="Times New Roman" w:hAnsi="Times New Roman" w:cs="Times New Roman"/>
          <w:sz w:val="24"/>
          <w:szCs w:val="24"/>
        </w:rPr>
        <w:t xml:space="preserve">). The main plant parts used are leaves, </w:t>
      </w:r>
      <w:r w:rsidR="00775589" w:rsidRPr="00775589">
        <w:rPr>
          <w:rFonts w:ascii="Times New Roman" w:hAnsi="Times New Roman" w:cs="Times New Roman"/>
          <w:sz w:val="24"/>
          <w:szCs w:val="24"/>
          <w:highlight w:val="yellow"/>
        </w:rPr>
        <w:t>b</w:t>
      </w:r>
      <w:r w:rsidRPr="00EE70FB">
        <w:rPr>
          <w:rFonts w:ascii="Times New Roman" w:hAnsi="Times New Roman" w:cs="Times New Roman"/>
          <w:sz w:val="24"/>
          <w:szCs w:val="24"/>
        </w:rPr>
        <w:t xml:space="preserve">arks, </w:t>
      </w:r>
      <w:r w:rsidR="00775589" w:rsidRPr="00775589">
        <w:rPr>
          <w:rFonts w:ascii="Times New Roman" w:hAnsi="Times New Roman" w:cs="Times New Roman"/>
          <w:sz w:val="24"/>
          <w:szCs w:val="24"/>
          <w:highlight w:val="yellow"/>
        </w:rPr>
        <w:t>r</w:t>
      </w:r>
      <w:r w:rsidRPr="00EE70FB">
        <w:rPr>
          <w:rFonts w:ascii="Times New Roman" w:hAnsi="Times New Roman" w:cs="Times New Roman"/>
          <w:sz w:val="24"/>
          <w:szCs w:val="24"/>
        </w:rPr>
        <w:t xml:space="preserve">oots that are boiled or chewed and administered topically or orally. Family of Asteraceae provided most medicinal plant species. </w:t>
      </w:r>
    </w:p>
    <w:p w14:paraId="4C86F5FC"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sz w:val="24"/>
          <w:szCs w:val="24"/>
        </w:rPr>
        <w:t xml:space="preserve">Conclusion. Most of the herbal medicine used is readily available and easily accessible to the low-income communities due to the diverse plant species and is the most sought-after form of medication despite the presence of modern biomedicines supply. </w:t>
      </w:r>
    </w:p>
    <w:p w14:paraId="7097A354"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sz w:val="24"/>
          <w:szCs w:val="24"/>
        </w:rPr>
        <w:t>Keywords. Indigenous, drug discovery, medicinal plants, Ailments, Biomedicine, Ethnobotanical.</w:t>
      </w:r>
    </w:p>
    <w:p w14:paraId="0461C51B" w14:textId="10E8A156" w:rsidR="00C416CF" w:rsidRDefault="00C416CF" w:rsidP="00C416CF">
      <w:pPr>
        <w:rPr>
          <w:rFonts w:ascii="Times New Roman" w:hAnsi="Times New Roman" w:cs="Times New Roman"/>
          <w:b/>
          <w:bCs/>
          <w:sz w:val="24"/>
          <w:szCs w:val="24"/>
        </w:rPr>
      </w:pPr>
    </w:p>
    <w:p w14:paraId="47821F8E" w14:textId="66017715" w:rsidR="002E0B68" w:rsidRDefault="002E0B68" w:rsidP="00C416CF">
      <w:pPr>
        <w:rPr>
          <w:rFonts w:ascii="Times New Roman" w:hAnsi="Times New Roman" w:cs="Times New Roman"/>
          <w:b/>
          <w:bCs/>
          <w:sz w:val="24"/>
          <w:szCs w:val="24"/>
        </w:rPr>
      </w:pPr>
    </w:p>
    <w:p w14:paraId="61423B11" w14:textId="77777777" w:rsidR="002E0B68" w:rsidRDefault="002E0B68" w:rsidP="00C416CF">
      <w:pPr>
        <w:rPr>
          <w:rFonts w:ascii="Times New Roman" w:hAnsi="Times New Roman" w:cs="Times New Roman"/>
          <w:b/>
          <w:bCs/>
          <w:sz w:val="24"/>
          <w:szCs w:val="24"/>
        </w:rPr>
      </w:pPr>
    </w:p>
    <w:p w14:paraId="35D34C64" w14:textId="77777777" w:rsidR="004F4181" w:rsidRDefault="004F4181" w:rsidP="00C416CF">
      <w:pPr>
        <w:rPr>
          <w:rFonts w:ascii="Times New Roman" w:hAnsi="Times New Roman" w:cs="Times New Roman"/>
          <w:b/>
          <w:bCs/>
          <w:sz w:val="24"/>
          <w:szCs w:val="24"/>
        </w:rPr>
      </w:pPr>
    </w:p>
    <w:p w14:paraId="062658EC" w14:textId="77777777" w:rsidR="00281A33" w:rsidRPr="00EE70FB" w:rsidRDefault="00281A33" w:rsidP="00C416CF">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INTRODUCTION </w:t>
      </w:r>
    </w:p>
    <w:p w14:paraId="082DF8E1" w14:textId="1B6183EC" w:rsidR="00C416CF" w:rsidRPr="00EE70FB" w:rsidRDefault="00C416CF" w:rsidP="0023211A">
      <w:pPr>
        <w:jc w:val="both"/>
        <w:rPr>
          <w:rFonts w:ascii="Times New Roman" w:hAnsi="Times New Roman" w:cs="Times New Roman"/>
          <w:sz w:val="24"/>
          <w:szCs w:val="24"/>
        </w:rPr>
      </w:pPr>
      <w:r w:rsidRPr="00EE70FB">
        <w:rPr>
          <w:rFonts w:ascii="Times New Roman" w:hAnsi="Times New Roman" w:cs="Times New Roman"/>
          <w:sz w:val="24"/>
          <w:szCs w:val="24"/>
        </w:rPr>
        <w:t xml:space="preserve">Following the </w:t>
      </w:r>
      <w:r w:rsidR="007079AC" w:rsidRPr="00EE70FB">
        <w:rPr>
          <w:rFonts w:ascii="Times New Roman" w:hAnsi="Times New Roman" w:cs="Times New Roman"/>
          <w:sz w:val="24"/>
          <w:szCs w:val="24"/>
        </w:rPr>
        <w:t>government’s</w:t>
      </w:r>
      <w:r w:rsidRPr="00EE70FB">
        <w:rPr>
          <w:rFonts w:ascii="Times New Roman" w:hAnsi="Times New Roman" w:cs="Times New Roman"/>
          <w:sz w:val="24"/>
          <w:szCs w:val="24"/>
        </w:rPr>
        <w:t xml:space="preserve"> decision to incorporate herbal medicine into mainstream biomedicines of the healthcare system, a law was enacted “The indigenous and complementary medicine bill 2015” which was passed by the president of the republic of Uganda on 14</w:t>
      </w:r>
      <w:r w:rsidRPr="00EE70FB">
        <w:rPr>
          <w:rFonts w:ascii="Times New Roman" w:hAnsi="Times New Roman" w:cs="Times New Roman"/>
          <w:sz w:val="24"/>
          <w:szCs w:val="24"/>
          <w:vertAlign w:val="superscript"/>
        </w:rPr>
        <w:t>TH</w:t>
      </w:r>
      <w:r w:rsidRPr="00EE70FB">
        <w:rPr>
          <w:rFonts w:ascii="Times New Roman" w:hAnsi="Times New Roman" w:cs="Times New Roman"/>
          <w:sz w:val="24"/>
          <w:szCs w:val="24"/>
        </w:rPr>
        <w:t xml:space="preserve">  September, 2020,</w:t>
      </w:r>
      <w:sdt>
        <w:sdtPr>
          <w:rPr>
            <w:rFonts w:ascii="Times New Roman" w:hAnsi="Times New Roman" w:cs="Times New Roman"/>
            <w:sz w:val="24"/>
            <w:szCs w:val="24"/>
          </w:rPr>
          <w:id w:val="-1916075763"/>
          <w:citation/>
        </w:sdt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Uga15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 xml:space="preserve"> (Gazzette., 2015)</w:t>
          </w:r>
          <w:r w:rsidR="000A3E81" w:rsidRPr="00EE70FB">
            <w:rPr>
              <w:rFonts w:ascii="Times New Roman" w:hAnsi="Times New Roman" w:cs="Times New Roman"/>
              <w:sz w:val="24"/>
              <w:szCs w:val="24"/>
            </w:rPr>
            <w:fldChar w:fldCharType="end"/>
          </w:r>
        </w:sdtContent>
      </w:sdt>
      <w:r w:rsidRPr="00EE70FB">
        <w:rPr>
          <w:rFonts w:ascii="Times New Roman" w:hAnsi="Times New Roman" w:cs="Times New Roman"/>
          <w:sz w:val="24"/>
          <w:szCs w:val="24"/>
        </w:rPr>
        <w:t xml:space="preserve"> this has seen a boost in ethnobotanical research leading to the discovery and documentation of many new medicinal plants due to their high diversity in Kabarole. But due to the unsustainable harvest from the wild and shrubs,</w:t>
      </w:r>
      <w:sdt>
        <w:sdtPr>
          <w:rPr>
            <w:rFonts w:ascii="Times New Roman" w:hAnsi="Times New Roman" w:cs="Times New Roman"/>
            <w:sz w:val="24"/>
            <w:szCs w:val="24"/>
          </w:rPr>
          <w:id w:val="-1530873579"/>
          <w:citation/>
        </w:sdt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26B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 xml:space="preserve"> (Bahati JB)</w:t>
          </w:r>
          <w:r w:rsidR="000A3E81" w:rsidRPr="00EE70FB">
            <w:rPr>
              <w:rFonts w:ascii="Times New Roman" w:hAnsi="Times New Roman" w:cs="Times New Roman"/>
              <w:sz w:val="24"/>
              <w:szCs w:val="24"/>
            </w:rPr>
            <w:fldChar w:fldCharType="end"/>
          </w:r>
        </w:sdtContent>
      </w:sdt>
      <w:r w:rsidRPr="00EE70FB">
        <w:rPr>
          <w:rFonts w:ascii="Times New Roman" w:hAnsi="Times New Roman" w:cs="Times New Roman"/>
          <w:sz w:val="24"/>
          <w:szCs w:val="24"/>
        </w:rPr>
        <w:t xml:space="preserve"> there has been depletion leading to inaccessibility of most vital medicinal plants affecting the health of many individuals who cannot access mainstream biomedicine</w:t>
      </w:r>
      <w:sdt>
        <w:sdtPr>
          <w:rPr>
            <w:rFonts w:ascii="Times New Roman" w:hAnsi="Times New Roman" w:cs="Times New Roman"/>
            <w:sz w:val="24"/>
            <w:szCs w:val="24"/>
          </w:rPr>
          <w:id w:val="1684320748"/>
          <w:citation/>
        </w:sdt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Kam05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 xml:space="preserve"> (Kamatenesi-Mugisha M, 2005)</w:t>
          </w:r>
          <w:r w:rsidR="000A3E81" w:rsidRPr="00EE70FB">
            <w:rPr>
              <w:rFonts w:ascii="Times New Roman" w:hAnsi="Times New Roman" w:cs="Times New Roman"/>
              <w:sz w:val="24"/>
              <w:szCs w:val="24"/>
            </w:rPr>
            <w:fldChar w:fldCharType="end"/>
          </w:r>
        </w:sdtContent>
      </w:sdt>
      <w:r w:rsidRPr="00EE70FB">
        <w:rPr>
          <w:rFonts w:ascii="Times New Roman" w:hAnsi="Times New Roman" w:cs="Times New Roman"/>
          <w:sz w:val="24"/>
          <w:szCs w:val="24"/>
        </w:rPr>
        <w:t xml:space="preserve">. Thus documentation, sustainable use and preservation of these medicinal plants is a priority as this preserves the wealthy traditional knowledge system about the use of medicinal plants </w:t>
      </w:r>
      <w:proofErr w:type="gramStart"/>
      <w:r w:rsidRPr="00EE70FB">
        <w:rPr>
          <w:rFonts w:ascii="Times New Roman" w:hAnsi="Times New Roman" w:cs="Times New Roman"/>
          <w:sz w:val="24"/>
          <w:szCs w:val="24"/>
        </w:rPr>
        <w:t>so as to</w:t>
      </w:r>
      <w:proofErr w:type="gramEnd"/>
      <w:r w:rsidRPr="00EE70FB">
        <w:rPr>
          <w:rFonts w:ascii="Times New Roman" w:hAnsi="Times New Roman" w:cs="Times New Roman"/>
          <w:sz w:val="24"/>
          <w:szCs w:val="24"/>
        </w:rPr>
        <w:t xml:space="preserve"> encourage drug discovery.</w:t>
      </w:r>
      <w:r w:rsidRPr="00EE70FB">
        <w:rPr>
          <w:rFonts w:ascii="Times New Roman" w:hAnsi="Times New Roman" w:cs="Times New Roman"/>
          <w:b/>
          <w:bCs/>
          <w:sz w:val="24"/>
          <w:szCs w:val="24"/>
        </w:rPr>
        <w:t xml:space="preserve"> </w:t>
      </w:r>
      <w:r w:rsidRPr="00EE70FB">
        <w:rPr>
          <w:rFonts w:ascii="Times New Roman" w:hAnsi="Times New Roman" w:cs="Times New Roman"/>
          <w:sz w:val="24"/>
          <w:szCs w:val="24"/>
        </w:rPr>
        <w:t>Macroscopic assessment refers to the visual and tactile examination of plant materials without a microscope. It helps identify and authenticate medicinal plants based on their colour, texture, size, shape, odour, and taste.</w:t>
      </w:r>
      <w:r w:rsidRPr="00EE70FB">
        <w:rPr>
          <w:rFonts w:ascii="Times New Roman" w:hAnsi="Times New Roman" w:cs="Times New Roman"/>
          <w:b/>
          <w:bCs/>
          <w:sz w:val="24"/>
          <w:szCs w:val="24"/>
        </w:rPr>
        <w:t xml:space="preserve"> </w:t>
      </w:r>
      <w:r w:rsidRPr="00EE70FB">
        <w:rPr>
          <w:rFonts w:ascii="Times New Roman" w:hAnsi="Times New Roman" w:cs="Times New Roman"/>
          <w:sz w:val="24"/>
          <w:szCs w:val="24"/>
        </w:rPr>
        <w:t xml:space="preserve">Macroscopic Assessment is </w:t>
      </w:r>
      <w:r w:rsidR="00775589" w:rsidRPr="00775589">
        <w:rPr>
          <w:rFonts w:ascii="Times New Roman" w:hAnsi="Times New Roman" w:cs="Times New Roman"/>
          <w:sz w:val="24"/>
          <w:szCs w:val="24"/>
          <w:highlight w:val="yellow"/>
        </w:rPr>
        <w:t>i</w:t>
      </w:r>
      <w:r w:rsidRPr="00775589">
        <w:rPr>
          <w:rFonts w:ascii="Times New Roman" w:hAnsi="Times New Roman" w:cs="Times New Roman"/>
          <w:sz w:val="24"/>
          <w:szCs w:val="24"/>
          <w:highlight w:val="yellow"/>
        </w:rPr>
        <w:t>m</w:t>
      </w:r>
      <w:r w:rsidRPr="00EE70FB">
        <w:rPr>
          <w:rFonts w:ascii="Times New Roman" w:hAnsi="Times New Roman" w:cs="Times New Roman"/>
          <w:sz w:val="24"/>
          <w:szCs w:val="24"/>
        </w:rPr>
        <w:t>portant because it’s a quick and cost-effective method of initial quality control, helps in field identificatio</w:t>
      </w:r>
      <w:r w:rsidRPr="00426C6C">
        <w:rPr>
          <w:rFonts w:ascii="Times New Roman" w:hAnsi="Times New Roman" w:cs="Times New Roman"/>
          <w:sz w:val="24"/>
          <w:szCs w:val="24"/>
          <w:highlight w:val="yellow"/>
        </w:rPr>
        <w:t>n,</w:t>
      </w:r>
      <w:r w:rsidRPr="00EE70FB">
        <w:rPr>
          <w:rFonts w:ascii="Times New Roman" w:hAnsi="Times New Roman" w:cs="Times New Roman"/>
          <w:sz w:val="24"/>
          <w:szCs w:val="24"/>
        </w:rPr>
        <w:t xml:space="preserve"> </w:t>
      </w:r>
      <w:r w:rsidRPr="00426C6C">
        <w:rPr>
          <w:rFonts w:ascii="Times New Roman" w:hAnsi="Times New Roman" w:cs="Times New Roman"/>
          <w:sz w:val="24"/>
          <w:szCs w:val="24"/>
          <w:highlight w:val="yellow"/>
        </w:rPr>
        <w:t>E</w:t>
      </w:r>
      <w:r w:rsidRPr="00EE70FB">
        <w:rPr>
          <w:rFonts w:ascii="Times New Roman" w:hAnsi="Times New Roman" w:cs="Times New Roman"/>
          <w:sz w:val="24"/>
          <w:szCs w:val="24"/>
        </w:rPr>
        <w:t xml:space="preserve">ssential for </w:t>
      </w:r>
      <w:proofErr w:type="spellStart"/>
      <w:r w:rsidRPr="00EE70FB">
        <w:rPr>
          <w:rFonts w:ascii="Times New Roman" w:hAnsi="Times New Roman" w:cs="Times New Roman"/>
          <w:sz w:val="24"/>
          <w:szCs w:val="24"/>
        </w:rPr>
        <w:t>pharmacognostic</w:t>
      </w:r>
      <w:proofErr w:type="spellEnd"/>
      <w:r w:rsidRPr="00EE70FB">
        <w:rPr>
          <w:rFonts w:ascii="Times New Roman" w:hAnsi="Times New Roman" w:cs="Times New Roman"/>
          <w:sz w:val="24"/>
          <w:szCs w:val="24"/>
        </w:rPr>
        <w:t xml:space="preserve"> evaluation </w:t>
      </w:r>
      <w:proofErr w:type="gramStart"/>
      <w:r w:rsidRPr="00EE70FB">
        <w:rPr>
          <w:rFonts w:ascii="Times New Roman" w:hAnsi="Times New Roman" w:cs="Times New Roman"/>
          <w:sz w:val="24"/>
          <w:szCs w:val="24"/>
        </w:rPr>
        <w:t>and also</w:t>
      </w:r>
      <w:proofErr w:type="gramEnd"/>
      <w:r w:rsidRPr="00EE70FB">
        <w:rPr>
          <w:rFonts w:ascii="Times New Roman" w:hAnsi="Times New Roman" w:cs="Times New Roman"/>
          <w:sz w:val="24"/>
          <w:szCs w:val="24"/>
        </w:rPr>
        <w:t xml:space="preserve"> prevents adulteration in herbal drugs. Whereas Clarification involves: Ensuring purity; free from adulterants or contaminants. Confirming botanical identity; using herbarium references or pharmacopoeia. Proper drying and storage; to preserve phytochemicals. Removal of non-plant matter such as dirt, insects, </w:t>
      </w:r>
      <w:proofErr w:type="spellStart"/>
      <w:r w:rsidRPr="00EE70FB">
        <w:rPr>
          <w:rFonts w:ascii="Times New Roman" w:hAnsi="Times New Roman" w:cs="Times New Roman"/>
          <w:sz w:val="24"/>
          <w:szCs w:val="24"/>
        </w:rPr>
        <w:t>mold</w:t>
      </w:r>
      <w:proofErr w:type="spellEnd"/>
      <w:r w:rsidRPr="00EE70FB">
        <w:rPr>
          <w:rFonts w:ascii="Times New Roman" w:hAnsi="Times New Roman" w:cs="Times New Roman"/>
          <w:sz w:val="24"/>
          <w:szCs w:val="24"/>
        </w:rPr>
        <w:t>.</w:t>
      </w:r>
    </w:p>
    <w:p w14:paraId="66B18A7B" w14:textId="77777777" w:rsidR="00C416CF" w:rsidRPr="00EE70FB" w:rsidRDefault="00C416CF" w:rsidP="00C416CF">
      <w:pPr>
        <w:rPr>
          <w:rFonts w:ascii="Times New Roman" w:hAnsi="Times New Roman" w:cs="Times New Roman"/>
          <w:b/>
          <w:bCs/>
          <w:sz w:val="24"/>
          <w:szCs w:val="24"/>
        </w:rPr>
      </w:pPr>
      <w:r w:rsidRPr="00EE70FB">
        <w:rPr>
          <w:rFonts w:ascii="Times New Roman" w:hAnsi="Times New Roman" w:cs="Times New Roman"/>
          <w:b/>
          <w:bCs/>
          <w:sz w:val="24"/>
          <w:szCs w:val="24"/>
        </w:rPr>
        <w:t>METHODS.</w:t>
      </w:r>
    </w:p>
    <w:p w14:paraId="441A7A1C" w14:textId="77777777" w:rsidR="00C416CF" w:rsidRPr="00EE70FB" w:rsidRDefault="00C416CF" w:rsidP="007079AC">
      <w:pPr>
        <w:jc w:val="both"/>
        <w:rPr>
          <w:rFonts w:ascii="Times New Roman" w:hAnsi="Times New Roman" w:cs="Times New Roman"/>
          <w:sz w:val="24"/>
          <w:szCs w:val="24"/>
        </w:rPr>
      </w:pPr>
      <w:r w:rsidRPr="00EE70FB">
        <w:rPr>
          <w:rFonts w:ascii="Times New Roman" w:hAnsi="Times New Roman" w:cs="Times New Roman"/>
          <w:sz w:val="24"/>
          <w:szCs w:val="24"/>
        </w:rPr>
        <w:t xml:space="preserve">A cross-sectional area survey was made in Kabarole district, Fort portal and adjacent villages of Mpanga, </w:t>
      </w:r>
      <w:proofErr w:type="spellStart"/>
      <w:r w:rsidRPr="00EE70FB">
        <w:rPr>
          <w:rFonts w:ascii="Times New Roman" w:hAnsi="Times New Roman" w:cs="Times New Roman"/>
          <w:sz w:val="24"/>
          <w:szCs w:val="24"/>
        </w:rPr>
        <w:t>Rwengoma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Mugoma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Mugusu</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Kasusu</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Kagote</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Kyanbukonkoni</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Nyakasura</w:t>
      </w:r>
      <w:proofErr w:type="spellEnd"/>
      <w:r w:rsidRPr="00EE70FB">
        <w:rPr>
          <w:rFonts w:ascii="Times New Roman" w:hAnsi="Times New Roman" w:cs="Times New Roman"/>
          <w:sz w:val="24"/>
          <w:szCs w:val="24"/>
        </w:rPr>
        <w:t>. We interviewed traditional healers, herbalists and old folks using semi structured questionnaires,</w:t>
      </w:r>
      <w:sdt>
        <w:sdtPr>
          <w:rPr>
            <w:rFonts w:ascii="Times New Roman" w:hAnsi="Times New Roman" w:cs="Times New Roman"/>
            <w:sz w:val="24"/>
            <w:szCs w:val="24"/>
          </w:rPr>
          <w:id w:val="-199084746"/>
          <w:citation/>
        </w:sdt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CITATION Mar95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 xml:space="preserve"> (Martin GJ., 1995</w:t>
          </w:r>
          <w:r w:rsidRPr="00426C6C">
            <w:rPr>
              <w:rFonts w:ascii="Times New Roman" w:hAnsi="Times New Roman" w:cs="Times New Roman"/>
              <w:noProof/>
              <w:sz w:val="24"/>
              <w:szCs w:val="24"/>
              <w:highlight w:val="yellow"/>
            </w:rPr>
            <w:t>.</w:t>
          </w:r>
          <w:r w:rsidRPr="00EE70FB">
            <w:rPr>
              <w:rFonts w:ascii="Times New Roman" w:hAnsi="Times New Roman" w:cs="Times New Roman"/>
              <w:noProof/>
              <w:sz w:val="24"/>
              <w:szCs w:val="24"/>
            </w:rPr>
            <w:t>)</w:t>
          </w:r>
          <w:r w:rsidR="000A3E81" w:rsidRPr="00EE70FB">
            <w:rPr>
              <w:rFonts w:ascii="Times New Roman" w:hAnsi="Times New Roman" w:cs="Times New Roman"/>
              <w:sz w:val="24"/>
              <w:szCs w:val="24"/>
            </w:rPr>
            <w:fldChar w:fldCharType="end"/>
          </w:r>
        </w:sdtContent>
      </w:sdt>
      <w:r w:rsidRPr="00EE70FB">
        <w:rPr>
          <w:rFonts w:ascii="Times New Roman" w:hAnsi="Times New Roman" w:cs="Times New Roman"/>
          <w:sz w:val="24"/>
          <w:szCs w:val="24"/>
        </w:rPr>
        <w:t xml:space="preserve"> oral recording devices, physical assessments through sight, touch and smell of the local medicinal plants. Most of the individuals we interviewed lacked gardens of these medicinal plants and thus they usually, collected them from the forests, shrubs and made decoctions, powder and pellets of various medicinal plant extracts.  </w:t>
      </w:r>
    </w:p>
    <w:p w14:paraId="46CB4D74" w14:textId="6A2FE4F0" w:rsidR="00C416CF" w:rsidRPr="00EE70FB" w:rsidRDefault="00C416CF" w:rsidP="007079AC">
      <w:pPr>
        <w:jc w:val="both"/>
        <w:rPr>
          <w:rFonts w:ascii="Times New Roman" w:hAnsi="Times New Roman" w:cs="Times New Roman"/>
          <w:sz w:val="24"/>
          <w:szCs w:val="24"/>
        </w:rPr>
      </w:pPr>
      <w:r w:rsidRPr="00EE70FB">
        <w:rPr>
          <w:rFonts w:ascii="Times New Roman" w:hAnsi="Times New Roman" w:cs="Times New Roman"/>
          <w:sz w:val="24"/>
          <w:szCs w:val="24"/>
        </w:rPr>
        <w:t xml:space="preserve">Data was collected from a total of </w:t>
      </w:r>
      <w:r w:rsidRPr="00EE70FB">
        <w:rPr>
          <w:rFonts w:ascii="Times New Roman" w:hAnsi="Times New Roman" w:cs="Times New Roman"/>
          <w:b/>
          <w:bCs/>
          <w:sz w:val="24"/>
          <w:szCs w:val="24"/>
        </w:rPr>
        <w:t>18</w:t>
      </w:r>
      <w:r w:rsidRPr="00EE70FB">
        <w:rPr>
          <w:rFonts w:ascii="Times New Roman" w:hAnsi="Times New Roman" w:cs="Times New Roman"/>
          <w:sz w:val="24"/>
          <w:szCs w:val="24"/>
        </w:rPr>
        <w:t xml:space="preserve"> individuals in various villages who had prior knowledge about the daily and most common medicinal plants in these areas. Mpanga (</w:t>
      </w:r>
      <w:r w:rsidRPr="00EE70FB">
        <w:rPr>
          <w:rFonts w:ascii="Times New Roman" w:hAnsi="Times New Roman" w:cs="Times New Roman"/>
          <w:b/>
          <w:bCs/>
          <w:sz w:val="24"/>
          <w:szCs w:val="24"/>
        </w:rPr>
        <w:t>3</w:t>
      </w:r>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Mugusu</w:t>
      </w:r>
      <w:proofErr w:type="spellEnd"/>
      <w:r w:rsidRPr="00EE70FB">
        <w:rPr>
          <w:rFonts w:ascii="Times New Roman" w:hAnsi="Times New Roman" w:cs="Times New Roman"/>
          <w:sz w:val="24"/>
          <w:szCs w:val="24"/>
        </w:rPr>
        <w:t xml:space="preserve"> (</w:t>
      </w:r>
      <w:r w:rsidRPr="00EE70FB">
        <w:rPr>
          <w:rFonts w:ascii="Times New Roman" w:hAnsi="Times New Roman" w:cs="Times New Roman"/>
          <w:b/>
          <w:bCs/>
          <w:sz w:val="24"/>
          <w:szCs w:val="24"/>
        </w:rPr>
        <w:t>1</w:t>
      </w:r>
      <w:r w:rsidRPr="00EE70FB">
        <w:rPr>
          <w:rFonts w:ascii="Times New Roman" w:hAnsi="Times New Roman" w:cs="Times New Roman"/>
          <w:sz w:val="24"/>
          <w:szCs w:val="24"/>
        </w:rPr>
        <w:t xml:space="preserve">), </w:t>
      </w:r>
      <w:proofErr w:type="spellStart"/>
      <w:r w:rsidR="00426C6C" w:rsidRPr="00426C6C">
        <w:rPr>
          <w:rFonts w:ascii="Times New Roman" w:hAnsi="Times New Roman" w:cs="Times New Roman"/>
          <w:sz w:val="24"/>
          <w:szCs w:val="24"/>
          <w:highlight w:val="yellow"/>
        </w:rPr>
        <w:t>K</w:t>
      </w:r>
      <w:r w:rsidRPr="00EE70FB">
        <w:rPr>
          <w:rFonts w:ascii="Times New Roman" w:hAnsi="Times New Roman" w:cs="Times New Roman"/>
          <w:sz w:val="24"/>
          <w:szCs w:val="24"/>
        </w:rPr>
        <w:t>yanbukonkoni</w:t>
      </w:r>
      <w:proofErr w:type="spellEnd"/>
      <w:r w:rsidRPr="00EE70FB">
        <w:rPr>
          <w:rFonts w:ascii="Times New Roman" w:hAnsi="Times New Roman" w:cs="Times New Roman"/>
          <w:sz w:val="24"/>
          <w:szCs w:val="24"/>
        </w:rPr>
        <w:t xml:space="preserve"> (</w:t>
      </w:r>
      <w:r w:rsidRPr="00EE70FB">
        <w:rPr>
          <w:rFonts w:ascii="Times New Roman" w:hAnsi="Times New Roman" w:cs="Times New Roman"/>
          <w:b/>
          <w:bCs/>
          <w:sz w:val="24"/>
          <w:szCs w:val="24"/>
        </w:rPr>
        <w:t>2</w:t>
      </w:r>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Kagote</w:t>
      </w:r>
      <w:proofErr w:type="spellEnd"/>
      <w:r w:rsidRPr="00EE70FB">
        <w:rPr>
          <w:rFonts w:ascii="Times New Roman" w:hAnsi="Times New Roman" w:cs="Times New Roman"/>
          <w:b/>
          <w:bCs/>
          <w:sz w:val="24"/>
          <w:szCs w:val="24"/>
        </w:rPr>
        <w:t xml:space="preserve"> (1</w:t>
      </w:r>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Nyakasura</w:t>
      </w:r>
      <w:proofErr w:type="spellEnd"/>
      <w:r w:rsidRPr="00EE70FB">
        <w:rPr>
          <w:rFonts w:ascii="Times New Roman" w:hAnsi="Times New Roman" w:cs="Times New Roman"/>
          <w:sz w:val="24"/>
          <w:szCs w:val="24"/>
        </w:rPr>
        <w:t xml:space="preserve"> (</w:t>
      </w:r>
      <w:r w:rsidRPr="00EE70FB">
        <w:rPr>
          <w:rFonts w:ascii="Times New Roman" w:hAnsi="Times New Roman" w:cs="Times New Roman"/>
          <w:b/>
          <w:bCs/>
          <w:sz w:val="24"/>
          <w:szCs w:val="24"/>
        </w:rPr>
        <w:t>4</w:t>
      </w:r>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Mugoma</w:t>
      </w:r>
      <w:proofErr w:type="spellEnd"/>
      <w:r w:rsidRPr="00EE70FB">
        <w:rPr>
          <w:rFonts w:ascii="Times New Roman" w:hAnsi="Times New Roman" w:cs="Times New Roman"/>
          <w:sz w:val="24"/>
          <w:szCs w:val="24"/>
        </w:rPr>
        <w:t xml:space="preserve"> (</w:t>
      </w:r>
      <w:r w:rsidRPr="00EE70FB">
        <w:rPr>
          <w:rFonts w:ascii="Times New Roman" w:hAnsi="Times New Roman" w:cs="Times New Roman"/>
          <w:b/>
          <w:bCs/>
          <w:sz w:val="24"/>
          <w:szCs w:val="24"/>
        </w:rPr>
        <w:t>2</w:t>
      </w:r>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Rwengoma</w:t>
      </w:r>
      <w:proofErr w:type="spellEnd"/>
      <w:r w:rsidRPr="00EE70FB">
        <w:rPr>
          <w:rFonts w:ascii="Times New Roman" w:hAnsi="Times New Roman" w:cs="Times New Roman"/>
          <w:sz w:val="24"/>
          <w:szCs w:val="24"/>
        </w:rPr>
        <w:t xml:space="preserve"> (4), </w:t>
      </w:r>
      <w:proofErr w:type="spellStart"/>
      <w:r w:rsidRPr="00EE70FB">
        <w:rPr>
          <w:rFonts w:ascii="Times New Roman" w:hAnsi="Times New Roman" w:cs="Times New Roman"/>
          <w:sz w:val="24"/>
          <w:szCs w:val="24"/>
        </w:rPr>
        <w:t>Kasusu</w:t>
      </w:r>
      <w:proofErr w:type="spellEnd"/>
      <w:r w:rsidRPr="00EE70FB">
        <w:rPr>
          <w:rFonts w:ascii="Times New Roman" w:hAnsi="Times New Roman" w:cs="Times New Roman"/>
          <w:sz w:val="24"/>
          <w:szCs w:val="24"/>
        </w:rPr>
        <w:t xml:space="preserve"> (</w:t>
      </w:r>
      <w:r w:rsidRPr="00EE70FB">
        <w:rPr>
          <w:rFonts w:ascii="Times New Roman" w:hAnsi="Times New Roman" w:cs="Times New Roman"/>
          <w:b/>
          <w:bCs/>
          <w:sz w:val="24"/>
          <w:szCs w:val="24"/>
        </w:rPr>
        <w:t>1</w:t>
      </w:r>
      <w:r w:rsidRPr="00EE70FB">
        <w:rPr>
          <w:rFonts w:ascii="Times New Roman" w:hAnsi="Times New Roman" w:cs="Times New Roman"/>
          <w:sz w:val="24"/>
          <w:szCs w:val="24"/>
        </w:rPr>
        <w:t xml:space="preserve">). Most of the data was collected from the consent of </w:t>
      </w:r>
      <w:proofErr w:type="gramStart"/>
      <w:r w:rsidRPr="00EE70FB">
        <w:rPr>
          <w:rFonts w:ascii="Times New Roman" w:hAnsi="Times New Roman" w:cs="Times New Roman"/>
          <w:sz w:val="24"/>
          <w:szCs w:val="24"/>
        </w:rPr>
        <w:t>each individual</w:t>
      </w:r>
      <w:proofErr w:type="gramEnd"/>
      <w:r w:rsidRPr="00EE70FB">
        <w:rPr>
          <w:rFonts w:ascii="Times New Roman" w:hAnsi="Times New Roman" w:cs="Times New Roman"/>
          <w:sz w:val="24"/>
          <w:szCs w:val="24"/>
        </w:rPr>
        <w:t xml:space="preserve"> through oral interviews and semi structured</w:t>
      </w:r>
      <w:r w:rsidR="007079AC" w:rsidRPr="00EE70FB">
        <w:rPr>
          <w:rFonts w:ascii="Times New Roman" w:hAnsi="Times New Roman" w:cs="Times New Roman"/>
          <w:sz w:val="24"/>
          <w:szCs w:val="24"/>
        </w:rPr>
        <w:t xml:space="preserve"> </w:t>
      </w:r>
      <w:r w:rsidRPr="00EE70FB">
        <w:rPr>
          <w:rFonts w:ascii="Times New Roman" w:hAnsi="Times New Roman" w:cs="Times New Roman"/>
          <w:sz w:val="24"/>
          <w:szCs w:val="24"/>
        </w:rPr>
        <w:t xml:space="preserve">questionnaires and of the </w:t>
      </w:r>
      <w:r w:rsidRPr="00EE70FB">
        <w:rPr>
          <w:rFonts w:ascii="Times New Roman" w:hAnsi="Times New Roman" w:cs="Times New Roman"/>
          <w:b/>
          <w:bCs/>
          <w:sz w:val="24"/>
          <w:szCs w:val="24"/>
        </w:rPr>
        <w:t>18</w:t>
      </w:r>
      <w:r w:rsidRPr="00EE70FB">
        <w:rPr>
          <w:rFonts w:ascii="Times New Roman" w:hAnsi="Times New Roman" w:cs="Times New Roman"/>
          <w:sz w:val="24"/>
          <w:szCs w:val="24"/>
        </w:rPr>
        <w:t xml:space="preserve"> informants </w:t>
      </w:r>
      <w:r w:rsidRPr="00EE70FB">
        <w:rPr>
          <w:rFonts w:ascii="Times New Roman" w:hAnsi="Times New Roman" w:cs="Times New Roman"/>
          <w:b/>
          <w:bCs/>
          <w:sz w:val="24"/>
          <w:szCs w:val="24"/>
        </w:rPr>
        <w:t>12</w:t>
      </w:r>
      <w:r w:rsidRPr="00EE70FB">
        <w:rPr>
          <w:rFonts w:ascii="Times New Roman" w:hAnsi="Times New Roman" w:cs="Times New Roman"/>
          <w:sz w:val="24"/>
          <w:szCs w:val="24"/>
        </w:rPr>
        <w:t xml:space="preserve"> were male and 6 females due to the traditional beliefs in these villages that allows more of males to participate in preparation of herbal medicines</w:t>
      </w:r>
      <w:r w:rsidR="007079AC" w:rsidRPr="00EE70FB">
        <w:rPr>
          <w:rFonts w:ascii="Times New Roman" w:hAnsi="Times New Roman" w:cs="Times New Roman"/>
          <w:sz w:val="24"/>
          <w:szCs w:val="24"/>
        </w:rPr>
        <w:t xml:space="preserve"> </w:t>
      </w:r>
      <w:r w:rsidR="007079AC" w:rsidRPr="00426C6C">
        <w:rPr>
          <w:rFonts w:ascii="Times New Roman" w:hAnsi="Times New Roman" w:cs="Times New Roman"/>
          <w:sz w:val="24"/>
          <w:szCs w:val="24"/>
          <w:highlight w:val="yellow"/>
        </w:rPr>
        <w:t>(</w:t>
      </w:r>
      <w:r w:rsidR="007079AC" w:rsidRPr="00426C6C">
        <w:rPr>
          <w:rFonts w:ascii="Times New Roman" w:hAnsi="Times New Roman" w:cs="Times New Roman"/>
          <w:noProof/>
          <w:sz w:val="24"/>
          <w:szCs w:val="24"/>
          <w:highlight w:val="yellow"/>
        </w:rPr>
        <w:t>(</w:t>
      </w:r>
      <w:r w:rsidR="007079AC" w:rsidRPr="00EE70FB">
        <w:rPr>
          <w:rFonts w:ascii="Times New Roman" w:hAnsi="Times New Roman" w:cs="Times New Roman"/>
          <w:noProof/>
          <w:sz w:val="24"/>
          <w:szCs w:val="24"/>
        </w:rPr>
        <w:t>Martin GJ., 1995</w:t>
      </w:r>
      <w:r w:rsidR="007079AC" w:rsidRPr="00EE70FB">
        <w:rPr>
          <w:rFonts w:ascii="Times New Roman" w:hAnsi="Times New Roman" w:cs="Times New Roman"/>
          <w:sz w:val="24"/>
          <w:szCs w:val="24"/>
        </w:rPr>
        <w:t>)</w:t>
      </w:r>
      <w:r w:rsidRPr="00EE70FB">
        <w:rPr>
          <w:rFonts w:ascii="Times New Roman" w:hAnsi="Times New Roman" w:cs="Times New Roman"/>
          <w:sz w:val="24"/>
          <w:szCs w:val="24"/>
        </w:rPr>
        <w:t>.</w:t>
      </w:r>
    </w:p>
    <w:p w14:paraId="00672759" w14:textId="77777777" w:rsidR="00C416CF" w:rsidRPr="00EE70FB" w:rsidRDefault="00C416CF" w:rsidP="007079AC">
      <w:pPr>
        <w:jc w:val="both"/>
        <w:rPr>
          <w:rFonts w:ascii="Times New Roman" w:hAnsi="Times New Roman" w:cs="Times New Roman"/>
          <w:sz w:val="24"/>
          <w:szCs w:val="24"/>
        </w:rPr>
      </w:pPr>
      <w:r w:rsidRPr="00EE70FB">
        <w:rPr>
          <w:rFonts w:ascii="Times New Roman" w:hAnsi="Times New Roman" w:cs="Times New Roman"/>
          <w:sz w:val="24"/>
          <w:szCs w:val="24"/>
        </w:rPr>
        <w:t xml:space="preserve">Local names of medicinal plants were used during the interviews due to the language of the indigenous </w:t>
      </w:r>
      <w:proofErr w:type="spellStart"/>
      <w:r w:rsidRPr="00EE70FB">
        <w:rPr>
          <w:rFonts w:ascii="Times New Roman" w:hAnsi="Times New Roman" w:cs="Times New Roman"/>
          <w:sz w:val="24"/>
          <w:szCs w:val="24"/>
        </w:rPr>
        <w:t>Batooro</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Bakonjo</w:t>
      </w:r>
      <w:proofErr w:type="spellEnd"/>
      <w:r w:rsidRPr="00EE70FB">
        <w:rPr>
          <w:rFonts w:ascii="Times New Roman" w:hAnsi="Times New Roman" w:cs="Times New Roman"/>
          <w:sz w:val="24"/>
          <w:szCs w:val="24"/>
        </w:rPr>
        <w:t xml:space="preserve">, and </w:t>
      </w:r>
      <w:proofErr w:type="spellStart"/>
      <w:r w:rsidRPr="00EE70FB">
        <w:rPr>
          <w:rFonts w:ascii="Times New Roman" w:hAnsi="Times New Roman" w:cs="Times New Roman"/>
          <w:sz w:val="24"/>
          <w:szCs w:val="24"/>
        </w:rPr>
        <w:t>Banyoro</w:t>
      </w:r>
      <w:proofErr w:type="spellEnd"/>
      <w:r w:rsidRPr="00EE70FB">
        <w:rPr>
          <w:rFonts w:ascii="Times New Roman" w:hAnsi="Times New Roman" w:cs="Times New Roman"/>
          <w:sz w:val="24"/>
          <w:szCs w:val="24"/>
        </w:rPr>
        <w:t xml:space="preserve"> living in Kabarole and adjacent villages under survey.</w:t>
      </w:r>
    </w:p>
    <w:p w14:paraId="105D2A65" w14:textId="77777777" w:rsidR="00C416CF" w:rsidRPr="00EE70FB" w:rsidRDefault="00C416CF" w:rsidP="007079AC">
      <w:pPr>
        <w:jc w:val="both"/>
        <w:rPr>
          <w:rFonts w:ascii="Times New Roman" w:hAnsi="Times New Roman" w:cs="Times New Roman"/>
          <w:sz w:val="24"/>
          <w:szCs w:val="24"/>
        </w:rPr>
      </w:pPr>
      <w:r w:rsidRPr="00EE70FB">
        <w:rPr>
          <w:rFonts w:ascii="Times New Roman" w:hAnsi="Times New Roman" w:cs="Times New Roman"/>
          <w:sz w:val="24"/>
          <w:szCs w:val="24"/>
        </w:rPr>
        <w:t xml:space="preserve">Most of our medicinal plants were through information sourced from key informants that’s homesteads and individuals, herbalists with first hand medicinal plant knowledge provided vital medicinal plants and what they used to treat, their local names, methods of preparation, plant parts mostly used, methods of administration. The collected medicinal plants were identified and used the internet to get the botanical names such as used the international name index </w:t>
      </w:r>
      <w:hyperlink r:id="rId8" w:history="1">
        <w:r w:rsidRPr="00EE70FB">
          <w:rPr>
            <w:rStyle w:val="Hipervnculo"/>
            <w:rFonts w:ascii="Times New Roman" w:hAnsi="Times New Roman" w:cs="Times New Roman"/>
            <w:sz w:val="24"/>
            <w:szCs w:val="24"/>
          </w:rPr>
          <w:t>www.ipni_org</w:t>
        </w:r>
      </w:hyperlink>
      <w:r w:rsidRPr="00EE70FB">
        <w:rPr>
          <w:rFonts w:ascii="Times New Roman" w:hAnsi="Times New Roman" w:cs="Times New Roman"/>
          <w:sz w:val="24"/>
          <w:szCs w:val="24"/>
        </w:rPr>
        <w:t xml:space="preserve"> ,and the Royal Botanic Garden Kew </w:t>
      </w:r>
      <w:hyperlink r:id="rId9" w:history="1">
        <w:r w:rsidRPr="00EE70FB">
          <w:rPr>
            <w:rStyle w:val="Hipervnculo"/>
            <w:rFonts w:ascii="Times New Roman" w:hAnsi="Times New Roman" w:cs="Times New Roman"/>
            <w:sz w:val="24"/>
            <w:szCs w:val="24"/>
          </w:rPr>
          <w:t>www.theplantlist_org</w:t>
        </w:r>
      </w:hyperlink>
      <w:r w:rsidRPr="00EE70FB">
        <w:rPr>
          <w:rFonts w:ascii="Times New Roman" w:hAnsi="Times New Roman" w:cs="Times New Roman"/>
          <w:sz w:val="24"/>
          <w:szCs w:val="24"/>
        </w:rPr>
        <w:t xml:space="preserve"> .</w:t>
      </w:r>
    </w:p>
    <w:p w14:paraId="61302CD9" w14:textId="77777777" w:rsidR="00C416CF" w:rsidRPr="00EE70FB" w:rsidRDefault="00C416CF" w:rsidP="007079AC">
      <w:pPr>
        <w:jc w:val="both"/>
        <w:rPr>
          <w:rFonts w:ascii="Times New Roman" w:hAnsi="Times New Roman" w:cs="Times New Roman"/>
          <w:sz w:val="24"/>
          <w:szCs w:val="24"/>
        </w:rPr>
      </w:pPr>
      <w:r w:rsidRPr="00EE70FB">
        <w:rPr>
          <w:rFonts w:ascii="Times New Roman" w:hAnsi="Times New Roman" w:cs="Times New Roman"/>
          <w:sz w:val="24"/>
          <w:szCs w:val="24"/>
        </w:rPr>
        <w:t>Data analysis was by visual and scientific guide thus the ethnomedicinal analysis was by using frequency of citation (</w:t>
      </w:r>
      <w:r w:rsidRPr="00426C6C">
        <w:rPr>
          <w:rFonts w:ascii="Times New Roman" w:hAnsi="Times New Roman" w:cs="Times New Roman"/>
          <w:color w:val="FF0000"/>
          <w:sz w:val="24"/>
          <w:szCs w:val="24"/>
        </w:rPr>
        <w:t>Hosseini et al.,</w:t>
      </w:r>
      <w:r w:rsidR="007079AC" w:rsidRPr="00426C6C">
        <w:rPr>
          <w:rFonts w:ascii="Times New Roman" w:hAnsi="Times New Roman" w:cs="Times New Roman"/>
          <w:color w:val="FF0000"/>
          <w:sz w:val="24"/>
          <w:szCs w:val="24"/>
        </w:rPr>
        <w:t xml:space="preserve"> 2021</w:t>
      </w:r>
      <w:r w:rsidR="007079AC" w:rsidRPr="00EE70FB">
        <w:rPr>
          <w:rFonts w:ascii="Times New Roman" w:hAnsi="Times New Roman" w:cs="Times New Roman"/>
          <w:sz w:val="24"/>
          <w:szCs w:val="24"/>
        </w:rPr>
        <w:t xml:space="preserve">), </w:t>
      </w:r>
      <w:sdt>
        <w:sdtPr>
          <w:rPr>
            <w:rFonts w:ascii="Times New Roman" w:hAnsi="Times New Roman" w:cs="Times New Roman"/>
            <w:sz w:val="24"/>
            <w:szCs w:val="24"/>
          </w:rPr>
          <w:id w:val="1145393602"/>
          <w:citation/>
        </w:sdtPr>
        <w:sdtContent>
          <w:r w:rsidR="000A3E81" w:rsidRPr="00EE70FB">
            <w:rPr>
              <w:rFonts w:ascii="Times New Roman" w:hAnsi="Times New Roman" w:cs="Times New Roman"/>
              <w:sz w:val="24"/>
              <w:szCs w:val="24"/>
            </w:rPr>
            <w:fldChar w:fldCharType="begin"/>
          </w:r>
          <w:r w:rsidR="007079AC" w:rsidRPr="00EE70FB">
            <w:rPr>
              <w:rFonts w:ascii="Times New Roman" w:hAnsi="Times New Roman" w:cs="Times New Roman"/>
              <w:sz w:val="24"/>
              <w:szCs w:val="24"/>
            </w:rPr>
            <w:instrText xml:space="preserve"> CITATION mwa19 \l 2057 </w:instrText>
          </w:r>
          <w:r w:rsidR="000A3E81" w:rsidRPr="00EE70FB">
            <w:rPr>
              <w:rFonts w:ascii="Times New Roman" w:hAnsi="Times New Roman" w:cs="Times New Roman"/>
              <w:sz w:val="24"/>
              <w:szCs w:val="24"/>
            </w:rPr>
            <w:fldChar w:fldCharType="separate"/>
          </w:r>
          <w:r w:rsidR="007079AC" w:rsidRPr="00EE70FB">
            <w:rPr>
              <w:rFonts w:ascii="Times New Roman" w:hAnsi="Times New Roman" w:cs="Times New Roman"/>
              <w:noProof/>
              <w:sz w:val="24"/>
              <w:szCs w:val="24"/>
            </w:rPr>
            <w:t>(</w:t>
          </w:r>
          <w:r w:rsidR="007079AC" w:rsidRPr="00426C6C">
            <w:rPr>
              <w:rFonts w:ascii="Times New Roman" w:hAnsi="Times New Roman" w:cs="Times New Roman"/>
              <w:noProof/>
              <w:color w:val="FF0000"/>
              <w:sz w:val="24"/>
              <w:szCs w:val="24"/>
            </w:rPr>
            <w:t>mwaka, 2019</w:t>
          </w:r>
          <w:r w:rsidR="007079AC" w:rsidRPr="00EE70FB">
            <w:rPr>
              <w:rFonts w:ascii="Times New Roman" w:hAnsi="Times New Roman" w:cs="Times New Roman"/>
              <w:noProof/>
              <w:sz w:val="24"/>
              <w:szCs w:val="24"/>
            </w:rPr>
            <w:t>)</w:t>
          </w:r>
          <w:r w:rsidR="000A3E81" w:rsidRPr="00EE70FB">
            <w:rPr>
              <w:rFonts w:ascii="Times New Roman" w:hAnsi="Times New Roman" w:cs="Times New Roman"/>
              <w:sz w:val="24"/>
              <w:szCs w:val="24"/>
            </w:rPr>
            <w:fldChar w:fldCharType="end"/>
          </w:r>
        </w:sdtContent>
      </w:sdt>
      <w:r w:rsidR="007079AC" w:rsidRPr="00EE70FB">
        <w:rPr>
          <w:rFonts w:ascii="Times New Roman" w:hAnsi="Times New Roman" w:cs="Times New Roman"/>
          <w:sz w:val="24"/>
          <w:szCs w:val="24"/>
        </w:rPr>
        <w:t xml:space="preserve"> [ </w:t>
      </w:r>
      <w:r w:rsidR="007079AC" w:rsidRPr="00426C6C">
        <w:rPr>
          <w:rFonts w:ascii="Times New Roman" w:hAnsi="Times New Roman" w:cs="Times New Roman"/>
          <w:color w:val="FF0000"/>
          <w:sz w:val="24"/>
          <w:szCs w:val="24"/>
        </w:rPr>
        <w:t>Umba Tolo et al., 2023)</w:t>
      </w:r>
      <w:r w:rsidR="007079AC" w:rsidRPr="00EE70FB">
        <w:rPr>
          <w:rFonts w:ascii="Times New Roman" w:hAnsi="Times New Roman" w:cs="Times New Roman"/>
          <w:sz w:val="24"/>
          <w:szCs w:val="24"/>
        </w:rPr>
        <w:t>].</w:t>
      </w:r>
    </w:p>
    <w:p w14:paraId="103565F8" w14:textId="77777777" w:rsidR="001F1E00" w:rsidRPr="00EE70FB" w:rsidRDefault="001F1E00" w:rsidP="001F1E00">
      <w:pPr>
        <w:rPr>
          <w:rFonts w:ascii="Times New Roman" w:hAnsi="Times New Roman" w:cs="Times New Roman"/>
          <w:b/>
          <w:bCs/>
          <w:sz w:val="24"/>
          <w:szCs w:val="24"/>
        </w:rPr>
      </w:pPr>
      <w:r w:rsidRPr="00EE70FB">
        <w:rPr>
          <w:rFonts w:ascii="Times New Roman" w:hAnsi="Times New Roman" w:cs="Times New Roman"/>
          <w:b/>
          <w:bCs/>
          <w:sz w:val="24"/>
          <w:szCs w:val="24"/>
        </w:rPr>
        <w:t>RESULTS.</w:t>
      </w:r>
    </w:p>
    <w:p w14:paraId="6B959EAD" w14:textId="072A7C30" w:rsidR="001F1E00" w:rsidRPr="00EE70FB" w:rsidRDefault="001F1E00" w:rsidP="001F1E00">
      <w:pPr>
        <w:jc w:val="both"/>
        <w:rPr>
          <w:rFonts w:ascii="Times New Roman" w:hAnsi="Times New Roman" w:cs="Times New Roman"/>
          <w:sz w:val="24"/>
          <w:szCs w:val="24"/>
        </w:rPr>
      </w:pPr>
      <w:r w:rsidRPr="00EE70FB">
        <w:rPr>
          <w:rFonts w:ascii="Times New Roman" w:hAnsi="Times New Roman" w:cs="Times New Roman"/>
          <w:sz w:val="24"/>
          <w:szCs w:val="24"/>
        </w:rPr>
        <w:t xml:space="preserve">A total of 106 plant species in 61 families and 152 genera were reported in the treatment of various health conditions. Family Fabaceae was dominant representing of the plant species documented. </w:t>
      </w:r>
      <w:r w:rsidRPr="00426C6C">
        <w:rPr>
          <w:rFonts w:ascii="Times New Roman" w:hAnsi="Times New Roman" w:cs="Times New Roman"/>
          <w:i/>
          <w:iCs/>
          <w:sz w:val="24"/>
          <w:szCs w:val="24"/>
          <w:highlight w:val="yellow"/>
        </w:rPr>
        <w:t>Vernonia amygdalina</w:t>
      </w:r>
      <w:r w:rsidRPr="00EE70FB">
        <w:rPr>
          <w:rFonts w:ascii="Times New Roman" w:hAnsi="Times New Roman" w:cs="Times New Roman"/>
          <w:sz w:val="24"/>
          <w:szCs w:val="24"/>
        </w:rPr>
        <w:t xml:space="preserve"> was the preferred species for treating malaria. Leaves were the most frequently used parts in preparing herbal remedies. </w:t>
      </w:r>
      <w:sdt>
        <w:sdtPr>
          <w:rPr>
            <w:rFonts w:ascii="Times New Roman" w:hAnsi="Times New Roman" w:cs="Times New Roman"/>
            <w:sz w:val="24"/>
            <w:szCs w:val="24"/>
          </w:rPr>
          <w:id w:val="2029512385"/>
          <w:citation/>
        </w:sdt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Asi14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(Asiimwe S, 2014)</w:t>
          </w:r>
          <w:r w:rsidR="000A3E81" w:rsidRPr="00EE70FB">
            <w:rPr>
              <w:rFonts w:ascii="Times New Roman" w:hAnsi="Times New Roman" w:cs="Times New Roman"/>
              <w:sz w:val="24"/>
              <w:szCs w:val="24"/>
            </w:rPr>
            <w:fldChar w:fldCharType="end"/>
          </w:r>
        </w:sdtContent>
      </w:sdt>
      <w:r w:rsidR="00D86A8D">
        <w:rPr>
          <w:rFonts w:ascii="Times New Roman" w:hAnsi="Times New Roman" w:cs="Times New Roman"/>
          <w:sz w:val="24"/>
          <w:szCs w:val="24"/>
        </w:rPr>
        <w:t xml:space="preserve"> </w:t>
      </w:r>
      <w:r w:rsidR="00D86A8D" w:rsidRPr="00D86A8D">
        <w:rPr>
          <w:rFonts w:ascii="Times New Roman" w:hAnsi="Times New Roman" w:cs="Times New Roman"/>
          <w:sz w:val="24"/>
          <w:szCs w:val="24"/>
          <w:highlight w:val="yellow"/>
        </w:rPr>
        <w:t>(</w:t>
      </w:r>
      <w:r w:rsidR="00D86A8D" w:rsidRPr="00D86A8D">
        <w:rPr>
          <w:rFonts w:ascii="Times New Roman" w:hAnsi="Times New Roman" w:cs="Times New Roman"/>
          <w:sz w:val="24"/>
          <w:szCs w:val="24"/>
          <w:highlight w:val="yellow"/>
        </w:rPr>
        <w:t xml:space="preserve">Degu </w:t>
      </w:r>
      <w:r w:rsidR="00D86A8D" w:rsidRPr="00D86A8D">
        <w:rPr>
          <w:rFonts w:ascii="Times New Roman" w:hAnsi="Times New Roman" w:cs="Times New Roman"/>
          <w:sz w:val="24"/>
          <w:szCs w:val="24"/>
          <w:highlight w:val="yellow"/>
        </w:rPr>
        <w:t>et al. 2024)</w:t>
      </w:r>
      <w:r w:rsidR="00D86A8D">
        <w:rPr>
          <w:rFonts w:ascii="Times New Roman" w:hAnsi="Times New Roman" w:cs="Times New Roman"/>
          <w:sz w:val="24"/>
          <w:szCs w:val="24"/>
        </w:rPr>
        <w:t xml:space="preserve"> </w:t>
      </w:r>
      <w:r w:rsidRPr="00EE70FB">
        <w:rPr>
          <w:rFonts w:ascii="Times New Roman" w:hAnsi="Times New Roman" w:cs="Times New Roman"/>
          <w:sz w:val="24"/>
          <w:szCs w:val="24"/>
        </w:rPr>
        <w:t xml:space="preserve">Decoctions and oral route of administration were commonly used method of herbal medicine preparation and administration respectively. </w:t>
      </w:r>
      <w:sdt>
        <w:sdtPr>
          <w:rPr>
            <w:rFonts w:ascii="Times New Roman" w:hAnsi="Times New Roman" w:cs="Times New Roman"/>
            <w:sz w:val="24"/>
            <w:szCs w:val="24"/>
          </w:rPr>
          <w:id w:val="1649170164"/>
          <w:citation/>
        </w:sdt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Mun06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(Munthu C, 2006)</w:t>
          </w:r>
          <w:r w:rsidR="000A3E81" w:rsidRPr="00EE70FB">
            <w:rPr>
              <w:rFonts w:ascii="Times New Roman" w:hAnsi="Times New Roman" w:cs="Times New Roman"/>
              <w:sz w:val="24"/>
              <w:szCs w:val="24"/>
            </w:rPr>
            <w:fldChar w:fldCharType="end"/>
          </w:r>
        </w:sdtContent>
      </w:sdt>
      <w:r w:rsidRPr="00EE70FB">
        <w:rPr>
          <w:rFonts w:ascii="Times New Roman" w:hAnsi="Times New Roman" w:cs="Times New Roman"/>
          <w:sz w:val="24"/>
          <w:szCs w:val="24"/>
        </w:rPr>
        <w:t xml:space="preserve"> Fifty-eight health conditions grouped in 25 categories were treated using medicinal plants. Informant consensus agreement was highest for blood system disorders that included anaemia, hypertension and blood cleansing indicating homogeneity of informant’s knowledge about remedies used. </w:t>
      </w:r>
      <w:r w:rsidRPr="00426C6C">
        <w:rPr>
          <w:rFonts w:ascii="Times New Roman" w:hAnsi="Times New Roman" w:cs="Times New Roman"/>
          <w:i/>
          <w:iCs/>
          <w:sz w:val="24"/>
          <w:szCs w:val="24"/>
          <w:highlight w:val="yellow"/>
        </w:rPr>
        <w:t>Vernonia amygdalina</w:t>
      </w:r>
      <w:r w:rsidRPr="00EE70FB">
        <w:rPr>
          <w:rFonts w:ascii="Times New Roman" w:hAnsi="Times New Roman" w:cs="Times New Roman"/>
          <w:sz w:val="24"/>
          <w:szCs w:val="24"/>
        </w:rPr>
        <w:t xml:space="preserve"> and </w:t>
      </w:r>
      <w:r w:rsidRPr="00426C6C">
        <w:rPr>
          <w:rFonts w:ascii="Times New Roman" w:hAnsi="Times New Roman" w:cs="Times New Roman"/>
          <w:i/>
          <w:iCs/>
          <w:sz w:val="24"/>
          <w:szCs w:val="24"/>
          <w:highlight w:val="yellow"/>
        </w:rPr>
        <w:t xml:space="preserve">Erythrina </w:t>
      </w:r>
      <w:proofErr w:type="spellStart"/>
      <w:r w:rsidRPr="00426C6C">
        <w:rPr>
          <w:rFonts w:ascii="Times New Roman" w:hAnsi="Times New Roman" w:cs="Times New Roman"/>
          <w:i/>
          <w:iCs/>
          <w:sz w:val="24"/>
          <w:szCs w:val="24"/>
          <w:highlight w:val="yellow"/>
        </w:rPr>
        <w:t>abyssinica</w:t>
      </w:r>
      <w:proofErr w:type="spellEnd"/>
      <w:r w:rsidRPr="00EE70FB">
        <w:rPr>
          <w:rFonts w:ascii="Times New Roman" w:hAnsi="Times New Roman" w:cs="Times New Roman"/>
          <w:sz w:val="24"/>
          <w:szCs w:val="24"/>
        </w:rPr>
        <w:t xml:space="preserve"> had fidelity level for treatment of malaria and vomiting respectively.</w:t>
      </w:r>
      <w:sdt>
        <w:sdtPr>
          <w:rPr>
            <w:rFonts w:ascii="Times New Roman" w:hAnsi="Times New Roman" w:cs="Times New Roman"/>
            <w:sz w:val="24"/>
            <w:szCs w:val="24"/>
          </w:rPr>
          <w:id w:val="-1334987276"/>
          <w:citation/>
        </w:sdt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Kam11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 xml:space="preserve"> (Kamatenesi MK, 2011)</w:t>
          </w:r>
          <w:r w:rsidR="000A3E81" w:rsidRPr="00EE70FB">
            <w:rPr>
              <w:rFonts w:ascii="Times New Roman" w:hAnsi="Times New Roman" w:cs="Times New Roman"/>
              <w:sz w:val="24"/>
              <w:szCs w:val="24"/>
            </w:rPr>
            <w:fldChar w:fldCharType="end"/>
          </w:r>
        </w:sdtContent>
      </w:sdt>
      <w:r w:rsidRPr="00EE70FB">
        <w:rPr>
          <w:rFonts w:ascii="Times New Roman" w:hAnsi="Times New Roman" w:cs="Times New Roman"/>
          <w:sz w:val="24"/>
          <w:szCs w:val="24"/>
        </w:rPr>
        <w:t xml:space="preserve">. Boiling enables extraction of plant materials and preserves them for such a long period of time. It was noted that herbs are the </w:t>
      </w:r>
      <w:proofErr w:type="gramStart"/>
      <w:r w:rsidRPr="00EE70FB">
        <w:rPr>
          <w:rFonts w:ascii="Times New Roman" w:hAnsi="Times New Roman" w:cs="Times New Roman"/>
          <w:sz w:val="24"/>
          <w:szCs w:val="24"/>
        </w:rPr>
        <w:t>most commonly used</w:t>
      </w:r>
      <w:proofErr w:type="gramEnd"/>
      <w:r w:rsidRPr="00EE70FB">
        <w:rPr>
          <w:rFonts w:ascii="Times New Roman" w:hAnsi="Times New Roman" w:cs="Times New Roman"/>
          <w:sz w:val="24"/>
          <w:szCs w:val="24"/>
        </w:rPr>
        <w:t xml:space="preserve"> because of their pharmacological active ingredients and are readily available throughout the year than the woody plants</w:t>
      </w:r>
      <w:sdt>
        <w:sdtPr>
          <w:rPr>
            <w:rFonts w:ascii="Times New Roman" w:hAnsi="Times New Roman" w:cs="Times New Roman"/>
            <w:sz w:val="24"/>
            <w:szCs w:val="24"/>
          </w:rPr>
          <w:id w:val="-174570037"/>
          <w:citation/>
        </w:sdt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CITATION DeC11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 xml:space="preserve"> (De Caluwe E., 2011)</w:t>
          </w:r>
          <w:r w:rsidR="000A3E81" w:rsidRPr="00EE70FB">
            <w:rPr>
              <w:rFonts w:ascii="Times New Roman" w:hAnsi="Times New Roman" w:cs="Times New Roman"/>
              <w:sz w:val="24"/>
              <w:szCs w:val="24"/>
            </w:rPr>
            <w:fldChar w:fldCharType="end"/>
          </w:r>
        </w:sdtContent>
      </w:sdt>
      <w:r w:rsidRPr="00EE70FB">
        <w:rPr>
          <w:rFonts w:ascii="Times New Roman" w:hAnsi="Times New Roman" w:cs="Times New Roman"/>
          <w:sz w:val="24"/>
          <w:szCs w:val="24"/>
        </w:rPr>
        <w:t xml:space="preserve">. Shrubs were also a source of many medicinal plants [Tolo et al. (2023)] due to their resistance to environment weather changes especially being draught resistant.   </w:t>
      </w:r>
    </w:p>
    <w:p w14:paraId="65F54CE7" w14:textId="77777777" w:rsidR="001F1E00" w:rsidRDefault="001F1E00" w:rsidP="00C416CF">
      <w:pPr>
        <w:rPr>
          <w:rFonts w:ascii="Times New Roman" w:hAnsi="Times New Roman" w:cs="Times New Roman"/>
          <w:sz w:val="24"/>
          <w:szCs w:val="24"/>
        </w:rPr>
      </w:pPr>
    </w:p>
    <w:p w14:paraId="0E943614"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sz w:val="24"/>
          <w:szCs w:val="24"/>
        </w:rPr>
        <w:t>Table 1.</w:t>
      </w:r>
      <w:r w:rsidRPr="00EE70FB">
        <w:rPr>
          <w:rFonts w:ascii="Times New Roman" w:hAnsi="Times New Roman" w:cs="Times New Roman"/>
          <w:b/>
          <w:bCs/>
          <w:sz w:val="24"/>
          <w:szCs w:val="24"/>
        </w:rPr>
        <w:t xml:space="preserve"> EXAMPLES OF POPULAR MEDICINAL PLANTS IDENTIFIED IN THE FIELD (</w:t>
      </w:r>
      <w:sdt>
        <w:sdtPr>
          <w:rPr>
            <w:rFonts w:ascii="Times New Roman" w:hAnsi="Times New Roman" w:cs="Times New Roman"/>
            <w:sz w:val="24"/>
            <w:szCs w:val="24"/>
          </w:rPr>
          <w:id w:val="80264234"/>
          <w:citation/>
        </w:sdt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Bal05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(Balunas MJ, 2005)</w:t>
          </w:r>
          <w:r w:rsidR="000A3E81" w:rsidRPr="00EE70FB">
            <w:rPr>
              <w:rFonts w:ascii="Times New Roman" w:hAnsi="Times New Roman" w:cs="Times New Roman"/>
              <w:sz w:val="24"/>
              <w:szCs w:val="24"/>
            </w:rPr>
            <w:fldChar w:fldCharType="end"/>
          </w:r>
        </w:sdtContent>
      </w:sdt>
      <w:r w:rsidRPr="00EE70FB">
        <w:rPr>
          <w:rFonts w:ascii="Times New Roman" w:hAnsi="Times New Roman" w:cs="Times New Roman"/>
          <w:sz w:val="24"/>
          <w:szCs w:val="24"/>
        </w:rPr>
        <w:t>,</w:t>
      </w:r>
      <w:sdt>
        <w:sdtPr>
          <w:rPr>
            <w:rFonts w:ascii="Times New Roman" w:hAnsi="Times New Roman" w:cs="Times New Roman"/>
            <w:sz w:val="24"/>
            <w:szCs w:val="24"/>
          </w:rPr>
          <w:id w:val="1229736085"/>
          <w:citation/>
        </w:sdt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Nge15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 xml:space="preserve"> (Ngezahayo J, 2015)</w:t>
          </w:r>
          <w:r w:rsidR="000A3E81" w:rsidRPr="00EE70FB">
            <w:rPr>
              <w:rFonts w:ascii="Times New Roman" w:hAnsi="Times New Roman" w:cs="Times New Roman"/>
              <w:sz w:val="24"/>
              <w:szCs w:val="24"/>
            </w:rPr>
            <w:fldChar w:fldCharType="end"/>
          </w:r>
        </w:sdtContent>
      </w:sdt>
      <w:r w:rsidRPr="00EE70FB">
        <w:rPr>
          <w:rFonts w:ascii="Times New Roman" w:hAnsi="Times New Roman" w:cs="Times New Roman"/>
          <w:sz w:val="24"/>
          <w:szCs w:val="24"/>
        </w:rPr>
        <w:t>,</w:t>
      </w:r>
      <w:sdt>
        <w:sdtPr>
          <w:rPr>
            <w:rFonts w:ascii="Times New Roman" w:hAnsi="Times New Roman" w:cs="Times New Roman"/>
            <w:sz w:val="24"/>
            <w:szCs w:val="24"/>
          </w:rPr>
          <w:id w:val="-1529564272"/>
          <w:citation/>
        </w:sdt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Kam13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 xml:space="preserve"> (Kamagaju L, 2013)</w:t>
          </w:r>
          <w:r w:rsidR="000A3E81" w:rsidRPr="00EE70FB">
            <w:rPr>
              <w:rFonts w:ascii="Times New Roman" w:hAnsi="Times New Roman" w:cs="Times New Roman"/>
              <w:sz w:val="24"/>
              <w:szCs w:val="24"/>
            </w:rPr>
            <w:fldChar w:fldCharType="end"/>
          </w:r>
        </w:sdtContent>
      </w:sdt>
    </w:p>
    <w:tbl>
      <w:tblPr>
        <w:tblpPr w:leftFromText="141" w:rightFromText="141" w:vertAnchor="text" w:tblpY="1"/>
        <w:tblOverlap w:val="never"/>
        <w:tblW w:w="1020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7"/>
        <w:gridCol w:w="1950"/>
        <w:gridCol w:w="1134"/>
        <w:gridCol w:w="1689"/>
        <w:gridCol w:w="1395"/>
        <w:gridCol w:w="2586"/>
      </w:tblGrid>
      <w:tr w:rsidR="00C416CF" w:rsidRPr="00EE70FB" w14:paraId="01D2B7E6" w14:textId="77777777" w:rsidTr="00405157">
        <w:trPr>
          <w:tblHeader/>
          <w:tblCellSpacing w:w="15" w:type="dxa"/>
        </w:trPr>
        <w:tc>
          <w:tcPr>
            <w:tcW w:w="1402" w:type="dxa"/>
            <w:vAlign w:val="center"/>
            <w:hideMark/>
          </w:tcPr>
          <w:p w14:paraId="66EB4FEA" w14:textId="77777777" w:rsidR="00C416CF" w:rsidRPr="00EE70FB" w:rsidRDefault="00C416CF" w:rsidP="00405157">
            <w:pPr>
              <w:rPr>
                <w:rFonts w:ascii="Times New Roman" w:hAnsi="Times New Roman" w:cs="Times New Roman"/>
                <w:b/>
                <w:bCs/>
                <w:sz w:val="24"/>
                <w:szCs w:val="24"/>
              </w:rPr>
            </w:pPr>
            <w:r w:rsidRPr="00EE70FB">
              <w:rPr>
                <w:rFonts w:ascii="Times New Roman" w:hAnsi="Times New Roman" w:cs="Times New Roman"/>
                <w:b/>
                <w:bCs/>
                <w:sz w:val="24"/>
                <w:szCs w:val="24"/>
              </w:rPr>
              <w:t>Botanical Name</w:t>
            </w:r>
          </w:p>
        </w:tc>
        <w:tc>
          <w:tcPr>
            <w:tcW w:w="1920" w:type="dxa"/>
            <w:vAlign w:val="center"/>
            <w:hideMark/>
          </w:tcPr>
          <w:p w14:paraId="6C65BC1E" w14:textId="77777777" w:rsidR="00C416CF" w:rsidRPr="00EE70FB" w:rsidRDefault="00C416CF" w:rsidP="00405157">
            <w:pPr>
              <w:rPr>
                <w:rFonts w:ascii="Times New Roman" w:hAnsi="Times New Roman" w:cs="Times New Roman"/>
                <w:b/>
                <w:bCs/>
                <w:sz w:val="24"/>
                <w:szCs w:val="24"/>
              </w:rPr>
            </w:pPr>
            <w:r w:rsidRPr="00EE70FB">
              <w:rPr>
                <w:rFonts w:ascii="Times New Roman" w:hAnsi="Times New Roman" w:cs="Times New Roman"/>
                <w:b/>
                <w:bCs/>
                <w:sz w:val="24"/>
                <w:szCs w:val="24"/>
              </w:rPr>
              <w:t xml:space="preserve">Local Name </w:t>
            </w:r>
          </w:p>
        </w:tc>
        <w:tc>
          <w:tcPr>
            <w:tcW w:w="1104" w:type="dxa"/>
            <w:vAlign w:val="center"/>
            <w:hideMark/>
          </w:tcPr>
          <w:p w14:paraId="15EEAB42" w14:textId="77777777" w:rsidR="00C416CF" w:rsidRPr="00EE70FB" w:rsidRDefault="00C416CF" w:rsidP="00405157">
            <w:pPr>
              <w:rPr>
                <w:rFonts w:ascii="Times New Roman" w:hAnsi="Times New Roman" w:cs="Times New Roman"/>
                <w:b/>
                <w:bCs/>
                <w:sz w:val="24"/>
                <w:szCs w:val="24"/>
              </w:rPr>
            </w:pPr>
            <w:r w:rsidRPr="00EE70FB">
              <w:rPr>
                <w:rFonts w:ascii="Times New Roman" w:hAnsi="Times New Roman" w:cs="Times New Roman"/>
                <w:b/>
                <w:bCs/>
                <w:sz w:val="24"/>
                <w:szCs w:val="24"/>
              </w:rPr>
              <w:t>Part Used</w:t>
            </w:r>
          </w:p>
        </w:tc>
        <w:tc>
          <w:tcPr>
            <w:tcW w:w="1659" w:type="dxa"/>
            <w:vAlign w:val="center"/>
            <w:hideMark/>
          </w:tcPr>
          <w:p w14:paraId="002CCD3C" w14:textId="77777777" w:rsidR="00C416CF" w:rsidRPr="00EE70FB" w:rsidRDefault="00C416CF" w:rsidP="00405157">
            <w:pPr>
              <w:rPr>
                <w:rFonts w:ascii="Times New Roman" w:hAnsi="Times New Roman" w:cs="Times New Roman"/>
                <w:b/>
                <w:bCs/>
                <w:sz w:val="24"/>
                <w:szCs w:val="24"/>
              </w:rPr>
            </w:pPr>
            <w:r w:rsidRPr="00EE70FB">
              <w:rPr>
                <w:rFonts w:ascii="Times New Roman" w:hAnsi="Times New Roman" w:cs="Times New Roman"/>
                <w:b/>
                <w:bCs/>
                <w:sz w:val="24"/>
                <w:szCs w:val="24"/>
              </w:rPr>
              <w:t>Traditional Use</w:t>
            </w:r>
          </w:p>
        </w:tc>
        <w:tc>
          <w:tcPr>
            <w:tcW w:w="1365" w:type="dxa"/>
          </w:tcPr>
          <w:p w14:paraId="51CA2A7F" w14:textId="77777777" w:rsidR="00C416CF" w:rsidRPr="00EE70FB" w:rsidRDefault="00C416CF" w:rsidP="00405157">
            <w:pPr>
              <w:rPr>
                <w:rFonts w:ascii="Times New Roman" w:hAnsi="Times New Roman" w:cs="Times New Roman"/>
                <w:b/>
                <w:bCs/>
                <w:sz w:val="24"/>
                <w:szCs w:val="24"/>
              </w:rPr>
            </w:pPr>
            <w:r w:rsidRPr="00EE70FB">
              <w:rPr>
                <w:rFonts w:ascii="Times New Roman" w:hAnsi="Times New Roman" w:cs="Times New Roman"/>
                <w:b/>
                <w:bCs/>
                <w:sz w:val="24"/>
                <w:szCs w:val="24"/>
              </w:rPr>
              <w:t>Preparation</w:t>
            </w:r>
          </w:p>
        </w:tc>
        <w:tc>
          <w:tcPr>
            <w:tcW w:w="2541" w:type="dxa"/>
          </w:tcPr>
          <w:p w14:paraId="53CD30B7" w14:textId="77777777" w:rsidR="00C416CF" w:rsidRPr="00EE70FB" w:rsidRDefault="00C416CF" w:rsidP="00405157">
            <w:pPr>
              <w:rPr>
                <w:rFonts w:ascii="Times New Roman" w:hAnsi="Times New Roman" w:cs="Times New Roman"/>
                <w:b/>
                <w:bCs/>
                <w:sz w:val="24"/>
                <w:szCs w:val="24"/>
              </w:rPr>
            </w:pPr>
            <w:r w:rsidRPr="00EE70FB">
              <w:rPr>
                <w:rFonts w:ascii="Times New Roman" w:hAnsi="Times New Roman" w:cs="Times New Roman"/>
                <w:b/>
                <w:bCs/>
                <w:sz w:val="24"/>
                <w:szCs w:val="24"/>
              </w:rPr>
              <w:t xml:space="preserve">Scientific note </w:t>
            </w:r>
          </w:p>
        </w:tc>
      </w:tr>
      <w:tr w:rsidR="00C416CF" w:rsidRPr="00EE70FB" w14:paraId="7BE2F8E4" w14:textId="77777777" w:rsidTr="00405157">
        <w:trPr>
          <w:tblCellSpacing w:w="15" w:type="dxa"/>
        </w:trPr>
        <w:tc>
          <w:tcPr>
            <w:tcW w:w="1402" w:type="dxa"/>
            <w:vAlign w:val="center"/>
            <w:hideMark/>
          </w:tcPr>
          <w:p w14:paraId="1C08A3F1" w14:textId="77777777" w:rsidR="00C416CF" w:rsidRPr="00426C6C" w:rsidRDefault="00C416CF" w:rsidP="00405157">
            <w:pPr>
              <w:rPr>
                <w:rFonts w:ascii="Times New Roman" w:hAnsi="Times New Roman" w:cs="Times New Roman"/>
                <w:i/>
                <w:iCs/>
                <w:sz w:val="24"/>
                <w:szCs w:val="24"/>
              </w:rPr>
            </w:pPr>
            <w:proofErr w:type="spellStart"/>
            <w:r w:rsidRPr="00426C6C">
              <w:rPr>
                <w:rFonts w:ascii="Times New Roman" w:hAnsi="Times New Roman" w:cs="Times New Roman"/>
                <w:b/>
                <w:bCs/>
                <w:i/>
                <w:iCs/>
                <w:sz w:val="24"/>
                <w:szCs w:val="24"/>
                <w:highlight w:val="yellow"/>
              </w:rPr>
              <w:t>Azadirachta</w:t>
            </w:r>
            <w:proofErr w:type="spellEnd"/>
            <w:r w:rsidRPr="00426C6C">
              <w:rPr>
                <w:rFonts w:ascii="Times New Roman" w:hAnsi="Times New Roman" w:cs="Times New Roman"/>
                <w:b/>
                <w:bCs/>
                <w:i/>
                <w:iCs/>
                <w:sz w:val="24"/>
                <w:szCs w:val="24"/>
                <w:highlight w:val="yellow"/>
              </w:rPr>
              <w:t xml:space="preserve"> indica</w:t>
            </w:r>
          </w:p>
        </w:tc>
        <w:tc>
          <w:tcPr>
            <w:tcW w:w="1920" w:type="dxa"/>
            <w:vAlign w:val="center"/>
            <w:hideMark/>
          </w:tcPr>
          <w:p w14:paraId="1286094E"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Neem / "</w:t>
            </w:r>
            <w:proofErr w:type="spellStart"/>
            <w:r w:rsidRPr="00EE70FB">
              <w:rPr>
                <w:rFonts w:ascii="Times New Roman" w:hAnsi="Times New Roman" w:cs="Times New Roman"/>
                <w:sz w:val="24"/>
                <w:szCs w:val="24"/>
              </w:rPr>
              <w:t>Muwawu</w:t>
            </w:r>
            <w:proofErr w:type="spellEnd"/>
            <w:r w:rsidRPr="00EE70FB">
              <w:rPr>
                <w:rFonts w:ascii="Times New Roman" w:hAnsi="Times New Roman" w:cs="Times New Roman"/>
                <w:sz w:val="24"/>
                <w:szCs w:val="24"/>
              </w:rPr>
              <w:t>"</w:t>
            </w:r>
          </w:p>
        </w:tc>
        <w:tc>
          <w:tcPr>
            <w:tcW w:w="1104" w:type="dxa"/>
            <w:vAlign w:val="center"/>
            <w:hideMark/>
          </w:tcPr>
          <w:p w14:paraId="3B1FA404"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Leaves, bark</w:t>
            </w:r>
          </w:p>
        </w:tc>
        <w:tc>
          <w:tcPr>
            <w:tcW w:w="1659" w:type="dxa"/>
            <w:vAlign w:val="center"/>
            <w:hideMark/>
          </w:tcPr>
          <w:p w14:paraId="47E40D83"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Malaria, skin diseases, deworming</w:t>
            </w:r>
          </w:p>
        </w:tc>
        <w:tc>
          <w:tcPr>
            <w:tcW w:w="1365" w:type="dxa"/>
          </w:tcPr>
          <w:p w14:paraId="12E72F30"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Decoction for bathing or drinking; oil from seeds.</w:t>
            </w:r>
          </w:p>
        </w:tc>
        <w:tc>
          <w:tcPr>
            <w:tcW w:w="2541" w:type="dxa"/>
          </w:tcPr>
          <w:p w14:paraId="4A09FAAF"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Widely studied for antifungal, antibacterial, and anti-inflammatory effects</w:t>
            </w:r>
          </w:p>
        </w:tc>
      </w:tr>
      <w:tr w:rsidR="00C416CF" w:rsidRPr="00EE70FB" w14:paraId="073E19EE" w14:textId="77777777" w:rsidTr="00405157">
        <w:trPr>
          <w:trHeight w:val="1265"/>
          <w:tblCellSpacing w:w="15" w:type="dxa"/>
        </w:trPr>
        <w:tc>
          <w:tcPr>
            <w:tcW w:w="1402" w:type="dxa"/>
            <w:vAlign w:val="center"/>
            <w:hideMark/>
          </w:tcPr>
          <w:p w14:paraId="4D73438E" w14:textId="77777777" w:rsidR="00C416CF" w:rsidRPr="00426C6C" w:rsidRDefault="00C416CF" w:rsidP="00405157">
            <w:pPr>
              <w:rPr>
                <w:rFonts w:ascii="Times New Roman" w:hAnsi="Times New Roman" w:cs="Times New Roman"/>
                <w:i/>
                <w:iCs/>
                <w:sz w:val="24"/>
                <w:szCs w:val="24"/>
              </w:rPr>
            </w:pPr>
            <w:bookmarkStart w:id="0" w:name="_Hlk195708682"/>
            <w:r w:rsidRPr="00426C6C">
              <w:rPr>
                <w:rFonts w:ascii="Times New Roman" w:hAnsi="Times New Roman" w:cs="Times New Roman"/>
                <w:b/>
                <w:bCs/>
                <w:i/>
                <w:iCs/>
                <w:sz w:val="24"/>
                <w:szCs w:val="24"/>
                <w:highlight w:val="yellow"/>
              </w:rPr>
              <w:t>Vernonia amygdalina</w:t>
            </w:r>
          </w:p>
        </w:tc>
        <w:tc>
          <w:tcPr>
            <w:tcW w:w="1920" w:type="dxa"/>
            <w:vAlign w:val="center"/>
            <w:hideMark/>
          </w:tcPr>
          <w:p w14:paraId="59F37AD2"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Bitter Leaf / "</w:t>
            </w:r>
            <w:proofErr w:type="spellStart"/>
            <w:r w:rsidRPr="00EE70FB">
              <w:rPr>
                <w:rFonts w:ascii="Times New Roman" w:hAnsi="Times New Roman" w:cs="Times New Roman"/>
                <w:sz w:val="24"/>
                <w:szCs w:val="24"/>
              </w:rPr>
              <w:t>Mululuuza</w:t>
            </w:r>
            <w:proofErr w:type="spellEnd"/>
            <w:r w:rsidRPr="00EE70FB">
              <w:rPr>
                <w:rFonts w:ascii="Times New Roman" w:hAnsi="Times New Roman" w:cs="Times New Roman"/>
                <w:sz w:val="24"/>
                <w:szCs w:val="24"/>
              </w:rPr>
              <w:t>"</w:t>
            </w:r>
          </w:p>
        </w:tc>
        <w:tc>
          <w:tcPr>
            <w:tcW w:w="1104" w:type="dxa"/>
            <w:vAlign w:val="center"/>
            <w:hideMark/>
          </w:tcPr>
          <w:p w14:paraId="6CBBBB21"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Leaves</w:t>
            </w:r>
          </w:p>
        </w:tc>
        <w:tc>
          <w:tcPr>
            <w:tcW w:w="1659" w:type="dxa"/>
            <w:vAlign w:val="center"/>
            <w:hideMark/>
          </w:tcPr>
          <w:p w14:paraId="7906CFF4"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Fever, malaria, diabetes</w:t>
            </w:r>
          </w:p>
        </w:tc>
        <w:tc>
          <w:tcPr>
            <w:tcW w:w="1365" w:type="dxa"/>
          </w:tcPr>
          <w:p w14:paraId="1564C44C"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Leaves boiled or chewed raw.</w:t>
            </w:r>
          </w:p>
          <w:p w14:paraId="55CB4670" w14:textId="77777777" w:rsidR="00C416CF" w:rsidRPr="00EE70FB" w:rsidRDefault="00C416CF" w:rsidP="00405157">
            <w:pPr>
              <w:rPr>
                <w:rFonts w:ascii="Times New Roman" w:hAnsi="Times New Roman" w:cs="Times New Roman"/>
                <w:sz w:val="24"/>
                <w:szCs w:val="24"/>
              </w:rPr>
            </w:pPr>
          </w:p>
        </w:tc>
        <w:tc>
          <w:tcPr>
            <w:tcW w:w="2541" w:type="dxa"/>
          </w:tcPr>
          <w:p w14:paraId="725A24AE"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Contains sesquiterpene lactones with antimalarial activity</w:t>
            </w:r>
          </w:p>
        </w:tc>
      </w:tr>
      <w:tr w:rsidR="00C416CF" w:rsidRPr="00EE70FB" w14:paraId="1086D7B5" w14:textId="77777777" w:rsidTr="00405157">
        <w:trPr>
          <w:tblCellSpacing w:w="15" w:type="dxa"/>
        </w:trPr>
        <w:tc>
          <w:tcPr>
            <w:tcW w:w="1402" w:type="dxa"/>
            <w:vAlign w:val="center"/>
            <w:hideMark/>
          </w:tcPr>
          <w:p w14:paraId="74757688" w14:textId="77777777" w:rsidR="00C416CF" w:rsidRPr="00426C6C" w:rsidRDefault="00C416CF" w:rsidP="00405157">
            <w:pPr>
              <w:rPr>
                <w:rFonts w:ascii="Times New Roman" w:hAnsi="Times New Roman" w:cs="Times New Roman"/>
                <w:i/>
                <w:iCs/>
                <w:sz w:val="24"/>
                <w:szCs w:val="24"/>
              </w:rPr>
            </w:pPr>
            <w:proofErr w:type="spellStart"/>
            <w:r w:rsidRPr="00426C6C">
              <w:rPr>
                <w:rFonts w:ascii="Times New Roman" w:hAnsi="Times New Roman" w:cs="Times New Roman"/>
                <w:b/>
                <w:bCs/>
                <w:i/>
                <w:iCs/>
                <w:sz w:val="24"/>
                <w:szCs w:val="24"/>
                <w:highlight w:val="yellow"/>
              </w:rPr>
              <w:t>Warburgia</w:t>
            </w:r>
            <w:proofErr w:type="spellEnd"/>
            <w:r w:rsidRPr="00426C6C">
              <w:rPr>
                <w:rFonts w:ascii="Times New Roman" w:hAnsi="Times New Roman" w:cs="Times New Roman"/>
                <w:b/>
                <w:bCs/>
                <w:i/>
                <w:iCs/>
                <w:sz w:val="24"/>
                <w:szCs w:val="24"/>
                <w:highlight w:val="yellow"/>
              </w:rPr>
              <w:t xml:space="preserve"> </w:t>
            </w:r>
            <w:proofErr w:type="spellStart"/>
            <w:r w:rsidRPr="00426C6C">
              <w:rPr>
                <w:rFonts w:ascii="Times New Roman" w:hAnsi="Times New Roman" w:cs="Times New Roman"/>
                <w:b/>
                <w:bCs/>
                <w:i/>
                <w:iCs/>
                <w:sz w:val="24"/>
                <w:szCs w:val="24"/>
                <w:highlight w:val="yellow"/>
              </w:rPr>
              <w:t>ugandensis</w:t>
            </w:r>
            <w:proofErr w:type="spellEnd"/>
          </w:p>
        </w:tc>
        <w:tc>
          <w:tcPr>
            <w:tcW w:w="1920" w:type="dxa"/>
            <w:vAlign w:val="center"/>
            <w:hideMark/>
          </w:tcPr>
          <w:p w14:paraId="59512CA7"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Pepper-bark Tree / "</w:t>
            </w:r>
            <w:proofErr w:type="spellStart"/>
            <w:r w:rsidRPr="00EE70FB">
              <w:rPr>
                <w:rFonts w:ascii="Times New Roman" w:hAnsi="Times New Roman" w:cs="Times New Roman"/>
                <w:sz w:val="24"/>
                <w:szCs w:val="24"/>
              </w:rPr>
              <w:t>Mukuzannume</w:t>
            </w:r>
            <w:proofErr w:type="spellEnd"/>
            <w:r w:rsidRPr="00EE70FB">
              <w:rPr>
                <w:rFonts w:ascii="Times New Roman" w:hAnsi="Times New Roman" w:cs="Times New Roman"/>
                <w:sz w:val="24"/>
                <w:szCs w:val="24"/>
              </w:rPr>
              <w:t>"</w:t>
            </w:r>
          </w:p>
        </w:tc>
        <w:tc>
          <w:tcPr>
            <w:tcW w:w="1104" w:type="dxa"/>
            <w:vAlign w:val="center"/>
            <w:hideMark/>
          </w:tcPr>
          <w:p w14:paraId="1A2AD637"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Bark, leaves</w:t>
            </w:r>
          </w:p>
        </w:tc>
        <w:tc>
          <w:tcPr>
            <w:tcW w:w="1659" w:type="dxa"/>
            <w:vAlign w:val="center"/>
            <w:hideMark/>
          </w:tcPr>
          <w:p w14:paraId="7868C3C2"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 xml:space="preserve">Cough, toothache, </w:t>
            </w:r>
            <w:proofErr w:type="spellStart"/>
            <w:r w:rsidRPr="00EE70FB">
              <w:rPr>
                <w:rFonts w:ascii="Times New Roman" w:hAnsi="Times New Roman" w:cs="Times New Roman"/>
                <w:sz w:val="24"/>
                <w:szCs w:val="24"/>
              </w:rPr>
              <w:t>stomachache</w:t>
            </w:r>
            <w:proofErr w:type="spellEnd"/>
          </w:p>
        </w:tc>
        <w:tc>
          <w:tcPr>
            <w:tcW w:w="1365" w:type="dxa"/>
          </w:tcPr>
          <w:p w14:paraId="662AEA20"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Bark is chewed or boiled</w:t>
            </w:r>
          </w:p>
        </w:tc>
        <w:tc>
          <w:tcPr>
            <w:tcW w:w="2541" w:type="dxa"/>
          </w:tcPr>
          <w:p w14:paraId="1764C92F"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Contains sesquiterpenes with antimicrobial effects.</w:t>
            </w:r>
          </w:p>
        </w:tc>
      </w:tr>
      <w:tr w:rsidR="00C416CF" w:rsidRPr="00EE70FB" w14:paraId="064F6F71" w14:textId="77777777" w:rsidTr="00405157">
        <w:trPr>
          <w:tblCellSpacing w:w="15" w:type="dxa"/>
        </w:trPr>
        <w:tc>
          <w:tcPr>
            <w:tcW w:w="1402" w:type="dxa"/>
            <w:vAlign w:val="center"/>
            <w:hideMark/>
          </w:tcPr>
          <w:p w14:paraId="2D6BA40C" w14:textId="77777777" w:rsidR="00C416CF" w:rsidRPr="002457C6" w:rsidRDefault="00C416CF" w:rsidP="00405157">
            <w:pPr>
              <w:rPr>
                <w:rFonts w:ascii="Times New Roman" w:hAnsi="Times New Roman" w:cs="Times New Roman"/>
                <w:b/>
                <w:bCs/>
                <w:strike/>
                <w:color w:val="FF0000"/>
                <w:sz w:val="24"/>
                <w:szCs w:val="24"/>
              </w:rPr>
            </w:pPr>
            <w:r w:rsidRPr="002457C6">
              <w:rPr>
                <w:rFonts w:ascii="Times New Roman" w:hAnsi="Times New Roman" w:cs="Times New Roman"/>
                <w:b/>
                <w:bCs/>
                <w:strike/>
                <w:color w:val="FF0000"/>
                <w:sz w:val="24"/>
                <w:szCs w:val="24"/>
              </w:rPr>
              <w:t>Aloe vera</w:t>
            </w:r>
          </w:p>
          <w:p w14:paraId="200E071C" w14:textId="3950356F" w:rsidR="002457C6" w:rsidRPr="00405157" w:rsidRDefault="002457C6" w:rsidP="00405157">
            <w:pPr>
              <w:rPr>
                <w:rFonts w:ascii="Times New Roman" w:hAnsi="Times New Roman" w:cs="Times New Roman"/>
                <w:sz w:val="24"/>
                <w:szCs w:val="24"/>
              </w:rPr>
            </w:pPr>
            <w:r w:rsidRPr="00405157">
              <w:rPr>
                <w:rFonts w:ascii="Times New Roman" w:hAnsi="Times New Roman" w:cs="Times New Roman"/>
                <w:b/>
                <w:bCs/>
                <w:i/>
                <w:iCs/>
                <w:sz w:val="24"/>
                <w:szCs w:val="24"/>
                <w:highlight w:val="yellow"/>
              </w:rPr>
              <w:t>Aloe barbadense</w:t>
            </w:r>
            <w:r w:rsidRPr="00EE70FB">
              <w:rPr>
                <w:rFonts w:ascii="Times New Roman" w:hAnsi="Times New Roman" w:cs="Times New Roman"/>
                <w:b/>
                <w:bCs/>
                <w:sz w:val="24"/>
                <w:szCs w:val="24"/>
              </w:rPr>
              <w:t xml:space="preserve"> </w:t>
            </w:r>
          </w:p>
        </w:tc>
        <w:tc>
          <w:tcPr>
            <w:tcW w:w="1920" w:type="dxa"/>
            <w:vAlign w:val="center"/>
            <w:hideMark/>
          </w:tcPr>
          <w:p w14:paraId="5533742B"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w:t>
            </w:r>
            <w:proofErr w:type="spellStart"/>
            <w:r w:rsidRPr="00EE70FB">
              <w:rPr>
                <w:rFonts w:ascii="Times New Roman" w:hAnsi="Times New Roman" w:cs="Times New Roman"/>
                <w:sz w:val="24"/>
                <w:szCs w:val="24"/>
              </w:rPr>
              <w:t>Kigagi</w:t>
            </w:r>
            <w:proofErr w:type="spellEnd"/>
            <w:r w:rsidRPr="00EE70FB">
              <w:rPr>
                <w:rFonts w:ascii="Times New Roman" w:hAnsi="Times New Roman" w:cs="Times New Roman"/>
                <w:sz w:val="24"/>
                <w:szCs w:val="24"/>
              </w:rPr>
              <w:t>"</w:t>
            </w:r>
          </w:p>
        </w:tc>
        <w:tc>
          <w:tcPr>
            <w:tcW w:w="1104" w:type="dxa"/>
            <w:vAlign w:val="center"/>
            <w:hideMark/>
          </w:tcPr>
          <w:p w14:paraId="31FC7BE6"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Leaves (gel)</w:t>
            </w:r>
          </w:p>
        </w:tc>
        <w:tc>
          <w:tcPr>
            <w:tcW w:w="1659" w:type="dxa"/>
            <w:vAlign w:val="center"/>
            <w:hideMark/>
          </w:tcPr>
          <w:p w14:paraId="3E29FE12"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Wounds, burns, digestive issues, skin infections.</w:t>
            </w:r>
          </w:p>
        </w:tc>
        <w:tc>
          <w:tcPr>
            <w:tcW w:w="1365" w:type="dxa"/>
          </w:tcPr>
          <w:p w14:paraId="6C04D85F"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 xml:space="preserve">Leaves crushed into a gel </w:t>
            </w:r>
          </w:p>
        </w:tc>
        <w:tc>
          <w:tcPr>
            <w:tcW w:w="2541" w:type="dxa"/>
          </w:tcPr>
          <w:p w14:paraId="10ED9A91"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 xml:space="preserve"> Contains anti-inflammatory, anti-bacterial and anti-fungal.</w:t>
            </w:r>
          </w:p>
        </w:tc>
      </w:tr>
      <w:tr w:rsidR="00C416CF" w:rsidRPr="00EE70FB" w14:paraId="001CE5FF" w14:textId="77777777" w:rsidTr="00405157">
        <w:trPr>
          <w:tblCellSpacing w:w="15" w:type="dxa"/>
        </w:trPr>
        <w:tc>
          <w:tcPr>
            <w:tcW w:w="1402" w:type="dxa"/>
            <w:vAlign w:val="center"/>
            <w:hideMark/>
          </w:tcPr>
          <w:p w14:paraId="3072EF75" w14:textId="77777777" w:rsidR="00C416CF" w:rsidRPr="00405157" w:rsidRDefault="00C416CF" w:rsidP="00405157">
            <w:pPr>
              <w:rPr>
                <w:rFonts w:ascii="Times New Roman" w:hAnsi="Times New Roman" w:cs="Times New Roman"/>
                <w:i/>
                <w:iCs/>
                <w:sz w:val="24"/>
                <w:szCs w:val="24"/>
              </w:rPr>
            </w:pPr>
            <w:r w:rsidRPr="00405157">
              <w:rPr>
                <w:rFonts w:ascii="Times New Roman" w:hAnsi="Times New Roman" w:cs="Times New Roman"/>
                <w:b/>
                <w:bCs/>
                <w:i/>
                <w:iCs/>
                <w:sz w:val="24"/>
                <w:szCs w:val="24"/>
                <w:highlight w:val="yellow"/>
              </w:rPr>
              <w:t>Carica papaya</w:t>
            </w:r>
          </w:p>
        </w:tc>
        <w:tc>
          <w:tcPr>
            <w:tcW w:w="1920" w:type="dxa"/>
            <w:vAlign w:val="center"/>
            <w:hideMark/>
          </w:tcPr>
          <w:p w14:paraId="44593831"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Papaya / "Pawpaw"</w:t>
            </w:r>
          </w:p>
        </w:tc>
        <w:tc>
          <w:tcPr>
            <w:tcW w:w="1104" w:type="dxa"/>
            <w:vAlign w:val="center"/>
            <w:hideMark/>
          </w:tcPr>
          <w:p w14:paraId="2DCD7DBA"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Leaves, seeds</w:t>
            </w:r>
          </w:p>
        </w:tc>
        <w:tc>
          <w:tcPr>
            <w:tcW w:w="1659" w:type="dxa"/>
            <w:vAlign w:val="center"/>
            <w:hideMark/>
          </w:tcPr>
          <w:p w14:paraId="3F5D1ED0"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Malaria, stomach issues, deworming</w:t>
            </w:r>
          </w:p>
        </w:tc>
        <w:tc>
          <w:tcPr>
            <w:tcW w:w="1365" w:type="dxa"/>
          </w:tcPr>
          <w:p w14:paraId="7273EE05"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Leaves boiled or crushed; seeds eaten raw</w:t>
            </w:r>
          </w:p>
        </w:tc>
        <w:tc>
          <w:tcPr>
            <w:tcW w:w="2541" w:type="dxa"/>
          </w:tcPr>
          <w:p w14:paraId="647F3B90"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 xml:space="preserve">Papain enzyme aids </w:t>
            </w:r>
            <w:proofErr w:type="gramStart"/>
            <w:r w:rsidRPr="00EE70FB">
              <w:rPr>
                <w:rFonts w:ascii="Times New Roman" w:hAnsi="Times New Roman" w:cs="Times New Roman"/>
                <w:sz w:val="24"/>
                <w:szCs w:val="24"/>
              </w:rPr>
              <w:t>digestion;</w:t>
            </w:r>
            <w:proofErr w:type="gramEnd"/>
            <w:r w:rsidRPr="00EE70FB">
              <w:rPr>
                <w:rFonts w:ascii="Times New Roman" w:hAnsi="Times New Roman" w:cs="Times New Roman"/>
                <w:sz w:val="24"/>
                <w:szCs w:val="24"/>
              </w:rPr>
              <w:t xml:space="preserve"> seeds have anthelmintic properties</w:t>
            </w:r>
          </w:p>
        </w:tc>
      </w:tr>
      <w:tr w:rsidR="00C416CF" w:rsidRPr="00EE70FB" w14:paraId="2F896DC0" w14:textId="77777777" w:rsidTr="00405157">
        <w:trPr>
          <w:tblCellSpacing w:w="15" w:type="dxa"/>
        </w:trPr>
        <w:tc>
          <w:tcPr>
            <w:tcW w:w="1402" w:type="dxa"/>
            <w:vAlign w:val="center"/>
            <w:hideMark/>
          </w:tcPr>
          <w:p w14:paraId="6FB02394" w14:textId="77777777" w:rsidR="00C416CF" w:rsidRPr="00405157" w:rsidRDefault="00C416CF" w:rsidP="00405157">
            <w:pPr>
              <w:rPr>
                <w:rFonts w:ascii="Times New Roman" w:hAnsi="Times New Roman" w:cs="Times New Roman"/>
                <w:i/>
                <w:iCs/>
                <w:sz w:val="24"/>
                <w:szCs w:val="24"/>
              </w:rPr>
            </w:pPr>
            <w:r w:rsidRPr="00405157">
              <w:rPr>
                <w:rFonts w:ascii="Times New Roman" w:hAnsi="Times New Roman" w:cs="Times New Roman"/>
                <w:b/>
                <w:bCs/>
                <w:i/>
                <w:iCs/>
                <w:sz w:val="24"/>
                <w:szCs w:val="24"/>
                <w:highlight w:val="yellow"/>
              </w:rPr>
              <w:t>Mangifera indica</w:t>
            </w:r>
          </w:p>
        </w:tc>
        <w:tc>
          <w:tcPr>
            <w:tcW w:w="1920" w:type="dxa"/>
            <w:vAlign w:val="center"/>
            <w:hideMark/>
          </w:tcPr>
          <w:p w14:paraId="5351CA98"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Mango Tree / "Muyembe"</w:t>
            </w:r>
          </w:p>
        </w:tc>
        <w:tc>
          <w:tcPr>
            <w:tcW w:w="1104" w:type="dxa"/>
            <w:vAlign w:val="center"/>
            <w:hideMark/>
          </w:tcPr>
          <w:p w14:paraId="03D60BC1"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Bark, leaves</w:t>
            </w:r>
          </w:p>
        </w:tc>
        <w:tc>
          <w:tcPr>
            <w:tcW w:w="1659" w:type="dxa"/>
            <w:vAlign w:val="center"/>
            <w:hideMark/>
          </w:tcPr>
          <w:p w14:paraId="458D991F"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Diarrhoea, fever, ulcers</w:t>
            </w:r>
          </w:p>
        </w:tc>
        <w:tc>
          <w:tcPr>
            <w:tcW w:w="1365" w:type="dxa"/>
          </w:tcPr>
          <w:p w14:paraId="643801F7"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Leaves boiled and drunk</w:t>
            </w:r>
          </w:p>
        </w:tc>
        <w:tc>
          <w:tcPr>
            <w:tcW w:w="2541" w:type="dxa"/>
          </w:tcPr>
          <w:p w14:paraId="53B05A6A" w14:textId="77777777" w:rsidR="00C416CF" w:rsidRPr="00EE70FB" w:rsidRDefault="00C416CF" w:rsidP="00405157">
            <w:pPr>
              <w:rPr>
                <w:rFonts w:ascii="Times New Roman" w:hAnsi="Times New Roman" w:cs="Times New Roman"/>
                <w:sz w:val="24"/>
                <w:szCs w:val="24"/>
              </w:rPr>
            </w:pPr>
          </w:p>
        </w:tc>
      </w:tr>
      <w:tr w:rsidR="00C416CF" w:rsidRPr="00EE70FB" w14:paraId="299E1404" w14:textId="77777777" w:rsidTr="00405157">
        <w:trPr>
          <w:trHeight w:val="2903"/>
          <w:tblCellSpacing w:w="15" w:type="dxa"/>
        </w:trPr>
        <w:tc>
          <w:tcPr>
            <w:tcW w:w="1402" w:type="dxa"/>
            <w:vAlign w:val="center"/>
            <w:hideMark/>
          </w:tcPr>
          <w:p w14:paraId="46441F0A" w14:textId="77777777" w:rsidR="00C416CF" w:rsidRPr="00405157" w:rsidRDefault="00C416CF" w:rsidP="00405157">
            <w:pPr>
              <w:rPr>
                <w:rFonts w:ascii="Times New Roman" w:hAnsi="Times New Roman" w:cs="Times New Roman"/>
                <w:i/>
                <w:iCs/>
                <w:sz w:val="24"/>
                <w:szCs w:val="24"/>
              </w:rPr>
            </w:pPr>
            <w:r w:rsidRPr="00405157">
              <w:rPr>
                <w:rFonts w:ascii="Times New Roman" w:hAnsi="Times New Roman" w:cs="Times New Roman"/>
                <w:b/>
                <w:bCs/>
                <w:i/>
                <w:iCs/>
                <w:sz w:val="24"/>
                <w:szCs w:val="24"/>
                <w:highlight w:val="yellow"/>
              </w:rPr>
              <w:t>Moringa oleifera</w:t>
            </w:r>
          </w:p>
        </w:tc>
        <w:tc>
          <w:tcPr>
            <w:tcW w:w="1920" w:type="dxa"/>
            <w:vAlign w:val="center"/>
            <w:hideMark/>
          </w:tcPr>
          <w:p w14:paraId="3E6796A1"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Moringa / "Mulinga"</w:t>
            </w:r>
          </w:p>
        </w:tc>
        <w:tc>
          <w:tcPr>
            <w:tcW w:w="1104" w:type="dxa"/>
            <w:vAlign w:val="center"/>
            <w:hideMark/>
          </w:tcPr>
          <w:p w14:paraId="270A69B8"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Leaves, seeds</w:t>
            </w:r>
          </w:p>
        </w:tc>
        <w:tc>
          <w:tcPr>
            <w:tcW w:w="1659" w:type="dxa"/>
            <w:vAlign w:val="center"/>
            <w:hideMark/>
          </w:tcPr>
          <w:p w14:paraId="55867968"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Nutrition, high blood pressure, detoxification, Boosts nutrition, fights anaemia, boosting immunity, reducing inflammation, and managing diabetes</w:t>
            </w:r>
          </w:p>
        </w:tc>
        <w:tc>
          <w:tcPr>
            <w:tcW w:w="1365" w:type="dxa"/>
          </w:tcPr>
          <w:p w14:paraId="22EC6226"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Powdered leaves added to food or water.</w:t>
            </w:r>
          </w:p>
        </w:tc>
        <w:tc>
          <w:tcPr>
            <w:tcW w:w="2541" w:type="dxa"/>
          </w:tcPr>
          <w:p w14:paraId="617E1DB3"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Rich in vitamins A, C, and E, and studied for antioxidant and anti-inflammatory properties.</w:t>
            </w:r>
          </w:p>
          <w:p w14:paraId="3E464A52" w14:textId="77777777" w:rsidR="00C416CF" w:rsidRPr="00EE70FB" w:rsidRDefault="00C416CF" w:rsidP="00405157">
            <w:pPr>
              <w:rPr>
                <w:rFonts w:ascii="Times New Roman" w:hAnsi="Times New Roman" w:cs="Times New Roman"/>
                <w:sz w:val="24"/>
                <w:szCs w:val="24"/>
              </w:rPr>
            </w:pPr>
          </w:p>
        </w:tc>
      </w:tr>
      <w:tr w:rsidR="00C416CF" w:rsidRPr="00EE70FB" w14:paraId="6CE503EC" w14:textId="77777777" w:rsidTr="00405157">
        <w:trPr>
          <w:tblCellSpacing w:w="15" w:type="dxa"/>
        </w:trPr>
        <w:tc>
          <w:tcPr>
            <w:tcW w:w="1402" w:type="dxa"/>
            <w:vAlign w:val="center"/>
            <w:hideMark/>
          </w:tcPr>
          <w:p w14:paraId="3072AA55" w14:textId="77777777" w:rsidR="00C416CF" w:rsidRPr="00405157" w:rsidRDefault="00C416CF" w:rsidP="00405157">
            <w:pPr>
              <w:rPr>
                <w:rFonts w:ascii="Times New Roman" w:hAnsi="Times New Roman" w:cs="Times New Roman"/>
                <w:i/>
                <w:iCs/>
                <w:sz w:val="24"/>
                <w:szCs w:val="24"/>
              </w:rPr>
            </w:pPr>
            <w:r w:rsidRPr="00405157">
              <w:rPr>
                <w:rFonts w:ascii="Times New Roman" w:hAnsi="Times New Roman" w:cs="Times New Roman"/>
                <w:b/>
                <w:bCs/>
                <w:i/>
                <w:iCs/>
                <w:sz w:val="24"/>
                <w:szCs w:val="24"/>
                <w:highlight w:val="yellow"/>
              </w:rPr>
              <w:t xml:space="preserve">Zanthoxylum </w:t>
            </w:r>
            <w:proofErr w:type="spellStart"/>
            <w:r w:rsidRPr="00405157">
              <w:rPr>
                <w:rFonts w:ascii="Times New Roman" w:hAnsi="Times New Roman" w:cs="Times New Roman"/>
                <w:b/>
                <w:bCs/>
                <w:i/>
                <w:iCs/>
                <w:sz w:val="24"/>
                <w:szCs w:val="24"/>
                <w:highlight w:val="yellow"/>
              </w:rPr>
              <w:t>chalybeum</w:t>
            </w:r>
            <w:proofErr w:type="spellEnd"/>
          </w:p>
        </w:tc>
        <w:tc>
          <w:tcPr>
            <w:tcW w:w="1920" w:type="dxa"/>
            <w:vAlign w:val="center"/>
            <w:hideMark/>
          </w:tcPr>
          <w:p w14:paraId="39FD404B" w14:textId="77777777" w:rsidR="00C416CF" w:rsidRPr="00EE70FB" w:rsidRDefault="00C416CF" w:rsidP="00405157">
            <w:pPr>
              <w:rPr>
                <w:rFonts w:ascii="Times New Roman" w:hAnsi="Times New Roman" w:cs="Times New Roman"/>
                <w:sz w:val="24"/>
                <w:szCs w:val="24"/>
              </w:rPr>
            </w:pPr>
            <w:proofErr w:type="spellStart"/>
            <w:r w:rsidRPr="00EE70FB">
              <w:rPr>
                <w:rFonts w:ascii="Times New Roman" w:hAnsi="Times New Roman" w:cs="Times New Roman"/>
                <w:sz w:val="24"/>
                <w:szCs w:val="24"/>
              </w:rPr>
              <w:t>Knobwood</w:t>
            </w:r>
            <w:proofErr w:type="spellEnd"/>
            <w:r w:rsidRPr="00EE70FB">
              <w:rPr>
                <w:rFonts w:ascii="Times New Roman" w:hAnsi="Times New Roman" w:cs="Times New Roman"/>
                <w:sz w:val="24"/>
                <w:szCs w:val="24"/>
              </w:rPr>
              <w:t xml:space="preserve"> / "Nkole"</w:t>
            </w:r>
          </w:p>
        </w:tc>
        <w:tc>
          <w:tcPr>
            <w:tcW w:w="1104" w:type="dxa"/>
            <w:vAlign w:val="center"/>
            <w:hideMark/>
          </w:tcPr>
          <w:p w14:paraId="439846AD"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Bark, roots</w:t>
            </w:r>
          </w:p>
        </w:tc>
        <w:tc>
          <w:tcPr>
            <w:tcW w:w="1659" w:type="dxa"/>
            <w:vAlign w:val="center"/>
            <w:hideMark/>
          </w:tcPr>
          <w:p w14:paraId="43DC34FD"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Malaria, chest pain, toothache, respiratory conditions</w:t>
            </w:r>
          </w:p>
        </w:tc>
        <w:tc>
          <w:tcPr>
            <w:tcW w:w="1365" w:type="dxa"/>
          </w:tcPr>
          <w:p w14:paraId="71E99517"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Decoction or chewing of bark.</w:t>
            </w:r>
          </w:p>
        </w:tc>
        <w:tc>
          <w:tcPr>
            <w:tcW w:w="2541" w:type="dxa"/>
          </w:tcPr>
          <w:p w14:paraId="290982A0"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Has alkaloids and flavonoids with ant plasmodial activity</w:t>
            </w:r>
          </w:p>
        </w:tc>
      </w:tr>
      <w:tr w:rsidR="00C416CF" w:rsidRPr="00EE70FB" w14:paraId="3E615A98" w14:textId="77777777" w:rsidTr="00405157">
        <w:trPr>
          <w:tblCellSpacing w:w="15" w:type="dxa"/>
        </w:trPr>
        <w:tc>
          <w:tcPr>
            <w:tcW w:w="1402" w:type="dxa"/>
            <w:vAlign w:val="center"/>
            <w:hideMark/>
          </w:tcPr>
          <w:p w14:paraId="28D45FBC" w14:textId="77777777" w:rsidR="00C416CF" w:rsidRPr="00405157" w:rsidRDefault="00C416CF" w:rsidP="00405157">
            <w:pPr>
              <w:rPr>
                <w:rFonts w:ascii="Times New Roman" w:hAnsi="Times New Roman" w:cs="Times New Roman"/>
                <w:i/>
                <w:iCs/>
                <w:sz w:val="24"/>
                <w:szCs w:val="24"/>
              </w:rPr>
            </w:pPr>
            <w:r w:rsidRPr="00405157">
              <w:rPr>
                <w:rFonts w:ascii="Times New Roman" w:hAnsi="Times New Roman" w:cs="Times New Roman"/>
                <w:b/>
                <w:bCs/>
                <w:i/>
                <w:iCs/>
                <w:sz w:val="24"/>
                <w:szCs w:val="24"/>
                <w:highlight w:val="yellow"/>
              </w:rPr>
              <w:t xml:space="preserve">Ocimum </w:t>
            </w:r>
            <w:proofErr w:type="spellStart"/>
            <w:r w:rsidRPr="00405157">
              <w:rPr>
                <w:rFonts w:ascii="Times New Roman" w:hAnsi="Times New Roman" w:cs="Times New Roman"/>
                <w:b/>
                <w:bCs/>
                <w:i/>
                <w:iCs/>
                <w:sz w:val="24"/>
                <w:szCs w:val="24"/>
                <w:highlight w:val="yellow"/>
              </w:rPr>
              <w:t>gratissimum</w:t>
            </w:r>
            <w:proofErr w:type="spellEnd"/>
          </w:p>
        </w:tc>
        <w:tc>
          <w:tcPr>
            <w:tcW w:w="1920" w:type="dxa"/>
            <w:vAlign w:val="center"/>
            <w:hideMark/>
          </w:tcPr>
          <w:p w14:paraId="76697175"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African Basil / "</w:t>
            </w:r>
            <w:proofErr w:type="spellStart"/>
            <w:r w:rsidRPr="00EE70FB">
              <w:rPr>
                <w:rFonts w:ascii="Times New Roman" w:hAnsi="Times New Roman" w:cs="Times New Roman"/>
                <w:sz w:val="24"/>
                <w:szCs w:val="24"/>
              </w:rPr>
              <w:t>Kamusujja</w:t>
            </w:r>
            <w:proofErr w:type="spellEnd"/>
            <w:r w:rsidRPr="00EE70FB">
              <w:rPr>
                <w:rFonts w:ascii="Times New Roman" w:hAnsi="Times New Roman" w:cs="Times New Roman"/>
                <w:sz w:val="24"/>
                <w:szCs w:val="24"/>
              </w:rPr>
              <w:t>"</w:t>
            </w:r>
          </w:p>
        </w:tc>
        <w:tc>
          <w:tcPr>
            <w:tcW w:w="1104" w:type="dxa"/>
            <w:vAlign w:val="center"/>
            <w:hideMark/>
          </w:tcPr>
          <w:p w14:paraId="46327E41"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Leaves</w:t>
            </w:r>
          </w:p>
        </w:tc>
        <w:tc>
          <w:tcPr>
            <w:tcW w:w="1659" w:type="dxa"/>
            <w:vAlign w:val="center"/>
            <w:hideMark/>
          </w:tcPr>
          <w:p w14:paraId="1A225B0F"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Colds, coughs, fever, Acts as an immune booster</w:t>
            </w:r>
          </w:p>
          <w:p w14:paraId="330C00F4" w14:textId="77777777" w:rsidR="00C416CF" w:rsidRPr="00EE70FB" w:rsidRDefault="00C416CF" w:rsidP="00405157">
            <w:pPr>
              <w:rPr>
                <w:rFonts w:ascii="Times New Roman" w:hAnsi="Times New Roman" w:cs="Times New Roman"/>
                <w:sz w:val="24"/>
                <w:szCs w:val="24"/>
              </w:rPr>
            </w:pPr>
          </w:p>
        </w:tc>
        <w:tc>
          <w:tcPr>
            <w:tcW w:w="1365" w:type="dxa"/>
          </w:tcPr>
          <w:p w14:paraId="6E8D5473"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Infused or chewed; used in steam baths.</w:t>
            </w:r>
          </w:p>
        </w:tc>
        <w:tc>
          <w:tcPr>
            <w:tcW w:w="2541" w:type="dxa"/>
          </w:tcPr>
          <w:p w14:paraId="3EEDA861"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Rich in essential oils like eugenol; known for antimicrobial.</w:t>
            </w:r>
          </w:p>
        </w:tc>
      </w:tr>
      <w:tr w:rsidR="00C416CF" w:rsidRPr="00EE70FB" w14:paraId="1AFBB4B1" w14:textId="77777777" w:rsidTr="00405157">
        <w:trPr>
          <w:tblCellSpacing w:w="15" w:type="dxa"/>
        </w:trPr>
        <w:tc>
          <w:tcPr>
            <w:tcW w:w="1402" w:type="dxa"/>
            <w:vAlign w:val="center"/>
            <w:hideMark/>
          </w:tcPr>
          <w:p w14:paraId="37DD4C64" w14:textId="77777777" w:rsidR="00C416CF" w:rsidRPr="00405157" w:rsidRDefault="00C416CF" w:rsidP="00405157">
            <w:pPr>
              <w:rPr>
                <w:rFonts w:ascii="Times New Roman" w:hAnsi="Times New Roman" w:cs="Times New Roman"/>
                <w:i/>
                <w:iCs/>
                <w:sz w:val="24"/>
                <w:szCs w:val="24"/>
              </w:rPr>
            </w:pPr>
            <w:r w:rsidRPr="00405157">
              <w:rPr>
                <w:rFonts w:ascii="Times New Roman" w:hAnsi="Times New Roman" w:cs="Times New Roman"/>
                <w:b/>
                <w:bCs/>
                <w:i/>
                <w:iCs/>
                <w:sz w:val="24"/>
                <w:szCs w:val="24"/>
                <w:highlight w:val="yellow"/>
              </w:rPr>
              <w:t xml:space="preserve">Erythrina </w:t>
            </w:r>
            <w:proofErr w:type="spellStart"/>
            <w:r w:rsidRPr="00405157">
              <w:rPr>
                <w:rFonts w:ascii="Times New Roman" w:hAnsi="Times New Roman" w:cs="Times New Roman"/>
                <w:b/>
                <w:bCs/>
                <w:i/>
                <w:iCs/>
                <w:sz w:val="24"/>
                <w:szCs w:val="24"/>
                <w:highlight w:val="yellow"/>
              </w:rPr>
              <w:t>abyssinica</w:t>
            </w:r>
            <w:proofErr w:type="spellEnd"/>
          </w:p>
        </w:tc>
        <w:tc>
          <w:tcPr>
            <w:tcW w:w="1920" w:type="dxa"/>
            <w:vAlign w:val="center"/>
            <w:hideMark/>
          </w:tcPr>
          <w:p w14:paraId="3FC863A2"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Red-hot poker tree / "</w:t>
            </w:r>
            <w:proofErr w:type="spellStart"/>
            <w:r w:rsidRPr="00EE70FB">
              <w:rPr>
                <w:rFonts w:ascii="Times New Roman" w:hAnsi="Times New Roman" w:cs="Times New Roman"/>
                <w:sz w:val="24"/>
                <w:szCs w:val="24"/>
              </w:rPr>
              <w:t>Mpafu</w:t>
            </w:r>
            <w:proofErr w:type="spellEnd"/>
            <w:r w:rsidRPr="00EE70FB">
              <w:rPr>
                <w:rFonts w:ascii="Times New Roman" w:hAnsi="Times New Roman" w:cs="Times New Roman"/>
                <w:sz w:val="24"/>
                <w:szCs w:val="24"/>
              </w:rPr>
              <w:t>"</w:t>
            </w:r>
          </w:p>
        </w:tc>
        <w:tc>
          <w:tcPr>
            <w:tcW w:w="1104" w:type="dxa"/>
            <w:vAlign w:val="center"/>
            <w:hideMark/>
          </w:tcPr>
          <w:p w14:paraId="05A30663"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Bark, root</w:t>
            </w:r>
          </w:p>
        </w:tc>
        <w:tc>
          <w:tcPr>
            <w:tcW w:w="1659" w:type="dxa"/>
            <w:vAlign w:val="center"/>
            <w:hideMark/>
          </w:tcPr>
          <w:p w14:paraId="5A38B0D8"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Rheumatism, liver issues, Cleansing the blood</w:t>
            </w:r>
          </w:p>
          <w:p w14:paraId="4BE5471A" w14:textId="77777777" w:rsidR="00C416CF" w:rsidRPr="00EE70FB" w:rsidRDefault="00C416CF" w:rsidP="00405157">
            <w:pPr>
              <w:rPr>
                <w:rFonts w:ascii="Times New Roman" w:hAnsi="Times New Roman" w:cs="Times New Roman"/>
                <w:sz w:val="24"/>
                <w:szCs w:val="24"/>
              </w:rPr>
            </w:pPr>
          </w:p>
        </w:tc>
        <w:tc>
          <w:tcPr>
            <w:tcW w:w="1365" w:type="dxa"/>
          </w:tcPr>
          <w:p w14:paraId="35E59B38"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Decoction</w:t>
            </w:r>
          </w:p>
          <w:p w14:paraId="448086F7" w14:textId="77777777" w:rsidR="00C416CF" w:rsidRPr="00EE70FB" w:rsidRDefault="00C416CF" w:rsidP="00405157">
            <w:pPr>
              <w:rPr>
                <w:rFonts w:ascii="Times New Roman" w:hAnsi="Times New Roman" w:cs="Times New Roman"/>
                <w:sz w:val="24"/>
                <w:szCs w:val="24"/>
              </w:rPr>
            </w:pPr>
          </w:p>
        </w:tc>
        <w:tc>
          <w:tcPr>
            <w:tcW w:w="2541" w:type="dxa"/>
          </w:tcPr>
          <w:p w14:paraId="11C6807C" w14:textId="77777777" w:rsidR="00C416CF" w:rsidRPr="00EE70FB" w:rsidRDefault="00C416CF" w:rsidP="00405157">
            <w:pPr>
              <w:rPr>
                <w:rFonts w:ascii="Times New Roman" w:hAnsi="Times New Roman" w:cs="Times New Roman"/>
                <w:sz w:val="24"/>
                <w:szCs w:val="24"/>
              </w:rPr>
            </w:pPr>
            <w:r w:rsidRPr="00EE70FB">
              <w:rPr>
                <w:rFonts w:ascii="Times New Roman" w:hAnsi="Times New Roman" w:cs="Times New Roman"/>
                <w:sz w:val="24"/>
                <w:szCs w:val="24"/>
              </w:rPr>
              <w:t>Known for anti-inflammatory and hepatoprotective properties</w:t>
            </w:r>
          </w:p>
          <w:p w14:paraId="073BC4DB" w14:textId="77777777" w:rsidR="00C416CF" w:rsidRPr="00EE70FB" w:rsidRDefault="00C416CF" w:rsidP="00405157">
            <w:pPr>
              <w:rPr>
                <w:rFonts w:ascii="Times New Roman" w:hAnsi="Times New Roman" w:cs="Times New Roman"/>
                <w:sz w:val="24"/>
                <w:szCs w:val="24"/>
              </w:rPr>
            </w:pPr>
          </w:p>
        </w:tc>
      </w:tr>
    </w:tbl>
    <w:bookmarkEnd w:id="0"/>
    <w:p w14:paraId="454FA771" w14:textId="1300384E" w:rsidR="00C416CF" w:rsidRPr="00EE70FB" w:rsidRDefault="00405157" w:rsidP="00C416CF">
      <w:pPr>
        <w:rPr>
          <w:rFonts w:ascii="Times New Roman" w:hAnsi="Times New Roman" w:cs="Times New Roman"/>
          <w:b/>
          <w:bCs/>
          <w:sz w:val="24"/>
          <w:szCs w:val="24"/>
        </w:rPr>
      </w:pPr>
      <w:r>
        <w:rPr>
          <w:rFonts w:ascii="Times New Roman" w:hAnsi="Times New Roman" w:cs="Times New Roman"/>
          <w:b/>
          <w:bCs/>
          <w:sz w:val="24"/>
          <w:szCs w:val="24"/>
        </w:rPr>
        <w:br w:type="textWrapping" w:clear="all"/>
      </w:r>
    </w:p>
    <w:p w14:paraId="1BD77C49" w14:textId="77777777" w:rsidR="00C416CF" w:rsidRPr="00EE70FB" w:rsidRDefault="00C416CF" w:rsidP="00C416CF">
      <w:pPr>
        <w:jc w:val="both"/>
        <w:rPr>
          <w:rFonts w:ascii="Times New Roman" w:hAnsi="Times New Roman" w:cs="Times New Roman"/>
          <w:b/>
          <w:bCs/>
          <w:sz w:val="24"/>
          <w:szCs w:val="24"/>
        </w:rPr>
      </w:pPr>
      <w:r w:rsidRPr="00EE70FB">
        <w:rPr>
          <w:rFonts w:ascii="Times New Roman" w:hAnsi="Times New Roman" w:cs="Times New Roman"/>
          <w:b/>
          <w:bCs/>
          <w:sz w:val="24"/>
          <w:szCs w:val="24"/>
        </w:rPr>
        <w:t xml:space="preserve">Macroscopic assessment of certain Medicinal plants </w:t>
      </w:r>
    </w:p>
    <w:p w14:paraId="34C7B504" w14:textId="584EB3C5" w:rsidR="00C416CF" w:rsidRPr="00EE70FB" w:rsidRDefault="00C416CF" w:rsidP="00C416CF">
      <w:pPr>
        <w:jc w:val="both"/>
        <w:rPr>
          <w:rFonts w:ascii="Times New Roman" w:hAnsi="Times New Roman" w:cs="Times New Roman"/>
          <w:b/>
          <w:bCs/>
          <w:sz w:val="24"/>
          <w:szCs w:val="24"/>
        </w:rPr>
      </w:pPr>
      <w:r w:rsidRPr="00EE70FB">
        <w:rPr>
          <w:rFonts w:ascii="Times New Roman" w:hAnsi="Times New Roman" w:cs="Times New Roman"/>
          <w:sz w:val="24"/>
          <w:szCs w:val="24"/>
        </w:rPr>
        <w:t>1.</w:t>
      </w:r>
      <w:r w:rsidRPr="00EE70FB">
        <w:rPr>
          <w:rFonts w:ascii="Times New Roman" w:hAnsi="Times New Roman" w:cs="Times New Roman"/>
          <w:b/>
          <w:bCs/>
          <w:sz w:val="24"/>
          <w:szCs w:val="24"/>
        </w:rPr>
        <w:t>Aloe Vera (</w:t>
      </w:r>
      <w:r w:rsidRPr="00405157">
        <w:rPr>
          <w:rFonts w:ascii="Times New Roman" w:hAnsi="Times New Roman" w:cs="Times New Roman"/>
          <w:b/>
          <w:bCs/>
          <w:i/>
          <w:iCs/>
          <w:sz w:val="24"/>
          <w:szCs w:val="24"/>
          <w:highlight w:val="yellow"/>
        </w:rPr>
        <w:t>Aloe barbadense</w:t>
      </w:r>
      <w:r w:rsidRPr="00EE70FB">
        <w:rPr>
          <w:rFonts w:ascii="Times New Roman" w:hAnsi="Times New Roman" w:cs="Times New Roman"/>
          <w:b/>
          <w:bCs/>
          <w:sz w:val="24"/>
          <w:szCs w:val="24"/>
        </w:rPr>
        <w:t xml:space="preserve"> </w:t>
      </w:r>
      <w:r w:rsidR="00405157" w:rsidRPr="00405157">
        <w:rPr>
          <w:rFonts w:ascii="Times New Roman" w:hAnsi="Times New Roman" w:cs="Times New Roman"/>
          <w:b/>
          <w:bCs/>
          <w:color w:val="FF0000"/>
          <w:sz w:val="24"/>
          <w:szCs w:val="24"/>
        </w:rPr>
        <w:t>M</w:t>
      </w:r>
      <w:r w:rsidRPr="00EE70FB">
        <w:rPr>
          <w:rFonts w:ascii="Times New Roman" w:hAnsi="Times New Roman" w:cs="Times New Roman"/>
          <w:b/>
          <w:bCs/>
          <w:sz w:val="24"/>
          <w:szCs w:val="24"/>
        </w:rPr>
        <w:t>iller)</w:t>
      </w:r>
    </w:p>
    <w:p w14:paraId="6C7832A4"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Leaves</w:t>
      </w:r>
      <w:r w:rsidRPr="00EE70FB">
        <w:rPr>
          <w:rFonts w:ascii="Times New Roman" w:hAnsi="Times New Roman" w:cs="Times New Roman"/>
          <w:sz w:val="24"/>
          <w:szCs w:val="24"/>
        </w:rPr>
        <w:t>: Thick, fleshy, and succulent with spiny margins. The leaves are greenish-grey, and they contain a gel-like substance inside that is widely used for skin care and healing.</w:t>
      </w:r>
    </w:p>
    <w:p w14:paraId="5A3BB5C3"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Flowers</w:t>
      </w:r>
      <w:r w:rsidRPr="00EE70FB">
        <w:rPr>
          <w:rFonts w:ascii="Times New Roman" w:hAnsi="Times New Roman" w:cs="Times New Roman"/>
          <w:sz w:val="24"/>
          <w:szCs w:val="24"/>
        </w:rPr>
        <w:t>: Tubular, yellow, and borne on a tall spike.</w:t>
      </w:r>
    </w:p>
    <w:p w14:paraId="3FB8E12B"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Stem</w:t>
      </w:r>
      <w:r w:rsidRPr="00EE70FB">
        <w:rPr>
          <w:rFonts w:ascii="Times New Roman" w:hAnsi="Times New Roman" w:cs="Times New Roman"/>
          <w:sz w:val="24"/>
          <w:szCs w:val="24"/>
        </w:rPr>
        <w:t>: Short and thick, usually absent in some cultivated varieties.</w:t>
      </w:r>
    </w:p>
    <w:p w14:paraId="32A2F49B"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Uses</w:t>
      </w:r>
      <w:r w:rsidRPr="00EE70FB">
        <w:rPr>
          <w:rFonts w:ascii="Times New Roman" w:hAnsi="Times New Roman" w:cs="Times New Roman"/>
          <w:sz w:val="24"/>
          <w:szCs w:val="24"/>
        </w:rPr>
        <w:t>: Often used for treating burns, skin infections, and digestive issues.</w:t>
      </w:r>
      <w:sdt>
        <w:sdtPr>
          <w:rPr>
            <w:rFonts w:ascii="Times New Roman" w:hAnsi="Times New Roman" w:cs="Times New Roman"/>
            <w:sz w:val="24"/>
            <w:szCs w:val="24"/>
          </w:rPr>
          <w:id w:val="-1183744457"/>
          <w:citation/>
        </w:sdt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Hos21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 xml:space="preserve"> (Hosseini SH, 2021)</w:t>
          </w:r>
          <w:r w:rsidR="000A3E81" w:rsidRPr="00EE70FB">
            <w:rPr>
              <w:rFonts w:ascii="Times New Roman" w:hAnsi="Times New Roman" w:cs="Times New Roman"/>
              <w:sz w:val="24"/>
              <w:szCs w:val="24"/>
            </w:rPr>
            <w:fldChar w:fldCharType="end"/>
          </w:r>
        </w:sdtContent>
      </w:sdt>
    </w:p>
    <w:p w14:paraId="308EAAD0" w14:textId="77777777" w:rsidR="00C416CF" w:rsidRPr="00EE70FB" w:rsidRDefault="00C416CF" w:rsidP="00C416CF">
      <w:pPr>
        <w:jc w:val="both"/>
        <w:rPr>
          <w:rFonts w:ascii="Times New Roman" w:hAnsi="Times New Roman" w:cs="Times New Roman"/>
          <w:b/>
          <w:bCs/>
          <w:sz w:val="24"/>
          <w:szCs w:val="24"/>
        </w:rPr>
      </w:pPr>
      <w:r w:rsidRPr="00EE70FB">
        <w:rPr>
          <w:rFonts w:ascii="Times New Roman" w:hAnsi="Times New Roman" w:cs="Times New Roman"/>
          <w:b/>
          <w:bCs/>
          <w:sz w:val="24"/>
          <w:szCs w:val="24"/>
        </w:rPr>
        <w:t>2. Moringa (</w:t>
      </w:r>
      <w:r w:rsidRPr="00405157">
        <w:rPr>
          <w:rFonts w:ascii="Times New Roman" w:hAnsi="Times New Roman" w:cs="Times New Roman"/>
          <w:b/>
          <w:bCs/>
          <w:i/>
          <w:iCs/>
          <w:sz w:val="24"/>
          <w:szCs w:val="24"/>
          <w:highlight w:val="yellow"/>
        </w:rPr>
        <w:t>Moringa oleifera</w:t>
      </w:r>
      <w:r w:rsidRPr="00EE70FB">
        <w:rPr>
          <w:rFonts w:ascii="Times New Roman" w:hAnsi="Times New Roman" w:cs="Times New Roman"/>
          <w:b/>
          <w:bCs/>
          <w:sz w:val="24"/>
          <w:szCs w:val="24"/>
        </w:rPr>
        <w:t>)</w:t>
      </w:r>
    </w:p>
    <w:p w14:paraId="6C3BB27F"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Leaves:</w:t>
      </w:r>
      <w:r w:rsidRPr="00EE70FB">
        <w:rPr>
          <w:rFonts w:ascii="Times New Roman" w:hAnsi="Times New Roman" w:cs="Times New Roman"/>
          <w:sz w:val="24"/>
          <w:szCs w:val="24"/>
        </w:rPr>
        <w:t xml:space="preserve"> are pinnately compound, with oval-shaped leaflets that are green and slightly smooth, aromatic and have a distinctive odour.</w:t>
      </w:r>
    </w:p>
    <w:p w14:paraId="493B902C"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Flowers:</w:t>
      </w:r>
      <w:r w:rsidRPr="00EE70FB">
        <w:rPr>
          <w:rFonts w:ascii="Times New Roman" w:hAnsi="Times New Roman" w:cs="Times New Roman"/>
          <w:sz w:val="24"/>
          <w:szCs w:val="24"/>
        </w:rPr>
        <w:t xml:space="preserve"> are small, white, and fragrant, appearing in clusters. </w:t>
      </w:r>
    </w:p>
    <w:p w14:paraId="0D16C054"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Fruits:</w:t>
      </w:r>
      <w:r w:rsidRPr="00EE70FB">
        <w:rPr>
          <w:rFonts w:ascii="Times New Roman" w:hAnsi="Times New Roman" w:cs="Times New Roman"/>
          <w:sz w:val="24"/>
          <w:szCs w:val="24"/>
        </w:rPr>
        <w:t xml:space="preserve"> are long, narrow, and pod-like, with a stringy interior.</w:t>
      </w:r>
    </w:p>
    <w:p w14:paraId="3CDD0FE9"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Uses:</w:t>
      </w:r>
      <w:r w:rsidRPr="00EE70FB">
        <w:rPr>
          <w:rFonts w:ascii="Times New Roman" w:hAnsi="Times New Roman" w:cs="Times New Roman"/>
          <w:sz w:val="24"/>
          <w:szCs w:val="24"/>
        </w:rPr>
        <w:t xml:space="preserve"> Known for its highly nutritious leaves, Moringa is used for boosting immunity, reducing inflammation, and managing diabetes.</w:t>
      </w:r>
      <w:sdt>
        <w:sdtPr>
          <w:rPr>
            <w:rFonts w:ascii="Times New Roman" w:hAnsi="Times New Roman" w:cs="Times New Roman"/>
            <w:sz w:val="24"/>
            <w:szCs w:val="24"/>
          </w:rPr>
          <w:id w:val="1310439583"/>
          <w:citation/>
        </w:sdt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CITATION Mar95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 xml:space="preserve"> (Martin GJ., 1995.)</w:t>
          </w:r>
          <w:r w:rsidR="000A3E81" w:rsidRPr="00EE70FB">
            <w:rPr>
              <w:rFonts w:ascii="Times New Roman" w:hAnsi="Times New Roman" w:cs="Times New Roman"/>
              <w:sz w:val="24"/>
              <w:szCs w:val="24"/>
            </w:rPr>
            <w:fldChar w:fldCharType="end"/>
          </w:r>
        </w:sdtContent>
      </w:sdt>
    </w:p>
    <w:p w14:paraId="07B83CBB" w14:textId="77777777" w:rsidR="00C416CF" w:rsidRPr="00EE70FB" w:rsidRDefault="00C416CF" w:rsidP="00C416CF">
      <w:pPr>
        <w:jc w:val="both"/>
        <w:rPr>
          <w:rFonts w:ascii="Times New Roman" w:hAnsi="Times New Roman" w:cs="Times New Roman"/>
          <w:b/>
          <w:bCs/>
          <w:sz w:val="24"/>
          <w:szCs w:val="24"/>
        </w:rPr>
      </w:pPr>
      <w:r w:rsidRPr="00EE70FB">
        <w:rPr>
          <w:rFonts w:ascii="Times New Roman" w:hAnsi="Times New Roman" w:cs="Times New Roman"/>
          <w:b/>
          <w:bCs/>
          <w:sz w:val="24"/>
          <w:szCs w:val="24"/>
        </w:rPr>
        <w:t>4.Soursop (</w:t>
      </w:r>
      <w:r w:rsidRPr="00405157">
        <w:rPr>
          <w:rFonts w:ascii="Times New Roman" w:hAnsi="Times New Roman" w:cs="Times New Roman"/>
          <w:b/>
          <w:bCs/>
          <w:i/>
          <w:iCs/>
          <w:sz w:val="24"/>
          <w:szCs w:val="24"/>
          <w:highlight w:val="yellow"/>
        </w:rPr>
        <w:t>Annona muricata</w:t>
      </w:r>
      <w:r w:rsidRPr="00EE70FB">
        <w:rPr>
          <w:rFonts w:ascii="Times New Roman" w:hAnsi="Times New Roman" w:cs="Times New Roman"/>
          <w:b/>
          <w:bCs/>
          <w:sz w:val="24"/>
          <w:szCs w:val="24"/>
        </w:rPr>
        <w:t>)</w:t>
      </w:r>
    </w:p>
    <w:p w14:paraId="41FE98AB"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Leaves</w:t>
      </w:r>
      <w:r w:rsidRPr="00EE70FB">
        <w:rPr>
          <w:rFonts w:ascii="Times New Roman" w:hAnsi="Times New Roman" w:cs="Times New Roman"/>
          <w:sz w:val="24"/>
          <w:szCs w:val="24"/>
        </w:rPr>
        <w:t>: Large, dark green, simple, and ovate with a glossy texture and smooth edges. They have a strong scent when crushed.</w:t>
      </w:r>
    </w:p>
    <w:p w14:paraId="5F339D94"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Fruits</w:t>
      </w:r>
      <w:r w:rsidRPr="00EE70FB">
        <w:rPr>
          <w:rFonts w:ascii="Times New Roman" w:hAnsi="Times New Roman" w:cs="Times New Roman"/>
          <w:sz w:val="24"/>
          <w:szCs w:val="24"/>
        </w:rPr>
        <w:t>: Large, spiny, green, and heart-shaped, with soft, white pulp that is sweet and tangy.</w:t>
      </w:r>
    </w:p>
    <w:p w14:paraId="5A311F37"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Flowers</w:t>
      </w:r>
      <w:r w:rsidRPr="00EE70FB">
        <w:rPr>
          <w:rFonts w:ascii="Times New Roman" w:hAnsi="Times New Roman" w:cs="Times New Roman"/>
          <w:sz w:val="24"/>
          <w:szCs w:val="24"/>
        </w:rPr>
        <w:t>: Small, yellowish, and occur in clusters.</w:t>
      </w:r>
    </w:p>
    <w:p w14:paraId="298762C3"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Uses</w:t>
      </w:r>
      <w:r w:rsidRPr="00EE70FB">
        <w:rPr>
          <w:rFonts w:ascii="Times New Roman" w:hAnsi="Times New Roman" w:cs="Times New Roman"/>
          <w:sz w:val="24"/>
          <w:szCs w:val="24"/>
        </w:rPr>
        <w:t>: Soursop is widely used for its anti-inflammatory, antioxidant, and anticancer properties. The leaves are often used to treat pain, fever, and inflammation.</w:t>
      </w:r>
      <w:sdt>
        <w:sdtPr>
          <w:rPr>
            <w:rFonts w:ascii="Times New Roman" w:hAnsi="Times New Roman" w:cs="Times New Roman"/>
            <w:sz w:val="24"/>
            <w:szCs w:val="24"/>
          </w:rPr>
          <w:id w:val="-1765065992"/>
          <w:citation/>
        </w:sdt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Nam11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 xml:space="preserve"> (Namukobe J, 2011)</w:t>
          </w:r>
          <w:r w:rsidR="000A3E81" w:rsidRPr="00EE70FB">
            <w:rPr>
              <w:rFonts w:ascii="Times New Roman" w:hAnsi="Times New Roman" w:cs="Times New Roman"/>
              <w:sz w:val="24"/>
              <w:szCs w:val="24"/>
            </w:rPr>
            <w:fldChar w:fldCharType="end"/>
          </w:r>
        </w:sdtContent>
      </w:sdt>
    </w:p>
    <w:p w14:paraId="49E4AE41" w14:textId="1377525D" w:rsidR="00C416CF" w:rsidRPr="00EE70FB" w:rsidRDefault="00C416CF" w:rsidP="00C416CF">
      <w:pPr>
        <w:jc w:val="both"/>
        <w:rPr>
          <w:rFonts w:ascii="Times New Roman" w:hAnsi="Times New Roman" w:cs="Times New Roman"/>
          <w:b/>
          <w:bCs/>
          <w:sz w:val="24"/>
          <w:szCs w:val="24"/>
        </w:rPr>
      </w:pPr>
      <w:r w:rsidRPr="00EE70FB">
        <w:rPr>
          <w:rFonts w:ascii="Times New Roman" w:hAnsi="Times New Roman" w:cs="Times New Roman"/>
          <w:b/>
          <w:bCs/>
          <w:sz w:val="24"/>
          <w:szCs w:val="24"/>
        </w:rPr>
        <w:t xml:space="preserve">5. Lemon </w:t>
      </w:r>
      <w:r w:rsidR="00405157" w:rsidRPr="00405157">
        <w:rPr>
          <w:rFonts w:ascii="Times New Roman" w:hAnsi="Times New Roman" w:cs="Times New Roman"/>
          <w:b/>
          <w:bCs/>
          <w:color w:val="FF0000"/>
          <w:sz w:val="24"/>
          <w:szCs w:val="24"/>
        </w:rPr>
        <w:t>g</w:t>
      </w:r>
      <w:r w:rsidRPr="00EE70FB">
        <w:rPr>
          <w:rFonts w:ascii="Times New Roman" w:hAnsi="Times New Roman" w:cs="Times New Roman"/>
          <w:b/>
          <w:bCs/>
          <w:sz w:val="24"/>
          <w:szCs w:val="24"/>
        </w:rPr>
        <w:t>rass (</w:t>
      </w:r>
      <w:r w:rsidRPr="00405157">
        <w:rPr>
          <w:rFonts w:ascii="Times New Roman" w:hAnsi="Times New Roman" w:cs="Times New Roman"/>
          <w:b/>
          <w:bCs/>
          <w:i/>
          <w:iCs/>
          <w:sz w:val="24"/>
          <w:szCs w:val="24"/>
          <w:highlight w:val="yellow"/>
        </w:rPr>
        <w:t xml:space="preserve">Cymbopogon </w:t>
      </w:r>
      <w:proofErr w:type="spellStart"/>
      <w:r w:rsidRPr="00405157">
        <w:rPr>
          <w:rFonts w:ascii="Times New Roman" w:hAnsi="Times New Roman" w:cs="Times New Roman"/>
          <w:b/>
          <w:bCs/>
          <w:i/>
          <w:iCs/>
          <w:sz w:val="24"/>
          <w:szCs w:val="24"/>
          <w:highlight w:val="yellow"/>
        </w:rPr>
        <w:t>citratus</w:t>
      </w:r>
      <w:proofErr w:type="spellEnd"/>
      <w:r w:rsidRPr="00EE70FB">
        <w:rPr>
          <w:rFonts w:ascii="Times New Roman" w:hAnsi="Times New Roman" w:cs="Times New Roman"/>
          <w:b/>
          <w:bCs/>
          <w:sz w:val="24"/>
          <w:szCs w:val="24"/>
        </w:rPr>
        <w:t>)</w:t>
      </w:r>
    </w:p>
    <w:p w14:paraId="64FDBE2A"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Leaves</w:t>
      </w:r>
      <w:r w:rsidRPr="00EE70FB">
        <w:rPr>
          <w:rFonts w:ascii="Times New Roman" w:hAnsi="Times New Roman" w:cs="Times New Roman"/>
          <w:sz w:val="24"/>
          <w:szCs w:val="24"/>
        </w:rPr>
        <w:t>: Long, narrow, and green, with a strong citrus fragrance when crushed. The leaves have a fibrous texture.</w:t>
      </w:r>
    </w:p>
    <w:p w14:paraId="75754731"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Stem:</w:t>
      </w:r>
      <w:r w:rsidRPr="00EE70FB">
        <w:rPr>
          <w:rFonts w:ascii="Times New Roman" w:hAnsi="Times New Roman" w:cs="Times New Roman"/>
          <w:sz w:val="24"/>
          <w:szCs w:val="24"/>
        </w:rPr>
        <w:t xml:space="preserve"> The base of the plant has a thick, clumped, green stem.</w:t>
      </w:r>
    </w:p>
    <w:p w14:paraId="2F391F42"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Flowers</w:t>
      </w:r>
      <w:r w:rsidRPr="00EE70FB">
        <w:rPr>
          <w:rFonts w:ascii="Times New Roman" w:hAnsi="Times New Roman" w:cs="Times New Roman"/>
          <w:sz w:val="24"/>
          <w:szCs w:val="24"/>
        </w:rPr>
        <w:t>: Small, purple, and insignificant in medicinal use.</w:t>
      </w:r>
    </w:p>
    <w:p w14:paraId="3D70F594"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Uses</w:t>
      </w:r>
      <w:r w:rsidRPr="00EE70FB">
        <w:rPr>
          <w:rFonts w:ascii="Times New Roman" w:hAnsi="Times New Roman" w:cs="Times New Roman"/>
          <w:sz w:val="24"/>
          <w:szCs w:val="24"/>
        </w:rPr>
        <w:t>: Used for its soothing properties, lemon grass is known for aiding digestion, reducing fever, and relieving pain.</w:t>
      </w:r>
    </w:p>
    <w:p w14:paraId="3189F6FF" w14:textId="77777777" w:rsidR="00C416CF" w:rsidRPr="00EE70FB" w:rsidRDefault="00C416CF" w:rsidP="00C416CF">
      <w:pPr>
        <w:jc w:val="both"/>
        <w:rPr>
          <w:rFonts w:ascii="Times New Roman" w:hAnsi="Times New Roman" w:cs="Times New Roman"/>
          <w:b/>
          <w:bCs/>
          <w:sz w:val="24"/>
          <w:szCs w:val="24"/>
        </w:rPr>
      </w:pPr>
    </w:p>
    <w:p w14:paraId="14D57260" w14:textId="77777777" w:rsidR="00C416CF" w:rsidRPr="00EE70FB" w:rsidRDefault="00C416CF" w:rsidP="00C416CF">
      <w:pPr>
        <w:jc w:val="both"/>
        <w:rPr>
          <w:rFonts w:ascii="Times New Roman" w:hAnsi="Times New Roman" w:cs="Times New Roman"/>
          <w:b/>
          <w:bCs/>
          <w:sz w:val="24"/>
          <w:szCs w:val="24"/>
        </w:rPr>
      </w:pPr>
      <w:r w:rsidRPr="00EE70FB">
        <w:rPr>
          <w:rFonts w:ascii="Times New Roman" w:hAnsi="Times New Roman" w:cs="Times New Roman"/>
          <w:b/>
          <w:bCs/>
          <w:sz w:val="24"/>
          <w:szCs w:val="24"/>
        </w:rPr>
        <w:t>6. Eucalyptus (</w:t>
      </w:r>
      <w:r w:rsidRPr="00405157">
        <w:rPr>
          <w:rFonts w:ascii="Times New Roman" w:hAnsi="Times New Roman" w:cs="Times New Roman"/>
          <w:b/>
          <w:bCs/>
          <w:i/>
          <w:iCs/>
          <w:sz w:val="24"/>
          <w:szCs w:val="24"/>
          <w:highlight w:val="yellow"/>
        </w:rPr>
        <w:t>Eucalyptus globulus</w:t>
      </w:r>
      <w:r w:rsidRPr="00EE70FB">
        <w:rPr>
          <w:rFonts w:ascii="Times New Roman" w:hAnsi="Times New Roman" w:cs="Times New Roman"/>
          <w:b/>
          <w:bCs/>
          <w:sz w:val="24"/>
          <w:szCs w:val="24"/>
        </w:rPr>
        <w:t>)</w:t>
      </w:r>
    </w:p>
    <w:p w14:paraId="5B918944"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Leaves</w:t>
      </w:r>
      <w:r w:rsidRPr="00EE70FB">
        <w:rPr>
          <w:rFonts w:ascii="Times New Roman" w:hAnsi="Times New Roman" w:cs="Times New Roman"/>
          <w:sz w:val="24"/>
          <w:szCs w:val="24"/>
        </w:rPr>
        <w:t>: Narrow, elongated, and lanceolate. The leaves are a dull green, sometimes with a bluish tint, and have a strong, aromatic odour.</w:t>
      </w:r>
    </w:p>
    <w:p w14:paraId="794BDEF9"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Bark</w:t>
      </w:r>
      <w:r w:rsidRPr="00EE70FB">
        <w:rPr>
          <w:rFonts w:ascii="Times New Roman" w:hAnsi="Times New Roman" w:cs="Times New Roman"/>
          <w:sz w:val="24"/>
          <w:szCs w:val="24"/>
        </w:rPr>
        <w:t>: Smooth and greyish, often peeling in patches.</w:t>
      </w:r>
    </w:p>
    <w:p w14:paraId="6EB5FE86"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Flowers</w:t>
      </w:r>
      <w:r w:rsidRPr="00EE70FB">
        <w:rPr>
          <w:rFonts w:ascii="Times New Roman" w:hAnsi="Times New Roman" w:cs="Times New Roman"/>
          <w:sz w:val="24"/>
          <w:szCs w:val="24"/>
        </w:rPr>
        <w:t>: White or cream-colored, borne in clusters.</w:t>
      </w:r>
    </w:p>
    <w:p w14:paraId="56F2557C"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Uses</w:t>
      </w:r>
      <w:r w:rsidRPr="00EE70FB">
        <w:rPr>
          <w:rFonts w:ascii="Times New Roman" w:hAnsi="Times New Roman" w:cs="Times New Roman"/>
          <w:sz w:val="24"/>
          <w:szCs w:val="24"/>
        </w:rPr>
        <w:t>: Known for its antiseptic and anti-inflammatory properties, eucalyptus is commonly used in treating respiratory issues, colds, and coughs.</w:t>
      </w:r>
      <w:sdt>
        <w:sdtPr>
          <w:rPr>
            <w:rFonts w:ascii="Times New Roman" w:hAnsi="Times New Roman" w:cs="Times New Roman"/>
            <w:sz w:val="24"/>
            <w:szCs w:val="24"/>
          </w:rPr>
          <w:id w:val="-889185034"/>
          <w:citation/>
        </w:sdt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Asi14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 xml:space="preserve"> (Asiimwe S, 2014)</w:t>
          </w:r>
          <w:r w:rsidR="000A3E81" w:rsidRPr="00EE70FB">
            <w:rPr>
              <w:rFonts w:ascii="Times New Roman" w:hAnsi="Times New Roman" w:cs="Times New Roman"/>
              <w:sz w:val="24"/>
              <w:szCs w:val="24"/>
            </w:rPr>
            <w:fldChar w:fldCharType="end"/>
          </w:r>
        </w:sdtContent>
      </w:sdt>
    </w:p>
    <w:p w14:paraId="29C66B29" w14:textId="77777777" w:rsidR="00C416CF" w:rsidRPr="00EE70FB" w:rsidRDefault="00C416CF" w:rsidP="00C416CF">
      <w:pPr>
        <w:rPr>
          <w:rFonts w:ascii="Times New Roman" w:hAnsi="Times New Roman" w:cs="Times New Roman"/>
          <w:b/>
          <w:bCs/>
          <w:sz w:val="24"/>
          <w:szCs w:val="24"/>
        </w:rPr>
      </w:pPr>
      <w:r w:rsidRPr="00EE70FB">
        <w:rPr>
          <w:rFonts w:ascii="Times New Roman" w:hAnsi="Times New Roman" w:cs="Times New Roman"/>
          <w:b/>
          <w:bCs/>
          <w:sz w:val="24"/>
          <w:szCs w:val="24"/>
        </w:rPr>
        <w:t>9. Neem (</w:t>
      </w:r>
      <w:proofErr w:type="spellStart"/>
      <w:r w:rsidRPr="00405157">
        <w:rPr>
          <w:rFonts w:ascii="Times New Roman" w:hAnsi="Times New Roman" w:cs="Times New Roman"/>
          <w:b/>
          <w:bCs/>
          <w:i/>
          <w:iCs/>
          <w:sz w:val="24"/>
          <w:szCs w:val="24"/>
          <w:highlight w:val="yellow"/>
        </w:rPr>
        <w:t>Azadirachta</w:t>
      </w:r>
      <w:proofErr w:type="spellEnd"/>
      <w:r w:rsidRPr="00405157">
        <w:rPr>
          <w:rFonts w:ascii="Times New Roman" w:hAnsi="Times New Roman" w:cs="Times New Roman"/>
          <w:b/>
          <w:bCs/>
          <w:i/>
          <w:iCs/>
          <w:sz w:val="24"/>
          <w:szCs w:val="24"/>
          <w:highlight w:val="yellow"/>
        </w:rPr>
        <w:t xml:space="preserve"> indica</w:t>
      </w:r>
      <w:r w:rsidRPr="00EE70FB">
        <w:rPr>
          <w:rFonts w:ascii="Times New Roman" w:hAnsi="Times New Roman" w:cs="Times New Roman"/>
          <w:b/>
          <w:bCs/>
          <w:sz w:val="24"/>
          <w:szCs w:val="24"/>
        </w:rPr>
        <w:t>)</w:t>
      </w:r>
    </w:p>
    <w:p w14:paraId="3C09DA10"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b/>
          <w:bCs/>
          <w:sz w:val="24"/>
          <w:szCs w:val="24"/>
        </w:rPr>
        <w:t>Leaf</w:t>
      </w:r>
      <w:r w:rsidRPr="00EE70FB">
        <w:rPr>
          <w:rFonts w:ascii="Times New Roman" w:hAnsi="Times New Roman" w:cs="Times New Roman"/>
          <w:sz w:val="24"/>
          <w:szCs w:val="24"/>
        </w:rPr>
        <w:t>: Pinnate, bright green, serrated edge.</w:t>
      </w:r>
    </w:p>
    <w:p w14:paraId="60FF6D4E"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b/>
          <w:bCs/>
          <w:sz w:val="24"/>
          <w:szCs w:val="24"/>
        </w:rPr>
        <w:t>Odor</w:t>
      </w:r>
      <w:r w:rsidRPr="00EE70FB">
        <w:rPr>
          <w:rFonts w:ascii="Times New Roman" w:hAnsi="Times New Roman" w:cs="Times New Roman"/>
          <w:sz w:val="24"/>
          <w:szCs w:val="24"/>
        </w:rPr>
        <w:t>: Bitter and strong.</w:t>
      </w:r>
    </w:p>
    <w:p w14:paraId="42112CD7"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b/>
          <w:bCs/>
          <w:sz w:val="24"/>
          <w:szCs w:val="24"/>
        </w:rPr>
        <w:t>Taste</w:t>
      </w:r>
      <w:r w:rsidRPr="00EE70FB">
        <w:rPr>
          <w:rFonts w:ascii="Times New Roman" w:hAnsi="Times New Roman" w:cs="Times New Roman"/>
          <w:sz w:val="24"/>
          <w:szCs w:val="24"/>
        </w:rPr>
        <w:t>: Very bitter.</w:t>
      </w:r>
    </w:p>
    <w:p w14:paraId="27F21657"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b/>
          <w:bCs/>
          <w:sz w:val="24"/>
          <w:szCs w:val="24"/>
        </w:rPr>
        <w:t>Use</w:t>
      </w:r>
      <w:r w:rsidRPr="00EE70FB">
        <w:rPr>
          <w:rFonts w:ascii="Times New Roman" w:hAnsi="Times New Roman" w:cs="Times New Roman"/>
          <w:sz w:val="24"/>
          <w:szCs w:val="24"/>
        </w:rPr>
        <w:t>: Antibacterial, skin care, antimalarial.</w:t>
      </w:r>
    </w:p>
    <w:p w14:paraId="0D4FC01B"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Leaves</w:t>
      </w:r>
      <w:r w:rsidRPr="00EE70FB">
        <w:rPr>
          <w:rFonts w:ascii="Times New Roman" w:hAnsi="Times New Roman" w:cs="Times New Roman"/>
          <w:sz w:val="24"/>
          <w:szCs w:val="24"/>
        </w:rPr>
        <w:t>: Long, narrow, and elliptical with a serrated margin. They are dark green and have a strong, bitter odour when crushed.</w:t>
      </w:r>
    </w:p>
    <w:p w14:paraId="47897DA3"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Bark</w:t>
      </w:r>
      <w:r w:rsidRPr="00EE70FB">
        <w:rPr>
          <w:rFonts w:ascii="Times New Roman" w:hAnsi="Times New Roman" w:cs="Times New Roman"/>
          <w:sz w:val="24"/>
          <w:szCs w:val="24"/>
        </w:rPr>
        <w:t>: Rough and grey, often with a deep fissure pattern.</w:t>
      </w:r>
    </w:p>
    <w:p w14:paraId="00A5A80A"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Flowers</w:t>
      </w:r>
      <w:r w:rsidRPr="00EE70FB">
        <w:rPr>
          <w:rFonts w:ascii="Times New Roman" w:hAnsi="Times New Roman" w:cs="Times New Roman"/>
          <w:sz w:val="24"/>
          <w:szCs w:val="24"/>
        </w:rPr>
        <w:t>: White to yellowish, arranged in panicles.</w:t>
      </w:r>
    </w:p>
    <w:p w14:paraId="6E2C4898" w14:textId="77777777" w:rsidR="00C416CF" w:rsidRPr="00EE70FB" w:rsidRDefault="00C416CF" w:rsidP="004F4181">
      <w:pPr>
        <w:jc w:val="both"/>
        <w:rPr>
          <w:rFonts w:ascii="Times New Roman" w:hAnsi="Times New Roman" w:cs="Times New Roman"/>
          <w:sz w:val="24"/>
          <w:szCs w:val="24"/>
        </w:rPr>
      </w:pPr>
      <w:r w:rsidRPr="00EE70FB">
        <w:rPr>
          <w:rFonts w:ascii="Times New Roman" w:hAnsi="Times New Roman" w:cs="Times New Roman"/>
          <w:b/>
          <w:bCs/>
          <w:sz w:val="24"/>
          <w:szCs w:val="24"/>
        </w:rPr>
        <w:t>Fruits</w:t>
      </w:r>
      <w:r w:rsidRPr="00EE70FB">
        <w:rPr>
          <w:rFonts w:ascii="Times New Roman" w:hAnsi="Times New Roman" w:cs="Times New Roman"/>
          <w:sz w:val="24"/>
          <w:szCs w:val="24"/>
        </w:rPr>
        <w:t xml:space="preserve">: Green to yellowish berries, </w:t>
      </w:r>
      <w:proofErr w:type="gramStart"/>
      <w:r w:rsidRPr="00EE70FB">
        <w:rPr>
          <w:rFonts w:ascii="Times New Roman" w:hAnsi="Times New Roman" w:cs="Times New Roman"/>
          <w:sz w:val="24"/>
          <w:szCs w:val="24"/>
        </w:rPr>
        <w:t>small in size</w:t>
      </w:r>
      <w:proofErr w:type="gramEnd"/>
      <w:r w:rsidRPr="00EE70FB">
        <w:rPr>
          <w:rFonts w:ascii="Times New Roman" w:hAnsi="Times New Roman" w:cs="Times New Roman"/>
          <w:sz w:val="24"/>
          <w:szCs w:val="24"/>
        </w:rPr>
        <w:t xml:space="preserve">, with a bitter taste. </w:t>
      </w:r>
      <w:sdt>
        <w:sdtPr>
          <w:rPr>
            <w:rFonts w:ascii="Times New Roman" w:hAnsi="Times New Roman" w:cs="Times New Roman"/>
            <w:sz w:val="24"/>
            <w:szCs w:val="24"/>
          </w:rPr>
          <w:id w:val="2089964020"/>
          <w:citation/>
        </w:sdt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26B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(Bahati JB)</w:t>
          </w:r>
          <w:r w:rsidR="000A3E81" w:rsidRPr="00EE70FB">
            <w:rPr>
              <w:rFonts w:ascii="Times New Roman" w:hAnsi="Times New Roman" w:cs="Times New Roman"/>
              <w:sz w:val="24"/>
              <w:szCs w:val="24"/>
            </w:rPr>
            <w:fldChar w:fldCharType="end"/>
          </w:r>
        </w:sdtContent>
      </w:sdt>
    </w:p>
    <w:p w14:paraId="33E9DB91" w14:textId="77777777" w:rsidR="00C416CF" w:rsidRPr="00EE70FB" w:rsidRDefault="00C416CF" w:rsidP="00C416CF">
      <w:pPr>
        <w:rPr>
          <w:rFonts w:ascii="Times New Roman" w:hAnsi="Times New Roman" w:cs="Times New Roman"/>
          <w:b/>
          <w:bCs/>
          <w:sz w:val="24"/>
          <w:szCs w:val="24"/>
        </w:rPr>
      </w:pPr>
      <w:r w:rsidRPr="00EE70FB">
        <w:rPr>
          <w:rFonts w:ascii="Times New Roman" w:hAnsi="Times New Roman" w:cs="Times New Roman"/>
          <w:b/>
          <w:bCs/>
          <w:sz w:val="24"/>
          <w:szCs w:val="24"/>
        </w:rPr>
        <w:t>10. Turmeric (</w:t>
      </w:r>
      <w:r w:rsidRPr="00405157">
        <w:rPr>
          <w:rFonts w:ascii="Times New Roman" w:hAnsi="Times New Roman" w:cs="Times New Roman"/>
          <w:b/>
          <w:bCs/>
          <w:i/>
          <w:iCs/>
          <w:sz w:val="24"/>
          <w:szCs w:val="24"/>
          <w:highlight w:val="yellow"/>
        </w:rPr>
        <w:t>Curcuma longa</w:t>
      </w:r>
      <w:r w:rsidRPr="00EE70FB">
        <w:rPr>
          <w:rFonts w:ascii="Times New Roman" w:hAnsi="Times New Roman" w:cs="Times New Roman"/>
          <w:b/>
          <w:bCs/>
          <w:sz w:val="24"/>
          <w:szCs w:val="24"/>
        </w:rPr>
        <w:t>)</w:t>
      </w:r>
    </w:p>
    <w:p w14:paraId="2D9921B8"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Roots</w:t>
      </w:r>
      <w:r w:rsidRPr="00EE70FB">
        <w:rPr>
          <w:rFonts w:ascii="Times New Roman" w:hAnsi="Times New Roman" w:cs="Times New Roman"/>
          <w:sz w:val="24"/>
          <w:szCs w:val="24"/>
        </w:rPr>
        <w:t>: Thick, orange, and rhizomatous.</w:t>
      </w:r>
    </w:p>
    <w:p w14:paraId="66AF53BA"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Leaves</w:t>
      </w:r>
      <w:r w:rsidRPr="00EE70FB">
        <w:rPr>
          <w:rFonts w:ascii="Times New Roman" w:hAnsi="Times New Roman" w:cs="Times New Roman"/>
          <w:sz w:val="24"/>
          <w:szCs w:val="24"/>
        </w:rPr>
        <w:t>: Large, oblong, and glossy.</w:t>
      </w:r>
    </w:p>
    <w:p w14:paraId="6F2BF623" w14:textId="77777777" w:rsidR="00C416CF" w:rsidRPr="00EE70FB" w:rsidRDefault="00C416CF" w:rsidP="00C416CF">
      <w:pPr>
        <w:rPr>
          <w:rFonts w:ascii="Times New Roman" w:hAnsi="Times New Roman" w:cs="Times New Roman"/>
          <w:b/>
          <w:bCs/>
          <w:sz w:val="24"/>
          <w:szCs w:val="24"/>
        </w:rPr>
      </w:pPr>
      <w:r w:rsidRPr="00EE70FB">
        <w:rPr>
          <w:rFonts w:ascii="Times New Roman" w:hAnsi="Times New Roman" w:cs="Times New Roman"/>
          <w:b/>
          <w:bCs/>
          <w:sz w:val="24"/>
          <w:szCs w:val="24"/>
        </w:rPr>
        <w:t>Flowers</w:t>
      </w:r>
      <w:r w:rsidRPr="00EE70FB">
        <w:rPr>
          <w:rFonts w:ascii="Times New Roman" w:hAnsi="Times New Roman" w:cs="Times New Roman"/>
          <w:sz w:val="24"/>
          <w:szCs w:val="24"/>
        </w:rPr>
        <w:t>: Yellow with a pinkish hue, clustered in a spike</w:t>
      </w:r>
    </w:p>
    <w:p w14:paraId="048E8851"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b/>
          <w:bCs/>
          <w:sz w:val="24"/>
          <w:szCs w:val="24"/>
        </w:rPr>
        <w:t>Rhizome</w:t>
      </w:r>
      <w:r w:rsidRPr="00EE70FB">
        <w:rPr>
          <w:rFonts w:ascii="Times New Roman" w:hAnsi="Times New Roman" w:cs="Times New Roman"/>
          <w:sz w:val="24"/>
          <w:szCs w:val="24"/>
        </w:rPr>
        <w:t>: Orange-yellow, cylindrical, earthy odour.</w:t>
      </w:r>
    </w:p>
    <w:p w14:paraId="6B10389B"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b/>
          <w:bCs/>
          <w:sz w:val="24"/>
          <w:szCs w:val="24"/>
        </w:rPr>
        <w:t>Texture</w:t>
      </w:r>
      <w:r w:rsidRPr="00EE70FB">
        <w:rPr>
          <w:rFonts w:ascii="Times New Roman" w:hAnsi="Times New Roman" w:cs="Times New Roman"/>
          <w:sz w:val="24"/>
          <w:szCs w:val="24"/>
        </w:rPr>
        <w:t>: Rough skin, fibrous interior.</w:t>
      </w:r>
    </w:p>
    <w:p w14:paraId="68588073"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b/>
          <w:bCs/>
          <w:sz w:val="24"/>
          <w:szCs w:val="24"/>
        </w:rPr>
        <w:t>Taste</w:t>
      </w:r>
      <w:r w:rsidRPr="00EE70FB">
        <w:rPr>
          <w:rFonts w:ascii="Times New Roman" w:hAnsi="Times New Roman" w:cs="Times New Roman"/>
          <w:sz w:val="24"/>
          <w:szCs w:val="24"/>
        </w:rPr>
        <w:t>: Pungent and slightly bitter.</w:t>
      </w:r>
    </w:p>
    <w:p w14:paraId="2644BC95"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b/>
          <w:bCs/>
          <w:sz w:val="24"/>
          <w:szCs w:val="24"/>
        </w:rPr>
        <w:t>Use</w:t>
      </w:r>
      <w:r w:rsidRPr="00EE70FB">
        <w:rPr>
          <w:rFonts w:ascii="Times New Roman" w:hAnsi="Times New Roman" w:cs="Times New Roman"/>
          <w:sz w:val="24"/>
          <w:szCs w:val="24"/>
        </w:rPr>
        <w:t>: Anti-inflammatory, wound healing.</w:t>
      </w:r>
      <w:sdt>
        <w:sdtPr>
          <w:rPr>
            <w:rFonts w:ascii="Times New Roman" w:hAnsi="Times New Roman" w:cs="Times New Roman"/>
            <w:sz w:val="24"/>
            <w:szCs w:val="24"/>
          </w:rPr>
          <w:id w:val="1779453824"/>
          <w:citation/>
        </w:sdt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Uga15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 xml:space="preserve"> (Gazzette., 2015)</w:t>
          </w:r>
          <w:r w:rsidR="000A3E81" w:rsidRPr="00EE70FB">
            <w:rPr>
              <w:rFonts w:ascii="Times New Roman" w:hAnsi="Times New Roman" w:cs="Times New Roman"/>
              <w:sz w:val="24"/>
              <w:szCs w:val="24"/>
            </w:rPr>
            <w:fldChar w:fldCharType="end"/>
          </w:r>
        </w:sdtContent>
      </w:sdt>
    </w:p>
    <w:p w14:paraId="36035CD2" w14:textId="77777777" w:rsidR="00C416CF" w:rsidRPr="00EE70FB" w:rsidRDefault="00C416CF" w:rsidP="00C416CF">
      <w:pPr>
        <w:rPr>
          <w:rFonts w:ascii="Times New Roman" w:hAnsi="Times New Roman" w:cs="Times New Roman"/>
          <w:b/>
          <w:bCs/>
          <w:sz w:val="24"/>
          <w:szCs w:val="24"/>
        </w:rPr>
      </w:pPr>
      <w:r w:rsidRPr="00EE70FB">
        <w:rPr>
          <w:rFonts w:ascii="Times New Roman" w:hAnsi="Times New Roman" w:cs="Times New Roman"/>
          <w:b/>
          <w:bCs/>
          <w:sz w:val="24"/>
          <w:szCs w:val="24"/>
        </w:rPr>
        <w:t>11. Tulsi (</w:t>
      </w:r>
      <w:r w:rsidRPr="00A76267">
        <w:rPr>
          <w:rFonts w:ascii="Times New Roman" w:hAnsi="Times New Roman" w:cs="Times New Roman"/>
          <w:b/>
          <w:bCs/>
          <w:i/>
          <w:iCs/>
          <w:sz w:val="24"/>
          <w:szCs w:val="24"/>
          <w:highlight w:val="yellow"/>
        </w:rPr>
        <w:t>Ocimum sanctum</w:t>
      </w:r>
      <w:r w:rsidRPr="00EE70FB">
        <w:rPr>
          <w:rFonts w:ascii="Times New Roman" w:hAnsi="Times New Roman" w:cs="Times New Roman"/>
          <w:b/>
          <w:bCs/>
          <w:sz w:val="24"/>
          <w:szCs w:val="24"/>
        </w:rPr>
        <w:t>)</w:t>
      </w:r>
    </w:p>
    <w:p w14:paraId="3A0CC313"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b/>
          <w:bCs/>
          <w:sz w:val="24"/>
          <w:szCs w:val="24"/>
        </w:rPr>
        <w:t>Leaves</w:t>
      </w:r>
      <w:r w:rsidRPr="00EE70FB">
        <w:rPr>
          <w:rFonts w:ascii="Times New Roman" w:hAnsi="Times New Roman" w:cs="Times New Roman"/>
          <w:sz w:val="24"/>
          <w:szCs w:val="24"/>
        </w:rPr>
        <w:t>: Green or purple, ovate with serrated edges.</w:t>
      </w:r>
    </w:p>
    <w:p w14:paraId="16A48121"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b/>
          <w:bCs/>
          <w:sz w:val="24"/>
          <w:szCs w:val="24"/>
        </w:rPr>
        <w:t>Odor</w:t>
      </w:r>
      <w:r w:rsidRPr="00EE70FB">
        <w:rPr>
          <w:rFonts w:ascii="Times New Roman" w:hAnsi="Times New Roman" w:cs="Times New Roman"/>
          <w:sz w:val="24"/>
          <w:szCs w:val="24"/>
        </w:rPr>
        <w:t>: Strong aromatic (clove-like).</w:t>
      </w:r>
    </w:p>
    <w:p w14:paraId="3FFA7E91"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b/>
          <w:bCs/>
          <w:sz w:val="24"/>
          <w:szCs w:val="24"/>
        </w:rPr>
        <w:t>Taste</w:t>
      </w:r>
      <w:r w:rsidRPr="00EE70FB">
        <w:rPr>
          <w:rFonts w:ascii="Times New Roman" w:hAnsi="Times New Roman" w:cs="Times New Roman"/>
          <w:sz w:val="24"/>
          <w:szCs w:val="24"/>
        </w:rPr>
        <w:t>: Slightly spicy and sweet.</w:t>
      </w:r>
    </w:p>
    <w:p w14:paraId="07D667A2"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b/>
          <w:bCs/>
          <w:sz w:val="24"/>
          <w:szCs w:val="24"/>
        </w:rPr>
        <w:t>Use</w:t>
      </w:r>
      <w:r w:rsidRPr="00EE70FB">
        <w:rPr>
          <w:rFonts w:ascii="Times New Roman" w:hAnsi="Times New Roman" w:cs="Times New Roman"/>
          <w:sz w:val="24"/>
          <w:szCs w:val="24"/>
        </w:rPr>
        <w:t>: Immunity booster, respiratory issues.</w:t>
      </w:r>
    </w:p>
    <w:p w14:paraId="475254FE" w14:textId="77777777" w:rsidR="00C416CF" w:rsidRPr="00EE70FB" w:rsidRDefault="00C416CF" w:rsidP="00C416CF">
      <w:pPr>
        <w:rPr>
          <w:rFonts w:ascii="Times New Roman" w:hAnsi="Times New Roman" w:cs="Times New Roman"/>
          <w:b/>
          <w:bCs/>
          <w:sz w:val="24"/>
          <w:szCs w:val="24"/>
        </w:rPr>
      </w:pPr>
      <w:r w:rsidRPr="00EE70FB">
        <w:rPr>
          <w:rFonts w:ascii="Times New Roman" w:hAnsi="Times New Roman" w:cs="Times New Roman"/>
          <w:b/>
          <w:bCs/>
          <w:sz w:val="24"/>
          <w:szCs w:val="24"/>
        </w:rPr>
        <w:t>12. Ginger (</w:t>
      </w:r>
      <w:r w:rsidRPr="00A76267">
        <w:rPr>
          <w:rFonts w:ascii="Times New Roman" w:hAnsi="Times New Roman" w:cs="Times New Roman"/>
          <w:b/>
          <w:bCs/>
          <w:i/>
          <w:iCs/>
          <w:sz w:val="24"/>
          <w:szCs w:val="24"/>
          <w:highlight w:val="yellow"/>
        </w:rPr>
        <w:t>Zingiber officinale)</w:t>
      </w:r>
    </w:p>
    <w:p w14:paraId="3C937562"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b/>
          <w:bCs/>
          <w:sz w:val="24"/>
          <w:szCs w:val="24"/>
        </w:rPr>
        <w:t>Rhizome</w:t>
      </w:r>
      <w:r w:rsidRPr="00EE70FB">
        <w:rPr>
          <w:rFonts w:ascii="Times New Roman" w:hAnsi="Times New Roman" w:cs="Times New Roman"/>
          <w:sz w:val="24"/>
          <w:szCs w:val="24"/>
        </w:rPr>
        <w:t>: Beige to yellowish-brown, knobby.</w:t>
      </w:r>
    </w:p>
    <w:p w14:paraId="000AF3AB"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b/>
          <w:bCs/>
          <w:sz w:val="24"/>
          <w:szCs w:val="24"/>
        </w:rPr>
        <w:t>Texture</w:t>
      </w:r>
      <w:r w:rsidRPr="00EE70FB">
        <w:rPr>
          <w:rFonts w:ascii="Times New Roman" w:hAnsi="Times New Roman" w:cs="Times New Roman"/>
          <w:sz w:val="24"/>
          <w:szCs w:val="24"/>
        </w:rPr>
        <w:t>: Firm, fibrous.</w:t>
      </w:r>
    </w:p>
    <w:p w14:paraId="3F328A0A"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b/>
          <w:bCs/>
          <w:sz w:val="24"/>
          <w:szCs w:val="24"/>
        </w:rPr>
        <w:t>Odor</w:t>
      </w:r>
      <w:r w:rsidRPr="00EE70FB">
        <w:rPr>
          <w:rFonts w:ascii="Times New Roman" w:hAnsi="Times New Roman" w:cs="Times New Roman"/>
          <w:sz w:val="24"/>
          <w:szCs w:val="24"/>
        </w:rPr>
        <w:t>: Aromatic and spicy.</w:t>
      </w:r>
    </w:p>
    <w:p w14:paraId="10E66DD7"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b/>
          <w:bCs/>
          <w:sz w:val="24"/>
          <w:szCs w:val="24"/>
        </w:rPr>
        <w:t>Use</w:t>
      </w:r>
      <w:r w:rsidRPr="00EE70FB">
        <w:rPr>
          <w:rFonts w:ascii="Times New Roman" w:hAnsi="Times New Roman" w:cs="Times New Roman"/>
          <w:sz w:val="24"/>
          <w:szCs w:val="24"/>
        </w:rPr>
        <w:t>: Digestive aid, antiemetic, anti-inflammatory.</w:t>
      </w:r>
      <w:sdt>
        <w:sdtPr>
          <w:rPr>
            <w:rFonts w:ascii="Times New Roman" w:hAnsi="Times New Roman" w:cs="Times New Roman"/>
            <w:sz w:val="24"/>
            <w:szCs w:val="24"/>
          </w:rPr>
          <w:id w:val="-1075660729"/>
          <w:citation/>
        </w:sdt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Kam13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 xml:space="preserve"> (Kamagaju L, 2013)</w:t>
          </w:r>
          <w:r w:rsidR="000A3E81" w:rsidRPr="00EE70FB">
            <w:rPr>
              <w:rFonts w:ascii="Times New Roman" w:hAnsi="Times New Roman" w:cs="Times New Roman"/>
              <w:sz w:val="24"/>
              <w:szCs w:val="24"/>
            </w:rPr>
            <w:fldChar w:fldCharType="end"/>
          </w:r>
        </w:sdtContent>
      </w:sdt>
    </w:p>
    <w:p w14:paraId="731087CD" w14:textId="77777777" w:rsidR="00C416CF" w:rsidRPr="00EE70FB" w:rsidRDefault="00C416CF" w:rsidP="00C416CF">
      <w:pPr>
        <w:rPr>
          <w:rFonts w:ascii="Times New Roman" w:hAnsi="Times New Roman" w:cs="Times New Roman"/>
          <w:b/>
          <w:bCs/>
          <w:sz w:val="24"/>
          <w:szCs w:val="24"/>
        </w:rPr>
      </w:pPr>
      <w:r w:rsidRPr="00EE70FB">
        <w:rPr>
          <w:rFonts w:ascii="Times New Roman" w:hAnsi="Times New Roman" w:cs="Times New Roman"/>
          <w:b/>
          <w:bCs/>
          <w:sz w:val="24"/>
          <w:szCs w:val="24"/>
        </w:rPr>
        <w:t>13. Amla (</w:t>
      </w:r>
      <w:r w:rsidRPr="00A76267">
        <w:rPr>
          <w:rFonts w:ascii="Times New Roman" w:hAnsi="Times New Roman" w:cs="Times New Roman"/>
          <w:b/>
          <w:bCs/>
          <w:i/>
          <w:iCs/>
          <w:sz w:val="24"/>
          <w:szCs w:val="24"/>
          <w:highlight w:val="yellow"/>
        </w:rPr>
        <w:t xml:space="preserve">Phyllanthus </w:t>
      </w:r>
      <w:proofErr w:type="spellStart"/>
      <w:r w:rsidRPr="00A76267">
        <w:rPr>
          <w:rFonts w:ascii="Times New Roman" w:hAnsi="Times New Roman" w:cs="Times New Roman"/>
          <w:b/>
          <w:bCs/>
          <w:i/>
          <w:iCs/>
          <w:sz w:val="24"/>
          <w:szCs w:val="24"/>
          <w:highlight w:val="yellow"/>
        </w:rPr>
        <w:t>emblica</w:t>
      </w:r>
      <w:proofErr w:type="spellEnd"/>
      <w:r w:rsidRPr="00EE70FB">
        <w:rPr>
          <w:rFonts w:ascii="Times New Roman" w:hAnsi="Times New Roman" w:cs="Times New Roman"/>
          <w:b/>
          <w:bCs/>
          <w:sz w:val="24"/>
          <w:szCs w:val="24"/>
        </w:rPr>
        <w:t>)</w:t>
      </w:r>
    </w:p>
    <w:p w14:paraId="5C36B43D"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b/>
          <w:bCs/>
          <w:sz w:val="24"/>
          <w:szCs w:val="24"/>
        </w:rPr>
        <w:t>Fruit</w:t>
      </w:r>
      <w:r w:rsidRPr="00EE70FB">
        <w:rPr>
          <w:rFonts w:ascii="Times New Roman" w:hAnsi="Times New Roman" w:cs="Times New Roman"/>
          <w:sz w:val="24"/>
          <w:szCs w:val="24"/>
        </w:rPr>
        <w:t>: Green, round, smooth surface with vertical lines.</w:t>
      </w:r>
    </w:p>
    <w:p w14:paraId="39AD703C"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b/>
          <w:bCs/>
          <w:sz w:val="24"/>
          <w:szCs w:val="24"/>
        </w:rPr>
        <w:t>Taste</w:t>
      </w:r>
      <w:r w:rsidRPr="00EE70FB">
        <w:rPr>
          <w:rFonts w:ascii="Times New Roman" w:hAnsi="Times New Roman" w:cs="Times New Roman"/>
          <w:sz w:val="24"/>
          <w:szCs w:val="24"/>
        </w:rPr>
        <w:t>: Sour and astringent.</w:t>
      </w:r>
    </w:p>
    <w:p w14:paraId="4DB79319" w14:textId="77777777" w:rsidR="00C416CF" w:rsidRPr="004F4181" w:rsidRDefault="00C416CF" w:rsidP="00C416CF">
      <w:pPr>
        <w:rPr>
          <w:rFonts w:ascii="Times New Roman" w:hAnsi="Times New Roman" w:cs="Times New Roman"/>
          <w:sz w:val="24"/>
          <w:szCs w:val="24"/>
        </w:rPr>
      </w:pPr>
      <w:r w:rsidRPr="00EE70FB">
        <w:rPr>
          <w:rFonts w:ascii="Times New Roman" w:hAnsi="Times New Roman" w:cs="Times New Roman"/>
          <w:b/>
          <w:bCs/>
          <w:sz w:val="24"/>
          <w:szCs w:val="24"/>
        </w:rPr>
        <w:t>Use</w:t>
      </w:r>
      <w:r w:rsidRPr="00EE70FB">
        <w:rPr>
          <w:rFonts w:ascii="Times New Roman" w:hAnsi="Times New Roman" w:cs="Times New Roman"/>
          <w:sz w:val="24"/>
          <w:szCs w:val="24"/>
        </w:rPr>
        <w:t>: Rich in Vitamin C, antioxidant, immunity booster.</w:t>
      </w:r>
    </w:p>
    <w:p w14:paraId="1693161A"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sz w:val="24"/>
          <w:szCs w:val="24"/>
        </w:rPr>
        <w:t>Table 2</w:t>
      </w:r>
      <w:r w:rsidRPr="00EE70FB">
        <w:rPr>
          <w:rFonts w:ascii="Times New Roman" w:hAnsi="Times New Roman" w:cs="Times New Roman"/>
          <w:b/>
          <w:bCs/>
          <w:sz w:val="24"/>
          <w:szCs w:val="24"/>
        </w:rPr>
        <w:t xml:space="preserve">. Ailment categories and their specific conditions. </w:t>
      </w:r>
      <w:sdt>
        <w:sdtPr>
          <w:rPr>
            <w:rFonts w:ascii="Times New Roman" w:hAnsi="Times New Roman" w:cs="Times New Roman"/>
            <w:sz w:val="24"/>
            <w:szCs w:val="24"/>
          </w:rPr>
          <w:id w:val="64314182"/>
          <w:citation/>
        </w:sdt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Hos21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(Hosseini SH, 2021)</w:t>
          </w:r>
          <w:r w:rsidR="000A3E81" w:rsidRPr="00EE70FB">
            <w:rPr>
              <w:rFonts w:ascii="Times New Roman" w:hAnsi="Times New Roman" w:cs="Times New Roman"/>
              <w:sz w:val="24"/>
              <w:szCs w:val="24"/>
            </w:rPr>
            <w:fldChar w:fldCharType="end"/>
          </w:r>
        </w:sdtContent>
      </w:sdt>
      <w:r w:rsidRPr="00EE70FB">
        <w:rPr>
          <w:rFonts w:ascii="Times New Roman" w:hAnsi="Times New Roman" w:cs="Times New Roman"/>
          <w:sz w:val="24"/>
          <w:szCs w:val="24"/>
        </w:rPr>
        <w:t xml:space="preserve">, </w:t>
      </w:r>
      <w:sdt>
        <w:sdtPr>
          <w:rPr>
            <w:rFonts w:ascii="Times New Roman" w:hAnsi="Times New Roman" w:cs="Times New Roman"/>
            <w:sz w:val="24"/>
            <w:szCs w:val="24"/>
          </w:rPr>
          <w:id w:val="2080241909"/>
          <w:citation/>
        </w:sdt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WHO02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(WHO., 2002)</w:t>
          </w:r>
          <w:r w:rsidR="000A3E81" w:rsidRPr="00EE70FB">
            <w:rPr>
              <w:rFonts w:ascii="Times New Roman" w:hAnsi="Times New Roman" w:cs="Times New Roman"/>
              <w:sz w:val="24"/>
              <w:szCs w:val="24"/>
            </w:rPr>
            <w:fldChar w:fldCharType="end"/>
          </w:r>
        </w:sdtContent>
      </w:sdt>
    </w:p>
    <w:p w14:paraId="23C3AC21" w14:textId="77777777" w:rsidR="00C416CF" w:rsidRPr="00EE70FB" w:rsidRDefault="00C416CF" w:rsidP="00C416CF">
      <w:pPr>
        <w:jc w:val="both"/>
        <w:rPr>
          <w:rFonts w:ascii="Times New Roman" w:hAnsi="Times New Roman" w:cs="Times New Roman"/>
          <w:b/>
          <w:bCs/>
          <w:sz w:val="24"/>
          <w:szCs w:val="24"/>
        </w:rPr>
      </w:pPr>
    </w:p>
    <w:p w14:paraId="24AF28CF"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EE70FB">
        <w:rPr>
          <w:rFonts w:ascii="Times New Roman" w:hAnsi="Times New Roman" w:cs="Times New Roman"/>
          <w:b/>
          <w:bCs/>
          <w:sz w:val="24"/>
          <w:szCs w:val="24"/>
        </w:rPr>
        <w:t>Gynaecological issues</w:t>
      </w:r>
      <w:r w:rsidRPr="00EE70FB">
        <w:rPr>
          <w:rFonts w:ascii="Times New Roman" w:hAnsi="Times New Roman" w:cs="Times New Roman"/>
          <w:sz w:val="24"/>
          <w:szCs w:val="24"/>
        </w:rPr>
        <w:t xml:space="preserve">; - Heavy menstrual flows, weakness during pregnancy, increasing vaginal fluids, uterine cleansing, family planning and induction of labour. </w:t>
      </w:r>
    </w:p>
    <w:p w14:paraId="6EBD573A"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EE70FB">
        <w:rPr>
          <w:rFonts w:ascii="Times New Roman" w:hAnsi="Times New Roman" w:cs="Times New Roman"/>
          <w:sz w:val="24"/>
          <w:szCs w:val="24"/>
        </w:rPr>
        <w:t xml:space="preserve"> </w:t>
      </w:r>
      <w:r w:rsidRPr="00EE70FB">
        <w:rPr>
          <w:rFonts w:ascii="Times New Roman" w:hAnsi="Times New Roman" w:cs="Times New Roman"/>
          <w:b/>
          <w:bCs/>
          <w:sz w:val="24"/>
          <w:szCs w:val="24"/>
        </w:rPr>
        <w:t>Digestive disorders</w:t>
      </w:r>
      <w:r w:rsidRPr="00EE70FB">
        <w:rPr>
          <w:rFonts w:ascii="Times New Roman" w:hAnsi="Times New Roman" w:cs="Times New Roman"/>
          <w:sz w:val="24"/>
          <w:szCs w:val="24"/>
        </w:rPr>
        <w:t xml:space="preserve">; - </w:t>
      </w:r>
      <w:r w:rsidRPr="00A76267">
        <w:rPr>
          <w:rFonts w:ascii="Times New Roman" w:hAnsi="Times New Roman" w:cs="Times New Roman"/>
          <w:color w:val="FF0000"/>
          <w:sz w:val="24"/>
          <w:szCs w:val="24"/>
          <w:highlight w:val="yellow"/>
        </w:rPr>
        <w:t>s</w:t>
      </w:r>
      <w:r w:rsidRPr="00EE70FB">
        <w:rPr>
          <w:rFonts w:ascii="Times New Roman" w:hAnsi="Times New Roman" w:cs="Times New Roman"/>
          <w:sz w:val="24"/>
          <w:szCs w:val="24"/>
        </w:rPr>
        <w:t>tomach aches, blotting, ulcers, constipation, diarrhoea, weight loss.</w:t>
      </w:r>
    </w:p>
    <w:p w14:paraId="70C83797"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EE70FB">
        <w:rPr>
          <w:rFonts w:ascii="Times New Roman" w:hAnsi="Times New Roman" w:cs="Times New Roman"/>
          <w:sz w:val="24"/>
          <w:szCs w:val="24"/>
        </w:rPr>
        <w:t xml:space="preserve"> </w:t>
      </w:r>
      <w:r w:rsidRPr="00EE70FB">
        <w:rPr>
          <w:rFonts w:ascii="Times New Roman" w:hAnsi="Times New Roman" w:cs="Times New Roman"/>
          <w:b/>
          <w:bCs/>
          <w:sz w:val="24"/>
          <w:szCs w:val="24"/>
        </w:rPr>
        <w:t>Skin infections</w:t>
      </w:r>
      <w:r w:rsidRPr="00EE70FB">
        <w:rPr>
          <w:rFonts w:ascii="Times New Roman" w:hAnsi="Times New Roman" w:cs="Times New Roman"/>
          <w:sz w:val="24"/>
          <w:szCs w:val="24"/>
        </w:rPr>
        <w:t xml:space="preserve">; - Wounds, warts, skin rash, acne, pimples and athlete’s foot. </w:t>
      </w:r>
    </w:p>
    <w:p w14:paraId="4C098EDF"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EE70FB">
        <w:rPr>
          <w:rFonts w:ascii="Times New Roman" w:hAnsi="Times New Roman" w:cs="Times New Roman"/>
          <w:sz w:val="24"/>
          <w:szCs w:val="24"/>
        </w:rPr>
        <w:t xml:space="preserve"> </w:t>
      </w:r>
      <w:r w:rsidRPr="00EE70FB">
        <w:rPr>
          <w:rFonts w:ascii="Times New Roman" w:hAnsi="Times New Roman" w:cs="Times New Roman"/>
          <w:b/>
          <w:bCs/>
          <w:sz w:val="24"/>
          <w:szCs w:val="24"/>
        </w:rPr>
        <w:t>Malaria &amp; other infections</w:t>
      </w:r>
      <w:r w:rsidRPr="00EE70FB">
        <w:rPr>
          <w:rFonts w:ascii="Times New Roman" w:hAnsi="Times New Roman" w:cs="Times New Roman"/>
          <w:sz w:val="24"/>
          <w:szCs w:val="24"/>
        </w:rPr>
        <w:t>; - Malaria, yellow fever, measles, toothache, ear &amp; eye infections</w:t>
      </w:r>
    </w:p>
    <w:p w14:paraId="25BAD3F6"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EE70FB">
        <w:rPr>
          <w:rFonts w:ascii="Times New Roman" w:hAnsi="Times New Roman" w:cs="Times New Roman"/>
          <w:sz w:val="24"/>
          <w:szCs w:val="24"/>
        </w:rPr>
        <w:t xml:space="preserve"> </w:t>
      </w:r>
      <w:r w:rsidRPr="00EE70FB">
        <w:rPr>
          <w:rFonts w:ascii="Times New Roman" w:hAnsi="Times New Roman" w:cs="Times New Roman"/>
          <w:b/>
          <w:bCs/>
          <w:sz w:val="24"/>
          <w:szCs w:val="24"/>
        </w:rPr>
        <w:t>Respiratory tract infections</w:t>
      </w:r>
      <w:r w:rsidRPr="00EE70FB">
        <w:rPr>
          <w:rFonts w:ascii="Times New Roman" w:hAnsi="Times New Roman" w:cs="Times New Roman"/>
          <w:sz w:val="24"/>
          <w:szCs w:val="24"/>
        </w:rPr>
        <w:t xml:space="preserve">; - Flue, sinuses, sore throat, cough, tuberculosis </w:t>
      </w:r>
    </w:p>
    <w:p w14:paraId="0B623AC5"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EE70FB">
        <w:rPr>
          <w:rFonts w:ascii="Times New Roman" w:hAnsi="Times New Roman" w:cs="Times New Roman"/>
          <w:sz w:val="24"/>
          <w:szCs w:val="24"/>
        </w:rPr>
        <w:t xml:space="preserve"> </w:t>
      </w:r>
      <w:r w:rsidRPr="00EE70FB">
        <w:rPr>
          <w:rFonts w:ascii="Times New Roman" w:hAnsi="Times New Roman" w:cs="Times New Roman"/>
          <w:b/>
          <w:bCs/>
          <w:sz w:val="24"/>
          <w:szCs w:val="24"/>
        </w:rPr>
        <w:t>Arthritis &amp; inflammation; -</w:t>
      </w:r>
      <w:r w:rsidRPr="00EE70FB">
        <w:rPr>
          <w:rFonts w:ascii="Times New Roman" w:hAnsi="Times New Roman" w:cs="Times New Roman"/>
          <w:sz w:val="24"/>
          <w:szCs w:val="24"/>
        </w:rPr>
        <w:t xml:space="preserve"> Swollen body parts, hydrocele elephantiasis. hernia, boils </w:t>
      </w:r>
    </w:p>
    <w:p w14:paraId="52754619"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EE70FB">
        <w:rPr>
          <w:rFonts w:ascii="Times New Roman" w:hAnsi="Times New Roman" w:cs="Times New Roman"/>
          <w:sz w:val="24"/>
          <w:szCs w:val="24"/>
        </w:rPr>
        <w:t xml:space="preserve"> </w:t>
      </w:r>
      <w:r w:rsidRPr="00EE70FB">
        <w:rPr>
          <w:rFonts w:ascii="Times New Roman" w:hAnsi="Times New Roman" w:cs="Times New Roman"/>
          <w:b/>
          <w:bCs/>
          <w:sz w:val="24"/>
          <w:szCs w:val="24"/>
        </w:rPr>
        <w:t>Neurological &amp; nervous system disorders</w:t>
      </w:r>
      <w:r w:rsidRPr="00EE70FB">
        <w:rPr>
          <w:rFonts w:ascii="Times New Roman" w:hAnsi="Times New Roman" w:cs="Times New Roman"/>
          <w:sz w:val="24"/>
          <w:szCs w:val="24"/>
        </w:rPr>
        <w:t xml:space="preserve">; - Convulsions, epilepsy, fainting </w:t>
      </w:r>
    </w:p>
    <w:p w14:paraId="780EFF33"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EE70FB">
        <w:rPr>
          <w:rFonts w:ascii="Times New Roman" w:hAnsi="Times New Roman" w:cs="Times New Roman"/>
          <w:sz w:val="24"/>
          <w:szCs w:val="24"/>
        </w:rPr>
        <w:t xml:space="preserve"> </w:t>
      </w:r>
      <w:r w:rsidRPr="00EE70FB">
        <w:rPr>
          <w:rFonts w:ascii="Times New Roman" w:hAnsi="Times New Roman" w:cs="Times New Roman"/>
          <w:b/>
          <w:bCs/>
          <w:sz w:val="24"/>
          <w:szCs w:val="24"/>
        </w:rPr>
        <w:t>Erectile dysfunction&amp; Impotence</w:t>
      </w:r>
      <w:r w:rsidRPr="00EE70FB">
        <w:rPr>
          <w:rFonts w:ascii="Times New Roman" w:hAnsi="Times New Roman" w:cs="Times New Roman"/>
          <w:sz w:val="24"/>
          <w:szCs w:val="24"/>
        </w:rPr>
        <w:t xml:space="preserve">; - Male sexual vitality </w:t>
      </w:r>
    </w:p>
    <w:p w14:paraId="72614AB9"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EE70FB">
        <w:rPr>
          <w:rFonts w:ascii="Times New Roman" w:hAnsi="Times New Roman" w:cs="Times New Roman"/>
          <w:b/>
          <w:bCs/>
          <w:sz w:val="24"/>
          <w:szCs w:val="24"/>
        </w:rPr>
        <w:t>Childcare</w:t>
      </w:r>
      <w:r w:rsidRPr="00EE70FB">
        <w:rPr>
          <w:rFonts w:ascii="Times New Roman" w:hAnsi="Times New Roman" w:cs="Times New Roman"/>
          <w:sz w:val="24"/>
          <w:szCs w:val="24"/>
        </w:rPr>
        <w:t>; - Swollen rib cage, failure to walk, umbilical cord treatment, false teeth, colic pains</w:t>
      </w:r>
    </w:p>
    <w:p w14:paraId="197C9D83"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EE70FB">
        <w:rPr>
          <w:rFonts w:ascii="Times New Roman" w:hAnsi="Times New Roman" w:cs="Times New Roman"/>
          <w:b/>
          <w:bCs/>
          <w:sz w:val="24"/>
          <w:szCs w:val="24"/>
        </w:rPr>
        <w:t>Poisonous animal bites</w:t>
      </w:r>
      <w:r w:rsidRPr="00EE70FB">
        <w:rPr>
          <w:rFonts w:ascii="Times New Roman" w:hAnsi="Times New Roman" w:cs="Times New Roman"/>
          <w:sz w:val="24"/>
          <w:szCs w:val="24"/>
        </w:rPr>
        <w:t>; - Snake and centipede bites</w:t>
      </w:r>
    </w:p>
    <w:p w14:paraId="5CB35945"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EE70FB">
        <w:rPr>
          <w:rFonts w:ascii="Times New Roman" w:hAnsi="Times New Roman" w:cs="Times New Roman"/>
          <w:sz w:val="24"/>
          <w:szCs w:val="24"/>
        </w:rPr>
        <w:t xml:space="preserve">Hypertension Control of </w:t>
      </w:r>
      <w:proofErr w:type="gramStart"/>
      <w:r w:rsidRPr="00EE70FB">
        <w:rPr>
          <w:rFonts w:ascii="Times New Roman" w:hAnsi="Times New Roman" w:cs="Times New Roman"/>
          <w:sz w:val="24"/>
          <w:szCs w:val="24"/>
        </w:rPr>
        <w:t>heart beat</w:t>
      </w:r>
      <w:proofErr w:type="gramEnd"/>
      <w:r w:rsidRPr="00EE70FB">
        <w:rPr>
          <w:rFonts w:ascii="Times New Roman" w:hAnsi="Times New Roman" w:cs="Times New Roman"/>
          <w:sz w:val="24"/>
          <w:szCs w:val="24"/>
        </w:rPr>
        <w:t xml:space="preserve"> </w:t>
      </w:r>
    </w:p>
    <w:p w14:paraId="67748C1F"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EE70FB">
        <w:rPr>
          <w:rFonts w:ascii="Times New Roman" w:hAnsi="Times New Roman" w:cs="Times New Roman"/>
          <w:sz w:val="24"/>
          <w:szCs w:val="24"/>
        </w:rPr>
        <w:t xml:space="preserve"> </w:t>
      </w:r>
      <w:r w:rsidRPr="00EE70FB">
        <w:rPr>
          <w:rFonts w:ascii="Times New Roman" w:hAnsi="Times New Roman" w:cs="Times New Roman"/>
          <w:b/>
          <w:bCs/>
          <w:sz w:val="24"/>
          <w:szCs w:val="24"/>
        </w:rPr>
        <w:t>Immune &amp; energy boosting</w:t>
      </w:r>
      <w:r w:rsidRPr="00EE70FB">
        <w:rPr>
          <w:rFonts w:ascii="Times New Roman" w:hAnsi="Times New Roman" w:cs="Times New Roman"/>
          <w:sz w:val="24"/>
          <w:szCs w:val="24"/>
        </w:rPr>
        <w:t xml:space="preserve">; - Low appetite, nausea </w:t>
      </w:r>
    </w:p>
    <w:p w14:paraId="7D307C37"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EE70FB">
        <w:rPr>
          <w:rFonts w:ascii="Times New Roman" w:hAnsi="Times New Roman" w:cs="Times New Roman"/>
          <w:b/>
          <w:bCs/>
          <w:sz w:val="24"/>
          <w:szCs w:val="24"/>
        </w:rPr>
        <w:t>Painful body parts</w:t>
      </w:r>
      <w:r w:rsidRPr="00EE70FB">
        <w:rPr>
          <w:rFonts w:ascii="Times New Roman" w:hAnsi="Times New Roman" w:cs="Times New Roman"/>
          <w:sz w:val="24"/>
          <w:szCs w:val="24"/>
        </w:rPr>
        <w:t>; - Neck, sternum pain.</w:t>
      </w:r>
    </w:p>
    <w:p w14:paraId="481A4CF4"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EE70FB">
        <w:rPr>
          <w:rFonts w:ascii="Times New Roman" w:hAnsi="Times New Roman" w:cs="Times New Roman"/>
          <w:b/>
          <w:bCs/>
          <w:sz w:val="24"/>
          <w:szCs w:val="24"/>
        </w:rPr>
        <w:t>Body odour</w:t>
      </w:r>
      <w:r w:rsidRPr="00EE70FB">
        <w:rPr>
          <w:rFonts w:ascii="Times New Roman" w:hAnsi="Times New Roman" w:cs="Times New Roman"/>
          <w:sz w:val="24"/>
          <w:szCs w:val="24"/>
        </w:rPr>
        <w:t>; - Bad breath.</w:t>
      </w:r>
    </w:p>
    <w:p w14:paraId="340719F6"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EE70FB">
        <w:rPr>
          <w:rFonts w:ascii="Times New Roman" w:hAnsi="Times New Roman" w:cs="Times New Roman"/>
          <w:sz w:val="24"/>
          <w:szCs w:val="24"/>
        </w:rPr>
        <w:t>Headaches &amp; Fatigues, Migraines.</w:t>
      </w:r>
    </w:p>
    <w:p w14:paraId="0F7BCCBC"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EE70FB">
        <w:rPr>
          <w:rFonts w:ascii="Times New Roman" w:hAnsi="Times New Roman" w:cs="Times New Roman"/>
          <w:sz w:val="24"/>
          <w:szCs w:val="24"/>
        </w:rPr>
        <w:t xml:space="preserve"> Diabetes </w:t>
      </w:r>
    </w:p>
    <w:p w14:paraId="1B69FE06"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EE70FB">
        <w:rPr>
          <w:rFonts w:ascii="Times New Roman" w:hAnsi="Times New Roman" w:cs="Times New Roman"/>
          <w:sz w:val="24"/>
          <w:szCs w:val="24"/>
        </w:rPr>
        <w:t xml:space="preserve"> </w:t>
      </w:r>
      <w:r w:rsidRPr="00EE70FB">
        <w:rPr>
          <w:rFonts w:ascii="Times New Roman" w:hAnsi="Times New Roman" w:cs="Times New Roman"/>
          <w:b/>
          <w:bCs/>
          <w:sz w:val="24"/>
          <w:szCs w:val="24"/>
        </w:rPr>
        <w:t>Cancer</w:t>
      </w:r>
      <w:r w:rsidRPr="00EE70FB">
        <w:rPr>
          <w:rFonts w:ascii="Times New Roman" w:hAnsi="Times New Roman" w:cs="Times New Roman"/>
          <w:sz w:val="24"/>
          <w:szCs w:val="24"/>
        </w:rPr>
        <w:t xml:space="preserve">; - Prostate, skin, breast and cervical cancer </w:t>
      </w:r>
    </w:p>
    <w:p w14:paraId="4C42E8B9"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EE70FB">
        <w:rPr>
          <w:rFonts w:ascii="Times New Roman" w:hAnsi="Times New Roman" w:cs="Times New Roman"/>
          <w:b/>
          <w:bCs/>
          <w:sz w:val="24"/>
          <w:szCs w:val="24"/>
        </w:rPr>
        <w:t>Blood system disorders</w:t>
      </w:r>
      <w:r w:rsidRPr="00EE70FB">
        <w:rPr>
          <w:rFonts w:ascii="Times New Roman" w:hAnsi="Times New Roman" w:cs="Times New Roman"/>
          <w:sz w:val="24"/>
          <w:szCs w:val="24"/>
        </w:rPr>
        <w:t>; - Blood cleansing, anaemia.</w:t>
      </w:r>
    </w:p>
    <w:p w14:paraId="3DE6D20E"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EE70FB">
        <w:rPr>
          <w:rFonts w:ascii="Times New Roman" w:hAnsi="Times New Roman" w:cs="Times New Roman"/>
          <w:sz w:val="24"/>
          <w:szCs w:val="24"/>
        </w:rPr>
        <w:t xml:space="preserve"> </w:t>
      </w:r>
      <w:r w:rsidRPr="00EE70FB">
        <w:rPr>
          <w:rFonts w:ascii="Times New Roman" w:hAnsi="Times New Roman" w:cs="Times New Roman"/>
          <w:b/>
          <w:bCs/>
          <w:sz w:val="24"/>
          <w:szCs w:val="24"/>
        </w:rPr>
        <w:t>Muscular skeletal problems</w:t>
      </w:r>
      <w:r w:rsidRPr="00EE70FB">
        <w:rPr>
          <w:rFonts w:ascii="Times New Roman" w:hAnsi="Times New Roman" w:cs="Times New Roman"/>
          <w:sz w:val="24"/>
          <w:szCs w:val="24"/>
        </w:rPr>
        <w:t xml:space="preserve">; - Back ache, joint pains, </w:t>
      </w:r>
      <w:r w:rsidRPr="00A76267">
        <w:rPr>
          <w:rFonts w:ascii="Times New Roman" w:hAnsi="Times New Roman" w:cs="Times New Roman"/>
          <w:color w:val="FF0000"/>
          <w:sz w:val="24"/>
          <w:szCs w:val="24"/>
        </w:rPr>
        <w:t>R</w:t>
      </w:r>
      <w:r w:rsidRPr="00EE70FB">
        <w:rPr>
          <w:rFonts w:ascii="Times New Roman" w:hAnsi="Times New Roman" w:cs="Times New Roman"/>
          <w:sz w:val="24"/>
          <w:szCs w:val="24"/>
        </w:rPr>
        <w:t>heumatism, shaking body, fractures</w:t>
      </w:r>
    </w:p>
    <w:p w14:paraId="5B153C8D" w14:textId="77777777" w:rsidR="00C416CF" w:rsidRPr="00EE70FB" w:rsidRDefault="00C416CF" w:rsidP="00C416CF">
      <w:pPr>
        <w:rPr>
          <w:rFonts w:ascii="Times New Roman" w:hAnsi="Times New Roman" w:cs="Times New Roman"/>
          <w:sz w:val="24"/>
          <w:szCs w:val="24"/>
        </w:rPr>
      </w:pPr>
    </w:p>
    <w:p w14:paraId="58C0C26A" w14:textId="77777777" w:rsidR="00C416CF" w:rsidRPr="00EE70FB" w:rsidRDefault="00C416CF" w:rsidP="00C416CF">
      <w:pPr>
        <w:jc w:val="both"/>
        <w:rPr>
          <w:rFonts w:ascii="Times New Roman" w:hAnsi="Times New Roman" w:cs="Times New Roman"/>
          <w:b/>
          <w:bCs/>
          <w:sz w:val="24"/>
          <w:szCs w:val="24"/>
        </w:rPr>
      </w:pPr>
      <w:r w:rsidRPr="00EE70FB">
        <w:rPr>
          <w:rFonts w:ascii="Times New Roman" w:hAnsi="Times New Roman" w:cs="Times New Roman"/>
          <w:sz w:val="24"/>
          <w:szCs w:val="24"/>
        </w:rPr>
        <w:t xml:space="preserve">Table 3. </w:t>
      </w:r>
      <w:proofErr w:type="gramStart"/>
      <w:r w:rsidRPr="00EE70FB">
        <w:rPr>
          <w:rFonts w:ascii="Times New Roman" w:hAnsi="Times New Roman" w:cs="Times New Roman"/>
          <w:b/>
          <w:bCs/>
          <w:sz w:val="24"/>
          <w:szCs w:val="24"/>
        </w:rPr>
        <w:t>Most commonly used</w:t>
      </w:r>
      <w:proofErr w:type="gramEnd"/>
      <w:r w:rsidRPr="00EE70FB">
        <w:rPr>
          <w:rFonts w:ascii="Times New Roman" w:hAnsi="Times New Roman" w:cs="Times New Roman"/>
          <w:b/>
          <w:bCs/>
          <w:sz w:val="24"/>
          <w:szCs w:val="24"/>
        </w:rPr>
        <w:t xml:space="preserve"> medicinal plants from key informants</w:t>
      </w:r>
      <w:r w:rsidRPr="00EE70FB">
        <w:rPr>
          <w:rFonts w:ascii="Times New Roman" w:hAnsi="Times New Roman" w:cs="Times New Roman"/>
          <w:sz w:val="24"/>
          <w:szCs w:val="24"/>
        </w:rPr>
        <w:t xml:space="preserve"> </w:t>
      </w:r>
      <w:sdt>
        <w:sdtPr>
          <w:rPr>
            <w:rFonts w:ascii="Times New Roman" w:hAnsi="Times New Roman" w:cs="Times New Roman"/>
            <w:b/>
            <w:bCs/>
            <w:sz w:val="24"/>
            <w:szCs w:val="24"/>
          </w:rPr>
          <w:id w:val="-1691299352"/>
          <w:citation/>
        </w:sdtPr>
        <w:sdtContent>
          <w:r w:rsidR="000A3E81" w:rsidRPr="00EE70FB">
            <w:rPr>
              <w:rFonts w:ascii="Times New Roman" w:hAnsi="Times New Roman" w:cs="Times New Roman"/>
              <w:b/>
              <w:bCs/>
              <w:sz w:val="24"/>
              <w:szCs w:val="24"/>
            </w:rPr>
            <w:fldChar w:fldCharType="begin"/>
          </w:r>
          <w:r w:rsidRPr="00EE70FB">
            <w:rPr>
              <w:rFonts w:ascii="Times New Roman" w:hAnsi="Times New Roman" w:cs="Times New Roman"/>
              <w:b/>
              <w:bCs/>
              <w:sz w:val="24"/>
              <w:szCs w:val="24"/>
            </w:rPr>
            <w:instrText xml:space="preserve"> CITATION Nam11 \l 2057 </w:instrText>
          </w:r>
          <w:r w:rsidR="000A3E81" w:rsidRPr="00EE70FB">
            <w:rPr>
              <w:rFonts w:ascii="Times New Roman" w:hAnsi="Times New Roman" w:cs="Times New Roman"/>
              <w:b/>
              <w:bCs/>
              <w:sz w:val="24"/>
              <w:szCs w:val="24"/>
            </w:rPr>
            <w:fldChar w:fldCharType="separate"/>
          </w:r>
          <w:r w:rsidRPr="00EE70FB">
            <w:rPr>
              <w:rFonts w:ascii="Times New Roman" w:hAnsi="Times New Roman" w:cs="Times New Roman"/>
              <w:noProof/>
              <w:sz w:val="24"/>
              <w:szCs w:val="24"/>
            </w:rPr>
            <w:t>(Namukobe J, 2011)</w:t>
          </w:r>
          <w:r w:rsidR="000A3E81" w:rsidRPr="00EE70FB">
            <w:rPr>
              <w:rFonts w:ascii="Times New Roman" w:hAnsi="Times New Roman" w:cs="Times New Roman"/>
              <w:b/>
              <w:bCs/>
              <w:sz w:val="24"/>
              <w:szCs w:val="24"/>
            </w:rPr>
            <w:fldChar w:fldCharType="end"/>
          </w:r>
        </w:sdtContent>
      </w:sdt>
      <w:r w:rsidRPr="00EE70FB">
        <w:rPr>
          <w:rFonts w:ascii="Times New Roman" w:hAnsi="Times New Roman" w:cs="Times New Roman"/>
          <w:b/>
          <w:bCs/>
          <w:sz w:val="24"/>
          <w:szCs w:val="24"/>
        </w:rPr>
        <w:t xml:space="preserve">, </w:t>
      </w:r>
      <w:sdt>
        <w:sdtPr>
          <w:rPr>
            <w:rFonts w:ascii="Times New Roman" w:hAnsi="Times New Roman" w:cs="Times New Roman"/>
            <w:b/>
            <w:bCs/>
            <w:sz w:val="24"/>
            <w:szCs w:val="24"/>
          </w:rPr>
          <w:id w:val="543034476"/>
          <w:citation/>
        </w:sdtPr>
        <w:sdtContent>
          <w:r w:rsidR="000A3E81" w:rsidRPr="00EE70FB">
            <w:rPr>
              <w:rFonts w:ascii="Times New Roman" w:hAnsi="Times New Roman" w:cs="Times New Roman"/>
              <w:b/>
              <w:bCs/>
              <w:sz w:val="24"/>
              <w:szCs w:val="24"/>
            </w:rPr>
            <w:fldChar w:fldCharType="begin"/>
          </w:r>
          <w:r w:rsidRPr="00EE70FB">
            <w:rPr>
              <w:rFonts w:ascii="Times New Roman" w:hAnsi="Times New Roman" w:cs="Times New Roman"/>
              <w:b/>
              <w:bCs/>
              <w:sz w:val="24"/>
              <w:szCs w:val="24"/>
            </w:rPr>
            <w:instrText xml:space="preserve"> CITATION pat16 \l 2057 </w:instrText>
          </w:r>
          <w:r w:rsidR="000A3E81" w:rsidRPr="00EE70FB">
            <w:rPr>
              <w:rFonts w:ascii="Times New Roman" w:hAnsi="Times New Roman" w:cs="Times New Roman"/>
              <w:b/>
              <w:bCs/>
              <w:sz w:val="24"/>
              <w:szCs w:val="24"/>
            </w:rPr>
            <w:fldChar w:fldCharType="separate"/>
          </w:r>
          <w:r w:rsidRPr="00A76267">
            <w:rPr>
              <w:rFonts w:ascii="Times New Roman" w:hAnsi="Times New Roman" w:cs="Times New Roman"/>
              <w:noProof/>
              <w:sz w:val="24"/>
              <w:szCs w:val="24"/>
              <w:highlight w:val="yellow"/>
            </w:rPr>
            <w:t>(t</w:t>
          </w:r>
          <w:r w:rsidRPr="00EE70FB">
            <w:rPr>
              <w:rFonts w:ascii="Times New Roman" w:hAnsi="Times New Roman" w:cs="Times New Roman"/>
              <w:noProof/>
              <w:sz w:val="24"/>
              <w:szCs w:val="24"/>
            </w:rPr>
            <w:t>ugume, 2016)</w:t>
          </w:r>
          <w:r w:rsidR="000A3E81" w:rsidRPr="00EE70FB">
            <w:rPr>
              <w:rFonts w:ascii="Times New Roman" w:hAnsi="Times New Roman" w:cs="Times New Roman"/>
              <w:b/>
              <w:bCs/>
              <w:sz w:val="24"/>
              <w:szCs w:val="24"/>
            </w:rPr>
            <w:fldChar w:fldCharType="end"/>
          </w:r>
        </w:sdtContent>
      </w:sdt>
    </w:p>
    <w:p w14:paraId="75EF4A80" w14:textId="77777777" w:rsidR="00C416CF" w:rsidRPr="00EE70FB" w:rsidRDefault="00C416CF" w:rsidP="00C416CF">
      <w:pPr>
        <w:rPr>
          <w:rFonts w:ascii="Times New Roman" w:hAnsi="Times New Roman" w:cs="Times New Roman"/>
          <w:sz w:val="24"/>
          <w:szCs w:val="24"/>
        </w:rPr>
      </w:pPr>
    </w:p>
    <w:p w14:paraId="780A0336"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EE70FB">
        <w:rPr>
          <w:rFonts w:ascii="Times New Roman" w:hAnsi="Times New Roman" w:cs="Times New Roman"/>
          <w:b/>
          <w:bCs/>
          <w:sz w:val="24"/>
          <w:szCs w:val="24"/>
        </w:rPr>
        <w:t xml:space="preserve">Plant species </w:t>
      </w:r>
      <w:r w:rsidRPr="00EE70FB">
        <w:rPr>
          <w:rFonts w:ascii="Times New Roman" w:hAnsi="Times New Roman" w:cs="Times New Roman"/>
          <w:sz w:val="24"/>
          <w:szCs w:val="24"/>
        </w:rPr>
        <w:t xml:space="preserve">                                                       </w:t>
      </w:r>
      <w:r w:rsidRPr="00EE70FB">
        <w:rPr>
          <w:rFonts w:ascii="Times New Roman" w:hAnsi="Times New Roman" w:cs="Times New Roman"/>
          <w:b/>
          <w:bCs/>
          <w:sz w:val="24"/>
          <w:szCs w:val="24"/>
        </w:rPr>
        <w:t>Therapeutic uses</w:t>
      </w:r>
      <w:r w:rsidRPr="00EE70FB">
        <w:rPr>
          <w:rFonts w:ascii="Times New Roman" w:hAnsi="Times New Roman" w:cs="Times New Roman"/>
          <w:sz w:val="24"/>
          <w:szCs w:val="24"/>
        </w:rPr>
        <w:t xml:space="preserve"> </w:t>
      </w:r>
    </w:p>
    <w:p w14:paraId="332A326B"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A76267">
        <w:rPr>
          <w:rFonts w:ascii="Times New Roman" w:hAnsi="Times New Roman" w:cs="Times New Roman"/>
          <w:i/>
          <w:iCs/>
          <w:sz w:val="24"/>
          <w:szCs w:val="24"/>
          <w:highlight w:val="yellow"/>
        </w:rPr>
        <w:t>Vernonia amygdalina</w:t>
      </w:r>
      <w:r w:rsidRPr="00EE70FB">
        <w:rPr>
          <w:rFonts w:ascii="Times New Roman" w:hAnsi="Times New Roman" w:cs="Times New Roman"/>
          <w:sz w:val="24"/>
          <w:szCs w:val="24"/>
        </w:rPr>
        <w:t xml:space="preserve">                                            Malaria </w:t>
      </w:r>
    </w:p>
    <w:p w14:paraId="74DCF9D3"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proofErr w:type="spellStart"/>
      <w:r w:rsidRPr="00A76267">
        <w:rPr>
          <w:rFonts w:ascii="Times New Roman" w:hAnsi="Times New Roman" w:cs="Times New Roman"/>
          <w:i/>
          <w:iCs/>
          <w:sz w:val="24"/>
          <w:szCs w:val="24"/>
          <w:highlight w:val="yellow"/>
        </w:rPr>
        <w:t>Mormodica</w:t>
      </w:r>
      <w:proofErr w:type="spellEnd"/>
      <w:r w:rsidRPr="00A76267">
        <w:rPr>
          <w:rFonts w:ascii="Times New Roman" w:hAnsi="Times New Roman" w:cs="Times New Roman"/>
          <w:i/>
          <w:iCs/>
          <w:sz w:val="24"/>
          <w:szCs w:val="24"/>
          <w:highlight w:val="yellow"/>
        </w:rPr>
        <w:t xml:space="preserve"> </w:t>
      </w:r>
      <w:proofErr w:type="spellStart"/>
      <w:r w:rsidRPr="00A76267">
        <w:rPr>
          <w:rFonts w:ascii="Times New Roman" w:hAnsi="Times New Roman" w:cs="Times New Roman"/>
          <w:i/>
          <w:iCs/>
          <w:sz w:val="24"/>
          <w:szCs w:val="24"/>
          <w:highlight w:val="yellow"/>
        </w:rPr>
        <w:t>feotida</w:t>
      </w:r>
      <w:proofErr w:type="spellEnd"/>
      <w:r w:rsidRPr="00EE70FB">
        <w:rPr>
          <w:rFonts w:ascii="Times New Roman" w:hAnsi="Times New Roman" w:cs="Times New Roman"/>
          <w:sz w:val="24"/>
          <w:szCs w:val="24"/>
        </w:rPr>
        <w:t xml:space="preserve">                                                Malaria </w:t>
      </w:r>
    </w:p>
    <w:p w14:paraId="5C691461"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proofErr w:type="spellStart"/>
      <w:r w:rsidRPr="00A76267">
        <w:rPr>
          <w:rFonts w:ascii="Times New Roman" w:hAnsi="Times New Roman" w:cs="Times New Roman"/>
          <w:i/>
          <w:iCs/>
          <w:sz w:val="24"/>
          <w:szCs w:val="24"/>
          <w:highlight w:val="yellow"/>
        </w:rPr>
        <w:t>Warburgia</w:t>
      </w:r>
      <w:proofErr w:type="spellEnd"/>
      <w:r w:rsidRPr="00A76267">
        <w:rPr>
          <w:rFonts w:ascii="Times New Roman" w:hAnsi="Times New Roman" w:cs="Times New Roman"/>
          <w:i/>
          <w:iCs/>
          <w:sz w:val="24"/>
          <w:szCs w:val="24"/>
          <w:highlight w:val="yellow"/>
        </w:rPr>
        <w:t xml:space="preserve"> </w:t>
      </w:r>
      <w:proofErr w:type="spellStart"/>
      <w:r w:rsidRPr="00A76267">
        <w:rPr>
          <w:rFonts w:ascii="Times New Roman" w:hAnsi="Times New Roman" w:cs="Times New Roman"/>
          <w:i/>
          <w:iCs/>
          <w:sz w:val="24"/>
          <w:szCs w:val="24"/>
          <w:highlight w:val="yellow"/>
        </w:rPr>
        <w:t>ugandensis</w:t>
      </w:r>
      <w:proofErr w:type="spellEnd"/>
      <w:r w:rsidRPr="00EE70FB">
        <w:rPr>
          <w:rFonts w:ascii="Times New Roman" w:hAnsi="Times New Roman" w:cs="Times New Roman"/>
          <w:sz w:val="24"/>
          <w:szCs w:val="24"/>
        </w:rPr>
        <w:t xml:space="preserve">                                           </w:t>
      </w:r>
      <w:r w:rsidRPr="00A76267">
        <w:rPr>
          <w:rFonts w:ascii="Times New Roman" w:hAnsi="Times New Roman" w:cs="Times New Roman"/>
          <w:color w:val="FF0000"/>
          <w:sz w:val="24"/>
          <w:szCs w:val="24"/>
        </w:rPr>
        <w:t>c</w:t>
      </w:r>
      <w:r w:rsidRPr="00EE70FB">
        <w:rPr>
          <w:rFonts w:ascii="Times New Roman" w:hAnsi="Times New Roman" w:cs="Times New Roman"/>
          <w:sz w:val="24"/>
          <w:szCs w:val="24"/>
        </w:rPr>
        <w:t xml:space="preserve">ough </w:t>
      </w:r>
    </w:p>
    <w:p w14:paraId="463FA97A"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A76267">
        <w:rPr>
          <w:rFonts w:ascii="Times New Roman" w:hAnsi="Times New Roman" w:cs="Times New Roman"/>
          <w:i/>
          <w:iCs/>
          <w:sz w:val="24"/>
          <w:szCs w:val="24"/>
          <w:highlight w:val="yellow"/>
        </w:rPr>
        <w:t xml:space="preserve">Prunus </w:t>
      </w:r>
      <w:proofErr w:type="spellStart"/>
      <w:r w:rsidRPr="00A76267">
        <w:rPr>
          <w:rFonts w:ascii="Times New Roman" w:hAnsi="Times New Roman" w:cs="Times New Roman"/>
          <w:i/>
          <w:iCs/>
          <w:sz w:val="24"/>
          <w:szCs w:val="24"/>
          <w:highlight w:val="yellow"/>
        </w:rPr>
        <w:t>africana</w:t>
      </w:r>
      <w:proofErr w:type="spellEnd"/>
      <w:r w:rsidRPr="00EE70FB">
        <w:rPr>
          <w:rFonts w:ascii="Times New Roman" w:hAnsi="Times New Roman" w:cs="Times New Roman"/>
          <w:sz w:val="24"/>
          <w:szCs w:val="24"/>
        </w:rPr>
        <w:t xml:space="preserve">                                                     Prostate cancer </w:t>
      </w:r>
    </w:p>
    <w:p w14:paraId="135577CD"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A76267">
        <w:rPr>
          <w:rFonts w:ascii="Times New Roman" w:hAnsi="Times New Roman" w:cs="Times New Roman"/>
          <w:i/>
          <w:iCs/>
          <w:sz w:val="24"/>
          <w:szCs w:val="24"/>
          <w:highlight w:val="yellow"/>
        </w:rPr>
        <w:t xml:space="preserve">Erythrina </w:t>
      </w:r>
      <w:proofErr w:type="spellStart"/>
      <w:r w:rsidRPr="00A76267">
        <w:rPr>
          <w:rFonts w:ascii="Times New Roman" w:hAnsi="Times New Roman" w:cs="Times New Roman"/>
          <w:i/>
          <w:iCs/>
          <w:sz w:val="24"/>
          <w:szCs w:val="24"/>
          <w:highlight w:val="yellow"/>
        </w:rPr>
        <w:t>abyssinica</w:t>
      </w:r>
      <w:proofErr w:type="spellEnd"/>
      <w:r w:rsidRPr="00EE70FB">
        <w:rPr>
          <w:rFonts w:ascii="Times New Roman" w:hAnsi="Times New Roman" w:cs="Times New Roman"/>
          <w:sz w:val="24"/>
          <w:szCs w:val="24"/>
        </w:rPr>
        <w:t xml:space="preserve">                                              Vomiting </w:t>
      </w:r>
    </w:p>
    <w:p w14:paraId="50E1BC14"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proofErr w:type="spellStart"/>
      <w:r w:rsidRPr="00A76267">
        <w:rPr>
          <w:rFonts w:ascii="Times New Roman" w:hAnsi="Times New Roman" w:cs="Times New Roman"/>
          <w:i/>
          <w:iCs/>
          <w:sz w:val="24"/>
          <w:szCs w:val="24"/>
          <w:highlight w:val="yellow"/>
        </w:rPr>
        <w:t>Piptadeniastrum</w:t>
      </w:r>
      <w:proofErr w:type="spellEnd"/>
      <w:r w:rsidRPr="00A76267">
        <w:rPr>
          <w:rFonts w:ascii="Times New Roman" w:hAnsi="Times New Roman" w:cs="Times New Roman"/>
          <w:i/>
          <w:iCs/>
          <w:sz w:val="24"/>
          <w:szCs w:val="24"/>
          <w:highlight w:val="yellow"/>
        </w:rPr>
        <w:t xml:space="preserve"> </w:t>
      </w:r>
      <w:proofErr w:type="spellStart"/>
      <w:r w:rsidRPr="00A76267">
        <w:rPr>
          <w:rFonts w:ascii="Times New Roman" w:hAnsi="Times New Roman" w:cs="Times New Roman"/>
          <w:i/>
          <w:iCs/>
          <w:sz w:val="24"/>
          <w:szCs w:val="24"/>
          <w:highlight w:val="yellow"/>
        </w:rPr>
        <w:t>africana</w:t>
      </w:r>
      <w:proofErr w:type="spellEnd"/>
      <w:r w:rsidRPr="00EE70FB">
        <w:rPr>
          <w:rFonts w:ascii="Times New Roman" w:hAnsi="Times New Roman" w:cs="Times New Roman"/>
          <w:sz w:val="24"/>
          <w:szCs w:val="24"/>
        </w:rPr>
        <w:t xml:space="preserve">                                      Cough </w:t>
      </w:r>
    </w:p>
    <w:p w14:paraId="7EF9257A"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EE70FB">
        <w:rPr>
          <w:rFonts w:ascii="Times New Roman" w:hAnsi="Times New Roman" w:cs="Times New Roman"/>
          <w:sz w:val="24"/>
          <w:szCs w:val="24"/>
        </w:rPr>
        <w:t xml:space="preserve"> </w:t>
      </w:r>
      <w:r w:rsidRPr="00A76267">
        <w:rPr>
          <w:rFonts w:ascii="Times New Roman" w:hAnsi="Times New Roman" w:cs="Times New Roman"/>
          <w:i/>
          <w:iCs/>
          <w:sz w:val="24"/>
          <w:szCs w:val="24"/>
          <w:highlight w:val="yellow"/>
        </w:rPr>
        <w:t xml:space="preserve">Albizia </w:t>
      </w:r>
      <w:proofErr w:type="spellStart"/>
      <w:r w:rsidRPr="00A76267">
        <w:rPr>
          <w:rFonts w:ascii="Times New Roman" w:hAnsi="Times New Roman" w:cs="Times New Roman"/>
          <w:i/>
          <w:iCs/>
          <w:sz w:val="24"/>
          <w:szCs w:val="24"/>
          <w:highlight w:val="yellow"/>
        </w:rPr>
        <w:t>coriaria</w:t>
      </w:r>
      <w:proofErr w:type="spellEnd"/>
      <w:r w:rsidRPr="00EE70FB">
        <w:rPr>
          <w:rFonts w:ascii="Times New Roman" w:hAnsi="Times New Roman" w:cs="Times New Roman"/>
          <w:sz w:val="24"/>
          <w:szCs w:val="24"/>
        </w:rPr>
        <w:t xml:space="preserve">                                                    Skin infections </w:t>
      </w:r>
    </w:p>
    <w:p w14:paraId="371FADD6" w14:textId="2130892B"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proofErr w:type="spellStart"/>
      <w:r w:rsidRPr="00A76267">
        <w:rPr>
          <w:rFonts w:ascii="Times New Roman" w:hAnsi="Times New Roman" w:cs="Times New Roman"/>
          <w:i/>
          <w:iCs/>
          <w:sz w:val="24"/>
          <w:szCs w:val="24"/>
          <w:highlight w:val="yellow"/>
        </w:rPr>
        <w:t>Spathodea</w:t>
      </w:r>
      <w:proofErr w:type="spellEnd"/>
      <w:r w:rsidRPr="00A76267">
        <w:rPr>
          <w:rFonts w:ascii="Times New Roman" w:hAnsi="Times New Roman" w:cs="Times New Roman"/>
          <w:i/>
          <w:iCs/>
          <w:sz w:val="24"/>
          <w:szCs w:val="24"/>
          <w:highlight w:val="yellow"/>
        </w:rPr>
        <w:t xml:space="preserve"> </w:t>
      </w:r>
      <w:proofErr w:type="spellStart"/>
      <w:r w:rsidRPr="00A76267">
        <w:rPr>
          <w:rFonts w:ascii="Times New Roman" w:hAnsi="Times New Roman" w:cs="Times New Roman"/>
          <w:i/>
          <w:iCs/>
          <w:sz w:val="24"/>
          <w:szCs w:val="24"/>
          <w:highlight w:val="yellow"/>
        </w:rPr>
        <w:t>campunulata</w:t>
      </w:r>
      <w:proofErr w:type="spellEnd"/>
      <w:r w:rsidRPr="00EE70FB">
        <w:rPr>
          <w:rFonts w:ascii="Times New Roman" w:hAnsi="Times New Roman" w:cs="Times New Roman"/>
          <w:sz w:val="24"/>
          <w:szCs w:val="24"/>
        </w:rPr>
        <w:t xml:space="preserve">                                      </w:t>
      </w:r>
      <w:r w:rsidRPr="00A76267">
        <w:rPr>
          <w:rFonts w:ascii="Times New Roman" w:hAnsi="Times New Roman" w:cs="Times New Roman"/>
          <w:color w:val="FF0000"/>
          <w:sz w:val="24"/>
          <w:szCs w:val="24"/>
        </w:rPr>
        <w:t>v</w:t>
      </w:r>
      <w:r w:rsidRPr="00EE70FB">
        <w:rPr>
          <w:rFonts w:ascii="Times New Roman" w:hAnsi="Times New Roman" w:cs="Times New Roman"/>
          <w:sz w:val="24"/>
          <w:szCs w:val="24"/>
        </w:rPr>
        <w:t xml:space="preserve">aginal lubrication </w:t>
      </w:r>
    </w:p>
    <w:p w14:paraId="555CAF9A"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EE70FB">
        <w:rPr>
          <w:rFonts w:ascii="Times New Roman" w:hAnsi="Times New Roman" w:cs="Times New Roman"/>
          <w:sz w:val="24"/>
          <w:szCs w:val="24"/>
        </w:rPr>
        <w:t xml:space="preserve"> </w:t>
      </w:r>
      <w:r w:rsidRPr="00A76267">
        <w:rPr>
          <w:rFonts w:ascii="Times New Roman" w:hAnsi="Times New Roman" w:cs="Times New Roman"/>
          <w:i/>
          <w:iCs/>
          <w:sz w:val="24"/>
          <w:szCs w:val="24"/>
          <w:highlight w:val="yellow"/>
        </w:rPr>
        <w:t>Mondia whitei</w:t>
      </w:r>
      <w:r w:rsidRPr="00EE70FB">
        <w:rPr>
          <w:rFonts w:ascii="Times New Roman" w:hAnsi="Times New Roman" w:cs="Times New Roman"/>
          <w:sz w:val="24"/>
          <w:szCs w:val="24"/>
        </w:rPr>
        <w:t xml:space="preserve">                                                      Erectile dysfunction </w:t>
      </w:r>
    </w:p>
    <w:p w14:paraId="5FC97E03"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proofErr w:type="spellStart"/>
      <w:r w:rsidRPr="00A76267">
        <w:rPr>
          <w:rFonts w:ascii="Times New Roman" w:hAnsi="Times New Roman" w:cs="Times New Roman"/>
          <w:i/>
          <w:iCs/>
          <w:sz w:val="24"/>
          <w:szCs w:val="24"/>
          <w:highlight w:val="yellow"/>
        </w:rPr>
        <w:t>Alstonia</w:t>
      </w:r>
      <w:proofErr w:type="spellEnd"/>
      <w:r w:rsidRPr="00A76267">
        <w:rPr>
          <w:rFonts w:ascii="Times New Roman" w:hAnsi="Times New Roman" w:cs="Times New Roman"/>
          <w:i/>
          <w:iCs/>
          <w:sz w:val="24"/>
          <w:szCs w:val="24"/>
          <w:highlight w:val="yellow"/>
        </w:rPr>
        <w:t xml:space="preserve"> </w:t>
      </w:r>
      <w:proofErr w:type="spellStart"/>
      <w:r w:rsidRPr="00A76267">
        <w:rPr>
          <w:rFonts w:ascii="Times New Roman" w:hAnsi="Times New Roman" w:cs="Times New Roman"/>
          <w:i/>
          <w:iCs/>
          <w:sz w:val="24"/>
          <w:szCs w:val="24"/>
          <w:highlight w:val="yellow"/>
        </w:rPr>
        <w:t>boonei</w:t>
      </w:r>
      <w:proofErr w:type="spellEnd"/>
      <w:r w:rsidRPr="00EE70FB">
        <w:rPr>
          <w:rFonts w:ascii="Times New Roman" w:hAnsi="Times New Roman" w:cs="Times New Roman"/>
          <w:sz w:val="24"/>
          <w:szCs w:val="24"/>
        </w:rPr>
        <w:t xml:space="preserve">                                                      Prostate cancer</w:t>
      </w:r>
    </w:p>
    <w:p w14:paraId="4FF4157A" w14:textId="77777777" w:rsidR="00C416CF" w:rsidRPr="00EE70FB" w:rsidRDefault="00C416CF" w:rsidP="00C416CF">
      <w:pPr>
        <w:jc w:val="both"/>
        <w:rPr>
          <w:rFonts w:ascii="Times New Roman" w:hAnsi="Times New Roman" w:cs="Times New Roman"/>
          <w:b/>
          <w:bCs/>
          <w:sz w:val="24"/>
          <w:szCs w:val="24"/>
        </w:rPr>
      </w:pPr>
    </w:p>
    <w:p w14:paraId="61E8C1BC" w14:textId="77777777" w:rsidR="00C416CF" w:rsidRPr="00EE70FB" w:rsidRDefault="00C416CF" w:rsidP="00C416CF">
      <w:pPr>
        <w:jc w:val="both"/>
        <w:rPr>
          <w:rFonts w:ascii="Times New Roman" w:hAnsi="Times New Roman" w:cs="Times New Roman"/>
          <w:b/>
          <w:bCs/>
          <w:sz w:val="24"/>
          <w:szCs w:val="24"/>
        </w:rPr>
      </w:pPr>
    </w:p>
    <w:p w14:paraId="395D3006" w14:textId="77777777" w:rsidR="00C416CF" w:rsidRPr="00EE70FB" w:rsidRDefault="00C416CF" w:rsidP="00C416CF">
      <w:pPr>
        <w:jc w:val="both"/>
        <w:rPr>
          <w:rFonts w:ascii="Times New Roman" w:hAnsi="Times New Roman" w:cs="Times New Roman"/>
          <w:b/>
          <w:bCs/>
          <w:sz w:val="24"/>
          <w:szCs w:val="24"/>
        </w:rPr>
      </w:pPr>
      <w:r w:rsidRPr="00EE70FB">
        <w:rPr>
          <w:rFonts w:ascii="Times New Roman" w:hAnsi="Times New Roman" w:cs="Times New Roman"/>
          <w:sz w:val="24"/>
          <w:szCs w:val="24"/>
        </w:rPr>
        <w:t>Table 4</w:t>
      </w:r>
      <w:r w:rsidRPr="00EE70FB">
        <w:rPr>
          <w:rFonts w:ascii="Times New Roman" w:hAnsi="Times New Roman" w:cs="Times New Roman"/>
          <w:b/>
          <w:bCs/>
          <w:sz w:val="24"/>
          <w:szCs w:val="24"/>
        </w:rPr>
        <w:t xml:space="preserve">. Common Parameters in Macroscopic Assessment </w:t>
      </w:r>
      <w:sdt>
        <w:sdtPr>
          <w:rPr>
            <w:rFonts w:ascii="Times New Roman" w:hAnsi="Times New Roman" w:cs="Times New Roman"/>
            <w:b/>
            <w:bCs/>
            <w:sz w:val="24"/>
            <w:szCs w:val="24"/>
          </w:rPr>
          <w:id w:val="-710424420"/>
          <w:citation/>
        </w:sdtPr>
        <w:sdtContent>
          <w:r w:rsidR="000A3E81" w:rsidRPr="00EE70FB">
            <w:rPr>
              <w:rFonts w:ascii="Times New Roman" w:hAnsi="Times New Roman" w:cs="Times New Roman"/>
              <w:b/>
              <w:bCs/>
              <w:sz w:val="24"/>
              <w:szCs w:val="24"/>
            </w:rPr>
            <w:fldChar w:fldCharType="begin"/>
          </w:r>
          <w:r w:rsidRPr="00EE70FB">
            <w:rPr>
              <w:rFonts w:ascii="Times New Roman" w:hAnsi="Times New Roman" w:cs="Times New Roman"/>
              <w:b/>
              <w:bCs/>
              <w:sz w:val="24"/>
              <w:szCs w:val="24"/>
            </w:rPr>
            <w:instrText xml:space="preserve"> CITATION Kam11 \l 2057 </w:instrText>
          </w:r>
          <w:r w:rsidR="000A3E81" w:rsidRPr="00EE70FB">
            <w:rPr>
              <w:rFonts w:ascii="Times New Roman" w:hAnsi="Times New Roman" w:cs="Times New Roman"/>
              <w:b/>
              <w:bCs/>
              <w:sz w:val="24"/>
              <w:szCs w:val="24"/>
            </w:rPr>
            <w:fldChar w:fldCharType="separate"/>
          </w:r>
          <w:r w:rsidRPr="00EE70FB">
            <w:rPr>
              <w:rFonts w:ascii="Times New Roman" w:hAnsi="Times New Roman" w:cs="Times New Roman"/>
              <w:noProof/>
              <w:sz w:val="24"/>
              <w:szCs w:val="24"/>
            </w:rPr>
            <w:t>(Kamatenesi MK, 2011)</w:t>
          </w:r>
          <w:r w:rsidR="000A3E81" w:rsidRPr="00EE70FB">
            <w:rPr>
              <w:rFonts w:ascii="Times New Roman" w:hAnsi="Times New Roman" w:cs="Times New Roman"/>
              <w:b/>
              <w:bCs/>
              <w:sz w:val="24"/>
              <w:szCs w:val="24"/>
            </w:rPr>
            <w:fldChar w:fldCharType="end"/>
          </w:r>
        </w:sdtContent>
      </w:sdt>
      <w:r w:rsidRPr="00EE70FB">
        <w:rPr>
          <w:rFonts w:ascii="Times New Roman" w:hAnsi="Times New Roman" w:cs="Times New Roman"/>
          <w:b/>
          <w:bCs/>
          <w:sz w:val="24"/>
          <w:szCs w:val="24"/>
        </w:rPr>
        <w:t xml:space="preserve">, </w:t>
      </w:r>
      <w:sdt>
        <w:sdtPr>
          <w:rPr>
            <w:rFonts w:ascii="Times New Roman" w:hAnsi="Times New Roman" w:cs="Times New Roman"/>
            <w:b/>
            <w:bCs/>
            <w:sz w:val="24"/>
            <w:szCs w:val="24"/>
          </w:rPr>
          <w:id w:val="1943569760"/>
          <w:citation/>
        </w:sdtPr>
        <w:sdtContent>
          <w:r w:rsidR="000A3E81" w:rsidRPr="00EE70FB">
            <w:rPr>
              <w:rFonts w:ascii="Times New Roman" w:hAnsi="Times New Roman" w:cs="Times New Roman"/>
              <w:b/>
              <w:bCs/>
              <w:sz w:val="24"/>
              <w:szCs w:val="24"/>
            </w:rPr>
            <w:fldChar w:fldCharType="begin"/>
          </w:r>
          <w:r w:rsidRPr="00EE70FB">
            <w:rPr>
              <w:rFonts w:ascii="Times New Roman" w:hAnsi="Times New Roman" w:cs="Times New Roman"/>
              <w:b/>
              <w:bCs/>
              <w:sz w:val="24"/>
              <w:szCs w:val="24"/>
            </w:rPr>
            <w:instrText xml:space="preserve"> CITATION Giu12 \l 2057 </w:instrText>
          </w:r>
          <w:r w:rsidR="000A3E81" w:rsidRPr="00EE70FB">
            <w:rPr>
              <w:rFonts w:ascii="Times New Roman" w:hAnsi="Times New Roman" w:cs="Times New Roman"/>
              <w:b/>
              <w:bCs/>
              <w:sz w:val="24"/>
              <w:szCs w:val="24"/>
            </w:rPr>
            <w:fldChar w:fldCharType="separate"/>
          </w:r>
          <w:r w:rsidRPr="00EE70FB">
            <w:rPr>
              <w:rFonts w:ascii="Times New Roman" w:hAnsi="Times New Roman" w:cs="Times New Roman"/>
              <w:noProof/>
              <w:sz w:val="24"/>
              <w:szCs w:val="24"/>
            </w:rPr>
            <w:t>(Giuliana A, 2012)</w:t>
          </w:r>
          <w:r w:rsidR="000A3E81" w:rsidRPr="00EE70FB">
            <w:rPr>
              <w:rFonts w:ascii="Times New Roman" w:hAnsi="Times New Roman" w:cs="Times New Roman"/>
              <w:b/>
              <w:bCs/>
              <w:sz w:val="24"/>
              <w:szCs w:val="24"/>
            </w:rPr>
            <w:fldChar w:fldCharType="end"/>
          </w:r>
        </w:sdtContent>
      </w:sdt>
    </w:p>
    <w:p w14:paraId="47083124" w14:textId="77777777" w:rsidR="00C416CF" w:rsidRPr="00EE70FB" w:rsidRDefault="00C416CF" w:rsidP="00C416CF">
      <w:pPr>
        <w:rPr>
          <w:rFonts w:ascii="Times New Roman" w:hAnsi="Times New Roman" w:cs="Times New Roman"/>
          <w:b/>
          <w:bCs/>
          <w:sz w:val="24"/>
          <w:szCs w:val="24"/>
        </w:rPr>
      </w:pPr>
    </w:p>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4"/>
        <w:gridCol w:w="6520"/>
      </w:tblGrid>
      <w:tr w:rsidR="00C416CF" w:rsidRPr="00EE70FB" w14:paraId="2071C6BE" w14:textId="77777777" w:rsidTr="009F7EA3">
        <w:trPr>
          <w:tblHeader/>
          <w:tblCellSpacing w:w="15" w:type="dxa"/>
        </w:trPr>
        <w:tc>
          <w:tcPr>
            <w:tcW w:w="3069" w:type="dxa"/>
            <w:vAlign w:val="center"/>
            <w:hideMark/>
          </w:tcPr>
          <w:p w14:paraId="20521F8D" w14:textId="77777777" w:rsidR="00C416CF" w:rsidRPr="00EE70FB" w:rsidRDefault="00C416CF" w:rsidP="009F7EA3">
            <w:pPr>
              <w:rPr>
                <w:rFonts w:ascii="Times New Roman" w:hAnsi="Times New Roman" w:cs="Times New Roman"/>
                <w:b/>
                <w:bCs/>
                <w:sz w:val="24"/>
                <w:szCs w:val="24"/>
              </w:rPr>
            </w:pPr>
            <w:r w:rsidRPr="00EE70FB">
              <w:rPr>
                <w:rFonts w:ascii="Times New Roman" w:hAnsi="Times New Roman" w:cs="Times New Roman"/>
                <w:b/>
                <w:bCs/>
                <w:sz w:val="24"/>
                <w:szCs w:val="24"/>
              </w:rPr>
              <w:t>Parameter</w:t>
            </w:r>
          </w:p>
        </w:tc>
        <w:tc>
          <w:tcPr>
            <w:tcW w:w="6475" w:type="dxa"/>
            <w:vAlign w:val="center"/>
            <w:hideMark/>
          </w:tcPr>
          <w:p w14:paraId="0991262A" w14:textId="77777777" w:rsidR="00C416CF" w:rsidRPr="00EE70FB" w:rsidRDefault="00C416CF" w:rsidP="009F7EA3">
            <w:pPr>
              <w:rPr>
                <w:rFonts w:ascii="Times New Roman" w:hAnsi="Times New Roman" w:cs="Times New Roman"/>
                <w:b/>
                <w:bCs/>
                <w:sz w:val="24"/>
                <w:szCs w:val="24"/>
              </w:rPr>
            </w:pPr>
            <w:r w:rsidRPr="00EE70FB">
              <w:rPr>
                <w:rFonts w:ascii="Times New Roman" w:hAnsi="Times New Roman" w:cs="Times New Roman"/>
                <w:b/>
                <w:bCs/>
                <w:sz w:val="24"/>
                <w:szCs w:val="24"/>
              </w:rPr>
              <w:t>Description</w:t>
            </w:r>
          </w:p>
        </w:tc>
      </w:tr>
      <w:tr w:rsidR="00C416CF" w:rsidRPr="00EE70FB" w14:paraId="67740B0C" w14:textId="77777777" w:rsidTr="009F7EA3">
        <w:trPr>
          <w:tblCellSpacing w:w="15" w:type="dxa"/>
        </w:trPr>
        <w:tc>
          <w:tcPr>
            <w:tcW w:w="3069" w:type="dxa"/>
            <w:vAlign w:val="center"/>
            <w:hideMark/>
          </w:tcPr>
          <w:p w14:paraId="47E22451"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b/>
                <w:bCs/>
                <w:sz w:val="24"/>
                <w:szCs w:val="24"/>
              </w:rPr>
              <w:t>Colour</w:t>
            </w:r>
          </w:p>
        </w:tc>
        <w:tc>
          <w:tcPr>
            <w:tcW w:w="6475" w:type="dxa"/>
            <w:vAlign w:val="center"/>
            <w:hideMark/>
          </w:tcPr>
          <w:p w14:paraId="4998013B"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Natural coloration of leaves, stems, flowers.</w:t>
            </w:r>
          </w:p>
        </w:tc>
      </w:tr>
      <w:tr w:rsidR="00C416CF" w:rsidRPr="00EE70FB" w14:paraId="0478BA41" w14:textId="77777777" w:rsidTr="009F7EA3">
        <w:trPr>
          <w:tblCellSpacing w:w="15" w:type="dxa"/>
        </w:trPr>
        <w:tc>
          <w:tcPr>
            <w:tcW w:w="3069" w:type="dxa"/>
            <w:vAlign w:val="center"/>
            <w:hideMark/>
          </w:tcPr>
          <w:p w14:paraId="69D8CAA9"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b/>
                <w:bCs/>
                <w:sz w:val="24"/>
                <w:szCs w:val="24"/>
              </w:rPr>
              <w:t>Shape/Form</w:t>
            </w:r>
          </w:p>
        </w:tc>
        <w:tc>
          <w:tcPr>
            <w:tcW w:w="6475" w:type="dxa"/>
            <w:vAlign w:val="center"/>
            <w:hideMark/>
          </w:tcPr>
          <w:p w14:paraId="3CE3A689"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General form: leaf shape, flower type, root structure.</w:t>
            </w:r>
          </w:p>
        </w:tc>
      </w:tr>
      <w:tr w:rsidR="00C416CF" w:rsidRPr="00EE70FB" w14:paraId="17A30671" w14:textId="77777777" w:rsidTr="009F7EA3">
        <w:trPr>
          <w:tblCellSpacing w:w="15" w:type="dxa"/>
        </w:trPr>
        <w:tc>
          <w:tcPr>
            <w:tcW w:w="3069" w:type="dxa"/>
            <w:vAlign w:val="center"/>
            <w:hideMark/>
          </w:tcPr>
          <w:p w14:paraId="268DF2FB"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b/>
                <w:bCs/>
                <w:sz w:val="24"/>
                <w:szCs w:val="24"/>
              </w:rPr>
              <w:t>Size</w:t>
            </w:r>
          </w:p>
        </w:tc>
        <w:tc>
          <w:tcPr>
            <w:tcW w:w="6475" w:type="dxa"/>
            <w:vAlign w:val="center"/>
            <w:hideMark/>
          </w:tcPr>
          <w:p w14:paraId="2EAF56D5"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Dimensions of leaves, seeds, bark, etc.</w:t>
            </w:r>
          </w:p>
        </w:tc>
      </w:tr>
      <w:tr w:rsidR="00C416CF" w:rsidRPr="00EE70FB" w14:paraId="7BD98469" w14:textId="77777777" w:rsidTr="009F7EA3">
        <w:trPr>
          <w:tblCellSpacing w:w="15" w:type="dxa"/>
        </w:trPr>
        <w:tc>
          <w:tcPr>
            <w:tcW w:w="3069" w:type="dxa"/>
            <w:vAlign w:val="center"/>
            <w:hideMark/>
          </w:tcPr>
          <w:p w14:paraId="643AE774"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b/>
                <w:bCs/>
                <w:sz w:val="24"/>
                <w:szCs w:val="24"/>
              </w:rPr>
              <w:t>Texture</w:t>
            </w:r>
          </w:p>
        </w:tc>
        <w:tc>
          <w:tcPr>
            <w:tcW w:w="6475" w:type="dxa"/>
            <w:vAlign w:val="center"/>
            <w:hideMark/>
          </w:tcPr>
          <w:p w14:paraId="42CE3524"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Smooth, rough, hairy, leathery, brittle.</w:t>
            </w:r>
          </w:p>
        </w:tc>
      </w:tr>
      <w:tr w:rsidR="00C416CF" w:rsidRPr="00EE70FB" w14:paraId="65F5DF18" w14:textId="77777777" w:rsidTr="009F7EA3">
        <w:trPr>
          <w:tblCellSpacing w:w="15" w:type="dxa"/>
        </w:trPr>
        <w:tc>
          <w:tcPr>
            <w:tcW w:w="3069" w:type="dxa"/>
            <w:vAlign w:val="center"/>
            <w:hideMark/>
          </w:tcPr>
          <w:p w14:paraId="62B9A448"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b/>
                <w:bCs/>
                <w:sz w:val="24"/>
                <w:szCs w:val="24"/>
              </w:rPr>
              <w:t>Odor</w:t>
            </w:r>
          </w:p>
        </w:tc>
        <w:tc>
          <w:tcPr>
            <w:tcW w:w="6475" w:type="dxa"/>
            <w:vAlign w:val="center"/>
            <w:hideMark/>
          </w:tcPr>
          <w:p w14:paraId="06E04CFB"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Characteristic smell (aromatic, pungent, earthy.)</w:t>
            </w:r>
          </w:p>
        </w:tc>
      </w:tr>
      <w:tr w:rsidR="00C416CF" w:rsidRPr="00EE70FB" w14:paraId="1B352E34" w14:textId="77777777" w:rsidTr="009F7EA3">
        <w:trPr>
          <w:tblCellSpacing w:w="15" w:type="dxa"/>
        </w:trPr>
        <w:tc>
          <w:tcPr>
            <w:tcW w:w="3069" w:type="dxa"/>
            <w:vAlign w:val="center"/>
            <w:hideMark/>
          </w:tcPr>
          <w:p w14:paraId="247C987A"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b/>
                <w:bCs/>
                <w:sz w:val="24"/>
                <w:szCs w:val="24"/>
              </w:rPr>
              <w:t>Taste</w:t>
            </w:r>
          </w:p>
        </w:tc>
        <w:tc>
          <w:tcPr>
            <w:tcW w:w="6475" w:type="dxa"/>
            <w:vAlign w:val="center"/>
            <w:hideMark/>
          </w:tcPr>
          <w:p w14:paraId="5AF2445B"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Bitter, sweet, pungent, astringent (only if safe to try)</w:t>
            </w:r>
          </w:p>
        </w:tc>
      </w:tr>
    </w:tbl>
    <w:p w14:paraId="623A3DE1" w14:textId="77777777" w:rsidR="00C416CF" w:rsidRPr="00EE70FB" w:rsidRDefault="00000000" w:rsidP="00C416CF">
      <w:pPr>
        <w:jc w:val="both"/>
        <w:rPr>
          <w:rFonts w:ascii="Times New Roman" w:hAnsi="Times New Roman" w:cs="Times New Roman"/>
          <w:b/>
          <w:bCs/>
          <w:sz w:val="24"/>
          <w:szCs w:val="24"/>
        </w:rPr>
      </w:pPr>
      <w:sdt>
        <w:sdtPr>
          <w:rPr>
            <w:rFonts w:ascii="Times New Roman" w:hAnsi="Times New Roman" w:cs="Times New Roman"/>
            <w:b/>
            <w:bCs/>
            <w:sz w:val="24"/>
            <w:szCs w:val="24"/>
          </w:rPr>
          <w:id w:val="1113169570"/>
          <w:citation/>
        </w:sdtPr>
        <w:sdtContent>
          <w:r w:rsidR="000A3E81" w:rsidRPr="00EE70FB">
            <w:rPr>
              <w:rFonts w:ascii="Times New Roman" w:hAnsi="Times New Roman" w:cs="Times New Roman"/>
              <w:b/>
              <w:bCs/>
              <w:sz w:val="24"/>
              <w:szCs w:val="24"/>
            </w:rPr>
            <w:fldChar w:fldCharType="begin"/>
          </w:r>
          <w:r w:rsidR="00C416CF" w:rsidRPr="00EE70FB">
            <w:rPr>
              <w:rFonts w:ascii="Times New Roman" w:hAnsi="Times New Roman" w:cs="Times New Roman"/>
              <w:b/>
              <w:bCs/>
              <w:sz w:val="24"/>
              <w:szCs w:val="24"/>
            </w:rPr>
            <w:instrText xml:space="preserve"> CITATION Kam11 \l 2057 </w:instrText>
          </w:r>
          <w:r w:rsidR="000A3E81" w:rsidRPr="00EE70FB">
            <w:rPr>
              <w:rFonts w:ascii="Times New Roman" w:hAnsi="Times New Roman" w:cs="Times New Roman"/>
              <w:b/>
              <w:bCs/>
              <w:sz w:val="24"/>
              <w:szCs w:val="24"/>
            </w:rPr>
            <w:fldChar w:fldCharType="separate"/>
          </w:r>
          <w:r w:rsidR="00C416CF" w:rsidRPr="00EE70FB">
            <w:rPr>
              <w:rFonts w:ascii="Times New Roman" w:hAnsi="Times New Roman" w:cs="Times New Roman"/>
              <w:noProof/>
              <w:sz w:val="24"/>
              <w:szCs w:val="24"/>
            </w:rPr>
            <w:t>(Kamatenesi MK, 2011)</w:t>
          </w:r>
          <w:r w:rsidR="000A3E81" w:rsidRPr="00EE70FB">
            <w:rPr>
              <w:rFonts w:ascii="Times New Roman" w:hAnsi="Times New Roman" w:cs="Times New Roman"/>
              <w:b/>
              <w:bCs/>
              <w:sz w:val="24"/>
              <w:szCs w:val="24"/>
            </w:rPr>
            <w:fldChar w:fldCharType="end"/>
          </w:r>
        </w:sdtContent>
      </w:sdt>
    </w:p>
    <w:p w14:paraId="6F64DB65"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sz w:val="24"/>
          <w:szCs w:val="24"/>
        </w:rPr>
        <w:t>The macroscopic assessment and classification of medicinal plants involve evaluating their physical</w:t>
      </w:r>
    </w:p>
    <w:p w14:paraId="0B4198CC"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sz w:val="24"/>
          <w:szCs w:val="24"/>
        </w:rPr>
        <w:t>characteristics, such as size, shape, colour, texture, and arrangement of parts.</w:t>
      </w:r>
    </w:p>
    <w:p w14:paraId="6E8F7B2F"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sz w:val="24"/>
          <w:szCs w:val="24"/>
        </w:rPr>
        <w:t xml:space="preserve"> This allows for the identification, quality control, and standardization of plant materials for medicinal use. </w:t>
      </w:r>
    </w:p>
    <w:p w14:paraId="1175B94E" w14:textId="77777777" w:rsidR="00C416CF" w:rsidRPr="00EE70FB" w:rsidRDefault="00C416CF" w:rsidP="00C416CF">
      <w:pPr>
        <w:jc w:val="both"/>
        <w:rPr>
          <w:rFonts w:ascii="Times New Roman" w:hAnsi="Times New Roman" w:cs="Times New Roman"/>
          <w:b/>
          <w:bCs/>
          <w:sz w:val="24"/>
          <w:szCs w:val="24"/>
        </w:rPr>
      </w:pPr>
      <w:r w:rsidRPr="00EE70FB">
        <w:rPr>
          <w:rFonts w:ascii="Times New Roman" w:hAnsi="Times New Roman" w:cs="Times New Roman"/>
          <w:b/>
          <w:bCs/>
          <w:sz w:val="24"/>
          <w:szCs w:val="24"/>
        </w:rPr>
        <w:t xml:space="preserve"> Leaf characteristics.</w:t>
      </w:r>
    </w:p>
    <w:p w14:paraId="6C52A94B"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sz w:val="24"/>
          <w:szCs w:val="24"/>
        </w:rPr>
        <w:t>Shape: The shape of the leaf (e.g., ovate, lanceolate, elliptical) helps in identification.</w:t>
      </w:r>
    </w:p>
    <w:p w14:paraId="3A3598C9"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sz w:val="24"/>
          <w:szCs w:val="24"/>
        </w:rPr>
        <w:t>Size: Leaf size can vary significantly depending on the species.</w:t>
      </w:r>
    </w:p>
    <w:p w14:paraId="35331848"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sz w:val="24"/>
          <w:szCs w:val="24"/>
        </w:rPr>
        <w:t>Venation Pattern: The arrangement of veins (parallel, reticulate) can be distinctive.</w:t>
      </w:r>
    </w:p>
    <w:p w14:paraId="04376404"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sz w:val="24"/>
          <w:szCs w:val="24"/>
        </w:rPr>
        <w:t>Margins: Whether the leaf margins are smooth (entire), serrated, or lobed can aid identification.</w:t>
      </w:r>
    </w:p>
    <w:p w14:paraId="5C04A978"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sz w:val="24"/>
          <w:szCs w:val="24"/>
        </w:rPr>
        <w:t>Colour: Leaves may vary in colour (green, purple, red) depending on the species.</w:t>
      </w:r>
    </w:p>
    <w:p w14:paraId="39E64D64"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sz w:val="24"/>
          <w:szCs w:val="24"/>
        </w:rPr>
        <w:t>Surface Texture: Whether the leaf surface is smooth, pubescent (hairy), or glandular can be observed.</w:t>
      </w:r>
    </w:p>
    <w:p w14:paraId="0424075E" w14:textId="655320C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sz w:val="24"/>
          <w:szCs w:val="24"/>
        </w:rPr>
        <w:t>Example: Eucalyptus (</w:t>
      </w:r>
      <w:r w:rsidRPr="00A76267">
        <w:rPr>
          <w:rFonts w:ascii="Times New Roman" w:hAnsi="Times New Roman" w:cs="Times New Roman"/>
          <w:i/>
          <w:iCs/>
          <w:sz w:val="24"/>
          <w:szCs w:val="24"/>
          <w:highlight w:val="yellow"/>
        </w:rPr>
        <w:t>Eucalyptus globulus</w:t>
      </w:r>
      <w:r w:rsidRPr="00EE70FB">
        <w:rPr>
          <w:rFonts w:ascii="Times New Roman" w:hAnsi="Times New Roman" w:cs="Times New Roman"/>
          <w:sz w:val="24"/>
          <w:szCs w:val="24"/>
        </w:rPr>
        <w:t>) – Known for its long, narrow, aromatic leaves with a glandular</w:t>
      </w:r>
      <w:r w:rsidR="00A76267">
        <w:rPr>
          <w:rFonts w:ascii="Times New Roman" w:hAnsi="Times New Roman" w:cs="Times New Roman"/>
          <w:sz w:val="24"/>
          <w:szCs w:val="24"/>
        </w:rPr>
        <w:t xml:space="preserve"> </w:t>
      </w:r>
      <w:r w:rsidRPr="00EE70FB">
        <w:rPr>
          <w:rFonts w:ascii="Times New Roman" w:hAnsi="Times New Roman" w:cs="Times New Roman"/>
          <w:sz w:val="24"/>
          <w:szCs w:val="24"/>
        </w:rPr>
        <w:t xml:space="preserve">surface. </w:t>
      </w:r>
      <w:sdt>
        <w:sdtPr>
          <w:rPr>
            <w:rFonts w:ascii="Times New Roman" w:hAnsi="Times New Roman" w:cs="Times New Roman"/>
            <w:sz w:val="24"/>
            <w:szCs w:val="24"/>
          </w:rPr>
          <w:id w:val="6106849"/>
          <w:citation/>
        </w:sdt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Kit07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(Kitula, 2007)</w:t>
          </w:r>
          <w:r w:rsidR="000A3E81" w:rsidRPr="00EE70FB">
            <w:rPr>
              <w:rFonts w:ascii="Times New Roman" w:hAnsi="Times New Roman" w:cs="Times New Roman"/>
              <w:sz w:val="24"/>
              <w:szCs w:val="24"/>
            </w:rPr>
            <w:fldChar w:fldCharType="end"/>
          </w:r>
        </w:sdtContent>
      </w:sdt>
      <w:r w:rsidRPr="00EE70FB">
        <w:rPr>
          <w:rFonts w:ascii="Times New Roman" w:hAnsi="Times New Roman" w:cs="Times New Roman"/>
          <w:sz w:val="24"/>
          <w:szCs w:val="24"/>
        </w:rPr>
        <w:t xml:space="preserve">, </w:t>
      </w:r>
      <w:sdt>
        <w:sdtPr>
          <w:rPr>
            <w:rFonts w:ascii="Times New Roman" w:hAnsi="Times New Roman" w:cs="Times New Roman"/>
            <w:sz w:val="24"/>
            <w:szCs w:val="24"/>
          </w:rPr>
          <w:id w:val="1546871205"/>
          <w:citation/>
        </w:sdt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Mun06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(Munthu C, 2006)</w:t>
          </w:r>
          <w:r w:rsidR="000A3E81" w:rsidRPr="00EE70FB">
            <w:rPr>
              <w:rFonts w:ascii="Times New Roman" w:hAnsi="Times New Roman" w:cs="Times New Roman"/>
              <w:sz w:val="24"/>
              <w:szCs w:val="24"/>
            </w:rPr>
            <w:fldChar w:fldCharType="end"/>
          </w:r>
        </w:sdtContent>
      </w:sdt>
    </w:p>
    <w:p w14:paraId="753B5B11" w14:textId="77777777" w:rsidR="00C416CF" w:rsidRPr="00EE70FB" w:rsidRDefault="00C416CF" w:rsidP="00C416CF">
      <w:pPr>
        <w:jc w:val="both"/>
        <w:rPr>
          <w:rFonts w:ascii="Times New Roman" w:hAnsi="Times New Roman" w:cs="Times New Roman"/>
          <w:b/>
          <w:bCs/>
          <w:sz w:val="24"/>
          <w:szCs w:val="24"/>
        </w:rPr>
      </w:pPr>
      <w:r w:rsidRPr="00EE70FB">
        <w:rPr>
          <w:rFonts w:ascii="Times New Roman" w:hAnsi="Times New Roman" w:cs="Times New Roman"/>
          <w:b/>
          <w:bCs/>
          <w:sz w:val="24"/>
          <w:szCs w:val="24"/>
        </w:rPr>
        <w:t xml:space="preserve"> Stem and branch characteristics.</w:t>
      </w:r>
    </w:p>
    <w:p w14:paraId="012184AE"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sz w:val="24"/>
          <w:szCs w:val="24"/>
        </w:rPr>
        <w:t>Shape and Size: The stem can be round, square, or angular, and its size varies from thick and woody to thin and herbaceous.</w:t>
      </w:r>
    </w:p>
    <w:p w14:paraId="7DEBB118"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sz w:val="24"/>
          <w:szCs w:val="24"/>
        </w:rPr>
        <w:t>Surface Texture: The texture can be smooth, rough, or pubescent. Some medicinal plants have distinctive stem features like thorns or prickles.</w:t>
      </w:r>
    </w:p>
    <w:p w14:paraId="55F5D42A"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sz w:val="24"/>
          <w:szCs w:val="24"/>
        </w:rPr>
        <w:t>Colour: Stems may vary in colour (green, brown, red) based on species and age.</w:t>
      </w:r>
      <w:sdt>
        <w:sdtPr>
          <w:rPr>
            <w:rFonts w:ascii="Times New Roman" w:hAnsi="Times New Roman" w:cs="Times New Roman"/>
            <w:sz w:val="24"/>
            <w:szCs w:val="24"/>
          </w:rPr>
          <w:id w:val="2098283213"/>
          <w:citation/>
        </w:sdt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CITATION Bag00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 xml:space="preserve"> (Bagai Y ., 200)</w:t>
          </w:r>
          <w:r w:rsidR="000A3E81" w:rsidRPr="00EE70FB">
            <w:rPr>
              <w:rFonts w:ascii="Times New Roman" w:hAnsi="Times New Roman" w:cs="Times New Roman"/>
              <w:sz w:val="24"/>
              <w:szCs w:val="24"/>
            </w:rPr>
            <w:fldChar w:fldCharType="end"/>
          </w:r>
        </w:sdtContent>
      </w:sdt>
    </w:p>
    <w:p w14:paraId="52D92A98"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sz w:val="24"/>
          <w:szCs w:val="24"/>
        </w:rPr>
        <w:t>Presence of Exudates: Some plants release sap or resins that can be evaluated for medicinal properties.</w:t>
      </w:r>
    </w:p>
    <w:p w14:paraId="7043F32A"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sz w:val="24"/>
          <w:szCs w:val="24"/>
        </w:rPr>
        <w:t>Example: Aloe vera – Its thick, fleshy, green stem is a key feature in identifying the plant.</w:t>
      </w:r>
    </w:p>
    <w:p w14:paraId="79D48C50" w14:textId="77777777" w:rsidR="00C416CF" w:rsidRPr="00EE70FB" w:rsidRDefault="00C416CF" w:rsidP="00C416CF">
      <w:pPr>
        <w:rPr>
          <w:rFonts w:ascii="Times New Roman" w:hAnsi="Times New Roman" w:cs="Times New Roman"/>
          <w:b/>
          <w:bCs/>
          <w:sz w:val="24"/>
          <w:szCs w:val="24"/>
        </w:rPr>
      </w:pPr>
      <w:r w:rsidRPr="00EE70FB">
        <w:rPr>
          <w:rFonts w:ascii="Times New Roman" w:hAnsi="Times New Roman" w:cs="Times New Roman"/>
          <w:b/>
          <w:bCs/>
          <w:sz w:val="24"/>
          <w:szCs w:val="24"/>
        </w:rPr>
        <w:t xml:space="preserve"> Flower characteristics.</w:t>
      </w:r>
    </w:p>
    <w:p w14:paraId="6A17D537"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sz w:val="24"/>
          <w:szCs w:val="24"/>
        </w:rPr>
        <w:t xml:space="preserve">Colour and Shape: Flowers can vary widely in shape (bell-shaped, tubular, etc.) and </w:t>
      </w:r>
      <w:proofErr w:type="spellStart"/>
      <w:r w:rsidRPr="00EE70FB">
        <w:rPr>
          <w:rFonts w:ascii="Times New Roman" w:hAnsi="Times New Roman" w:cs="Times New Roman"/>
          <w:sz w:val="24"/>
          <w:szCs w:val="24"/>
        </w:rPr>
        <w:t>color</w:t>
      </w:r>
      <w:proofErr w:type="spellEnd"/>
      <w:r w:rsidRPr="00EE70FB">
        <w:rPr>
          <w:rFonts w:ascii="Times New Roman" w:hAnsi="Times New Roman" w:cs="Times New Roman"/>
          <w:sz w:val="24"/>
          <w:szCs w:val="24"/>
        </w:rPr>
        <w:t xml:space="preserve"> (white, yellow, purple, red).</w:t>
      </w:r>
    </w:p>
    <w:p w14:paraId="2F5B9E6F"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sz w:val="24"/>
          <w:szCs w:val="24"/>
        </w:rPr>
        <w:t>Arrangement: The way flowers are arranged on the plant, such as in clusters (corymbs) or solitary flowers.</w:t>
      </w:r>
    </w:p>
    <w:p w14:paraId="68D9E10A"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sz w:val="24"/>
          <w:szCs w:val="24"/>
        </w:rPr>
        <w:t>Size: Flower size is also a critical macroscopic feature.</w:t>
      </w:r>
    </w:p>
    <w:p w14:paraId="099B18E0"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sz w:val="24"/>
          <w:szCs w:val="24"/>
        </w:rPr>
        <w:t>Scent: Many medicinal plants have aromatic flowers (e.g., lavender).</w:t>
      </w:r>
    </w:p>
    <w:p w14:paraId="1E15ED7E"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sz w:val="24"/>
          <w:szCs w:val="24"/>
        </w:rPr>
        <w:t>Example: Lavandula angustifolia (Lavender) – Known for its small, purple flowers arranged in spikes with a strong, aromatic scent. And rosemary flower.</w:t>
      </w:r>
      <w:sdt>
        <w:sdtPr>
          <w:rPr>
            <w:rFonts w:ascii="Times New Roman" w:hAnsi="Times New Roman" w:cs="Times New Roman"/>
            <w:sz w:val="24"/>
            <w:szCs w:val="24"/>
          </w:rPr>
          <w:id w:val="-220367366"/>
          <w:citation/>
        </w:sdt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Nge15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 xml:space="preserve"> (Ngezahayo J, 2015)</w:t>
          </w:r>
          <w:r w:rsidR="000A3E81" w:rsidRPr="00EE70FB">
            <w:rPr>
              <w:rFonts w:ascii="Times New Roman" w:hAnsi="Times New Roman" w:cs="Times New Roman"/>
              <w:sz w:val="24"/>
              <w:szCs w:val="24"/>
            </w:rPr>
            <w:fldChar w:fldCharType="end"/>
          </w:r>
        </w:sdtContent>
      </w:sdt>
    </w:p>
    <w:p w14:paraId="4A44C361" w14:textId="77777777" w:rsidR="00C416CF" w:rsidRPr="00EE70FB" w:rsidRDefault="00C416CF" w:rsidP="00C416CF">
      <w:pPr>
        <w:rPr>
          <w:rFonts w:ascii="Times New Roman" w:hAnsi="Times New Roman" w:cs="Times New Roman"/>
          <w:b/>
          <w:bCs/>
          <w:sz w:val="24"/>
          <w:szCs w:val="24"/>
        </w:rPr>
      </w:pPr>
      <w:r w:rsidRPr="00EE70FB">
        <w:rPr>
          <w:rFonts w:ascii="Times New Roman" w:hAnsi="Times New Roman" w:cs="Times New Roman"/>
          <w:b/>
          <w:bCs/>
          <w:sz w:val="24"/>
          <w:szCs w:val="24"/>
        </w:rPr>
        <w:t xml:space="preserve"> Fruit and seed characteristics.</w:t>
      </w:r>
    </w:p>
    <w:p w14:paraId="4B083A74"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sz w:val="24"/>
          <w:szCs w:val="24"/>
        </w:rPr>
        <w:t>Shape and Size: Fruits may be fleshy (berries, drupes) or dry (capsules, achenes), and their size can vary.</w:t>
      </w:r>
    </w:p>
    <w:p w14:paraId="15B7424B"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sz w:val="24"/>
          <w:szCs w:val="24"/>
        </w:rPr>
        <w:t>Colour: The colour of fruits and seeds can range from green to red to black.</w:t>
      </w:r>
    </w:p>
    <w:p w14:paraId="3276FC08"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sz w:val="24"/>
          <w:szCs w:val="24"/>
        </w:rPr>
        <w:t>Surface Texture: Whether the seed is smooth or has ridges, and the seed coat's texture.</w:t>
      </w:r>
    </w:p>
    <w:p w14:paraId="19AF8F02"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sz w:val="24"/>
          <w:szCs w:val="24"/>
        </w:rPr>
        <w:t>Example: Capsicum annuum (Bell Pepper) – The fruit is fleshy and varies in colour, such as red, yellow, or green.</w:t>
      </w:r>
      <w:sdt>
        <w:sdtPr>
          <w:rPr>
            <w:rFonts w:ascii="Times New Roman" w:hAnsi="Times New Roman" w:cs="Times New Roman"/>
            <w:sz w:val="24"/>
            <w:szCs w:val="24"/>
          </w:rPr>
          <w:id w:val="-1980757509"/>
          <w:citation/>
        </w:sdt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Nge15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 xml:space="preserve"> (Ngezahayo J, 2015)</w:t>
          </w:r>
          <w:r w:rsidR="000A3E81" w:rsidRPr="00EE70FB">
            <w:rPr>
              <w:rFonts w:ascii="Times New Roman" w:hAnsi="Times New Roman" w:cs="Times New Roman"/>
              <w:sz w:val="24"/>
              <w:szCs w:val="24"/>
            </w:rPr>
            <w:fldChar w:fldCharType="end"/>
          </w:r>
        </w:sdtContent>
      </w:sdt>
    </w:p>
    <w:p w14:paraId="7F0DF9DE" w14:textId="77777777" w:rsidR="00C416CF" w:rsidRPr="00EE70FB" w:rsidRDefault="00C416CF" w:rsidP="00C416CF">
      <w:pPr>
        <w:rPr>
          <w:rFonts w:ascii="Times New Roman" w:hAnsi="Times New Roman" w:cs="Times New Roman"/>
          <w:b/>
          <w:bCs/>
          <w:sz w:val="24"/>
          <w:szCs w:val="24"/>
        </w:rPr>
      </w:pPr>
      <w:r w:rsidRPr="00EE70FB">
        <w:rPr>
          <w:rFonts w:ascii="Times New Roman" w:hAnsi="Times New Roman" w:cs="Times New Roman"/>
          <w:b/>
          <w:bCs/>
          <w:sz w:val="24"/>
          <w:szCs w:val="24"/>
        </w:rPr>
        <w:t xml:space="preserve"> Root characteristics:</w:t>
      </w:r>
    </w:p>
    <w:p w14:paraId="5637B80D"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sz w:val="24"/>
          <w:szCs w:val="24"/>
        </w:rPr>
        <w:t>Shape and Size: Roots can be taproots, fibrous, or rhizomatous, and their size can be used for identification.</w:t>
      </w:r>
    </w:p>
    <w:p w14:paraId="329CB50C"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sz w:val="24"/>
          <w:szCs w:val="24"/>
        </w:rPr>
        <w:t>Surface Texture: The root surface can be smooth or rough, and in some species, roots may have a distinctive odour.</w:t>
      </w:r>
    </w:p>
    <w:p w14:paraId="40DA5D88"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sz w:val="24"/>
          <w:szCs w:val="24"/>
        </w:rPr>
        <w:t>Colour: Roots may vary in colour (white, yellow, brown).</w:t>
      </w:r>
    </w:p>
    <w:p w14:paraId="144311E3"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sz w:val="24"/>
          <w:szCs w:val="24"/>
        </w:rPr>
        <w:t>Example: Ginseng (Panax ginseng) – The root is fleshy, gnarled, and light yellowish-brown, often valued for its medicinal properties.</w:t>
      </w:r>
      <w:sdt>
        <w:sdtPr>
          <w:rPr>
            <w:rFonts w:ascii="Times New Roman" w:hAnsi="Times New Roman" w:cs="Times New Roman"/>
            <w:sz w:val="24"/>
            <w:szCs w:val="24"/>
          </w:rPr>
          <w:id w:val="1643461550"/>
          <w:citation/>
        </w:sdt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Bag00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 xml:space="preserve"> (Bagai Y ., 200)</w:t>
          </w:r>
          <w:r w:rsidR="000A3E81" w:rsidRPr="00EE70FB">
            <w:rPr>
              <w:rFonts w:ascii="Times New Roman" w:hAnsi="Times New Roman" w:cs="Times New Roman"/>
              <w:sz w:val="24"/>
              <w:szCs w:val="24"/>
            </w:rPr>
            <w:fldChar w:fldCharType="end"/>
          </w:r>
        </w:sdtContent>
      </w:sdt>
    </w:p>
    <w:p w14:paraId="6C11DF05" w14:textId="77777777" w:rsidR="00C416CF" w:rsidRPr="00EE70FB" w:rsidRDefault="00C416CF" w:rsidP="00C416CF">
      <w:pPr>
        <w:rPr>
          <w:rFonts w:ascii="Times New Roman" w:hAnsi="Times New Roman" w:cs="Times New Roman"/>
          <w:b/>
          <w:bCs/>
          <w:sz w:val="24"/>
          <w:szCs w:val="24"/>
        </w:rPr>
      </w:pPr>
      <w:r w:rsidRPr="00EE70FB">
        <w:rPr>
          <w:rFonts w:ascii="Times New Roman" w:hAnsi="Times New Roman" w:cs="Times New Roman"/>
          <w:b/>
          <w:bCs/>
          <w:sz w:val="24"/>
          <w:szCs w:val="24"/>
        </w:rPr>
        <w:t>General plant habits:</w:t>
      </w:r>
    </w:p>
    <w:p w14:paraId="04A5AD71"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sz w:val="24"/>
          <w:szCs w:val="24"/>
        </w:rPr>
        <w:t>Growth Form: Whether the plant is a shrub, herb, tree, or vine.</w:t>
      </w:r>
    </w:p>
    <w:p w14:paraId="62FB8DCF"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sz w:val="24"/>
          <w:szCs w:val="24"/>
        </w:rPr>
        <w:t>Height: Medicinal plants can vary in height from low-growing herbs to tall trees.</w:t>
      </w:r>
    </w:p>
    <w:p w14:paraId="677C1C28"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sz w:val="24"/>
          <w:szCs w:val="24"/>
        </w:rPr>
        <w:t>Habitat: Plants may be classified based on the environment they thrive in, such as forests, grasslands, or deserts.</w:t>
      </w:r>
    </w:p>
    <w:p w14:paraId="1F512232" w14:textId="77777777" w:rsidR="00C416CF" w:rsidRPr="00EE70FB" w:rsidRDefault="00000000" w:rsidP="00C416CF">
      <w:pPr>
        <w:rPr>
          <w:rFonts w:ascii="Times New Roman" w:hAnsi="Times New Roman" w:cs="Times New Roman"/>
          <w:b/>
          <w:bCs/>
          <w:sz w:val="24"/>
          <w:szCs w:val="24"/>
        </w:rPr>
      </w:pPr>
      <w:sdt>
        <w:sdtPr>
          <w:rPr>
            <w:rFonts w:ascii="Times New Roman" w:hAnsi="Times New Roman" w:cs="Times New Roman"/>
            <w:b/>
            <w:bCs/>
            <w:sz w:val="24"/>
            <w:szCs w:val="24"/>
          </w:rPr>
          <w:id w:val="1778287218"/>
          <w:citation/>
        </w:sdtPr>
        <w:sdtContent>
          <w:r w:rsidR="000A3E81" w:rsidRPr="00EE70FB">
            <w:rPr>
              <w:rFonts w:ascii="Times New Roman" w:hAnsi="Times New Roman" w:cs="Times New Roman"/>
              <w:b/>
              <w:bCs/>
              <w:sz w:val="24"/>
              <w:szCs w:val="24"/>
            </w:rPr>
            <w:fldChar w:fldCharType="begin"/>
          </w:r>
          <w:r w:rsidR="00C416CF" w:rsidRPr="00EE70FB">
            <w:rPr>
              <w:rFonts w:ascii="Times New Roman" w:hAnsi="Times New Roman" w:cs="Times New Roman"/>
              <w:b/>
              <w:bCs/>
              <w:sz w:val="24"/>
              <w:szCs w:val="24"/>
            </w:rPr>
            <w:instrText xml:space="preserve"> CITATION Dha19 \l 2057 </w:instrText>
          </w:r>
          <w:r w:rsidR="000A3E81" w:rsidRPr="00EE70FB">
            <w:rPr>
              <w:rFonts w:ascii="Times New Roman" w:hAnsi="Times New Roman" w:cs="Times New Roman"/>
              <w:b/>
              <w:bCs/>
              <w:sz w:val="24"/>
              <w:szCs w:val="24"/>
            </w:rPr>
            <w:fldChar w:fldCharType="separate"/>
          </w:r>
          <w:r w:rsidR="00C416CF" w:rsidRPr="00EE70FB">
            <w:rPr>
              <w:rFonts w:ascii="Times New Roman" w:hAnsi="Times New Roman" w:cs="Times New Roman"/>
              <w:noProof/>
              <w:sz w:val="24"/>
              <w:szCs w:val="24"/>
            </w:rPr>
            <w:t>(N.Field, 2019)</w:t>
          </w:r>
          <w:r w:rsidR="000A3E81" w:rsidRPr="00EE70FB">
            <w:rPr>
              <w:rFonts w:ascii="Times New Roman" w:hAnsi="Times New Roman" w:cs="Times New Roman"/>
              <w:b/>
              <w:bCs/>
              <w:sz w:val="24"/>
              <w:szCs w:val="24"/>
            </w:rPr>
            <w:fldChar w:fldCharType="end"/>
          </w:r>
        </w:sdtContent>
      </w:sdt>
    </w:p>
    <w:p w14:paraId="06998EB7" w14:textId="77777777" w:rsidR="007478F4" w:rsidRPr="00EE70FB" w:rsidRDefault="007478F4" w:rsidP="007478F4">
      <w:pPr>
        <w:rPr>
          <w:rFonts w:ascii="Times New Roman" w:hAnsi="Times New Roman" w:cs="Times New Roman"/>
          <w:b/>
          <w:bCs/>
          <w:sz w:val="24"/>
          <w:szCs w:val="24"/>
        </w:rPr>
      </w:pPr>
    </w:p>
    <w:p w14:paraId="4C04BEF2" w14:textId="77777777" w:rsidR="00C416CF" w:rsidRPr="0023211A" w:rsidRDefault="0023211A" w:rsidP="00C416CF">
      <w:pPr>
        <w:rPr>
          <w:rFonts w:ascii="Times New Roman" w:hAnsi="Times New Roman" w:cs="Times New Roman"/>
          <w:bCs/>
          <w:sz w:val="24"/>
          <w:szCs w:val="24"/>
        </w:rPr>
      </w:pPr>
      <w:r w:rsidRPr="0023211A">
        <w:rPr>
          <w:rFonts w:ascii="Times New Roman" w:hAnsi="Times New Roman" w:cs="Times New Roman"/>
          <w:bCs/>
          <w:sz w:val="24"/>
          <w:szCs w:val="24"/>
        </w:rPr>
        <w:t xml:space="preserve">DISCUSSION </w:t>
      </w:r>
    </w:p>
    <w:p w14:paraId="6D1E3A27" w14:textId="77777777" w:rsidR="00C416CF" w:rsidRPr="00EE70FB" w:rsidRDefault="00C416CF" w:rsidP="00EE70FB">
      <w:pPr>
        <w:jc w:val="both"/>
        <w:rPr>
          <w:rFonts w:ascii="Times New Roman" w:hAnsi="Times New Roman" w:cs="Times New Roman"/>
          <w:sz w:val="24"/>
          <w:szCs w:val="24"/>
        </w:rPr>
      </w:pPr>
      <w:r w:rsidRPr="00A76267">
        <w:rPr>
          <w:rFonts w:ascii="Times New Roman" w:hAnsi="Times New Roman" w:cs="Times New Roman"/>
          <w:i/>
          <w:iCs/>
          <w:sz w:val="24"/>
          <w:szCs w:val="24"/>
          <w:highlight w:val="yellow"/>
        </w:rPr>
        <w:t>Vernonia amygdalina</w:t>
      </w:r>
      <w:r w:rsidRPr="00EE70FB">
        <w:rPr>
          <w:rFonts w:ascii="Times New Roman" w:hAnsi="Times New Roman" w:cs="Times New Roman"/>
          <w:sz w:val="24"/>
          <w:szCs w:val="24"/>
        </w:rPr>
        <w:t xml:space="preserve"> was highly ranked and regarded most important in treatment of malaria in the study area. Table 2 shows ailments and their specific conditions most of which are treated by </w:t>
      </w:r>
      <w:r w:rsidRPr="00A76267">
        <w:rPr>
          <w:rFonts w:ascii="Times New Roman" w:hAnsi="Times New Roman" w:cs="Times New Roman"/>
          <w:i/>
          <w:iCs/>
          <w:sz w:val="24"/>
          <w:szCs w:val="24"/>
          <w:highlight w:val="yellow"/>
        </w:rPr>
        <w:t>Vernonia amygdalina</w:t>
      </w:r>
      <w:r w:rsidRPr="00EE70FB">
        <w:rPr>
          <w:rFonts w:ascii="Times New Roman" w:hAnsi="Times New Roman" w:cs="Times New Roman"/>
          <w:sz w:val="24"/>
          <w:szCs w:val="24"/>
        </w:rPr>
        <w:t xml:space="preserve"> species. According to key informants, Table 3 shows the </w:t>
      </w:r>
      <w:proofErr w:type="gramStart"/>
      <w:r w:rsidRPr="00EE70FB">
        <w:rPr>
          <w:rFonts w:ascii="Times New Roman" w:hAnsi="Times New Roman" w:cs="Times New Roman"/>
          <w:sz w:val="24"/>
          <w:szCs w:val="24"/>
        </w:rPr>
        <w:t>most commonly used</w:t>
      </w:r>
      <w:proofErr w:type="gramEnd"/>
      <w:r w:rsidRPr="00EE70FB">
        <w:rPr>
          <w:rFonts w:ascii="Times New Roman" w:hAnsi="Times New Roman" w:cs="Times New Roman"/>
          <w:sz w:val="24"/>
          <w:szCs w:val="24"/>
        </w:rPr>
        <w:t xml:space="preserve"> medicinal plants used in treatment of various diseases, the key ailments treated by the preferred medicinal plants were mentioned by the key informants during the interviews, including their methods of preparation, how they are administered, their local names; - </w:t>
      </w:r>
      <w:r w:rsidRPr="00A76267">
        <w:rPr>
          <w:rFonts w:ascii="Times New Roman" w:hAnsi="Times New Roman" w:cs="Times New Roman"/>
          <w:i/>
          <w:iCs/>
          <w:sz w:val="24"/>
          <w:szCs w:val="24"/>
          <w:highlight w:val="yellow"/>
        </w:rPr>
        <w:t>Acanthus pubescens</w:t>
      </w:r>
      <w:r w:rsidRPr="00EE70FB">
        <w:rPr>
          <w:rFonts w:ascii="Times New Roman" w:hAnsi="Times New Roman" w:cs="Times New Roman"/>
          <w:sz w:val="24"/>
          <w:szCs w:val="24"/>
        </w:rPr>
        <w:t xml:space="preserve"> (Matovu) for prolonged embryo in </w:t>
      </w:r>
      <w:r w:rsidRPr="00A76267">
        <w:rPr>
          <w:rFonts w:ascii="Times New Roman" w:hAnsi="Times New Roman" w:cs="Times New Roman"/>
          <w:color w:val="FF0000"/>
          <w:sz w:val="24"/>
          <w:szCs w:val="24"/>
        </w:rPr>
        <w:t xml:space="preserve">uterus, Decoction </w:t>
      </w:r>
      <w:r w:rsidRPr="00EE70FB">
        <w:rPr>
          <w:rFonts w:ascii="Times New Roman" w:hAnsi="Times New Roman" w:cs="Times New Roman"/>
          <w:sz w:val="24"/>
          <w:szCs w:val="24"/>
        </w:rPr>
        <w:t xml:space="preserve">drunk. </w:t>
      </w:r>
      <w:r w:rsidRPr="00A76267">
        <w:rPr>
          <w:rFonts w:ascii="Times New Roman" w:hAnsi="Times New Roman" w:cs="Times New Roman"/>
          <w:i/>
          <w:iCs/>
          <w:sz w:val="24"/>
          <w:szCs w:val="24"/>
          <w:highlight w:val="yellow"/>
        </w:rPr>
        <w:t xml:space="preserve">Justicia </w:t>
      </w:r>
      <w:proofErr w:type="spellStart"/>
      <w:r w:rsidRPr="00A76267">
        <w:rPr>
          <w:rFonts w:ascii="Times New Roman" w:hAnsi="Times New Roman" w:cs="Times New Roman"/>
          <w:i/>
          <w:iCs/>
          <w:sz w:val="24"/>
          <w:szCs w:val="24"/>
          <w:highlight w:val="yellow"/>
        </w:rPr>
        <w:t>betonica</w:t>
      </w:r>
      <w:proofErr w:type="spellEnd"/>
      <w:r w:rsidRPr="00EE70FB">
        <w:rPr>
          <w:rFonts w:ascii="Times New Roman" w:hAnsi="Times New Roman" w:cs="Times New Roman"/>
          <w:sz w:val="24"/>
          <w:szCs w:val="24"/>
        </w:rPr>
        <w:t xml:space="preserve"> (Kwiniini </w:t>
      </w:r>
      <w:proofErr w:type="spellStart"/>
      <w:r w:rsidRPr="00EE70FB">
        <w:rPr>
          <w:rFonts w:ascii="Times New Roman" w:hAnsi="Times New Roman" w:cs="Times New Roman"/>
          <w:sz w:val="24"/>
          <w:szCs w:val="24"/>
        </w:rPr>
        <w:t>omuganda</w:t>
      </w:r>
      <w:proofErr w:type="spellEnd"/>
      <w:r w:rsidRPr="00EE70FB">
        <w:rPr>
          <w:rFonts w:ascii="Times New Roman" w:hAnsi="Times New Roman" w:cs="Times New Roman"/>
          <w:sz w:val="24"/>
          <w:szCs w:val="24"/>
        </w:rPr>
        <w:t xml:space="preserve">) used for weakness in pregnancy as its crushed in water and bathe and treats Malaria.   </w:t>
      </w:r>
      <w:r w:rsidRPr="00A76267">
        <w:rPr>
          <w:rFonts w:ascii="Times New Roman" w:hAnsi="Times New Roman" w:cs="Times New Roman"/>
          <w:i/>
          <w:iCs/>
          <w:sz w:val="24"/>
          <w:szCs w:val="24"/>
          <w:highlight w:val="yellow"/>
        </w:rPr>
        <w:t>Thunbergia alata</w:t>
      </w:r>
      <w:r w:rsidRPr="00EE70FB">
        <w:rPr>
          <w:rFonts w:ascii="Times New Roman" w:hAnsi="Times New Roman" w:cs="Times New Roman"/>
          <w:sz w:val="24"/>
          <w:szCs w:val="24"/>
        </w:rPr>
        <w:t xml:space="preserve"> Sims (</w:t>
      </w:r>
      <w:proofErr w:type="spellStart"/>
      <w:r w:rsidRPr="00EE70FB">
        <w:rPr>
          <w:rFonts w:ascii="Times New Roman" w:hAnsi="Times New Roman" w:cs="Times New Roman"/>
          <w:sz w:val="24"/>
          <w:szCs w:val="24"/>
        </w:rPr>
        <w:t>Kasaamusamu</w:t>
      </w:r>
      <w:proofErr w:type="spellEnd"/>
      <w:r w:rsidRPr="00EE70FB">
        <w:rPr>
          <w:rFonts w:ascii="Times New Roman" w:hAnsi="Times New Roman" w:cs="Times New Roman"/>
          <w:sz w:val="24"/>
          <w:szCs w:val="24"/>
        </w:rPr>
        <w:t>) for false teeth where its pounded and smeared at the point of emergence of false teeth</w:t>
      </w:r>
      <w:r w:rsidR="00EE70FB" w:rsidRPr="00EE70FB">
        <w:rPr>
          <w:rFonts w:ascii="Times New Roman" w:hAnsi="Times New Roman" w:cs="Times New Roman"/>
          <w:sz w:val="24"/>
          <w:szCs w:val="24"/>
        </w:rPr>
        <w:t xml:space="preserve"> (</w:t>
      </w:r>
      <w:r w:rsidR="00EE70FB" w:rsidRPr="00EE70FB">
        <w:rPr>
          <w:rFonts w:ascii="Times New Roman" w:hAnsi="Times New Roman" w:cs="Times New Roman"/>
          <w:noProof/>
          <w:sz w:val="24"/>
          <w:szCs w:val="24"/>
        </w:rPr>
        <w:t>Soelberg J, 2015</w:t>
      </w:r>
      <w:r w:rsidR="00EE70FB" w:rsidRPr="00EE70FB">
        <w:rPr>
          <w:rFonts w:ascii="Times New Roman" w:hAnsi="Times New Roman" w:cs="Times New Roman"/>
          <w:sz w:val="24"/>
          <w:szCs w:val="24"/>
        </w:rPr>
        <w:t>)</w:t>
      </w:r>
      <w:r w:rsidRPr="00EE70FB">
        <w:rPr>
          <w:rFonts w:ascii="Times New Roman" w:hAnsi="Times New Roman" w:cs="Times New Roman"/>
          <w:sz w:val="24"/>
          <w:szCs w:val="24"/>
        </w:rPr>
        <w:t>.</w:t>
      </w:r>
    </w:p>
    <w:p w14:paraId="3BA9EE1E" w14:textId="77777777" w:rsidR="00C416CF" w:rsidRPr="00EE70FB" w:rsidRDefault="00C416CF" w:rsidP="00EE70FB">
      <w:pPr>
        <w:jc w:val="both"/>
        <w:rPr>
          <w:rFonts w:ascii="Times New Roman" w:hAnsi="Times New Roman" w:cs="Times New Roman"/>
          <w:sz w:val="24"/>
          <w:szCs w:val="24"/>
        </w:rPr>
      </w:pPr>
      <w:r w:rsidRPr="00EE70FB">
        <w:rPr>
          <w:rFonts w:ascii="Times New Roman" w:hAnsi="Times New Roman" w:cs="Times New Roman"/>
          <w:sz w:val="24"/>
          <w:szCs w:val="24"/>
        </w:rPr>
        <w:t>From family ALOEACEA, Aloe vera (</w:t>
      </w:r>
      <w:proofErr w:type="spellStart"/>
      <w:r w:rsidRPr="00EE70FB">
        <w:rPr>
          <w:rFonts w:ascii="Times New Roman" w:hAnsi="Times New Roman" w:cs="Times New Roman"/>
          <w:sz w:val="24"/>
          <w:szCs w:val="24"/>
        </w:rPr>
        <w:t>Kigagi</w:t>
      </w:r>
      <w:proofErr w:type="spellEnd"/>
      <w:r w:rsidRPr="00EE70FB">
        <w:rPr>
          <w:rFonts w:ascii="Times New Roman" w:hAnsi="Times New Roman" w:cs="Times New Roman"/>
          <w:sz w:val="24"/>
          <w:szCs w:val="24"/>
        </w:rPr>
        <w:t xml:space="preserve">) used for </w:t>
      </w:r>
      <w:proofErr w:type="spellStart"/>
      <w:r w:rsidRPr="00EE70FB">
        <w:rPr>
          <w:rFonts w:ascii="Times New Roman" w:hAnsi="Times New Roman" w:cs="Times New Roman"/>
          <w:sz w:val="24"/>
          <w:szCs w:val="24"/>
        </w:rPr>
        <w:t>Stomachache</w:t>
      </w:r>
      <w:proofErr w:type="spellEnd"/>
      <w:r w:rsidRPr="00EE70FB">
        <w:rPr>
          <w:rFonts w:ascii="Times New Roman" w:hAnsi="Times New Roman" w:cs="Times New Roman"/>
          <w:sz w:val="24"/>
          <w:szCs w:val="24"/>
        </w:rPr>
        <w:t xml:space="preserve"> 1-3 leaves boiled, decoction drunk for malaria treatment. From family AMARANTHACEAE, </w:t>
      </w:r>
      <w:r w:rsidRPr="00A76267">
        <w:rPr>
          <w:rFonts w:ascii="Times New Roman" w:hAnsi="Times New Roman" w:cs="Times New Roman"/>
          <w:i/>
          <w:iCs/>
          <w:sz w:val="24"/>
          <w:szCs w:val="24"/>
          <w:highlight w:val="yellow"/>
        </w:rPr>
        <w:t>Achyranthes</w:t>
      </w:r>
      <w:r w:rsidRPr="00EE70FB">
        <w:rPr>
          <w:rFonts w:ascii="Times New Roman" w:hAnsi="Times New Roman" w:cs="Times New Roman"/>
          <w:sz w:val="24"/>
          <w:szCs w:val="24"/>
        </w:rPr>
        <w:t xml:space="preserve"> </w:t>
      </w:r>
      <w:r w:rsidRPr="00A76267">
        <w:rPr>
          <w:rFonts w:ascii="Times New Roman" w:hAnsi="Times New Roman" w:cs="Times New Roman"/>
          <w:i/>
          <w:iCs/>
          <w:sz w:val="24"/>
          <w:szCs w:val="24"/>
          <w:highlight w:val="yellow"/>
        </w:rPr>
        <w:t>aspera</w:t>
      </w:r>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Mutassuka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kkubo</w:t>
      </w:r>
      <w:proofErr w:type="spellEnd"/>
      <w:r w:rsidRPr="00EE70FB">
        <w:rPr>
          <w:rFonts w:ascii="Times New Roman" w:hAnsi="Times New Roman" w:cs="Times New Roman"/>
          <w:sz w:val="24"/>
          <w:szCs w:val="24"/>
        </w:rPr>
        <w:t xml:space="preserve">) treats swollen body, delayed walking in children thus its crushed and tied on affected part, for </w:t>
      </w:r>
      <w:r w:rsidRPr="00A76267">
        <w:rPr>
          <w:rFonts w:ascii="Times New Roman" w:hAnsi="Times New Roman" w:cs="Times New Roman"/>
          <w:color w:val="FF0000"/>
          <w:sz w:val="24"/>
          <w:szCs w:val="24"/>
        </w:rPr>
        <w:t>I</w:t>
      </w:r>
      <w:r w:rsidRPr="00EE70FB">
        <w:rPr>
          <w:rFonts w:ascii="Times New Roman" w:hAnsi="Times New Roman" w:cs="Times New Roman"/>
          <w:sz w:val="24"/>
          <w:szCs w:val="24"/>
        </w:rPr>
        <w:t xml:space="preserve">tching body </w:t>
      </w:r>
      <w:r w:rsidRPr="00A76267">
        <w:rPr>
          <w:rFonts w:ascii="Times New Roman" w:hAnsi="Times New Roman" w:cs="Times New Roman"/>
          <w:color w:val="FF0000"/>
          <w:sz w:val="24"/>
          <w:szCs w:val="24"/>
        </w:rPr>
        <w:t>P</w:t>
      </w:r>
      <w:r w:rsidRPr="00EE70FB">
        <w:rPr>
          <w:rFonts w:ascii="Times New Roman" w:hAnsi="Times New Roman" w:cs="Times New Roman"/>
          <w:sz w:val="24"/>
          <w:szCs w:val="24"/>
        </w:rPr>
        <w:t xml:space="preserve">ound add water and bathe. </w:t>
      </w:r>
      <w:r w:rsidRPr="005E3A8A">
        <w:rPr>
          <w:rFonts w:ascii="Times New Roman" w:hAnsi="Times New Roman" w:cs="Times New Roman"/>
          <w:i/>
          <w:iCs/>
          <w:sz w:val="24"/>
          <w:szCs w:val="24"/>
          <w:highlight w:val="yellow"/>
        </w:rPr>
        <w:t xml:space="preserve">Aerva </w:t>
      </w:r>
      <w:proofErr w:type="spellStart"/>
      <w:r w:rsidRPr="005E3A8A">
        <w:rPr>
          <w:rFonts w:ascii="Times New Roman" w:hAnsi="Times New Roman" w:cs="Times New Roman"/>
          <w:i/>
          <w:iCs/>
          <w:sz w:val="24"/>
          <w:szCs w:val="24"/>
          <w:highlight w:val="yellow"/>
        </w:rPr>
        <w:t>lanata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Lweza</w:t>
      </w:r>
      <w:proofErr w:type="spellEnd"/>
      <w:r w:rsidRPr="00EE70FB">
        <w:rPr>
          <w:rFonts w:ascii="Times New Roman" w:hAnsi="Times New Roman" w:cs="Times New Roman"/>
          <w:sz w:val="24"/>
          <w:szCs w:val="24"/>
        </w:rPr>
        <w:t xml:space="preserve">) for body odour Crush in water and bathe.  </w:t>
      </w:r>
      <w:r w:rsidRPr="005E3A8A">
        <w:rPr>
          <w:rFonts w:ascii="Times New Roman" w:hAnsi="Times New Roman" w:cs="Times New Roman"/>
          <w:i/>
          <w:iCs/>
          <w:sz w:val="24"/>
          <w:szCs w:val="24"/>
          <w:highlight w:val="yellow"/>
        </w:rPr>
        <w:t>Amaranthus</w:t>
      </w:r>
      <w:r w:rsidRPr="00EE70FB">
        <w:rPr>
          <w:rFonts w:ascii="Times New Roman" w:hAnsi="Times New Roman" w:cs="Times New Roman"/>
          <w:sz w:val="24"/>
          <w:szCs w:val="24"/>
        </w:rPr>
        <w:t xml:space="preserve"> </w:t>
      </w:r>
      <w:r w:rsidRPr="005E3A8A">
        <w:rPr>
          <w:rFonts w:ascii="Times New Roman" w:hAnsi="Times New Roman" w:cs="Times New Roman"/>
          <w:i/>
          <w:iCs/>
          <w:sz w:val="24"/>
          <w:szCs w:val="24"/>
          <w:highlight w:val="yellow"/>
        </w:rPr>
        <w:t>dubius</w:t>
      </w:r>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Doodo</w:t>
      </w:r>
      <w:proofErr w:type="spellEnd"/>
      <w:r w:rsidRPr="00EE70FB">
        <w:rPr>
          <w:rFonts w:ascii="Times New Roman" w:hAnsi="Times New Roman" w:cs="Times New Roman"/>
          <w:sz w:val="24"/>
          <w:szCs w:val="24"/>
        </w:rPr>
        <w:t>) treats constipation Steam and ea</w:t>
      </w:r>
      <w:r w:rsidRPr="005E3A8A">
        <w:rPr>
          <w:rFonts w:ascii="Times New Roman" w:hAnsi="Times New Roman" w:cs="Times New Roman"/>
          <w:sz w:val="24"/>
          <w:szCs w:val="24"/>
          <w:highlight w:val="yellow"/>
        </w:rPr>
        <w:t>t.</w:t>
      </w:r>
      <w:r w:rsidRPr="00EE70FB">
        <w:rPr>
          <w:rFonts w:ascii="Times New Roman" w:hAnsi="Times New Roman" w:cs="Times New Roman"/>
          <w:sz w:val="24"/>
          <w:szCs w:val="24"/>
        </w:rPr>
        <w:t xml:space="preserve"> </w:t>
      </w:r>
      <w:proofErr w:type="spellStart"/>
      <w:r w:rsidRPr="005E3A8A">
        <w:rPr>
          <w:rFonts w:ascii="Times New Roman" w:hAnsi="Times New Roman" w:cs="Times New Roman"/>
          <w:sz w:val="24"/>
          <w:szCs w:val="24"/>
          <w:highlight w:val="yellow"/>
        </w:rPr>
        <w:t>A</w:t>
      </w:r>
      <w:r w:rsidRPr="00EE70FB">
        <w:rPr>
          <w:rFonts w:ascii="Times New Roman" w:hAnsi="Times New Roman" w:cs="Times New Roman"/>
          <w:sz w:val="24"/>
          <w:szCs w:val="24"/>
        </w:rPr>
        <w:t>nemia</w:t>
      </w:r>
      <w:proofErr w:type="spellEnd"/>
      <w:r w:rsidRPr="00EE70FB">
        <w:rPr>
          <w:rFonts w:ascii="Times New Roman" w:hAnsi="Times New Roman" w:cs="Times New Roman"/>
          <w:sz w:val="24"/>
          <w:szCs w:val="24"/>
        </w:rPr>
        <w:t xml:space="preserve"> </w:t>
      </w:r>
      <w:r w:rsidRPr="005E3A8A">
        <w:rPr>
          <w:rFonts w:ascii="Times New Roman" w:hAnsi="Times New Roman" w:cs="Times New Roman"/>
          <w:i/>
          <w:iCs/>
          <w:sz w:val="24"/>
          <w:szCs w:val="24"/>
          <w:highlight w:val="yellow"/>
        </w:rPr>
        <w:t>Amaranthus spinosus</w:t>
      </w:r>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Doodo</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owamagwa</w:t>
      </w:r>
      <w:proofErr w:type="spellEnd"/>
      <w:r w:rsidRPr="00EE70FB">
        <w:rPr>
          <w:rFonts w:ascii="Times New Roman" w:hAnsi="Times New Roman" w:cs="Times New Roman"/>
          <w:sz w:val="24"/>
          <w:szCs w:val="24"/>
        </w:rPr>
        <w:t xml:space="preserve">) for </w:t>
      </w:r>
      <w:r w:rsidRPr="005E3A8A">
        <w:rPr>
          <w:rFonts w:ascii="Times New Roman" w:hAnsi="Times New Roman" w:cs="Times New Roman"/>
          <w:color w:val="FF0000"/>
          <w:sz w:val="24"/>
          <w:szCs w:val="24"/>
        </w:rPr>
        <w:t>F</w:t>
      </w:r>
      <w:r w:rsidRPr="00EE70FB">
        <w:rPr>
          <w:rFonts w:ascii="Times New Roman" w:hAnsi="Times New Roman" w:cs="Times New Roman"/>
          <w:sz w:val="24"/>
          <w:szCs w:val="24"/>
        </w:rPr>
        <w:t xml:space="preserve">ungal infections of the scalp </w:t>
      </w:r>
      <w:r w:rsidRPr="005E3A8A">
        <w:rPr>
          <w:rFonts w:ascii="Times New Roman" w:hAnsi="Times New Roman" w:cs="Times New Roman"/>
          <w:color w:val="FF0000"/>
          <w:sz w:val="24"/>
          <w:szCs w:val="24"/>
        </w:rPr>
        <w:t>P</w:t>
      </w:r>
      <w:r w:rsidRPr="00EE70FB">
        <w:rPr>
          <w:rFonts w:ascii="Times New Roman" w:hAnsi="Times New Roman" w:cs="Times New Roman"/>
          <w:sz w:val="24"/>
          <w:szCs w:val="24"/>
        </w:rPr>
        <w:t xml:space="preserve">ound with leaves of </w:t>
      </w:r>
      <w:r w:rsidRPr="005E3A8A">
        <w:rPr>
          <w:rFonts w:ascii="Times New Roman" w:hAnsi="Times New Roman" w:cs="Times New Roman"/>
          <w:i/>
          <w:iCs/>
          <w:sz w:val="24"/>
          <w:szCs w:val="24"/>
          <w:highlight w:val="yellow"/>
        </w:rPr>
        <w:t xml:space="preserve">Cleome </w:t>
      </w:r>
      <w:proofErr w:type="spellStart"/>
      <w:r w:rsidRPr="005E3A8A">
        <w:rPr>
          <w:rFonts w:ascii="Times New Roman" w:hAnsi="Times New Roman" w:cs="Times New Roman"/>
          <w:i/>
          <w:iCs/>
          <w:sz w:val="24"/>
          <w:szCs w:val="24"/>
          <w:highlight w:val="yellow"/>
        </w:rPr>
        <w:t>gynandra</w:t>
      </w:r>
      <w:proofErr w:type="spellEnd"/>
      <w:r w:rsidRPr="00EE70FB">
        <w:rPr>
          <w:rFonts w:ascii="Times New Roman" w:hAnsi="Times New Roman" w:cs="Times New Roman"/>
          <w:sz w:val="24"/>
          <w:szCs w:val="24"/>
        </w:rPr>
        <w:t xml:space="preserve"> and smear on the scalp. </w:t>
      </w:r>
      <w:r w:rsidRPr="005E3A8A">
        <w:rPr>
          <w:rFonts w:ascii="Times New Roman" w:hAnsi="Times New Roman" w:cs="Times New Roman"/>
          <w:i/>
          <w:iCs/>
          <w:sz w:val="24"/>
          <w:szCs w:val="24"/>
          <w:highlight w:val="yellow"/>
        </w:rPr>
        <w:t xml:space="preserve">Celosia </w:t>
      </w:r>
      <w:proofErr w:type="spellStart"/>
      <w:r w:rsidRPr="005E3A8A">
        <w:rPr>
          <w:rFonts w:ascii="Times New Roman" w:hAnsi="Times New Roman" w:cs="Times New Roman"/>
          <w:i/>
          <w:iCs/>
          <w:sz w:val="24"/>
          <w:szCs w:val="24"/>
          <w:highlight w:val="yellow"/>
        </w:rPr>
        <w:t>trigyna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Kakubaggiri</w:t>
      </w:r>
      <w:proofErr w:type="spellEnd"/>
      <w:r w:rsidRPr="00EE70FB">
        <w:rPr>
          <w:rFonts w:ascii="Times New Roman" w:hAnsi="Times New Roman" w:cs="Times New Roman"/>
          <w:sz w:val="24"/>
          <w:szCs w:val="24"/>
        </w:rPr>
        <w:t xml:space="preserve">) treats persistent headaches rub on the head or pound, dry, make cuts on the sides of the head and smear.  </w:t>
      </w:r>
      <w:proofErr w:type="spellStart"/>
      <w:r w:rsidRPr="005E3A8A">
        <w:rPr>
          <w:rFonts w:ascii="Times New Roman" w:hAnsi="Times New Roman" w:cs="Times New Roman"/>
          <w:i/>
          <w:iCs/>
          <w:sz w:val="24"/>
          <w:szCs w:val="24"/>
          <w:highlight w:val="yellow"/>
        </w:rPr>
        <w:t>Psilotrichum</w:t>
      </w:r>
      <w:proofErr w:type="spellEnd"/>
      <w:r w:rsidRPr="00EE70FB">
        <w:rPr>
          <w:rFonts w:ascii="Times New Roman" w:hAnsi="Times New Roman" w:cs="Times New Roman"/>
          <w:sz w:val="24"/>
          <w:szCs w:val="24"/>
        </w:rPr>
        <w:t xml:space="preserve"> </w:t>
      </w:r>
      <w:proofErr w:type="spellStart"/>
      <w:r w:rsidRPr="005E3A8A">
        <w:rPr>
          <w:rFonts w:ascii="Times New Roman" w:hAnsi="Times New Roman" w:cs="Times New Roman"/>
          <w:i/>
          <w:iCs/>
          <w:sz w:val="24"/>
          <w:szCs w:val="24"/>
        </w:rPr>
        <w:t>elliotii</w:t>
      </w:r>
      <w:proofErr w:type="spellEnd"/>
      <w:r w:rsidRPr="00EE70FB">
        <w:rPr>
          <w:rFonts w:ascii="Times New Roman" w:hAnsi="Times New Roman" w:cs="Times New Roman"/>
          <w:sz w:val="24"/>
          <w:szCs w:val="24"/>
        </w:rPr>
        <w:t>. (</w:t>
      </w:r>
      <w:proofErr w:type="spellStart"/>
      <w:r w:rsidRPr="00EE70FB">
        <w:rPr>
          <w:rFonts w:ascii="Times New Roman" w:hAnsi="Times New Roman" w:cs="Times New Roman"/>
          <w:sz w:val="24"/>
          <w:szCs w:val="24"/>
        </w:rPr>
        <w:t>Kanamukasa</w:t>
      </w:r>
      <w:proofErr w:type="spellEnd"/>
      <w:r w:rsidRPr="00EE70FB">
        <w:rPr>
          <w:rFonts w:ascii="Times New Roman" w:hAnsi="Times New Roman" w:cs="Times New Roman"/>
          <w:sz w:val="24"/>
          <w:szCs w:val="24"/>
        </w:rPr>
        <w:t xml:space="preserve">) treats weakness in </w:t>
      </w:r>
      <w:r w:rsidRPr="005E3A8A">
        <w:rPr>
          <w:rFonts w:ascii="Times New Roman" w:hAnsi="Times New Roman" w:cs="Times New Roman"/>
          <w:color w:val="FF0000"/>
          <w:sz w:val="24"/>
          <w:szCs w:val="24"/>
        </w:rPr>
        <w:t>P</w:t>
      </w:r>
      <w:r w:rsidRPr="00EE70FB">
        <w:rPr>
          <w:rFonts w:ascii="Times New Roman" w:hAnsi="Times New Roman" w:cs="Times New Roman"/>
          <w:sz w:val="24"/>
          <w:szCs w:val="24"/>
        </w:rPr>
        <w:t xml:space="preserve">regnancy </w:t>
      </w:r>
      <w:sdt>
        <w:sdtPr>
          <w:rPr>
            <w:rFonts w:ascii="Times New Roman" w:hAnsi="Times New Roman" w:cs="Times New Roman"/>
            <w:sz w:val="24"/>
            <w:szCs w:val="24"/>
          </w:rPr>
          <w:id w:val="543645625"/>
          <w:citation/>
        </w:sdt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Tug16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 xml:space="preserve"> (Tugume et al., 2016)</w:t>
          </w:r>
          <w:r w:rsidR="000A3E81" w:rsidRPr="00EE70FB">
            <w:rPr>
              <w:rFonts w:ascii="Times New Roman" w:hAnsi="Times New Roman" w:cs="Times New Roman"/>
              <w:sz w:val="24"/>
              <w:szCs w:val="24"/>
            </w:rPr>
            <w:fldChar w:fldCharType="end"/>
          </w:r>
        </w:sdtContent>
      </w:sdt>
      <w:r w:rsidR="00EE70FB" w:rsidRPr="00EE70FB">
        <w:rPr>
          <w:rFonts w:ascii="Times New Roman" w:hAnsi="Times New Roman" w:cs="Times New Roman"/>
          <w:sz w:val="24"/>
          <w:szCs w:val="24"/>
        </w:rPr>
        <w:t>.</w:t>
      </w:r>
    </w:p>
    <w:p w14:paraId="0120C9CC" w14:textId="77777777" w:rsidR="00C416CF" w:rsidRPr="00EE70FB" w:rsidRDefault="00C416CF" w:rsidP="00EE70FB">
      <w:pPr>
        <w:jc w:val="both"/>
        <w:rPr>
          <w:rFonts w:ascii="Times New Roman" w:hAnsi="Times New Roman" w:cs="Times New Roman"/>
          <w:sz w:val="24"/>
          <w:szCs w:val="24"/>
        </w:rPr>
      </w:pPr>
      <w:r w:rsidRPr="005E3A8A">
        <w:rPr>
          <w:rFonts w:ascii="Times New Roman" w:hAnsi="Times New Roman" w:cs="Times New Roman"/>
          <w:i/>
          <w:iCs/>
          <w:sz w:val="24"/>
          <w:szCs w:val="24"/>
          <w:highlight w:val="yellow"/>
        </w:rPr>
        <w:t>Mangifera indica</w:t>
      </w:r>
      <w:r w:rsidRPr="00EE70FB">
        <w:rPr>
          <w:rFonts w:ascii="Times New Roman" w:hAnsi="Times New Roman" w:cs="Times New Roman"/>
          <w:sz w:val="24"/>
          <w:szCs w:val="24"/>
        </w:rPr>
        <w:t xml:space="preserve"> (Muyembe) </w:t>
      </w:r>
      <w:r w:rsidR="00EE70FB" w:rsidRPr="00EE70FB">
        <w:rPr>
          <w:rFonts w:ascii="Times New Roman" w:hAnsi="Times New Roman" w:cs="Times New Roman"/>
          <w:sz w:val="24"/>
          <w:szCs w:val="24"/>
        </w:rPr>
        <w:t xml:space="preserve">from family ANACARDIACEAE, </w:t>
      </w:r>
      <w:r w:rsidRPr="00EE70FB">
        <w:rPr>
          <w:rFonts w:ascii="Times New Roman" w:hAnsi="Times New Roman" w:cs="Times New Roman"/>
          <w:sz w:val="24"/>
          <w:szCs w:val="24"/>
        </w:rPr>
        <w:t xml:space="preserve">treats </w:t>
      </w:r>
      <w:r w:rsidRPr="005E3A8A">
        <w:rPr>
          <w:rFonts w:ascii="Times New Roman" w:hAnsi="Times New Roman" w:cs="Times New Roman"/>
          <w:color w:val="FF0000"/>
          <w:sz w:val="24"/>
          <w:szCs w:val="24"/>
        </w:rPr>
        <w:t>C</w:t>
      </w:r>
      <w:r w:rsidRPr="00EE70FB">
        <w:rPr>
          <w:rFonts w:ascii="Times New Roman" w:hAnsi="Times New Roman" w:cs="Times New Roman"/>
          <w:sz w:val="24"/>
          <w:szCs w:val="24"/>
        </w:rPr>
        <w:t xml:space="preserve">ough in children, decoction drunk for </w:t>
      </w:r>
      <w:r w:rsidRPr="005E3A8A">
        <w:rPr>
          <w:rFonts w:ascii="Times New Roman" w:hAnsi="Times New Roman" w:cs="Times New Roman"/>
          <w:color w:val="FF0000"/>
          <w:sz w:val="24"/>
          <w:szCs w:val="24"/>
        </w:rPr>
        <w:t>I</w:t>
      </w:r>
      <w:r w:rsidRPr="00EE70FB">
        <w:rPr>
          <w:rFonts w:ascii="Times New Roman" w:hAnsi="Times New Roman" w:cs="Times New Roman"/>
          <w:sz w:val="24"/>
          <w:szCs w:val="24"/>
        </w:rPr>
        <w:t xml:space="preserve">nfertility in women and for </w:t>
      </w:r>
      <w:r w:rsidRPr="005E3A8A">
        <w:rPr>
          <w:rFonts w:ascii="Times New Roman" w:hAnsi="Times New Roman" w:cs="Times New Roman"/>
          <w:color w:val="FF0000"/>
          <w:sz w:val="24"/>
          <w:szCs w:val="24"/>
        </w:rPr>
        <w:t>C</w:t>
      </w:r>
      <w:r w:rsidRPr="00EE70FB">
        <w:rPr>
          <w:rFonts w:ascii="Times New Roman" w:hAnsi="Times New Roman" w:cs="Times New Roman"/>
          <w:sz w:val="24"/>
          <w:szCs w:val="24"/>
        </w:rPr>
        <w:t xml:space="preserve">onvulsions </w:t>
      </w:r>
      <w:r w:rsidRPr="005E3A8A">
        <w:rPr>
          <w:rFonts w:ascii="Times New Roman" w:hAnsi="Times New Roman" w:cs="Times New Roman"/>
          <w:color w:val="FF0000"/>
          <w:sz w:val="24"/>
          <w:szCs w:val="24"/>
        </w:rPr>
        <w:t>S</w:t>
      </w:r>
      <w:r w:rsidRPr="00EE70FB">
        <w:rPr>
          <w:rFonts w:ascii="Times New Roman" w:hAnsi="Times New Roman" w:cs="Times New Roman"/>
          <w:sz w:val="24"/>
          <w:szCs w:val="24"/>
        </w:rPr>
        <w:t xml:space="preserve">teaming is encouraged. </w:t>
      </w:r>
      <w:proofErr w:type="spellStart"/>
      <w:r w:rsidRPr="005E3A8A">
        <w:rPr>
          <w:rFonts w:ascii="Times New Roman" w:hAnsi="Times New Roman" w:cs="Times New Roman"/>
          <w:i/>
          <w:iCs/>
          <w:sz w:val="24"/>
          <w:szCs w:val="24"/>
          <w:highlight w:val="yellow"/>
        </w:rPr>
        <w:t>Pseudospondias</w:t>
      </w:r>
      <w:proofErr w:type="spellEnd"/>
      <w:r w:rsidRPr="005E3A8A">
        <w:rPr>
          <w:rFonts w:ascii="Times New Roman" w:hAnsi="Times New Roman" w:cs="Times New Roman"/>
          <w:i/>
          <w:iCs/>
          <w:sz w:val="24"/>
          <w:szCs w:val="24"/>
          <w:highlight w:val="yellow"/>
        </w:rPr>
        <w:t xml:space="preserve"> macrocarpa</w:t>
      </w:r>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Muziru</w:t>
      </w:r>
      <w:proofErr w:type="spellEnd"/>
      <w:r w:rsidRPr="00EE70FB">
        <w:rPr>
          <w:rFonts w:ascii="Times New Roman" w:hAnsi="Times New Roman" w:cs="Times New Roman"/>
          <w:sz w:val="24"/>
          <w:szCs w:val="24"/>
        </w:rPr>
        <w:t xml:space="preserve">) treats yellow fever pound, decoction drunk for diarrhoea. </w:t>
      </w:r>
      <w:r w:rsidRPr="005E3A8A">
        <w:rPr>
          <w:rFonts w:ascii="Times New Roman" w:hAnsi="Times New Roman" w:cs="Times New Roman"/>
          <w:i/>
          <w:iCs/>
          <w:sz w:val="24"/>
          <w:szCs w:val="24"/>
          <w:highlight w:val="yellow"/>
        </w:rPr>
        <w:t>Rhus vulgaris</w:t>
      </w:r>
      <w:r w:rsidRPr="00EE70FB">
        <w:rPr>
          <w:rFonts w:ascii="Times New Roman" w:hAnsi="Times New Roman" w:cs="Times New Roman"/>
          <w:sz w:val="24"/>
          <w:szCs w:val="24"/>
        </w:rPr>
        <w:t xml:space="preserve"> Meikle (</w:t>
      </w:r>
      <w:proofErr w:type="spellStart"/>
      <w:r w:rsidRPr="00EE70FB">
        <w:rPr>
          <w:rFonts w:ascii="Times New Roman" w:hAnsi="Times New Roman" w:cs="Times New Roman"/>
          <w:sz w:val="24"/>
          <w:szCs w:val="24"/>
        </w:rPr>
        <w:t>Kakwansokwanso</w:t>
      </w:r>
      <w:proofErr w:type="spellEnd"/>
      <w:r w:rsidRPr="00EE70FB">
        <w:rPr>
          <w:rFonts w:ascii="Times New Roman" w:hAnsi="Times New Roman" w:cs="Times New Roman"/>
          <w:sz w:val="24"/>
          <w:szCs w:val="24"/>
        </w:rPr>
        <w:t>) treats skin rash, crush add water and bathe. Its roots decocted and drunk for erectile dysfunction.</w:t>
      </w:r>
      <w:r w:rsidR="00EE70FB" w:rsidRPr="00EE70FB">
        <w:rPr>
          <w:rFonts w:ascii="Times New Roman" w:hAnsi="Times New Roman" w:cs="Times New Roman"/>
          <w:sz w:val="24"/>
          <w:szCs w:val="24"/>
        </w:rPr>
        <w:t xml:space="preserve"> </w:t>
      </w:r>
      <w:r w:rsidRPr="00EE70FB">
        <w:rPr>
          <w:rFonts w:ascii="Times New Roman" w:hAnsi="Times New Roman" w:cs="Times New Roman"/>
          <w:sz w:val="24"/>
          <w:szCs w:val="24"/>
        </w:rPr>
        <w:t xml:space="preserve">From family APIACEAE </w:t>
      </w:r>
      <w:proofErr w:type="spellStart"/>
      <w:r w:rsidRPr="005E3A8A">
        <w:rPr>
          <w:rFonts w:ascii="Times New Roman" w:hAnsi="Times New Roman" w:cs="Times New Roman"/>
          <w:i/>
          <w:iCs/>
          <w:sz w:val="24"/>
          <w:szCs w:val="24"/>
          <w:highlight w:val="yellow"/>
        </w:rPr>
        <w:t>Centella</w:t>
      </w:r>
      <w:proofErr w:type="spellEnd"/>
      <w:r w:rsidRPr="00EE70FB">
        <w:rPr>
          <w:rFonts w:ascii="Times New Roman" w:hAnsi="Times New Roman" w:cs="Times New Roman"/>
          <w:sz w:val="24"/>
          <w:szCs w:val="24"/>
        </w:rPr>
        <w:t xml:space="preserve"> </w:t>
      </w:r>
      <w:r w:rsidRPr="005E3A8A">
        <w:rPr>
          <w:rFonts w:ascii="Times New Roman" w:hAnsi="Times New Roman" w:cs="Times New Roman"/>
          <w:i/>
          <w:iCs/>
          <w:sz w:val="24"/>
          <w:szCs w:val="24"/>
          <w:highlight w:val="yellow"/>
        </w:rPr>
        <w:t>asiatica</w:t>
      </w:r>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Mbutani</w:t>
      </w:r>
      <w:proofErr w:type="spellEnd"/>
      <w:r w:rsidRPr="00EE70FB">
        <w:rPr>
          <w:rFonts w:ascii="Times New Roman" w:hAnsi="Times New Roman" w:cs="Times New Roman"/>
          <w:sz w:val="24"/>
          <w:szCs w:val="24"/>
        </w:rPr>
        <w:t>) treats ulcers decoction drunk.</w:t>
      </w:r>
      <w:r w:rsidR="00EE70FB" w:rsidRPr="00EE70FB">
        <w:rPr>
          <w:rFonts w:ascii="Times New Roman" w:hAnsi="Times New Roman" w:cs="Times New Roman"/>
          <w:sz w:val="24"/>
          <w:szCs w:val="24"/>
        </w:rPr>
        <w:t xml:space="preserve"> </w:t>
      </w:r>
      <w:r w:rsidRPr="00EE70FB">
        <w:rPr>
          <w:rFonts w:ascii="Times New Roman" w:hAnsi="Times New Roman" w:cs="Times New Roman"/>
          <w:sz w:val="24"/>
          <w:szCs w:val="24"/>
        </w:rPr>
        <w:t xml:space="preserve">From family APOCYNACEAE, </w:t>
      </w:r>
      <w:proofErr w:type="spellStart"/>
      <w:r w:rsidRPr="005E3A8A">
        <w:rPr>
          <w:rFonts w:ascii="Times New Roman" w:hAnsi="Times New Roman" w:cs="Times New Roman"/>
          <w:i/>
          <w:iCs/>
          <w:sz w:val="24"/>
          <w:szCs w:val="24"/>
          <w:highlight w:val="yellow"/>
        </w:rPr>
        <w:t>Alstonia</w:t>
      </w:r>
      <w:proofErr w:type="spellEnd"/>
      <w:r w:rsidRPr="00EE70FB">
        <w:rPr>
          <w:rFonts w:ascii="Times New Roman" w:hAnsi="Times New Roman" w:cs="Times New Roman"/>
          <w:sz w:val="24"/>
          <w:szCs w:val="24"/>
        </w:rPr>
        <w:t xml:space="preserve"> </w:t>
      </w:r>
      <w:proofErr w:type="spellStart"/>
      <w:r w:rsidRPr="005E3A8A">
        <w:rPr>
          <w:rFonts w:ascii="Times New Roman" w:hAnsi="Times New Roman" w:cs="Times New Roman"/>
          <w:i/>
          <w:iCs/>
          <w:sz w:val="24"/>
          <w:szCs w:val="24"/>
          <w:highlight w:val="yellow"/>
        </w:rPr>
        <w:t>boonei</w:t>
      </w:r>
      <w:proofErr w:type="spellEnd"/>
      <w:r w:rsidRPr="00EE70FB">
        <w:rPr>
          <w:rFonts w:ascii="Times New Roman" w:hAnsi="Times New Roman" w:cs="Times New Roman"/>
          <w:sz w:val="24"/>
          <w:szCs w:val="24"/>
        </w:rPr>
        <w:t xml:space="preserve"> De Wild. (</w:t>
      </w:r>
      <w:proofErr w:type="spellStart"/>
      <w:r w:rsidRPr="00EE70FB">
        <w:rPr>
          <w:rFonts w:ascii="Times New Roman" w:hAnsi="Times New Roman" w:cs="Times New Roman"/>
          <w:sz w:val="24"/>
          <w:szCs w:val="24"/>
        </w:rPr>
        <w:t>Mubajangalabi</w:t>
      </w:r>
      <w:proofErr w:type="spellEnd"/>
      <w:r w:rsidRPr="00EE70FB">
        <w:rPr>
          <w:rFonts w:ascii="Times New Roman" w:hAnsi="Times New Roman" w:cs="Times New Roman"/>
          <w:sz w:val="24"/>
          <w:szCs w:val="24"/>
        </w:rPr>
        <w:t xml:space="preserve">) treats malaria decoction drunk.  </w:t>
      </w:r>
      <w:r w:rsidRPr="005E3A8A">
        <w:rPr>
          <w:rFonts w:ascii="Times New Roman" w:hAnsi="Times New Roman" w:cs="Times New Roman"/>
          <w:i/>
          <w:iCs/>
          <w:sz w:val="24"/>
          <w:szCs w:val="24"/>
          <w:highlight w:val="yellow"/>
        </w:rPr>
        <w:t>Carissa edulis</w:t>
      </w:r>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Nyonza</w:t>
      </w:r>
      <w:proofErr w:type="spellEnd"/>
      <w:r w:rsidRPr="00EE70FB">
        <w:rPr>
          <w:rFonts w:ascii="Times New Roman" w:hAnsi="Times New Roman" w:cs="Times New Roman"/>
          <w:sz w:val="24"/>
          <w:szCs w:val="24"/>
        </w:rPr>
        <w:t>) treats Toothache Pound, boil and press on tooth.</w:t>
      </w:r>
    </w:p>
    <w:p w14:paraId="61EA42DE" w14:textId="77777777" w:rsidR="00C416CF" w:rsidRPr="00EE70FB" w:rsidRDefault="00C416CF" w:rsidP="00EE70FB">
      <w:pPr>
        <w:jc w:val="both"/>
        <w:rPr>
          <w:rFonts w:ascii="Times New Roman" w:hAnsi="Times New Roman" w:cs="Times New Roman"/>
          <w:sz w:val="24"/>
          <w:szCs w:val="24"/>
        </w:rPr>
      </w:pPr>
      <w:r w:rsidRPr="00EE70FB">
        <w:rPr>
          <w:rFonts w:ascii="Times New Roman" w:hAnsi="Times New Roman" w:cs="Times New Roman"/>
          <w:sz w:val="24"/>
          <w:szCs w:val="24"/>
        </w:rPr>
        <w:t xml:space="preserve">From family ARISTOLOCHIACEAE, </w:t>
      </w:r>
      <w:proofErr w:type="spellStart"/>
      <w:r w:rsidRPr="005E3A8A">
        <w:rPr>
          <w:rFonts w:ascii="Times New Roman" w:hAnsi="Times New Roman" w:cs="Times New Roman"/>
          <w:i/>
          <w:iCs/>
          <w:sz w:val="24"/>
          <w:szCs w:val="24"/>
          <w:highlight w:val="yellow"/>
        </w:rPr>
        <w:t>Aristolochia</w:t>
      </w:r>
      <w:proofErr w:type="spellEnd"/>
      <w:r w:rsidRPr="005E3A8A">
        <w:rPr>
          <w:rFonts w:ascii="Times New Roman" w:hAnsi="Times New Roman" w:cs="Times New Roman"/>
          <w:i/>
          <w:iCs/>
          <w:sz w:val="24"/>
          <w:szCs w:val="24"/>
          <w:highlight w:val="yellow"/>
        </w:rPr>
        <w:t xml:space="preserve"> elegans</w:t>
      </w:r>
      <w:r w:rsidRPr="00EE70FB">
        <w:rPr>
          <w:rFonts w:ascii="Times New Roman" w:hAnsi="Times New Roman" w:cs="Times New Roman"/>
          <w:sz w:val="24"/>
          <w:szCs w:val="24"/>
        </w:rPr>
        <w:t xml:space="preserve"> Mast (Nakasero) treats malaria steeped in water and drunk. From family ASCLEPIADACEAE </w:t>
      </w:r>
      <w:r w:rsidRPr="005E3A8A">
        <w:rPr>
          <w:rFonts w:ascii="Times New Roman" w:hAnsi="Times New Roman" w:cs="Times New Roman"/>
          <w:i/>
          <w:iCs/>
          <w:sz w:val="24"/>
          <w:szCs w:val="24"/>
          <w:highlight w:val="yellow"/>
        </w:rPr>
        <w:t>Mondia whitei</w:t>
      </w:r>
      <w:r w:rsidRPr="00EE70FB">
        <w:rPr>
          <w:rFonts w:ascii="Times New Roman" w:hAnsi="Times New Roman" w:cs="Times New Roman"/>
          <w:sz w:val="24"/>
          <w:szCs w:val="24"/>
        </w:rPr>
        <w:t xml:space="preserve"> (Mulondo) treats erectile dysfunction chewing boosts low appetite in sickness. </w:t>
      </w:r>
      <w:r w:rsidR="00EE70FB" w:rsidRPr="00EE70FB">
        <w:rPr>
          <w:rFonts w:ascii="Times New Roman" w:hAnsi="Times New Roman" w:cs="Times New Roman"/>
          <w:sz w:val="24"/>
          <w:szCs w:val="24"/>
        </w:rPr>
        <w:t xml:space="preserve"> </w:t>
      </w:r>
      <w:r w:rsidRPr="00EE70FB">
        <w:rPr>
          <w:rFonts w:ascii="Times New Roman" w:hAnsi="Times New Roman" w:cs="Times New Roman"/>
          <w:sz w:val="24"/>
          <w:szCs w:val="24"/>
        </w:rPr>
        <w:t xml:space="preserve">From family ASTERACEAE </w:t>
      </w:r>
      <w:r w:rsidRPr="005E3A8A">
        <w:rPr>
          <w:rFonts w:ascii="Times New Roman" w:hAnsi="Times New Roman" w:cs="Times New Roman"/>
          <w:i/>
          <w:iCs/>
          <w:sz w:val="24"/>
          <w:szCs w:val="24"/>
          <w:highlight w:val="yellow"/>
        </w:rPr>
        <w:t xml:space="preserve">Ageratum </w:t>
      </w:r>
      <w:proofErr w:type="spellStart"/>
      <w:r w:rsidRPr="005E3A8A">
        <w:rPr>
          <w:rFonts w:ascii="Times New Roman" w:hAnsi="Times New Roman" w:cs="Times New Roman"/>
          <w:i/>
          <w:iCs/>
          <w:sz w:val="24"/>
          <w:szCs w:val="24"/>
          <w:highlight w:val="yellow"/>
        </w:rPr>
        <w:t>conyzoides</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Nnamirembe</w:t>
      </w:r>
      <w:proofErr w:type="spellEnd"/>
      <w:r w:rsidRPr="00EE70FB">
        <w:rPr>
          <w:rFonts w:ascii="Times New Roman" w:hAnsi="Times New Roman" w:cs="Times New Roman"/>
          <w:sz w:val="24"/>
          <w:szCs w:val="24"/>
        </w:rPr>
        <w:t xml:space="preserve">) treats weakness in pregnancy Crush and mix with water and bathe, for worm infection crush and mix with water and drink. </w:t>
      </w:r>
      <w:r w:rsidRPr="005E3A8A">
        <w:rPr>
          <w:rFonts w:ascii="Times New Roman" w:hAnsi="Times New Roman" w:cs="Times New Roman"/>
          <w:i/>
          <w:iCs/>
          <w:sz w:val="24"/>
          <w:szCs w:val="24"/>
          <w:highlight w:val="yellow"/>
        </w:rPr>
        <w:t>Bidens</w:t>
      </w:r>
      <w:r w:rsidRPr="00EE70FB">
        <w:rPr>
          <w:rFonts w:ascii="Times New Roman" w:hAnsi="Times New Roman" w:cs="Times New Roman"/>
          <w:sz w:val="24"/>
          <w:szCs w:val="24"/>
        </w:rPr>
        <w:t xml:space="preserve"> </w:t>
      </w:r>
      <w:proofErr w:type="spellStart"/>
      <w:r w:rsidRPr="005E3A8A">
        <w:rPr>
          <w:rFonts w:ascii="Times New Roman" w:hAnsi="Times New Roman" w:cs="Times New Roman"/>
          <w:i/>
          <w:iCs/>
          <w:sz w:val="24"/>
          <w:szCs w:val="24"/>
          <w:highlight w:val="yellow"/>
        </w:rPr>
        <w:t>pilosa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Ssere</w:t>
      </w:r>
      <w:proofErr w:type="spellEnd"/>
      <w:r w:rsidRPr="00EE70FB">
        <w:rPr>
          <w:rFonts w:ascii="Times New Roman" w:hAnsi="Times New Roman" w:cs="Times New Roman"/>
          <w:sz w:val="24"/>
          <w:szCs w:val="24"/>
        </w:rPr>
        <w:t xml:space="preserve">) treats wounds crush, tie on wound and cut to stop bleeding fresh cuts. </w:t>
      </w:r>
      <w:r w:rsidRPr="005E3A8A">
        <w:rPr>
          <w:rFonts w:ascii="Times New Roman" w:hAnsi="Times New Roman" w:cs="Times New Roman"/>
          <w:i/>
          <w:iCs/>
          <w:sz w:val="24"/>
          <w:szCs w:val="24"/>
          <w:highlight w:val="yellow"/>
        </w:rPr>
        <w:t>Conyza</w:t>
      </w:r>
      <w:r w:rsidRPr="00EE70FB">
        <w:rPr>
          <w:rFonts w:ascii="Times New Roman" w:hAnsi="Times New Roman" w:cs="Times New Roman"/>
          <w:sz w:val="24"/>
          <w:szCs w:val="24"/>
        </w:rPr>
        <w:t xml:space="preserve"> </w:t>
      </w:r>
      <w:proofErr w:type="spellStart"/>
      <w:r w:rsidRPr="005E3A8A">
        <w:rPr>
          <w:rFonts w:ascii="Times New Roman" w:hAnsi="Times New Roman" w:cs="Times New Roman"/>
          <w:i/>
          <w:iCs/>
          <w:sz w:val="24"/>
          <w:szCs w:val="24"/>
          <w:highlight w:val="yellow"/>
        </w:rPr>
        <w:t>adolfi-fridericii</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Musch</w:t>
      </w:r>
      <w:proofErr w:type="spellEnd"/>
      <w:r w:rsidRPr="00EE70FB">
        <w:rPr>
          <w:rFonts w:ascii="Times New Roman" w:hAnsi="Times New Roman" w:cs="Times New Roman"/>
          <w:sz w:val="24"/>
          <w:szCs w:val="24"/>
        </w:rPr>
        <w:t>.) (</w:t>
      </w:r>
      <w:proofErr w:type="spellStart"/>
      <w:r w:rsidRPr="00EE70FB">
        <w:rPr>
          <w:rFonts w:ascii="Times New Roman" w:hAnsi="Times New Roman" w:cs="Times New Roman"/>
          <w:sz w:val="24"/>
          <w:szCs w:val="24"/>
        </w:rPr>
        <w:t>Ekarwa</w:t>
      </w:r>
      <w:proofErr w:type="spellEnd"/>
      <w:r w:rsidRPr="00EE70FB">
        <w:rPr>
          <w:rFonts w:ascii="Times New Roman" w:hAnsi="Times New Roman" w:cs="Times New Roman"/>
          <w:sz w:val="24"/>
          <w:szCs w:val="24"/>
        </w:rPr>
        <w:t xml:space="preserve">) treats eye infections decoction drunk. </w:t>
      </w:r>
      <w:r w:rsidRPr="005E3A8A">
        <w:rPr>
          <w:rFonts w:ascii="Times New Roman" w:hAnsi="Times New Roman" w:cs="Times New Roman"/>
          <w:i/>
          <w:iCs/>
          <w:sz w:val="24"/>
          <w:szCs w:val="24"/>
          <w:highlight w:val="yellow"/>
        </w:rPr>
        <w:t>Conyza</w:t>
      </w:r>
      <w:r w:rsidRPr="00EE70FB">
        <w:rPr>
          <w:rFonts w:ascii="Times New Roman" w:hAnsi="Times New Roman" w:cs="Times New Roman"/>
          <w:sz w:val="24"/>
          <w:szCs w:val="24"/>
        </w:rPr>
        <w:t xml:space="preserve"> </w:t>
      </w:r>
      <w:r w:rsidRPr="005E3A8A">
        <w:rPr>
          <w:rFonts w:ascii="Times New Roman" w:hAnsi="Times New Roman" w:cs="Times New Roman"/>
          <w:i/>
          <w:iCs/>
          <w:sz w:val="24"/>
          <w:szCs w:val="24"/>
          <w:highlight w:val="yellow"/>
        </w:rPr>
        <w:t>sumatrensis</w:t>
      </w:r>
      <w:r w:rsidRPr="00EE70FB">
        <w:rPr>
          <w:rFonts w:ascii="Times New Roman" w:hAnsi="Times New Roman" w:cs="Times New Roman"/>
          <w:sz w:val="24"/>
          <w:szCs w:val="24"/>
        </w:rPr>
        <w:t xml:space="preserve"> (Retz.) (Kafumbe </w:t>
      </w:r>
      <w:proofErr w:type="spellStart"/>
      <w:r w:rsidRPr="00EE70FB">
        <w:rPr>
          <w:rFonts w:ascii="Times New Roman" w:hAnsi="Times New Roman" w:cs="Times New Roman"/>
          <w:sz w:val="24"/>
          <w:szCs w:val="24"/>
        </w:rPr>
        <w:t>omusaja</w:t>
      </w:r>
      <w:proofErr w:type="spellEnd"/>
      <w:r w:rsidRPr="00EE70FB">
        <w:rPr>
          <w:rFonts w:ascii="Times New Roman" w:hAnsi="Times New Roman" w:cs="Times New Roman"/>
          <w:sz w:val="24"/>
          <w:szCs w:val="24"/>
        </w:rPr>
        <w:t xml:space="preserve">) treats ringworms crush, add paraffin, for convulsions boil and steam the face. </w:t>
      </w:r>
      <w:proofErr w:type="spellStart"/>
      <w:r w:rsidRPr="005E3A8A">
        <w:rPr>
          <w:rFonts w:ascii="Times New Roman" w:hAnsi="Times New Roman" w:cs="Times New Roman"/>
          <w:i/>
          <w:iCs/>
          <w:sz w:val="24"/>
          <w:szCs w:val="24"/>
          <w:highlight w:val="yellow"/>
        </w:rPr>
        <w:t>Crassocephalum</w:t>
      </w:r>
      <w:proofErr w:type="spellEnd"/>
      <w:r w:rsidRPr="00EE70FB">
        <w:rPr>
          <w:rFonts w:ascii="Times New Roman" w:hAnsi="Times New Roman" w:cs="Times New Roman"/>
          <w:sz w:val="24"/>
          <w:szCs w:val="24"/>
        </w:rPr>
        <w:t xml:space="preserve"> </w:t>
      </w:r>
      <w:proofErr w:type="spellStart"/>
      <w:r w:rsidRPr="005E3A8A">
        <w:rPr>
          <w:rFonts w:ascii="Times New Roman" w:hAnsi="Times New Roman" w:cs="Times New Roman"/>
          <w:i/>
          <w:iCs/>
          <w:sz w:val="24"/>
          <w:szCs w:val="24"/>
          <w:highlight w:val="yellow"/>
        </w:rPr>
        <w:t>picridifolium</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Kitonto</w:t>
      </w:r>
      <w:proofErr w:type="spellEnd"/>
      <w:r w:rsidRPr="00EE70FB">
        <w:rPr>
          <w:rFonts w:ascii="Times New Roman" w:hAnsi="Times New Roman" w:cs="Times New Roman"/>
          <w:sz w:val="24"/>
          <w:szCs w:val="24"/>
        </w:rPr>
        <w:t xml:space="preserve">) treats weakness in pregnancy crushed in cold water and bathed.  </w:t>
      </w:r>
      <w:proofErr w:type="spellStart"/>
      <w:r w:rsidRPr="005E3A8A">
        <w:rPr>
          <w:rFonts w:ascii="Times New Roman" w:hAnsi="Times New Roman" w:cs="Times New Roman"/>
          <w:i/>
          <w:iCs/>
          <w:sz w:val="24"/>
          <w:szCs w:val="24"/>
          <w:highlight w:val="yellow"/>
        </w:rPr>
        <w:t>Dicrocephala</w:t>
      </w:r>
      <w:proofErr w:type="spellEnd"/>
      <w:r w:rsidRPr="00EE70FB">
        <w:rPr>
          <w:rFonts w:ascii="Times New Roman" w:hAnsi="Times New Roman" w:cs="Times New Roman"/>
          <w:sz w:val="24"/>
          <w:szCs w:val="24"/>
        </w:rPr>
        <w:t xml:space="preserve"> </w:t>
      </w:r>
      <w:r w:rsidRPr="005E3A8A">
        <w:rPr>
          <w:rFonts w:ascii="Times New Roman" w:hAnsi="Times New Roman" w:cs="Times New Roman"/>
          <w:i/>
          <w:iCs/>
          <w:sz w:val="24"/>
          <w:szCs w:val="24"/>
          <w:highlight w:val="yellow"/>
        </w:rPr>
        <w:t>integrifolia</w:t>
      </w:r>
      <w:r w:rsidRPr="00EE70FB">
        <w:rPr>
          <w:rFonts w:ascii="Times New Roman" w:hAnsi="Times New Roman" w:cs="Times New Roman"/>
          <w:sz w:val="24"/>
          <w:szCs w:val="24"/>
        </w:rPr>
        <w:t xml:space="preserve"> (Buzza) treats wounds crush and press on the wound or boil. Boils and pain in fallopian tubes pounded, dried, mixed with water &amp; drunk.  </w:t>
      </w:r>
      <w:proofErr w:type="spellStart"/>
      <w:r w:rsidRPr="005E3A8A">
        <w:rPr>
          <w:rFonts w:ascii="Times New Roman" w:hAnsi="Times New Roman" w:cs="Times New Roman"/>
          <w:i/>
          <w:iCs/>
          <w:sz w:val="24"/>
          <w:szCs w:val="24"/>
          <w:highlight w:val="yellow"/>
        </w:rPr>
        <w:t>Erlangea</w:t>
      </w:r>
      <w:proofErr w:type="spellEnd"/>
      <w:r w:rsidRPr="00EE70FB">
        <w:rPr>
          <w:rFonts w:ascii="Times New Roman" w:hAnsi="Times New Roman" w:cs="Times New Roman"/>
          <w:sz w:val="24"/>
          <w:szCs w:val="24"/>
        </w:rPr>
        <w:t xml:space="preserve"> </w:t>
      </w:r>
      <w:r w:rsidRPr="005E3A8A">
        <w:rPr>
          <w:rFonts w:ascii="Times New Roman" w:hAnsi="Times New Roman" w:cs="Times New Roman"/>
          <w:i/>
          <w:iCs/>
          <w:sz w:val="24"/>
          <w:szCs w:val="24"/>
          <w:highlight w:val="yellow"/>
        </w:rPr>
        <w:t>tomentosa</w:t>
      </w:r>
      <w:r w:rsidRPr="00EE70FB">
        <w:rPr>
          <w:rFonts w:ascii="Times New Roman" w:hAnsi="Times New Roman" w:cs="Times New Roman"/>
          <w:sz w:val="24"/>
          <w:szCs w:val="24"/>
        </w:rPr>
        <w:t xml:space="preserve"> (Oliv. &amp; </w:t>
      </w:r>
      <w:proofErr w:type="spellStart"/>
      <w:r w:rsidRPr="00EE70FB">
        <w:rPr>
          <w:rFonts w:ascii="Times New Roman" w:hAnsi="Times New Roman" w:cs="Times New Roman"/>
          <w:sz w:val="24"/>
          <w:szCs w:val="24"/>
        </w:rPr>
        <w:t>Hiern</w:t>
      </w:r>
      <w:proofErr w:type="spellEnd"/>
      <w:r w:rsidRPr="00EE70FB">
        <w:rPr>
          <w:rFonts w:ascii="Times New Roman" w:hAnsi="Times New Roman" w:cs="Times New Roman"/>
          <w:sz w:val="24"/>
          <w:szCs w:val="24"/>
        </w:rPr>
        <w:t>) (</w:t>
      </w:r>
      <w:proofErr w:type="spellStart"/>
      <w:r w:rsidRPr="00EE70FB">
        <w:rPr>
          <w:rFonts w:ascii="Times New Roman" w:hAnsi="Times New Roman" w:cs="Times New Roman"/>
          <w:sz w:val="24"/>
          <w:szCs w:val="24"/>
        </w:rPr>
        <w:t>Kisula</w:t>
      </w:r>
      <w:proofErr w:type="spellEnd"/>
      <w:r w:rsidRPr="00EE70FB">
        <w:rPr>
          <w:rFonts w:ascii="Times New Roman" w:hAnsi="Times New Roman" w:cs="Times New Roman"/>
          <w:sz w:val="24"/>
          <w:szCs w:val="24"/>
        </w:rPr>
        <w:t xml:space="preserve">) treats toothache crush &amp; press on the tooth.  </w:t>
      </w:r>
      <w:r w:rsidRPr="008E6DC4">
        <w:rPr>
          <w:rFonts w:ascii="Times New Roman" w:hAnsi="Times New Roman" w:cs="Times New Roman"/>
          <w:i/>
          <w:iCs/>
          <w:sz w:val="24"/>
          <w:szCs w:val="24"/>
          <w:highlight w:val="yellow"/>
        </w:rPr>
        <w:t>Helichrysum</w:t>
      </w:r>
      <w:r w:rsidRPr="00EE70FB">
        <w:rPr>
          <w:rFonts w:ascii="Times New Roman" w:hAnsi="Times New Roman" w:cs="Times New Roman"/>
          <w:sz w:val="24"/>
          <w:szCs w:val="24"/>
        </w:rPr>
        <w:t xml:space="preserve"> sp. Mill (</w:t>
      </w:r>
      <w:proofErr w:type="spellStart"/>
      <w:r w:rsidRPr="00EE70FB">
        <w:rPr>
          <w:rFonts w:ascii="Times New Roman" w:hAnsi="Times New Roman" w:cs="Times New Roman"/>
          <w:sz w:val="24"/>
          <w:szCs w:val="24"/>
        </w:rPr>
        <w:t>Nakabululu</w:t>
      </w:r>
      <w:proofErr w:type="spellEnd"/>
      <w:r w:rsidRPr="00EE70FB">
        <w:rPr>
          <w:rFonts w:ascii="Times New Roman" w:hAnsi="Times New Roman" w:cs="Times New Roman"/>
          <w:sz w:val="24"/>
          <w:szCs w:val="24"/>
        </w:rPr>
        <w:t xml:space="preserve">) treats centipede bites crush, mix with salt &amp; rub on the bitten area. </w:t>
      </w:r>
      <w:proofErr w:type="spellStart"/>
      <w:r w:rsidRPr="008E6DC4">
        <w:rPr>
          <w:rFonts w:ascii="Times New Roman" w:hAnsi="Times New Roman" w:cs="Times New Roman"/>
          <w:i/>
          <w:iCs/>
          <w:sz w:val="24"/>
          <w:szCs w:val="24"/>
          <w:highlight w:val="yellow"/>
        </w:rPr>
        <w:t>Melanthera</w:t>
      </w:r>
      <w:proofErr w:type="spellEnd"/>
      <w:r w:rsidRPr="008E6DC4">
        <w:rPr>
          <w:rFonts w:ascii="Times New Roman" w:hAnsi="Times New Roman" w:cs="Times New Roman"/>
          <w:i/>
          <w:iCs/>
          <w:sz w:val="24"/>
          <w:szCs w:val="24"/>
          <w:highlight w:val="yellow"/>
        </w:rPr>
        <w:t xml:space="preserve"> scandens</w:t>
      </w:r>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Schumach</w:t>
      </w:r>
      <w:proofErr w:type="spellEnd"/>
      <w:r w:rsidRPr="00EE70FB">
        <w:rPr>
          <w:rFonts w:ascii="Times New Roman" w:hAnsi="Times New Roman" w:cs="Times New Roman"/>
          <w:sz w:val="24"/>
          <w:szCs w:val="24"/>
        </w:rPr>
        <w:t>. &amp; Thonn.) (</w:t>
      </w:r>
      <w:proofErr w:type="spellStart"/>
      <w:r w:rsidRPr="00EE70FB">
        <w:rPr>
          <w:rFonts w:ascii="Times New Roman" w:hAnsi="Times New Roman" w:cs="Times New Roman"/>
          <w:sz w:val="24"/>
          <w:szCs w:val="24"/>
        </w:rPr>
        <w:t>Roberty</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Makaayi</w:t>
      </w:r>
      <w:proofErr w:type="spellEnd"/>
      <w:r w:rsidRPr="00EE70FB">
        <w:rPr>
          <w:rFonts w:ascii="Times New Roman" w:hAnsi="Times New Roman" w:cs="Times New Roman"/>
          <w:sz w:val="24"/>
          <w:szCs w:val="24"/>
        </w:rPr>
        <w:t xml:space="preserve">) treats </w:t>
      </w:r>
      <w:proofErr w:type="spellStart"/>
      <w:r w:rsidRPr="00EE70FB">
        <w:rPr>
          <w:rFonts w:ascii="Times New Roman" w:hAnsi="Times New Roman" w:cs="Times New Roman"/>
          <w:sz w:val="24"/>
          <w:szCs w:val="24"/>
        </w:rPr>
        <w:t>stomachache</w:t>
      </w:r>
      <w:proofErr w:type="spellEnd"/>
      <w:r w:rsidRPr="00EE70FB">
        <w:rPr>
          <w:rFonts w:ascii="Times New Roman" w:hAnsi="Times New Roman" w:cs="Times New Roman"/>
          <w:sz w:val="24"/>
          <w:szCs w:val="24"/>
        </w:rPr>
        <w:t xml:space="preserve"> decoction drunk for malaria treatment, for yellow fever and body odour crushed in water &amp; bathed. </w:t>
      </w:r>
      <w:r w:rsidRPr="008E6DC4">
        <w:rPr>
          <w:rFonts w:ascii="Times New Roman" w:hAnsi="Times New Roman" w:cs="Times New Roman"/>
          <w:i/>
          <w:iCs/>
          <w:sz w:val="24"/>
          <w:szCs w:val="24"/>
          <w:highlight w:val="yellow"/>
        </w:rPr>
        <w:t>Microglossa</w:t>
      </w:r>
      <w:r w:rsidRPr="00EE70FB">
        <w:rPr>
          <w:rFonts w:ascii="Times New Roman" w:hAnsi="Times New Roman" w:cs="Times New Roman"/>
          <w:sz w:val="24"/>
          <w:szCs w:val="24"/>
        </w:rPr>
        <w:t xml:space="preserve"> </w:t>
      </w:r>
      <w:r w:rsidRPr="008E6DC4">
        <w:rPr>
          <w:rFonts w:ascii="Times New Roman" w:hAnsi="Times New Roman" w:cs="Times New Roman"/>
          <w:i/>
          <w:iCs/>
          <w:sz w:val="24"/>
          <w:szCs w:val="24"/>
          <w:highlight w:val="yellow"/>
        </w:rPr>
        <w:t>angolensis</w:t>
      </w:r>
      <w:r w:rsidRPr="00EE70FB">
        <w:rPr>
          <w:rFonts w:ascii="Times New Roman" w:hAnsi="Times New Roman" w:cs="Times New Roman"/>
          <w:sz w:val="24"/>
          <w:szCs w:val="24"/>
        </w:rPr>
        <w:t xml:space="preserve"> (Kafuga </w:t>
      </w:r>
      <w:proofErr w:type="spellStart"/>
      <w:r w:rsidRPr="00EE70FB">
        <w:rPr>
          <w:rFonts w:ascii="Times New Roman" w:hAnsi="Times New Roman" w:cs="Times New Roman"/>
          <w:sz w:val="24"/>
          <w:szCs w:val="24"/>
        </w:rPr>
        <w:t>nkande</w:t>
      </w:r>
      <w:proofErr w:type="spellEnd"/>
      <w:r w:rsidRPr="00EE70FB">
        <w:rPr>
          <w:rFonts w:ascii="Times New Roman" w:hAnsi="Times New Roman" w:cs="Times New Roman"/>
          <w:sz w:val="24"/>
          <w:szCs w:val="24"/>
        </w:rPr>
        <w:t xml:space="preserve">) reduces menstrual flow pound add water and drink, for weakness in pregnancy, headache, convulsions crush and bathe the child. </w:t>
      </w:r>
      <w:proofErr w:type="spellStart"/>
      <w:r w:rsidRPr="008E6DC4">
        <w:rPr>
          <w:rFonts w:ascii="Times New Roman" w:hAnsi="Times New Roman" w:cs="Times New Roman"/>
          <w:i/>
          <w:iCs/>
          <w:sz w:val="24"/>
          <w:szCs w:val="24"/>
          <w:highlight w:val="yellow"/>
        </w:rPr>
        <w:t>Sigesbeckia</w:t>
      </w:r>
      <w:proofErr w:type="spellEnd"/>
      <w:r w:rsidRPr="00EE70FB">
        <w:rPr>
          <w:rFonts w:ascii="Times New Roman" w:hAnsi="Times New Roman" w:cs="Times New Roman"/>
          <w:sz w:val="24"/>
          <w:szCs w:val="24"/>
        </w:rPr>
        <w:t xml:space="preserve"> </w:t>
      </w:r>
      <w:proofErr w:type="spellStart"/>
      <w:r w:rsidRPr="008E6DC4">
        <w:rPr>
          <w:rFonts w:ascii="Times New Roman" w:hAnsi="Times New Roman" w:cs="Times New Roman"/>
          <w:i/>
          <w:iCs/>
          <w:sz w:val="24"/>
          <w:szCs w:val="24"/>
          <w:highlight w:val="yellow"/>
        </w:rPr>
        <w:t>orientalis</w:t>
      </w:r>
      <w:proofErr w:type="spellEnd"/>
      <w:r w:rsidRPr="00EE70FB">
        <w:rPr>
          <w:rFonts w:ascii="Times New Roman" w:hAnsi="Times New Roman" w:cs="Times New Roman"/>
          <w:sz w:val="24"/>
          <w:szCs w:val="24"/>
        </w:rPr>
        <w:t>. (</w:t>
      </w:r>
      <w:proofErr w:type="spellStart"/>
      <w:r w:rsidRPr="00EE70FB">
        <w:rPr>
          <w:rFonts w:ascii="Times New Roman" w:hAnsi="Times New Roman" w:cs="Times New Roman"/>
          <w:sz w:val="24"/>
          <w:szCs w:val="24"/>
        </w:rPr>
        <w:t>Seziwundu</w:t>
      </w:r>
      <w:proofErr w:type="spellEnd"/>
      <w:r w:rsidRPr="00EE70FB">
        <w:rPr>
          <w:rFonts w:ascii="Times New Roman" w:hAnsi="Times New Roman" w:cs="Times New Roman"/>
          <w:sz w:val="24"/>
          <w:szCs w:val="24"/>
        </w:rPr>
        <w:t xml:space="preserve">) treats fresh cuts crush &amp; tie on the cut, for </w:t>
      </w:r>
      <w:proofErr w:type="spellStart"/>
      <w:r w:rsidRPr="00EE70FB">
        <w:rPr>
          <w:rFonts w:ascii="Times New Roman" w:hAnsi="Times New Roman" w:cs="Times New Roman"/>
          <w:sz w:val="24"/>
          <w:szCs w:val="24"/>
        </w:rPr>
        <w:t>stomachaches</w:t>
      </w:r>
      <w:proofErr w:type="spellEnd"/>
      <w:r w:rsidRPr="00EE70FB">
        <w:rPr>
          <w:rFonts w:ascii="Times New Roman" w:hAnsi="Times New Roman" w:cs="Times New Roman"/>
          <w:sz w:val="24"/>
          <w:szCs w:val="24"/>
        </w:rPr>
        <w:t xml:space="preserve"> decoction drunk.  </w:t>
      </w:r>
      <w:r w:rsidRPr="008E6DC4">
        <w:rPr>
          <w:rFonts w:ascii="Times New Roman" w:hAnsi="Times New Roman" w:cs="Times New Roman"/>
          <w:i/>
          <w:iCs/>
          <w:sz w:val="24"/>
          <w:szCs w:val="24"/>
          <w:highlight w:val="yellow"/>
        </w:rPr>
        <w:t>Sonchus</w:t>
      </w:r>
      <w:r w:rsidRPr="00EE70FB">
        <w:rPr>
          <w:rFonts w:ascii="Times New Roman" w:hAnsi="Times New Roman" w:cs="Times New Roman"/>
          <w:sz w:val="24"/>
          <w:szCs w:val="24"/>
        </w:rPr>
        <w:t xml:space="preserve"> </w:t>
      </w:r>
      <w:r w:rsidRPr="008E6DC4">
        <w:rPr>
          <w:rFonts w:ascii="Times New Roman" w:hAnsi="Times New Roman" w:cs="Times New Roman"/>
          <w:i/>
          <w:iCs/>
          <w:sz w:val="24"/>
          <w:szCs w:val="24"/>
          <w:highlight w:val="yellow"/>
        </w:rPr>
        <w:t>oleraceus</w:t>
      </w:r>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Kakovu</w:t>
      </w:r>
      <w:proofErr w:type="spellEnd"/>
      <w:r w:rsidRPr="00EE70FB">
        <w:rPr>
          <w:rFonts w:ascii="Times New Roman" w:hAnsi="Times New Roman" w:cs="Times New Roman"/>
          <w:sz w:val="24"/>
          <w:szCs w:val="24"/>
        </w:rPr>
        <w:t xml:space="preserve">) heals scars crush and rub on the scar. </w:t>
      </w:r>
      <w:r w:rsidRPr="008E6DC4">
        <w:rPr>
          <w:rFonts w:ascii="Times New Roman" w:hAnsi="Times New Roman" w:cs="Times New Roman"/>
          <w:i/>
          <w:iCs/>
          <w:sz w:val="24"/>
          <w:szCs w:val="24"/>
          <w:highlight w:val="yellow"/>
        </w:rPr>
        <w:t>Tagetes</w:t>
      </w:r>
      <w:r w:rsidRPr="00EE70FB">
        <w:rPr>
          <w:rFonts w:ascii="Times New Roman" w:hAnsi="Times New Roman" w:cs="Times New Roman"/>
          <w:sz w:val="24"/>
          <w:szCs w:val="24"/>
        </w:rPr>
        <w:t xml:space="preserve"> </w:t>
      </w:r>
      <w:proofErr w:type="spellStart"/>
      <w:r w:rsidRPr="008E6DC4">
        <w:rPr>
          <w:rFonts w:ascii="Times New Roman" w:hAnsi="Times New Roman" w:cs="Times New Roman"/>
          <w:i/>
          <w:iCs/>
          <w:sz w:val="24"/>
          <w:szCs w:val="24"/>
          <w:highlight w:val="yellow"/>
        </w:rPr>
        <w:t>minuta</w:t>
      </w:r>
      <w:proofErr w:type="spellEnd"/>
      <w:r w:rsidRPr="00EE70FB">
        <w:rPr>
          <w:rFonts w:ascii="Times New Roman" w:hAnsi="Times New Roman" w:cs="Times New Roman"/>
          <w:sz w:val="24"/>
          <w:szCs w:val="24"/>
        </w:rPr>
        <w:t>. (</w:t>
      </w:r>
      <w:proofErr w:type="spellStart"/>
      <w:r w:rsidRPr="00EE70FB">
        <w:rPr>
          <w:rFonts w:ascii="Times New Roman" w:hAnsi="Times New Roman" w:cs="Times New Roman"/>
          <w:sz w:val="24"/>
          <w:szCs w:val="24"/>
        </w:rPr>
        <w:t>Kawunyira</w:t>
      </w:r>
      <w:proofErr w:type="spellEnd"/>
      <w:r w:rsidRPr="00EE70FB">
        <w:rPr>
          <w:rFonts w:ascii="Times New Roman" w:hAnsi="Times New Roman" w:cs="Times New Roman"/>
          <w:sz w:val="24"/>
          <w:szCs w:val="24"/>
        </w:rPr>
        <w:t xml:space="preserve">) heals headache pound, mix with paraffin and rub on head. Flu imperforate and vagina convulsions pound, mix with water and wash the birth canal. For blotting crush and inhale. </w:t>
      </w:r>
      <w:r w:rsidRPr="008E6DC4">
        <w:rPr>
          <w:rFonts w:ascii="Times New Roman" w:hAnsi="Times New Roman" w:cs="Times New Roman"/>
          <w:i/>
          <w:iCs/>
          <w:sz w:val="24"/>
          <w:szCs w:val="24"/>
          <w:highlight w:val="yellow"/>
        </w:rPr>
        <w:t>Vernonia</w:t>
      </w:r>
      <w:r w:rsidRPr="00EE70FB">
        <w:rPr>
          <w:rFonts w:ascii="Times New Roman" w:hAnsi="Times New Roman" w:cs="Times New Roman"/>
          <w:sz w:val="24"/>
          <w:szCs w:val="24"/>
        </w:rPr>
        <w:t xml:space="preserve"> </w:t>
      </w:r>
      <w:r w:rsidRPr="008E6DC4">
        <w:rPr>
          <w:rFonts w:ascii="Times New Roman" w:hAnsi="Times New Roman" w:cs="Times New Roman"/>
          <w:i/>
          <w:iCs/>
          <w:sz w:val="24"/>
          <w:szCs w:val="24"/>
          <w:highlight w:val="yellow"/>
        </w:rPr>
        <w:t>amygdalina</w:t>
      </w:r>
      <w:r w:rsidRPr="00EE70FB">
        <w:rPr>
          <w:rFonts w:ascii="Times New Roman" w:hAnsi="Times New Roman" w:cs="Times New Roman"/>
          <w:sz w:val="24"/>
          <w:szCs w:val="24"/>
        </w:rPr>
        <w:t xml:space="preserve"> Delile (</w:t>
      </w:r>
      <w:proofErr w:type="spellStart"/>
      <w:r w:rsidRPr="00EE70FB">
        <w:rPr>
          <w:rFonts w:ascii="Times New Roman" w:hAnsi="Times New Roman" w:cs="Times New Roman"/>
          <w:sz w:val="24"/>
          <w:szCs w:val="24"/>
        </w:rPr>
        <w:t>Mululuza</w:t>
      </w:r>
      <w:proofErr w:type="spellEnd"/>
      <w:r w:rsidRPr="00EE70FB">
        <w:rPr>
          <w:rFonts w:ascii="Times New Roman" w:hAnsi="Times New Roman" w:cs="Times New Roman"/>
          <w:sz w:val="24"/>
          <w:szCs w:val="24"/>
        </w:rPr>
        <w:t xml:space="preserve">) treats malaria crash, add water and drink, treats convulsions and </w:t>
      </w:r>
      <w:proofErr w:type="spellStart"/>
      <w:r w:rsidRPr="00EE70FB">
        <w:rPr>
          <w:rFonts w:ascii="Times New Roman" w:hAnsi="Times New Roman" w:cs="Times New Roman"/>
          <w:sz w:val="24"/>
          <w:szCs w:val="24"/>
        </w:rPr>
        <w:t>stomachaches</w:t>
      </w:r>
      <w:proofErr w:type="spellEnd"/>
      <w:r w:rsidRPr="00EE70FB">
        <w:rPr>
          <w:rFonts w:ascii="Times New Roman" w:hAnsi="Times New Roman" w:cs="Times New Roman"/>
          <w:sz w:val="24"/>
          <w:szCs w:val="24"/>
        </w:rPr>
        <w:t xml:space="preserve">.  </w:t>
      </w:r>
      <w:r w:rsidRPr="008E6DC4">
        <w:rPr>
          <w:rFonts w:ascii="Times New Roman" w:hAnsi="Times New Roman" w:cs="Times New Roman"/>
          <w:i/>
          <w:iCs/>
          <w:sz w:val="24"/>
          <w:szCs w:val="24"/>
          <w:highlight w:val="yellow"/>
        </w:rPr>
        <w:t>Vernonia</w:t>
      </w:r>
      <w:r w:rsidRPr="00EE70FB">
        <w:rPr>
          <w:rFonts w:ascii="Times New Roman" w:hAnsi="Times New Roman" w:cs="Times New Roman"/>
          <w:sz w:val="24"/>
          <w:szCs w:val="24"/>
        </w:rPr>
        <w:t xml:space="preserve"> </w:t>
      </w:r>
      <w:proofErr w:type="spellStart"/>
      <w:r w:rsidRPr="008E6DC4">
        <w:rPr>
          <w:rFonts w:ascii="Times New Roman" w:hAnsi="Times New Roman" w:cs="Times New Roman"/>
          <w:i/>
          <w:iCs/>
          <w:sz w:val="24"/>
          <w:szCs w:val="24"/>
          <w:highlight w:val="yellow"/>
        </w:rPr>
        <w:t>auriculifera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Hiern</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Kikokooma</w:t>
      </w:r>
      <w:proofErr w:type="spellEnd"/>
      <w:r w:rsidRPr="00EE70FB">
        <w:rPr>
          <w:rFonts w:ascii="Times New Roman" w:hAnsi="Times New Roman" w:cs="Times New Roman"/>
          <w:sz w:val="24"/>
          <w:szCs w:val="24"/>
        </w:rPr>
        <w:t xml:space="preserve">) treats prolonged embryo in uterus roots chewed for weakness in pregnancy crush in water and bathe.  </w:t>
      </w:r>
      <w:r w:rsidRPr="008E6DC4">
        <w:rPr>
          <w:rFonts w:ascii="Times New Roman" w:hAnsi="Times New Roman" w:cs="Times New Roman"/>
          <w:i/>
          <w:iCs/>
          <w:sz w:val="24"/>
          <w:szCs w:val="24"/>
          <w:highlight w:val="yellow"/>
        </w:rPr>
        <w:t>Vernonia</w:t>
      </w:r>
      <w:r w:rsidRPr="00EE70FB">
        <w:rPr>
          <w:rFonts w:ascii="Times New Roman" w:hAnsi="Times New Roman" w:cs="Times New Roman"/>
          <w:sz w:val="24"/>
          <w:szCs w:val="24"/>
        </w:rPr>
        <w:t xml:space="preserve"> </w:t>
      </w:r>
      <w:proofErr w:type="spellStart"/>
      <w:r w:rsidRPr="008E6DC4">
        <w:rPr>
          <w:rFonts w:ascii="Times New Roman" w:hAnsi="Times New Roman" w:cs="Times New Roman"/>
          <w:i/>
          <w:iCs/>
          <w:sz w:val="24"/>
          <w:szCs w:val="24"/>
          <w:highlight w:val="yellow"/>
        </w:rPr>
        <w:t>grantii</w:t>
      </w:r>
      <w:proofErr w:type="spellEnd"/>
      <w:r w:rsidRPr="00EE70FB">
        <w:rPr>
          <w:rFonts w:ascii="Times New Roman" w:hAnsi="Times New Roman" w:cs="Times New Roman"/>
          <w:sz w:val="24"/>
          <w:szCs w:val="24"/>
        </w:rPr>
        <w:t xml:space="preserve"> Oliv. (</w:t>
      </w:r>
      <w:proofErr w:type="spellStart"/>
      <w:r w:rsidRPr="00EE70FB">
        <w:rPr>
          <w:rFonts w:ascii="Times New Roman" w:hAnsi="Times New Roman" w:cs="Times New Roman"/>
          <w:sz w:val="24"/>
          <w:szCs w:val="24"/>
        </w:rPr>
        <w:t>Etwatwa</w:t>
      </w:r>
      <w:proofErr w:type="spellEnd"/>
      <w:r w:rsidRPr="00EE70FB">
        <w:rPr>
          <w:rFonts w:ascii="Times New Roman" w:hAnsi="Times New Roman" w:cs="Times New Roman"/>
          <w:sz w:val="24"/>
          <w:szCs w:val="24"/>
        </w:rPr>
        <w:t xml:space="preserve">) treats flu steam bathe, for skin rash </w:t>
      </w:r>
      <w:r w:rsidRPr="008E6DC4">
        <w:rPr>
          <w:rFonts w:ascii="Times New Roman" w:hAnsi="Times New Roman" w:cs="Times New Roman"/>
          <w:color w:val="FF0000"/>
          <w:sz w:val="24"/>
          <w:szCs w:val="24"/>
        </w:rPr>
        <w:t>I</w:t>
      </w:r>
      <w:r w:rsidRPr="00EE70FB">
        <w:rPr>
          <w:rFonts w:ascii="Times New Roman" w:hAnsi="Times New Roman" w:cs="Times New Roman"/>
          <w:sz w:val="24"/>
          <w:szCs w:val="24"/>
        </w:rPr>
        <w:t xml:space="preserve">nfections squeeze into the ear. </w:t>
      </w:r>
      <w:r w:rsidRPr="008E6DC4">
        <w:rPr>
          <w:rFonts w:ascii="Times New Roman" w:hAnsi="Times New Roman" w:cs="Times New Roman"/>
          <w:i/>
          <w:iCs/>
          <w:sz w:val="24"/>
          <w:szCs w:val="24"/>
          <w:highlight w:val="yellow"/>
        </w:rPr>
        <w:t>Vernonia</w:t>
      </w:r>
      <w:r w:rsidRPr="00EE70FB">
        <w:rPr>
          <w:rFonts w:ascii="Times New Roman" w:hAnsi="Times New Roman" w:cs="Times New Roman"/>
          <w:sz w:val="24"/>
          <w:szCs w:val="24"/>
        </w:rPr>
        <w:t xml:space="preserve"> </w:t>
      </w:r>
      <w:proofErr w:type="spellStart"/>
      <w:r w:rsidRPr="008E6DC4">
        <w:rPr>
          <w:rFonts w:ascii="Times New Roman" w:hAnsi="Times New Roman" w:cs="Times New Roman"/>
          <w:i/>
          <w:iCs/>
          <w:sz w:val="24"/>
          <w:szCs w:val="24"/>
          <w:highlight w:val="yellow"/>
        </w:rPr>
        <w:t>lasiopus</w:t>
      </w:r>
      <w:proofErr w:type="spellEnd"/>
      <w:r w:rsidRPr="00EE70FB">
        <w:rPr>
          <w:rFonts w:ascii="Times New Roman" w:hAnsi="Times New Roman" w:cs="Times New Roman"/>
          <w:sz w:val="24"/>
          <w:szCs w:val="24"/>
        </w:rPr>
        <w:t>. (</w:t>
      </w:r>
      <w:proofErr w:type="spellStart"/>
      <w:r w:rsidRPr="00EE70FB">
        <w:rPr>
          <w:rFonts w:ascii="Times New Roman" w:hAnsi="Times New Roman" w:cs="Times New Roman"/>
          <w:sz w:val="24"/>
          <w:szCs w:val="24"/>
        </w:rPr>
        <w:t>Kaluluza</w:t>
      </w:r>
      <w:proofErr w:type="spellEnd"/>
      <w:r w:rsidRPr="00EE70FB">
        <w:rPr>
          <w:rFonts w:ascii="Times New Roman" w:hAnsi="Times New Roman" w:cs="Times New Roman"/>
          <w:sz w:val="24"/>
          <w:szCs w:val="24"/>
        </w:rPr>
        <w:t xml:space="preserve">) treats malaria crush and mix with cold water and drink, treats </w:t>
      </w:r>
      <w:proofErr w:type="spellStart"/>
      <w:r w:rsidRPr="00EE70FB">
        <w:rPr>
          <w:rFonts w:ascii="Times New Roman" w:hAnsi="Times New Roman" w:cs="Times New Roman"/>
          <w:sz w:val="24"/>
          <w:szCs w:val="24"/>
        </w:rPr>
        <w:t>stomachache</w:t>
      </w:r>
      <w:proofErr w:type="spellEnd"/>
      <w:r w:rsidRPr="00EE70FB">
        <w:rPr>
          <w:rFonts w:ascii="Times New Roman" w:hAnsi="Times New Roman" w:cs="Times New Roman"/>
          <w:sz w:val="24"/>
          <w:szCs w:val="24"/>
        </w:rPr>
        <w:t>, cough roots for headache relief migraine pound and drop in the nose, delayed delivery burn and chew.</w:t>
      </w:r>
      <w:r w:rsidR="00EE70FB" w:rsidRPr="00EE70FB">
        <w:rPr>
          <w:rFonts w:ascii="Times New Roman" w:hAnsi="Times New Roman" w:cs="Times New Roman"/>
          <w:sz w:val="24"/>
          <w:szCs w:val="24"/>
        </w:rPr>
        <w:t xml:space="preserve"> </w:t>
      </w:r>
      <w:r w:rsidRPr="00EE70FB">
        <w:rPr>
          <w:rFonts w:ascii="Times New Roman" w:hAnsi="Times New Roman" w:cs="Times New Roman"/>
          <w:sz w:val="24"/>
          <w:szCs w:val="24"/>
        </w:rPr>
        <w:t xml:space="preserve">From family BALANITACEAE, </w:t>
      </w:r>
      <w:r w:rsidRPr="008E6DC4">
        <w:rPr>
          <w:rFonts w:ascii="Times New Roman" w:hAnsi="Times New Roman" w:cs="Times New Roman"/>
          <w:i/>
          <w:iCs/>
          <w:sz w:val="24"/>
          <w:szCs w:val="24"/>
          <w:highlight w:val="yellow"/>
        </w:rPr>
        <w:t>Balanites</w:t>
      </w:r>
      <w:r w:rsidRPr="00EE70FB">
        <w:rPr>
          <w:rFonts w:ascii="Times New Roman" w:hAnsi="Times New Roman" w:cs="Times New Roman"/>
          <w:sz w:val="24"/>
          <w:szCs w:val="24"/>
        </w:rPr>
        <w:t xml:space="preserve"> </w:t>
      </w:r>
      <w:r w:rsidRPr="008E6DC4">
        <w:rPr>
          <w:rFonts w:ascii="Times New Roman" w:hAnsi="Times New Roman" w:cs="Times New Roman"/>
          <w:i/>
          <w:iCs/>
          <w:sz w:val="24"/>
          <w:szCs w:val="24"/>
          <w:highlight w:val="yellow"/>
        </w:rPr>
        <w:t>aegyptiaca</w:t>
      </w:r>
      <w:r w:rsidRPr="00EE70FB">
        <w:rPr>
          <w:rFonts w:ascii="Times New Roman" w:hAnsi="Times New Roman" w:cs="Times New Roman"/>
          <w:sz w:val="24"/>
          <w:szCs w:val="24"/>
        </w:rPr>
        <w:t xml:space="preserve"> Delile (</w:t>
      </w:r>
      <w:proofErr w:type="spellStart"/>
      <w:r w:rsidRPr="00EE70FB">
        <w:rPr>
          <w:rFonts w:ascii="Times New Roman" w:hAnsi="Times New Roman" w:cs="Times New Roman"/>
          <w:sz w:val="24"/>
          <w:szCs w:val="24"/>
        </w:rPr>
        <w:t>Liggwa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limu</w:t>
      </w:r>
      <w:proofErr w:type="spellEnd"/>
      <w:r w:rsidRPr="00EE70FB">
        <w:rPr>
          <w:rFonts w:ascii="Times New Roman" w:hAnsi="Times New Roman" w:cs="Times New Roman"/>
          <w:sz w:val="24"/>
          <w:szCs w:val="24"/>
        </w:rPr>
        <w:t xml:space="preserve">) treats yellow fever decoction drunk. Its roots treat diarrhoea mixed with </w:t>
      </w:r>
      <w:r w:rsidRPr="008E6DC4">
        <w:rPr>
          <w:rFonts w:ascii="Times New Roman" w:hAnsi="Times New Roman" w:cs="Times New Roman"/>
          <w:i/>
          <w:iCs/>
          <w:sz w:val="24"/>
          <w:szCs w:val="24"/>
          <w:highlight w:val="yellow"/>
        </w:rPr>
        <w:t>Citrus</w:t>
      </w:r>
      <w:r w:rsidRPr="00EE70FB">
        <w:rPr>
          <w:rFonts w:ascii="Times New Roman" w:hAnsi="Times New Roman" w:cs="Times New Roman"/>
          <w:sz w:val="24"/>
          <w:szCs w:val="24"/>
        </w:rPr>
        <w:t xml:space="preserve"> </w:t>
      </w:r>
      <w:r w:rsidRPr="008E6DC4">
        <w:rPr>
          <w:rFonts w:ascii="Times New Roman" w:hAnsi="Times New Roman" w:cs="Times New Roman"/>
          <w:i/>
          <w:iCs/>
          <w:sz w:val="24"/>
          <w:szCs w:val="24"/>
          <w:highlight w:val="yellow"/>
        </w:rPr>
        <w:t>limon</w:t>
      </w:r>
      <w:r w:rsidRPr="00EE70FB">
        <w:rPr>
          <w:rFonts w:ascii="Times New Roman" w:hAnsi="Times New Roman" w:cs="Times New Roman"/>
          <w:sz w:val="24"/>
          <w:szCs w:val="24"/>
        </w:rPr>
        <w:t xml:space="preserve"> leaves, boiled and drunk, wounds skin rash, flu boil &amp; wash paronychia crush and tie-on finger, B Impotency decoction drunk. </w:t>
      </w:r>
      <w:r w:rsidRPr="008E6DC4">
        <w:rPr>
          <w:rFonts w:ascii="Times New Roman" w:hAnsi="Times New Roman" w:cs="Times New Roman"/>
          <w:i/>
          <w:iCs/>
          <w:sz w:val="24"/>
          <w:szCs w:val="24"/>
          <w:highlight w:val="yellow"/>
        </w:rPr>
        <w:t>Balanites</w:t>
      </w:r>
      <w:r w:rsidRPr="00EE70FB">
        <w:rPr>
          <w:rFonts w:ascii="Times New Roman" w:hAnsi="Times New Roman" w:cs="Times New Roman"/>
          <w:sz w:val="24"/>
          <w:szCs w:val="24"/>
        </w:rPr>
        <w:t xml:space="preserve"> </w:t>
      </w:r>
      <w:proofErr w:type="spellStart"/>
      <w:r w:rsidRPr="008E6DC4">
        <w:rPr>
          <w:rFonts w:ascii="Times New Roman" w:hAnsi="Times New Roman" w:cs="Times New Roman"/>
          <w:i/>
          <w:iCs/>
          <w:sz w:val="24"/>
          <w:szCs w:val="24"/>
          <w:highlight w:val="yellow"/>
        </w:rPr>
        <w:t>wilsoniana</w:t>
      </w:r>
      <w:proofErr w:type="spellEnd"/>
      <w:r w:rsidRPr="00EE70FB">
        <w:rPr>
          <w:rFonts w:ascii="Times New Roman" w:hAnsi="Times New Roman" w:cs="Times New Roman"/>
          <w:sz w:val="24"/>
          <w:szCs w:val="24"/>
        </w:rPr>
        <w:t xml:space="preserve"> Dawe &amp; Spraque (</w:t>
      </w:r>
      <w:proofErr w:type="spellStart"/>
      <w:r w:rsidRPr="00EE70FB">
        <w:rPr>
          <w:rFonts w:ascii="Times New Roman" w:hAnsi="Times New Roman" w:cs="Times New Roman"/>
          <w:sz w:val="24"/>
          <w:szCs w:val="24"/>
        </w:rPr>
        <w:t>Naliggwalimu</w:t>
      </w:r>
      <w:proofErr w:type="spellEnd"/>
      <w:r w:rsidRPr="00EE70FB">
        <w:rPr>
          <w:rFonts w:ascii="Times New Roman" w:hAnsi="Times New Roman" w:cs="Times New Roman"/>
          <w:sz w:val="24"/>
          <w:szCs w:val="24"/>
        </w:rPr>
        <w:t>) treats cracks of soles of feet crush and smear on feet</w:t>
      </w:r>
      <w:r w:rsidR="00EE70FB" w:rsidRPr="00EE70FB">
        <w:rPr>
          <w:rFonts w:ascii="Times New Roman" w:hAnsi="Times New Roman" w:cs="Times New Roman"/>
          <w:sz w:val="24"/>
          <w:szCs w:val="24"/>
        </w:rPr>
        <w:t xml:space="preserve">. </w:t>
      </w:r>
      <w:r w:rsidRPr="00EE70FB">
        <w:rPr>
          <w:rFonts w:ascii="Times New Roman" w:hAnsi="Times New Roman" w:cs="Times New Roman"/>
          <w:sz w:val="24"/>
          <w:szCs w:val="24"/>
        </w:rPr>
        <w:t xml:space="preserve">From family BASELLACEAE, </w:t>
      </w:r>
      <w:r w:rsidRPr="008E6DC4">
        <w:rPr>
          <w:rFonts w:ascii="Times New Roman" w:hAnsi="Times New Roman" w:cs="Times New Roman"/>
          <w:i/>
          <w:iCs/>
          <w:sz w:val="24"/>
          <w:szCs w:val="24"/>
          <w:highlight w:val="yellow"/>
        </w:rPr>
        <w:t>Basella</w:t>
      </w:r>
      <w:r w:rsidRPr="00EE70FB">
        <w:rPr>
          <w:rFonts w:ascii="Times New Roman" w:hAnsi="Times New Roman" w:cs="Times New Roman"/>
          <w:sz w:val="24"/>
          <w:szCs w:val="24"/>
        </w:rPr>
        <w:t xml:space="preserve"> </w:t>
      </w:r>
      <w:r w:rsidRPr="008E6DC4">
        <w:rPr>
          <w:rFonts w:ascii="Times New Roman" w:hAnsi="Times New Roman" w:cs="Times New Roman"/>
          <w:i/>
          <w:iCs/>
          <w:sz w:val="24"/>
          <w:szCs w:val="24"/>
          <w:highlight w:val="yellow"/>
        </w:rPr>
        <w:t>alba</w:t>
      </w:r>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Nderema</w:t>
      </w:r>
      <w:proofErr w:type="spellEnd"/>
      <w:r w:rsidRPr="00EE70FB">
        <w:rPr>
          <w:rFonts w:ascii="Times New Roman" w:hAnsi="Times New Roman" w:cs="Times New Roman"/>
          <w:sz w:val="24"/>
          <w:szCs w:val="24"/>
        </w:rPr>
        <w:t xml:space="preserve">) treats </w:t>
      </w:r>
      <w:proofErr w:type="spellStart"/>
      <w:r w:rsidRPr="00EE70FB">
        <w:rPr>
          <w:rFonts w:ascii="Times New Roman" w:hAnsi="Times New Roman" w:cs="Times New Roman"/>
          <w:sz w:val="24"/>
          <w:szCs w:val="24"/>
        </w:rPr>
        <w:t>stomachache</w:t>
      </w:r>
      <w:proofErr w:type="spellEnd"/>
      <w:r w:rsidRPr="00EE70FB">
        <w:rPr>
          <w:rFonts w:ascii="Times New Roman" w:hAnsi="Times New Roman" w:cs="Times New Roman"/>
          <w:sz w:val="24"/>
          <w:szCs w:val="24"/>
        </w:rPr>
        <w:t xml:space="preserve">, for constipation dry, pound and add to sauce. Also treats prolonged embryo in uterus. </w:t>
      </w:r>
    </w:p>
    <w:p w14:paraId="73141B7C" w14:textId="03A4CDFE" w:rsidR="00EE70FB" w:rsidRPr="00EE70FB" w:rsidRDefault="00EE70FB" w:rsidP="00EE70FB">
      <w:pPr>
        <w:jc w:val="both"/>
        <w:rPr>
          <w:rFonts w:ascii="Times New Roman" w:hAnsi="Times New Roman" w:cs="Times New Roman"/>
          <w:sz w:val="24"/>
          <w:szCs w:val="24"/>
        </w:rPr>
      </w:pPr>
      <w:r w:rsidRPr="00EE70FB">
        <w:rPr>
          <w:rFonts w:ascii="Times New Roman" w:hAnsi="Times New Roman" w:cs="Times New Roman"/>
          <w:sz w:val="24"/>
          <w:szCs w:val="24"/>
        </w:rPr>
        <w:t>The use of leaves as the most sought-after plant part for herbal medicine followed by roots, and barks is due to the ease of obtaining them in large quantities since they have accumulated lots of active pharmacological ingredients essential for pharmacy such as tannins and other alkaloids (</w:t>
      </w:r>
      <w:r w:rsidRPr="00EE70FB">
        <w:rPr>
          <w:rFonts w:ascii="Times New Roman" w:hAnsi="Times New Roman" w:cs="Times New Roman"/>
          <w:noProof/>
          <w:sz w:val="24"/>
          <w:szCs w:val="24"/>
        </w:rPr>
        <w:t>(</w:t>
      </w:r>
      <w:proofErr w:type="spellStart"/>
      <w:r w:rsidRPr="008E6DC4">
        <w:rPr>
          <w:rFonts w:ascii="Times New Roman" w:hAnsi="Times New Roman" w:cs="Times New Roman"/>
          <w:noProof/>
          <w:color w:val="FF0000"/>
          <w:sz w:val="24"/>
          <w:szCs w:val="24"/>
        </w:rPr>
        <w:t>t</w:t>
      </w:r>
      <w:r w:rsidRPr="00EE70FB">
        <w:rPr>
          <w:rFonts w:ascii="Times New Roman" w:hAnsi="Times New Roman" w:cs="Times New Roman"/>
          <w:noProof/>
          <w:sz w:val="24"/>
          <w:szCs w:val="24"/>
        </w:rPr>
        <w:t>ugume</w:t>
      </w:r>
      <w:proofErr w:type="spellEnd"/>
      <w:r w:rsidRPr="00EE70FB">
        <w:rPr>
          <w:rFonts w:ascii="Times New Roman" w:hAnsi="Times New Roman" w:cs="Times New Roman"/>
          <w:noProof/>
          <w:sz w:val="24"/>
          <w:szCs w:val="24"/>
        </w:rPr>
        <w:t>, 2016</w:t>
      </w:r>
      <w:r w:rsidRPr="00EE70FB">
        <w:rPr>
          <w:rFonts w:ascii="Times New Roman" w:hAnsi="Times New Roman" w:cs="Times New Roman"/>
          <w:sz w:val="24"/>
          <w:szCs w:val="24"/>
        </w:rPr>
        <w:t xml:space="preserve">). Herbalists prefer the use of leaves as the main source of medicinal plants because debarking and uprooting endangers the sustainability of potent plant species thus for some plant species that offer more than one plant part such as </w:t>
      </w:r>
      <w:proofErr w:type="spellStart"/>
      <w:r w:rsidRPr="008E6DC4">
        <w:rPr>
          <w:rFonts w:ascii="Times New Roman" w:hAnsi="Times New Roman" w:cs="Times New Roman"/>
          <w:i/>
          <w:iCs/>
          <w:sz w:val="24"/>
          <w:szCs w:val="24"/>
          <w:highlight w:val="yellow"/>
        </w:rPr>
        <w:t>Spathodea</w:t>
      </w:r>
      <w:proofErr w:type="spellEnd"/>
      <w:r w:rsidRPr="00EE70FB">
        <w:rPr>
          <w:rFonts w:ascii="Times New Roman" w:hAnsi="Times New Roman" w:cs="Times New Roman"/>
          <w:sz w:val="24"/>
          <w:szCs w:val="24"/>
        </w:rPr>
        <w:t xml:space="preserve"> </w:t>
      </w:r>
      <w:r w:rsidRPr="008E6DC4">
        <w:rPr>
          <w:rFonts w:ascii="Times New Roman" w:hAnsi="Times New Roman" w:cs="Times New Roman"/>
          <w:i/>
          <w:iCs/>
          <w:sz w:val="24"/>
          <w:szCs w:val="24"/>
          <w:highlight w:val="yellow"/>
        </w:rPr>
        <w:t>campanulate</w:t>
      </w:r>
      <w:r w:rsidRPr="00EE70FB">
        <w:rPr>
          <w:rFonts w:ascii="Times New Roman" w:hAnsi="Times New Roman" w:cs="Times New Roman"/>
          <w:sz w:val="24"/>
          <w:szCs w:val="24"/>
        </w:rPr>
        <w:t xml:space="preserve"> </w:t>
      </w:r>
      <w:r w:rsidRPr="008E6DC4">
        <w:rPr>
          <w:rFonts w:ascii="Times New Roman" w:hAnsi="Times New Roman" w:cs="Times New Roman"/>
          <w:i/>
          <w:iCs/>
          <w:sz w:val="24"/>
          <w:szCs w:val="24"/>
          <w:highlight w:val="yellow"/>
        </w:rPr>
        <w:t>Tamarindus indica</w:t>
      </w:r>
      <w:r w:rsidRPr="00EE70FB">
        <w:rPr>
          <w:rFonts w:ascii="Times New Roman" w:hAnsi="Times New Roman" w:cs="Times New Roman"/>
          <w:sz w:val="24"/>
          <w:szCs w:val="24"/>
        </w:rPr>
        <w:t xml:space="preserve"> and </w:t>
      </w:r>
      <w:proofErr w:type="spellStart"/>
      <w:r w:rsidRPr="008E6DC4">
        <w:rPr>
          <w:rFonts w:ascii="Times New Roman" w:hAnsi="Times New Roman" w:cs="Times New Roman"/>
          <w:i/>
          <w:iCs/>
          <w:sz w:val="24"/>
          <w:szCs w:val="24"/>
          <w:highlight w:val="yellow"/>
        </w:rPr>
        <w:t>Phytolaca</w:t>
      </w:r>
      <w:proofErr w:type="spellEnd"/>
      <w:r w:rsidRPr="00EE70FB">
        <w:rPr>
          <w:rFonts w:ascii="Times New Roman" w:hAnsi="Times New Roman" w:cs="Times New Roman"/>
          <w:sz w:val="24"/>
          <w:szCs w:val="24"/>
        </w:rPr>
        <w:t xml:space="preserve"> </w:t>
      </w:r>
      <w:proofErr w:type="spellStart"/>
      <w:r w:rsidR="008E6DC4" w:rsidRPr="008E6DC4">
        <w:rPr>
          <w:rFonts w:ascii="Times New Roman" w:hAnsi="Times New Roman" w:cs="Times New Roman"/>
          <w:i/>
          <w:iCs/>
          <w:sz w:val="24"/>
          <w:szCs w:val="24"/>
          <w:highlight w:val="yellow"/>
        </w:rPr>
        <w:t>dodecandra</w:t>
      </w:r>
      <w:proofErr w:type="spellEnd"/>
      <w:r w:rsidR="008E6DC4" w:rsidRPr="008E6DC4">
        <w:rPr>
          <w:rFonts w:ascii="Times New Roman" w:hAnsi="Times New Roman" w:cs="Times New Roman"/>
          <w:i/>
          <w:iCs/>
          <w:sz w:val="24"/>
          <w:szCs w:val="24"/>
        </w:rPr>
        <w:t xml:space="preserve"> </w:t>
      </w:r>
      <w:sdt>
        <w:sdtPr>
          <w:rPr>
            <w:rFonts w:ascii="Times New Roman" w:hAnsi="Times New Roman" w:cs="Times New Roman"/>
            <w:sz w:val="24"/>
            <w:szCs w:val="24"/>
          </w:rPr>
          <w:id w:val="1657184795"/>
          <w:citation/>
        </w:sdt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Soe15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(Soelberg J, 2015 )</w:t>
          </w:r>
          <w:r w:rsidR="000A3E81" w:rsidRPr="00EE70FB">
            <w:rPr>
              <w:rFonts w:ascii="Times New Roman" w:hAnsi="Times New Roman" w:cs="Times New Roman"/>
              <w:sz w:val="24"/>
              <w:szCs w:val="24"/>
            </w:rPr>
            <w:fldChar w:fldCharType="end"/>
          </w:r>
        </w:sdtContent>
      </w:sdt>
      <w:r w:rsidRPr="00EE70FB">
        <w:rPr>
          <w:rFonts w:ascii="Times New Roman" w:hAnsi="Times New Roman" w:cs="Times New Roman"/>
          <w:sz w:val="24"/>
          <w:szCs w:val="24"/>
        </w:rPr>
        <w:t xml:space="preserve"> it would be better if harvesting of barks and roots is prohibited and leaves are harvested to encourage sustainability since its less destructive.</w:t>
      </w:r>
      <w:sdt>
        <w:sdtPr>
          <w:rPr>
            <w:rFonts w:ascii="Times New Roman" w:hAnsi="Times New Roman" w:cs="Times New Roman"/>
            <w:sz w:val="24"/>
            <w:szCs w:val="24"/>
          </w:rPr>
          <w:id w:val="-1657754818"/>
          <w:citation/>
        </w:sdt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Asi14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 xml:space="preserve"> (Asiimwe S, 2014)</w:t>
          </w:r>
          <w:r w:rsidR="000A3E81" w:rsidRPr="00EE70FB">
            <w:rPr>
              <w:rFonts w:ascii="Times New Roman" w:hAnsi="Times New Roman" w:cs="Times New Roman"/>
              <w:sz w:val="24"/>
              <w:szCs w:val="24"/>
            </w:rPr>
            <w:fldChar w:fldCharType="end"/>
          </w:r>
        </w:sdtContent>
      </w:sdt>
      <w:r w:rsidRPr="00EE70FB">
        <w:rPr>
          <w:rFonts w:ascii="Times New Roman" w:hAnsi="Times New Roman" w:cs="Times New Roman"/>
          <w:sz w:val="24"/>
          <w:szCs w:val="24"/>
        </w:rPr>
        <w:t xml:space="preserve">. Herbal preparations made from more than two plant parts of the same plant such as the bark and roots of </w:t>
      </w:r>
      <w:proofErr w:type="spellStart"/>
      <w:r w:rsidRPr="008E6DC4">
        <w:rPr>
          <w:rFonts w:ascii="Times New Roman" w:hAnsi="Times New Roman" w:cs="Times New Roman"/>
          <w:i/>
          <w:iCs/>
          <w:sz w:val="24"/>
          <w:szCs w:val="24"/>
          <w:highlight w:val="yellow"/>
        </w:rPr>
        <w:t>Pse</w:t>
      </w:r>
      <w:r w:rsidR="008E6DC4" w:rsidRPr="008E6DC4">
        <w:rPr>
          <w:rFonts w:ascii="Times New Roman" w:hAnsi="Times New Roman" w:cs="Times New Roman"/>
          <w:i/>
          <w:iCs/>
          <w:sz w:val="24"/>
          <w:szCs w:val="24"/>
          <w:highlight w:val="yellow"/>
        </w:rPr>
        <w:t>u</w:t>
      </w:r>
      <w:r w:rsidRPr="008E6DC4">
        <w:rPr>
          <w:rFonts w:ascii="Times New Roman" w:hAnsi="Times New Roman" w:cs="Times New Roman"/>
          <w:i/>
          <w:iCs/>
          <w:sz w:val="24"/>
          <w:szCs w:val="24"/>
          <w:highlight w:val="yellow"/>
        </w:rPr>
        <w:t>dospondias</w:t>
      </w:r>
      <w:proofErr w:type="spellEnd"/>
      <w:r w:rsidRPr="00EE70FB">
        <w:rPr>
          <w:rFonts w:ascii="Times New Roman" w:hAnsi="Times New Roman" w:cs="Times New Roman"/>
          <w:sz w:val="24"/>
          <w:szCs w:val="24"/>
        </w:rPr>
        <w:t xml:space="preserve"> </w:t>
      </w:r>
      <w:r w:rsidRPr="008E6DC4">
        <w:rPr>
          <w:rFonts w:ascii="Times New Roman" w:hAnsi="Times New Roman" w:cs="Times New Roman"/>
          <w:i/>
          <w:iCs/>
          <w:sz w:val="24"/>
          <w:szCs w:val="24"/>
          <w:highlight w:val="yellow"/>
        </w:rPr>
        <w:t>macrocarpa</w:t>
      </w:r>
      <w:r w:rsidRPr="00EE70FB">
        <w:rPr>
          <w:rFonts w:ascii="Times New Roman" w:hAnsi="Times New Roman" w:cs="Times New Roman"/>
          <w:sz w:val="24"/>
          <w:szCs w:val="24"/>
        </w:rPr>
        <w:t xml:space="preserve"> leaves, bark and roots of </w:t>
      </w:r>
      <w:proofErr w:type="spellStart"/>
      <w:r w:rsidRPr="007B5473">
        <w:rPr>
          <w:rFonts w:ascii="Times New Roman" w:hAnsi="Times New Roman" w:cs="Times New Roman"/>
          <w:i/>
          <w:iCs/>
          <w:sz w:val="24"/>
          <w:szCs w:val="24"/>
          <w:highlight w:val="yellow"/>
        </w:rPr>
        <w:t>Spathodea</w:t>
      </w:r>
      <w:proofErr w:type="spellEnd"/>
      <w:r w:rsidRPr="00EE70FB">
        <w:rPr>
          <w:rFonts w:ascii="Times New Roman" w:hAnsi="Times New Roman" w:cs="Times New Roman"/>
          <w:sz w:val="24"/>
          <w:szCs w:val="24"/>
        </w:rPr>
        <w:t xml:space="preserve"> </w:t>
      </w:r>
      <w:proofErr w:type="spellStart"/>
      <w:r w:rsidRPr="007B5473">
        <w:rPr>
          <w:rFonts w:ascii="Times New Roman" w:hAnsi="Times New Roman" w:cs="Times New Roman"/>
          <w:i/>
          <w:iCs/>
          <w:sz w:val="24"/>
          <w:szCs w:val="24"/>
          <w:highlight w:val="yellow"/>
        </w:rPr>
        <w:t>campanulat</w:t>
      </w:r>
      <w:r w:rsidR="007B5473" w:rsidRPr="007B5473">
        <w:rPr>
          <w:rFonts w:ascii="Times New Roman" w:hAnsi="Times New Roman" w:cs="Times New Roman"/>
          <w:i/>
          <w:iCs/>
          <w:color w:val="FF0000"/>
          <w:sz w:val="24"/>
          <w:szCs w:val="24"/>
          <w:highlight w:val="yellow"/>
        </w:rPr>
        <w:t>a</w:t>
      </w:r>
      <w:proofErr w:type="spellEnd"/>
      <w:r w:rsidRPr="00EE70FB">
        <w:rPr>
          <w:rFonts w:ascii="Times New Roman" w:hAnsi="Times New Roman" w:cs="Times New Roman"/>
          <w:sz w:val="24"/>
          <w:szCs w:val="24"/>
        </w:rPr>
        <w:t xml:space="preserve"> and the leaves, roots and vines of </w:t>
      </w:r>
      <w:r w:rsidRPr="007B5473">
        <w:rPr>
          <w:rFonts w:ascii="Times New Roman" w:hAnsi="Times New Roman" w:cs="Times New Roman"/>
          <w:i/>
          <w:iCs/>
          <w:sz w:val="24"/>
          <w:szCs w:val="24"/>
          <w:highlight w:val="yellow"/>
        </w:rPr>
        <w:t>Croton</w:t>
      </w:r>
      <w:r w:rsidRPr="00EE70FB">
        <w:rPr>
          <w:rFonts w:ascii="Times New Roman" w:hAnsi="Times New Roman" w:cs="Times New Roman"/>
          <w:sz w:val="24"/>
          <w:szCs w:val="24"/>
        </w:rPr>
        <w:t xml:space="preserve"> </w:t>
      </w:r>
      <w:proofErr w:type="spellStart"/>
      <w:r w:rsidRPr="007B5473">
        <w:rPr>
          <w:rFonts w:ascii="Times New Roman" w:hAnsi="Times New Roman" w:cs="Times New Roman"/>
          <w:i/>
          <w:iCs/>
          <w:sz w:val="24"/>
          <w:szCs w:val="24"/>
          <w:highlight w:val="yellow"/>
        </w:rPr>
        <w:t>macrostachyus</w:t>
      </w:r>
      <w:proofErr w:type="spellEnd"/>
      <w:r w:rsidRPr="00EE70FB">
        <w:rPr>
          <w:rFonts w:ascii="Times New Roman" w:hAnsi="Times New Roman" w:cs="Times New Roman"/>
          <w:sz w:val="24"/>
          <w:szCs w:val="24"/>
        </w:rPr>
        <w:t xml:space="preserve"> may endanger the species unless mechanisms for sustainable utilisation are put in place. </w:t>
      </w:r>
      <w:sdt>
        <w:sdtPr>
          <w:rPr>
            <w:rFonts w:ascii="Times New Roman" w:hAnsi="Times New Roman" w:cs="Times New Roman"/>
            <w:sz w:val="24"/>
            <w:szCs w:val="24"/>
          </w:rPr>
          <w:id w:val="431552649"/>
          <w:citation/>
        </w:sdt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Mer04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(Meredith WD. Three communities, 2004)</w:t>
          </w:r>
          <w:r w:rsidR="000A3E81" w:rsidRPr="00EE70FB">
            <w:rPr>
              <w:rFonts w:ascii="Times New Roman" w:hAnsi="Times New Roman" w:cs="Times New Roman"/>
              <w:sz w:val="24"/>
              <w:szCs w:val="24"/>
            </w:rPr>
            <w:fldChar w:fldCharType="end"/>
          </w:r>
        </w:sdtContent>
      </w:sdt>
      <w:r w:rsidRPr="00EE70FB">
        <w:rPr>
          <w:rFonts w:ascii="Times New Roman" w:hAnsi="Times New Roman" w:cs="Times New Roman"/>
          <w:sz w:val="24"/>
          <w:szCs w:val="24"/>
        </w:rPr>
        <w:t>.</w:t>
      </w:r>
    </w:p>
    <w:p w14:paraId="656F4B5F" w14:textId="77777777" w:rsidR="00C416CF" w:rsidRPr="00EE70FB" w:rsidRDefault="00281A33" w:rsidP="00C416CF">
      <w:pPr>
        <w:rPr>
          <w:rFonts w:ascii="Times New Roman" w:hAnsi="Times New Roman" w:cs="Times New Roman"/>
          <w:b/>
          <w:bCs/>
          <w:sz w:val="24"/>
          <w:szCs w:val="24"/>
        </w:rPr>
      </w:pPr>
      <w:r w:rsidRPr="00EE70FB">
        <w:rPr>
          <w:rFonts w:ascii="Times New Roman" w:hAnsi="Times New Roman" w:cs="Times New Roman"/>
          <w:b/>
          <w:bCs/>
          <w:sz w:val="24"/>
          <w:szCs w:val="24"/>
        </w:rPr>
        <w:t>CONCLUSION</w:t>
      </w:r>
    </w:p>
    <w:p w14:paraId="79AB67EE" w14:textId="77777777" w:rsidR="00C416CF" w:rsidRPr="00EE70FB" w:rsidRDefault="00C416CF" w:rsidP="007B5473">
      <w:pPr>
        <w:jc w:val="both"/>
        <w:rPr>
          <w:rFonts w:ascii="Times New Roman" w:hAnsi="Times New Roman" w:cs="Times New Roman"/>
          <w:sz w:val="24"/>
          <w:szCs w:val="24"/>
        </w:rPr>
      </w:pPr>
      <w:r w:rsidRPr="00EE70FB">
        <w:rPr>
          <w:rFonts w:ascii="Times New Roman" w:hAnsi="Times New Roman" w:cs="Times New Roman"/>
          <w:sz w:val="24"/>
          <w:szCs w:val="24"/>
        </w:rPr>
        <w:t xml:space="preserve">The study showed that areas of Kabarole, Fort portal and adjacent villages have a variety of medicinal plants that are used to heal various ailments and diseases especially to the indigenous community that has less access to modern biomedicines. Sustainable use, preservation and documentation of the indigenous medicinal plants is apriority amongst the local communities since its their culture and life as a remedy for treating various ailments and diseases and </w:t>
      </w:r>
      <w:r w:rsidR="00D513AD" w:rsidRPr="00EE70FB">
        <w:rPr>
          <w:rFonts w:ascii="Times New Roman" w:hAnsi="Times New Roman" w:cs="Times New Roman"/>
          <w:sz w:val="24"/>
          <w:szCs w:val="24"/>
        </w:rPr>
        <w:t>playing an</w:t>
      </w:r>
      <w:r w:rsidRPr="00EE70FB">
        <w:rPr>
          <w:rFonts w:ascii="Times New Roman" w:hAnsi="Times New Roman" w:cs="Times New Roman"/>
          <w:sz w:val="24"/>
          <w:szCs w:val="24"/>
        </w:rPr>
        <w:t xml:space="preserve"> essential part in new drug discovery.</w:t>
      </w:r>
      <w:r w:rsidR="001447B9" w:rsidRPr="00EE70FB">
        <w:rPr>
          <w:rFonts w:ascii="Times New Roman" w:hAnsi="Times New Roman" w:cs="Times New Roman"/>
          <w:sz w:val="24"/>
          <w:szCs w:val="24"/>
        </w:rPr>
        <w:t xml:space="preserve"> </w:t>
      </w:r>
      <w:r w:rsidRPr="00EE70FB">
        <w:rPr>
          <w:rFonts w:ascii="Times New Roman" w:hAnsi="Times New Roman" w:cs="Times New Roman"/>
          <w:sz w:val="24"/>
          <w:szCs w:val="24"/>
        </w:rPr>
        <w:t xml:space="preserve">The family of Asteraceae provided most medicinal plants that encompasses lots of active ingredients that treats several ailments. It’s noted that most herbal medicines are taken orally since are decocted using water as a solvent and others administered topically for ailments like burns, wounds, skin rashes. </w:t>
      </w:r>
    </w:p>
    <w:p w14:paraId="3FBF0F4B" w14:textId="77777777" w:rsidR="00C416CF" w:rsidRPr="00EE70FB" w:rsidRDefault="00C416CF" w:rsidP="00C416CF">
      <w:pPr>
        <w:rPr>
          <w:rFonts w:ascii="Times New Roman" w:hAnsi="Times New Roman" w:cs="Times New Roman"/>
          <w:sz w:val="24"/>
          <w:szCs w:val="24"/>
        </w:rPr>
      </w:pPr>
    </w:p>
    <w:p w14:paraId="5CDFE15E" w14:textId="77777777" w:rsidR="00C416CF" w:rsidRPr="00EE70FB" w:rsidRDefault="00C416CF" w:rsidP="00C416CF">
      <w:pPr>
        <w:rPr>
          <w:rFonts w:ascii="Times New Roman" w:hAnsi="Times New Roman" w:cs="Times New Roman"/>
          <w:b/>
          <w:bCs/>
          <w:sz w:val="24"/>
          <w:szCs w:val="24"/>
        </w:rPr>
      </w:pPr>
    </w:p>
    <w:p w14:paraId="13D5BFDF" w14:textId="77777777" w:rsidR="00C416CF" w:rsidRPr="00EE70FB" w:rsidRDefault="00C416CF" w:rsidP="00C416CF">
      <w:pPr>
        <w:rPr>
          <w:rFonts w:ascii="Times New Roman" w:hAnsi="Times New Roman" w:cs="Times New Roman"/>
          <w:b/>
          <w:bCs/>
          <w:sz w:val="24"/>
          <w:szCs w:val="24"/>
        </w:rPr>
      </w:pPr>
    </w:p>
    <w:p w14:paraId="0A2E96FF" w14:textId="77777777" w:rsidR="00C416CF" w:rsidRPr="00EE70FB" w:rsidRDefault="00281A33" w:rsidP="00C416CF">
      <w:pPr>
        <w:rPr>
          <w:rFonts w:ascii="Times New Roman" w:hAnsi="Times New Roman" w:cs="Times New Roman"/>
          <w:b/>
          <w:bCs/>
          <w:sz w:val="24"/>
          <w:szCs w:val="24"/>
        </w:rPr>
      </w:pPr>
      <w:r w:rsidRPr="00EE70FB">
        <w:rPr>
          <w:rFonts w:ascii="Times New Roman" w:hAnsi="Times New Roman" w:cs="Times New Roman"/>
          <w:b/>
          <w:bCs/>
          <w:sz w:val="24"/>
          <w:szCs w:val="24"/>
        </w:rPr>
        <w:t>REFERENCES</w:t>
      </w:r>
    </w:p>
    <w:p w14:paraId="386364F7" w14:textId="77777777" w:rsidR="004F4181" w:rsidRDefault="004F4181" w:rsidP="004F4181"/>
    <w:p w14:paraId="582537A3" w14:textId="2C663AF9" w:rsidR="004F4181" w:rsidRPr="00EE70FB" w:rsidRDefault="004F4181" w:rsidP="004F4181">
      <w:pPr>
        <w:rPr>
          <w:rFonts w:ascii="Times New Roman" w:hAnsi="Times New Roman" w:cs="Times New Roman"/>
          <w:sz w:val="24"/>
          <w:szCs w:val="24"/>
        </w:rPr>
      </w:pPr>
      <w:r w:rsidRPr="00EE70FB">
        <w:rPr>
          <w:rFonts w:ascii="Times New Roman" w:hAnsi="Times New Roman" w:cs="Times New Roman"/>
          <w:sz w:val="24"/>
          <w:szCs w:val="24"/>
        </w:rPr>
        <w:t xml:space="preserve">Ahrends A, Rahbek C, Bulling MT, Burgess ND, Platts PJ, Lovett JC, et al. Conservation and the Botanist effect. Biol </w:t>
      </w:r>
      <w:proofErr w:type="spellStart"/>
      <w:r w:rsidRPr="00EE70FB">
        <w:rPr>
          <w:rFonts w:ascii="Times New Roman" w:hAnsi="Times New Roman" w:cs="Times New Roman"/>
          <w:sz w:val="24"/>
          <w:szCs w:val="24"/>
        </w:rPr>
        <w:t>Conserv</w:t>
      </w:r>
      <w:proofErr w:type="spellEnd"/>
      <w:r w:rsidRPr="00EE70FB">
        <w:rPr>
          <w:rFonts w:ascii="Times New Roman" w:hAnsi="Times New Roman" w:cs="Times New Roman"/>
          <w:sz w:val="24"/>
          <w:szCs w:val="24"/>
        </w:rPr>
        <w:t>. 2011; 144:131–</w:t>
      </w:r>
      <w:r w:rsidR="00D71393">
        <w:rPr>
          <w:rFonts w:ascii="Times New Roman" w:hAnsi="Times New Roman" w:cs="Times New Roman"/>
          <w:sz w:val="24"/>
          <w:szCs w:val="24"/>
        </w:rPr>
        <w:t>1</w:t>
      </w:r>
      <w:r w:rsidRPr="00EE70FB">
        <w:rPr>
          <w:rFonts w:ascii="Times New Roman" w:hAnsi="Times New Roman" w:cs="Times New Roman"/>
          <w:sz w:val="24"/>
          <w:szCs w:val="24"/>
        </w:rPr>
        <w:t xml:space="preserve">40. </w:t>
      </w:r>
    </w:p>
    <w:p w14:paraId="26D4553D" w14:textId="77777777" w:rsidR="004F4181" w:rsidRPr="00EE70FB" w:rsidRDefault="004F4181" w:rsidP="004F4181">
      <w:pPr>
        <w:rPr>
          <w:rFonts w:ascii="Times New Roman" w:hAnsi="Times New Roman" w:cs="Times New Roman"/>
          <w:sz w:val="24"/>
          <w:szCs w:val="24"/>
        </w:rPr>
      </w:pPr>
      <w:r w:rsidRPr="00EE70FB">
        <w:rPr>
          <w:rFonts w:ascii="Times New Roman" w:hAnsi="Times New Roman" w:cs="Times New Roman"/>
          <w:sz w:val="24"/>
          <w:szCs w:val="24"/>
        </w:rPr>
        <w:t>Asiimwe S, Namutebi A, Borg-Karlsson A, Kamatenesi-Mugisha M, Oryem-</w:t>
      </w:r>
      <w:proofErr w:type="spellStart"/>
      <w:r w:rsidRPr="00EE70FB">
        <w:rPr>
          <w:rFonts w:ascii="Times New Roman" w:hAnsi="Times New Roman" w:cs="Times New Roman"/>
          <w:sz w:val="24"/>
          <w:szCs w:val="24"/>
        </w:rPr>
        <w:t>Origa</w:t>
      </w:r>
      <w:proofErr w:type="spellEnd"/>
      <w:r w:rsidRPr="00EE70FB">
        <w:rPr>
          <w:rFonts w:ascii="Times New Roman" w:hAnsi="Times New Roman" w:cs="Times New Roman"/>
          <w:sz w:val="24"/>
          <w:szCs w:val="24"/>
        </w:rPr>
        <w:t xml:space="preserve"> H. Documentation and Consensus of Indigenous knowledge on medicinal plants used by the local communities in Western Uganda. J Nat Prod Pl Res. 2014;4(1):34–42. </w:t>
      </w:r>
    </w:p>
    <w:p w14:paraId="3AD6C3A7" w14:textId="77777777" w:rsidR="004F4181" w:rsidRPr="00EE70FB" w:rsidRDefault="004F4181" w:rsidP="004F4181">
      <w:pPr>
        <w:rPr>
          <w:rFonts w:ascii="Times New Roman" w:hAnsi="Times New Roman" w:cs="Times New Roman"/>
          <w:sz w:val="24"/>
          <w:szCs w:val="24"/>
        </w:rPr>
      </w:pPr>
      <w:r w:rsidRPr="00EE70FB">
        <w:rPr>
          <w:rFonts w:ascii="Times New Roman" w:hAnsi="Times New Roman" w:cs="Times New Roman"/>
          <w:sz w:val="24"/>
          <w:szCs w:val="24"/>
        </w:rPr>
        <w:t xml:space="preserve">Bagai Y. Ethnobotanical features of </w:t>
      </w:r>
      <w:proofErr w:type="spellStart"/>
      <w:r w:rsidRPr="00EE70FB">
        <w:rPr>
          <w:rFonts w:ascii="Times New Roman" w:hAnsi="Times New Roman" w:cs="Times New Roman"/>
          <w:sz w:val="24"/>
          <w:szCs w:val="24"/>
        </w:rPr>
        <w:t>Aladagar</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Yahyali</w:t>
      </w:r>
      <w:proofErr w:type="spellEnd"/>
      <w:r w:rsidRPr="00EE70FB">
        <w:rPr>
          <w:rFonts w:ascii="Times New Roman" w:hAnsi="Times New Roman" w:cs="Times New Roman"/>
          <w:sz w:val="24"/>
          <w:szCs w:val="24"/>
        </w:rPr>
        <w:t xml:space="preserve"> Kayseri) and its vicinity. Herb J </w:t>
      </w:r>
      <w:proofErr w:type="spellStart"/>
      <w:r w:rsidRPr="00EE70FB">
        <w:rPr>
          <w:rFonts w:ascii="Times New Roman" w:hAnsi="Times New Roman" w:cs="Times New Roman"/>
          <w:sz w:val="24"/>
          <w:szCs w:val="24"/>
        </w:rPr>
        <w:t>Syst</w:t>
      </w:r>
      <w:proofErr w:type="spellEnd"/>
      <w:r w:rsidRPr="00EE70FB">
        <w:rPr>
          <w:rFonts w:ascii="Times New Roman" w:hAnsi="Times New Roman" w:cs="Times New Roman"/>
          <w:sz w:val="24"/>
          <w:szCs w:val="24"/>
        </w:rPr>
        <w:t xml:space="preserve"> Botany. 2000; 7:89–94. </w:t>
      </w:r>
    </w:p>
    <w:p w14:paraId="5C1CA3E0" w14:textId="1679EF60" w:rsidR="004F4181" w:rsidRPr="00EE70FB" w:rsidRDefault="004F4181" w:rsidP="004F4181">
      <w:pPr>
        <w:rPr>
          <w:rFonts w:ascii="Times New Roman" w:hAnsi="Times New Roman" w:cs="Times New Roman"/>
          <w:sz w:val="24"/>
          <w:szCs w:val="24"/>
        </w:rPr>
      </w:pPr>
      <w:r w:rsidRPr="00EE70FB">
        <w:rPr>
          <w:rFonts w:ascii="Times New Roman" w:hAnsi="Times New Roman" w:cs="Times New Roman"/>
          <w:sz w:val="24"/>
          <w:szCs w:val="24"/>
        </w:rPr>
        <w:t xml:space="preserve">Bahati JB, Banana AY, </w:t>
      </w:r>
      <w:proofErr w:type="spellStart"/>
      <w:r w:rsidRPr="00EE70FB">
        <w:rPr>
          <w:rFonts w:ascii="Times New Roman" w:hAnsi="Times New Roman" w:cs="Times New Roman"/>
          <w:sz w:val="24"/>
          <w:szCs w:val="24"/>
        </w:rPr>
        <w:t>Gombya-Ssembajjwe</w:t>
      </w:r>
      <w:proofErr w:type="spellEnd"/>
      <w:r w:rsidRPr="00EE70FB">
        <w:rPr>
          <w:rFonts w:ascii="Times New Roman" w:hAnsi="Times New Roman" w:cs="Times New Roman"/>
          <w:sz w:val="24"/>
          <w:szCs w:val="24"/>
        </w:rPr>
        <w:t xml:space="preserve"> W. Assessing the implications of decentralisation on livelihood, biodiversity and </w:t>
      </w:r>
      <w:r w:rsidR="002457C6" w:rsidRPr="002457C6">
        <w:rPr>
          <w:rFonts w:ascii="Times New Roman" w:hAnsi="Times New Roman" w:cs="Times New Roman"/>
          <w:sz w:val="24"/>
          <w:szCs w:val="24"/>
          <w:highlight w:val="yellow"/>
        </w:rPr>
        <w:t>e</w:t>
      </w:r>
      <w:r w:rsidR="002457C6" w:rsidRPr="00EE70FB">
        <w:rPr>
          <w:rFonts w:ascii="Times New Roman" w:hAnsi="Times New Roman" w:cs="Times New Roman"/>
          <w:sz w:val="24"/>
          <w:szCs w:val="24"/>
        </w:rPr>
        <w:t>cological</w:t>
      </w:r>
      <w:r w:rsidRPr="00EE70FB">
        <w:rPr>
          <w:rFonts w:ascii="Times New Roman" w:hAnsi="Times New Roman" w:cs="Times New Roman"/>
          <w:sz w:val="24"/>
          <w:szCs w:val="24"/>
        </w:rPr>
        <w:t xml:space="preserve"> sustainability in Uganda. A preliminary analysis of the Pilot SANREM/IFRI site. Paper presented at Workshop in Political Theory and Policy Analysis: </w:t>
      </w:r>
    </w:p>
    <w:p w14:paraId="51C7A9C8" w14:textId="77777777" w:rsidR="004F4181" w:rsidRPr="00EE70FB" w:rsidRDefault="004F4181" w:rsidP="004F4181">
      <w:pPr>
        <w:rPr>
          <w:rFonts w:ascii="Times New Roman" w:hAnsi="Times New Roman" w:cs="Times New Roman"/>
          <w:sz w:val="24"/>
          <w:szCs w:val="24"/>
        </w:rPr>
      </w:pPr>
      <w:proofErr w:type="spellStart"/>
      <w:r w:rsidRPr="00EE70FB">
        <w:rPr>
          <w:rFonts w:ascii="Times New Roman" w:hAnsi="Times New Roman" w:cs="Times New Roman"/>
          <w:sz w:val="24"/>
          <w:szCs w:val="24"/>
        </w:rPr>
        <w:t>Balunas</w:t>
      </w:r>
      <w:proofErr w:type="spellEnd"/>
      <w:r w:rsidRPr="00EE70FB">
        <w:rPr>
          <w:rFonts w:ascii="Times New Roman" w:hAnsi="Times New Roman" w:cs="Times New Roman"/>
          <w:sz w:val="24"/>
          <w:szCs w:val="24"/>
        </w:rPr>
        <w:t xml:space="preserve"> MJ, Kinghorn AD. Drug Discovery from medicinal plants. Life Sci. 2005;78(5):431–41.</w:t>
      </w:r>
    </w:p>
    <w:p w14:paraId="73C93C96" w14:textId="77777777" w:rsidR="004F4181" w:rsidRDefault="004F4181" w:rsidP="004F4181">
      <w:pPr>
        <w:rPr>
          <w:rFonts w:ascii="Times New Roman" w:hAnsi="Times New Roman" w:cs="Times New Roman"/>
          <w:sz w:val="24"/>
          <w:szCs w:val="24"/>
        </w:rPr>
      </w:pPr>
      <w:r w:rsidRPr="00EE70FB">
        <w:rPr>
          <w:rFonts w:ascii="Times New Roman" w:hAnsi="Times New Roman" w:cs="Times New Roman"/>
          <w:sz w:val="24"/>
          <w:szCs w:val="24"/>
        </w:rPr>
        <w:t xml:space="preserve">De Caluwe E. Market chain analysis of </w:t>
      </w:r>
      <w:proofErr w:type="spellStart"/>
      <w:r w:rsidRPr="00EE70FB">
        <w:rPr>
          <w:rFonts w:ascii="Times New Roman" w:hAnsi="Times New Roman" w:cs="Times New Roman"/>
          <w:sz w:val="24"/>
          <w:szCs w:val="24"/>
        </w:rPr>
        <w:t>boabab</w:t>
      </w:r>
      <w:proofErr w:type="spellEnd"/>
      <w:r w:rsidRPr="00EE70FB">
        <w:rPr>
          <w:rFonts w:ascii="Times New Roman" w:hAnsi="Times New Roman" w:cs="Times New Roman"/>
          <w:sz w:val="24"/>
          <w:szCs w:val="24"/>
        </w:rPr>
        <w:t xml:space="preserve"> (</w:t>
      </w:r>
      <w:r w:rsidRPr="002457C6">
        <w:rPr>
          <w:rFonts w:ascii="Times New Roman" w:hAnsi="Times New Roman" w:cs="Times New Roman"/>
          <w:i/>
          <w:iCs/>
          <w:sz w:val="24"/>
          <w:szCs w:val="24"/>
          <w:highlight w:val="yellow"/>
        </w:rPr>
        <w:t>Adansonia digitata</w:t>
      </w:r>
      <w:r w:rsidRPr="00EE70FB">
        <w:rPr>
          <w:rFonts w:ascii="Times New Roman" w:hAnsi="Times New Roman" w:cs="Times New Roman"/>
          <w:sz w:val="24"/>
          <w:szCs w:val="24"/>
        </w:rPr>
        <w:t xml:space="preserve"> L.) and Tamarind (</w:t>
      </w:r>
      <w:r w:rsidRPr="002457C6">
        <w:rPr>
          <w:rFonts w:ascii="Times New Roman" w:hAnsi="Times New Roman" w:cs="Times New Roman"/>
          <w:i/>
          <w:iCs/>
          <w:sz w:val="24"/>
          <w:szCs w:val="24"/>
          <w:highlight w:val="yellow"/>
        </w:rPr>
        <w:t>Tamarindus</w:t>
      </w:r>
      <w:r w:rsidRPr="00EE70FB">
        <w:rPr>
          <w:rFonts w:ascii="Times New Roman" w:hAnsi="Times New Roman" w:cs="Times New Roman"/>
          <w:sz w:val="24"/>
          <w:szCs w:val="24"/>
        </w:rPr>
        <w:t xml:space="preserve"> </w:t>
      </w:r>
      <w:r w:rsidRPr="002457C6">
        <w:rPr>
          <w:rFonts w:ascii="Times New Roman" w:hAnsi="Times New Roman" w:cs="Times New Roman"/>
          <w:i/>
          <w:iCs/>
          <w:sz w:val="24"/>
          <w:szCs w:val="24"/>
          <w:highlight w:val="yellow"/>
        </w:rPr>
        <w:t>indica</w:t>
      </w:r>
      <w:r w:rsidRPr="00EE70FB">
        <w:rPr>
          <w:rFonts w:ascii="Times New Roman" w:hAnsi="Times New Roman" w:cs="Times New Roman"/>
          <w:sz w:val="24"/>
          <w:szCs w:val="24"/>
        </w:rPr>
        <w:t xml:space="preserve"> L.) products in Mali and Benin. Ghent University, Faculty of Bioscience Engineering: PhD thesis; 2011. </w:t>
      </w:r>
    </w:p>
    <w:p w14:paraId="633890C0" w14:textId="6054F2DB" w:rsidR="00D86A8D" w:rsidRPr="00EE70FB" w:rsidRDefault="00D86A8D" w:rsidP="00D86A8D">
      <w:pPr>
        <w:jc w:val="both"/>
        <w:rPr>
          <w:rFonts w:ascii="Times New Roman" w:hAnsi="Times New Roman" w:cs="Times New Roman"/>
          <w:sz w:val="24"/>
          <w:szCs w:val="24"/>
        </w:rPr>
      </w:pPr>
      <w:r w:rsidRPr="00D86A8D">
        <w:rPr>
          <w:rFonts w:ascii="Times New Roman" w:hAnsi="Times New Roman" w:cs="Times New Roman"/>
          <w:sz w:val="24"/>
          <w:szCs w:val="24"/>
          <w:highlight w:val="yellow"/>
        </w:rPr>
        <w:t xml:space="preserve">Degu S, </w:t>
      </w:r>
      <w:proofErr w:type="spellStart"/>
      <w:r w:rsidRPr="00D86A8D">
        <w:rPr>
          <w:rFonts w:ascii="Times New Roman" w:hAnsi="Times New Roman" w:cs="Times New Roman"/>
          <w:sz w:val="24"/>
          <w:szCs w:val="24"/>
          <w:highlight w:val="yellow"/>
        </w:rPr>
        <w:t>Meresa</w:t>
      </w:r>
      <w:proofErr w:type="spellEnd"/>
      <w:r w:rsidRPr="00D86A8D">
        <w:rPr>
          <w:rFonts w:ascii="Times New Roman" w:hAnsi="Times New Roman" w:cs="Times New Roman"/>
          <w:sz w:val="24"/>
          <w:szCs w:val="24"/>
          <w:highlight w:val="yellow"/>
        </w:rPr>
        <w:t xml:space="preserve"> A, </w:t>
      </w:r>
      <w:proofErr w:type="spellStart"/>
      <w:r w:rsidRPr="00D86A8D">
        <w:rPr>
          <w:rFonts w:ascii="Times New Roman" w:hAnsi="Times New Roman" w:cs="Times New Roman"/>
          <w:sz w:val="24"/>
          <w:szCs w:val="24"/>
          <w:highlight w:val="yellow"/>
        </w:rPr>
        <w:t>Animaw</w:t>
      </w:r>
      <w:proofErr w:type="spellEnd"/>
      <w:r w:rsidRPr="00D86A8D">
        <w:rPr>
          <w:rFonts w:ascii="Times New Roman" w:hAnsi="Times New Roman" w:cs="Times New Roman"/>
          <w:sz w:val="24"/>
          <w:szCs w:val="24"/>
          <w:highlight w:val="yellow"/>
        </w:rPr>
        <w:t xml:space="preserve"> Z, </w:t>
      </w:r>
      <w:proofErr w:type="spellStart"/>
      <w:r w:rsidRPr="00D86A8D">
        <w:rPr>
          <w:rFonts w:ascii="Times New Roman" w:hAnsi="Times New Roman" w:cs="Times New Roman"/>
          <w:sz w:val="24"/>
          <w:szCs w:val="24"/>
          <w:highlight w:val="yellow"/>
        </w:rPr>
        <w:t>Jegnie</w:t>
      </w:r>
      <w:proofErr w:type="spellEnd"/>
      <w:r w:rsidRPr="00D86A8D">
        <w:rPr>
          <w:rFonts w:ascii="Times New Roman" w:hAnsi="Times New Roman" w:cs="Times New Roman"/>
          <w:sz w:val="24"/>
          <w:szCs w:val="24"/>
          <w:highlight w:val="yellow"/>
        </w:rPr>
        <w:t xml:space="preserve"> M, Asfaw A and Tegegn G</w:t>
      </w:r>
      <w:r>
        <w:rPr>
          <w:rFonts w:ascii="Times New Roman" w:hAnsi="Times New Roman" w:cs="Times New Roman"/>
          <w:sz w:val="24"/>
          <w:szCs w:val="24"/>
          <w:highlight w:val="yellow"/>
        </w:rPr>
        <w:t xml:space="preserve">. </w:t>
      </w:r>
      <w:r w:rsidRPr="00D86A8D">
        <w:rPr>
          <w:rFonts w:ascii="Times New Roman" w:hAnsi="Times New Roman" w:cs="Times New Roman"/>
          <w:i/>
          <w:iCs/>
          <w:sz w:val="24"/>
          <w:szCs w:val="24"/>
          <w:highlight w:val="yellow"/>
        </w:rPr>
        <w:t>Vernonia</w:t>
      </w:r>
      <w:r w:rsidRPr="00D86A8D">
        <w:rPr>
          <w:rFonts w:ascii="Times New Roman" w:hAnsi="Times New Roman" w:cs="Times New Roman"/>
          <w:sz w:val="24"/>
          <w:szCs w:val="24"/>
          <w:highlight w:val="yellow"/>
        </w:rPr>
        <w:t xml:space="preserve"> </w:t>
      </w:r>
      <w:r w:rsidRPr="00D86A8D">
        <w:rPr>
          <w:rFonts w:ascii="Times New Roman" w:hAnsi="Times New Roman" w:cs="Times New Roman"/>
          <w:i/>
          <w:iCs/>
          <w:sz w:val="24"/>
          <w:szCs w:val="24"/>
          <w:highlight w:val="yellow"/>
        </w:rPr>
        <w:t>amygdalina</w:t>
      </w:r>
      <w:r w:rsidRPr="00D86A8D">
        <w:rPr>
          <w:rFonts w:ascii="Times New Roman" w:hAnsi="Times New Roman" w:cs="Times New Roman"/>
          <w:sz w:val="24"/>
          <w:szCs w:val="24"/>
          <w:highlight w:val="yellow"/>
        </w:rPr>
        <w:t xml:space="preserve">: a comprehensive review of the nutritional makeup, traditional medicinal use, and pharmacology of isolated phytochemicals and compounds. Front. Nat. </w:t>
      </w:r>
      <w:proofErr w:type="spellStart"/>
      <w:r w:rsidRPr="00D86A8D">
        <w:rPr>
          <w:rFonts w:ascii="Times New Roman" w:hAnsi="Times New Roman" w:cs="Times New Roman"/>
          <w:sz w:val="24"/>
          <w:szCs w:val="24"/>
          <w:highlight w:val="yellow"/>
        </w:rPr>
        <w:t>Produc</w:t>
      </w:r>
      <w:proofErr w:type="spellEnd"/>
      <w:r w:rsidRPr="00D86A8D">
        <w:rPr>
          <w:rFonts w:ascii="Times New Roman" w:hAnsi="Times New Roman" w:cs="Times New Roman"/>
          <w:sz w:val="24"/>
          <w:szCs w:val="24"/>
          <w:highlight w:val="yellow"/>
        </w:rPr>
        <w:t>.</w:t>
      </w:r>
      <w:r w:rsidRPr="00D86A8D">
        <w:rPr>
          <w:rFonts w:ascii="Times New Roman" w:hAnsi="Times New Roman" w:cs="Times New Roman"/>
          <w:sz w:val="24"/>
          <w:szCs w:val="24"/>
          <w:highlight w:val="yellow"/>
        </w:rPr>
        <w:t xml:space="preserve"> </w:t>
      </w:r>
      <w:r w:rsidRPr="00D86A8D">
        <w:rPr>
          <w:rFonts w:ascii="Times New Roman" w:hAnsi="Times New Roman" w:cs="Times New Roman"/>
          <w:sz w:val="24"/>
          <w:szCs w:val="24"/>
          <w:highlight w:val="yellow"/>
        </w:rPr>
        <w:t>2024</w:t>
      </w:r>
      <w:r>
        <w:rPr>
          <w:rFonts w:ascii="Times New Roman" w:hAnsi="Times New Roman" w:cs="Times New Roman"/>
          <w:sz w:val="24"/>
          <w:szCs w:val="24"/>
          <w:highlight w:val="yellow"/>
        </w:rPr>
        <w:t xml:space="preserve">; </w:t>
      </w:r>
      <w:r w:rsidRPr="00D86A8D">
        <w:rPr>
          <w:rFonts w:ascii="Times New Roman" w:hAnsi="Times New Roman" w:cs="Times New Roman"/>
          <w:sz w:val="24"/>
          <w:szCs w:val="24"/>
          <w:highlight w:val="yellow"/>
        </w:rPr>
        <w:t xml:space="preserve">3:1347855. </w:t>
      </w:r>
      <w:proofErr w:type="spellStart"/>
      <w:r w:rsidRPr="00D86A8D">
        <w:rPr>
          <w:rFonts w:ascii="Times New Roman" w:hAnsi="Times New Roman" w:cs="Times New Roman"/>
          <w:sz w:val="24"/>
          <w:szCs w:val="24"/>
          <w:highlight w:val="yellow"/>
        </w:rPr>
        <w:t>doi</w:t>
      </w:r>
      <w:proofErr w:type="spellEnd"/>
      <w:r w:rsidRPr="00D86A8D">
        <w:rPr>
          <w:rFonts w:ascii="Times New Roman" w:hAnsi="Times New Roman" w:cs="Times New Roman"/>
          <w:sz w:val="24"/>
          <w:szCs w:val="24"/>
          <w:highlight w:val="yellow"/>
        </w:rPr>
        <w:t>: 10.3389/fntpr.2024.1347855</w:t>
      </w:r>
      <w:r w:rsidRPr="00EE70FB">
        <w:rPr>
          <w:rFonts w:ascii="Times New Roman" w:hAnsi="Times New Roman" w:cs="Times New Roman"/>
          <w:sz w:val="24"/>
          <w:szCs w:val="24"/>
        </w:rPr>
        <w:t xml:space="preserve"> </w:t>
      </w:r>
    </w:p>
    <w:p w14:paraId="0A264C05" w14:textId="77777777" w:rsidR="004F4181" w:rsidRPr="00EE70FB" w:rsidRDefault="004F4181" w:rsidP="004F4181">
      <w:pPr>
        <w:rPr>
          <w:rFonts w:ascii="Times New Roman" w:hAnsi="Times New Roman" w:cs="Times New Roman"/>
          <w:b/>
          <w:bCs/>
          <w:sz w:val="24"/>
          <w:szCs w:val="24"/>
        </w:rPr>
      </w:pPr>
      <w:r w:rsidRPr="00EE70FB">
        <w:rPr>
          <w:rFonts w:ascii="Times New Roman" w:hAnsi="Times New Roman" w:cs="Times New Roman"/>
          <w:sz w:val="24"/>
          <w:szCs w:val="24"/>
        </w:rPr>
        <w:t xml:space="preserve">Giuliana A, </w:t>
      </w:r>
      <w:proofErr w:type="spellStart"/>
      <w:r w:rsidRPr="00EE70FB">
        <w:rPr>
          <w:rFonts w:ascii="Times New Roman" w:hAnsi="Times New Roman" w:cs="Times New Roman"/>
          <w:sz w:val="24"/>
          <w:szCs w:val="24"/>
        </w:rPr>
        <w:t>Padulosa</w:t>
      </w:r>
      <w:proofErr w:type="spellEnd"/>
      <w:r w:rsidRPr="00EE70FB">
        <w:rPr>
          <w:rFonts w:ascii="Times New Roman" w:hAnsi="Times New Roman" w:cs="Times New Roman"/>
          <w:sz w:val="24"/>
          <w:szCs w:val="24"/>
        </w:rPr>
        <w:t xml:space="preserve"> S. Enhancing the value chain for markets for traditional producers of Aromatic vegetables and fruit species in the Near East. A pilot stu</w:t>
      </w:r>
      <w:r w:rsidRPr="00EE70FB">
        <w:rPr>
          <w:rFonts w:ascii="Times New Roman" w:hAnsi="Times New Roman" w:cs="Times New Roman"/>
          <w:b/>
          <w:bCs/>
          <w:sz w:val="24"/>
          <w:szCs w:val="24"/>
        </w:rPr>
        <w:t>d.</w:t>
      </w:r>
    </w:p>
    <w:p w14:paraId="7A3F034D" w14:textId="77777777" w:rsidR="004F4181" w:rsidRPr="00EE70FB" w:rsidRDefault="004F4181" w:rsidP="004F4181">
      <w:pPr>
        <w:rPr>
          <w:rFonts w:ascii="Times New Roman" w:hAnsi="Times New Roman" w:cs="Times New Roman"/>
          <w:sz w:val="24"/>
          <w:szCs w:val="24"/>
        </w:rPr>
      </w:pPr>
      <w:r w:rsidRPr="00EE70FB">
        <w:rPr>
          <w:rFonts w:ascii="Times New Roman" w:hAnsi="Times New Roman" w:cs="Times New Roman"/>
          <w:sz w:val="24"/>
          <w:szCs w:val="24"/>
        </w:rPr>
        <w:t xml:space="preserve">Hamilton AC. Medicinal plants, Conservation and Livelihoods. </w:t>
      </w:r>
      <w:proofErr w:type="spellStart"/>
      <w:r w:rsidRPr="00EE70FB">
        <w:rPr>
          <w:rFonts w:ascii="Times New Roman" w:hAnsi="Times New Roman" w:cs="Times New Roman"/>
          <w:sz w:val="24"/>
          <w:szCs w:val="24"/>
        </w:rPr>
        <w:t>Biodiversi</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Conserv</w:t>
      </w:r>
      <w:proofErr w:type="spellEnd"/>
      <w:r w:rsidRPr="00EE70FB">
        <w:rPr>
          <w:rFonts w:ascii="Times New Roman" w:hAnsi="Times New Roman" w:cs="Times New Roman"/>
          <w:sz w:val="24"/>
          <w:szCs w:val="24"/>
        </w:rPr>
        <w:t xml:space="preserve">. 2004; 13:1477–517.  </w:t>
      </w:r>
    </w:p>
    <w:p w14:paraId="5E6E969C" w14:textId="77777777" w:rsidR="004F4181" w:rsidRPr="00EE70FB" w:rsidRDefault="004F4181" w:rsidP="004F4181">
      <w:pPr>
        <w:rPr>
          <w:rFonts w:ascii="Times New Roman" w:hAnsi="Times New Roman" w:cs="Times New Roman"/>
          <w:sz w:val="24"/>
          <w:szCs w:val="24"/>
        </w:rPr>
      </w:pPr>
      <w:r w:rsidRPr="00EE70FB">
        <w:rPr>
          <w:rFonts w:ascii="Times New Roman" w:hAnsi="Times New Roman" w:cs="Times New Roman"/>
          <w:sz w:val="24"/>
          <w:szCs w:val="24"/>
        </w:rPr>
        <w:t xml:space="preserve">Joshi AR, Joshi K. Indigenous knowledge and uses of medicinal plants by local communities of the Kali Gandaki Watershed Area, Nepal. J </w:t>
      </w:r>
      <w:proofErr w:type="spellStart"/>
      <w:r w:rsidRPr="00EE70FB">
        <w:rPr>
          <w:rFonts w:ascii="Times New Roman" w:hAnsi="Times New Roman" w:cs="Times New Roman"/>
          <w:sz w:val="24"/>
          <w:szCs w:val="24"/>
        </w:rPr>
        <w:t>Ethnopharmacol</w:t>
      </w:r>
      <w:proofErr w:type="spellEnd"/>
      <w:r w:rsidRPr="00EE70FB">
        <w:rPr>
          <w:rFonts w:ascii="Times New Roman" w:hAnsi="Times New Roman" w:cs="Times New Roman"/>
          <w:sz w:val="24"/>
          <w:szCs w:val="24"/>
        </w:rPr>
        <w:t>. 2000; 73:119–29.</w:t>
      </w:r>
    </w:p>
    <w:p w14:paraId="5394BF67" w14:textId="77777777" w:rsidR="004F4181" w:rsidRPr="00EE70FB" w:rsidRDefault="004F4181" w:rsidP="004F4181">
      <w:pPr>
        <w:rPr>
          <w:rFonts w:ascii="Times New Roman" w:hAnsi="Times New Roman" w:cs="Times New Roman"/>
          <w:sz w:val="24"/>
          <w:szCs w:val="24"/>
        </w:rPr>
      </w:pPr>
      <w:r w:rsidRPr="00EE70FB">
        <w:rPr>
          <w:rFonts w:ascii="Times New Roman" w:hAnsi="Times New Roman" w:cs="Times New Roman"/>
          <w:sz w:val="24"/>
          <w:szCs w:val="24"/>
        </w:rPr>
        <w:t xml:space="preserve">Kamatenesi MK, </w:t>
      </w:r>
      <w:proofErr w:type="spellStart"/>
      <w:r w:rsidRPr="00EE70FB">
        <w:rPr>
          <w:rFonts w:ascii="Times New Roman" w:hAnsi="Times New Roman" w:cs="Times New Roman"/>
          <w:sz w:val="24"/>
          <w:szCs w:val="24"/>
        </w:rPr>
        <w:t>Acipa</w:t>
      </w:r>
      <w:proofErr w:type="spellEnd"/>
      <w:r w:rsidRPr="00EE70FB">
        <w:rPr>
          <w:rFonts w:ascii="Times New Roman" w:hAnsi="Times New Roman" w:cs="Times New Roman"/>
          <w:sz w:val="24"/>
          <w:szCs w:val="24"/>
        </w:rPr>
        <w:t xml:space="preserve"> A, Oryem-</w:t>
      </w:r>
      <w:proofErr w:type="spellStart"/>
      <w:r w:rsidRPr="00EE70FB">
        <w:rPr>
          <w:rFonts w:ascii="Times New Roman" w:hAnsi="Times New Roman" w:cs="Times New Roman"/>
          <w:sz w:val="24"/>
          <w:szCs w:val="24"/>
        </w:rPr>
        <w:t>Origa</w:t>
      </w:r>
      <w:proofErr w:type="spellEnd"/>
      <w:r w:rsidRPr="00EE70FB">
        <w:rPr>
          <w:rFonts w:ascii="Times New Roman" w:hAnsi="Times New Roman" w:cs="Times New Roman"/>
          <w:sz w:val="24"/>
          <w:szCs w:val="24"/>
        </w:rPr>
        <w:t xml:space="preserve"> H. Medicinal plants of </w:t>
      </w:r>
      <w:proofErr w:type="spellStart"/>
      <w:r w:rsidRPr="00EE70FB">
        <w:rPr>
          <w:rFonts w:ascii="Times New Roman" w:hAnsi="Times New Roman" w:cs="Times New Roman"/>
          <w:sz w:val="24"/>
          <w:szCs w:val="24"/>
        </w:rPr>
        <w:t>Otwal</w:t>
      </w:r>
      <w:proofErr w:type="spellEnd"/>
      <w:r w:rsidRPr="00EE70FB">
        <w:rPr>
          <w:rFonts w:ascii="Times New Roman" w:hAnsi="Times New Roman" w:cs="Times New Roman"/>
          <w:sz w:val="24"/>
          <w:szCs w:val="24"/>
        </w:rPr>
        <w:t xml:space="preserve"> and Ngai sub counties in </w:t>
      </w:r>
      <w:proofErr w:type="spellStart"/>
      <w:r w:rsidRPr="00EE70FB">
        <w:rPr>
          <w:rFonts w:ascii="Times New Roman" w:hAnsi="Times New Roman" w:cs="Times New Roman"/>
          <w:sz w:val="24"/>
          <w:szCs w:val="24"/>
        </w:rPr>
        <w:t>Oyam</w:t>
      </w:r>
      <w:proofErr w:type="spellEnd"/>
      <w:r w:rsidRPr="00EE70FB">
        <w:rPr>
          <w:rFonts w:ascii="Times New Roman" w:hAnsi="Times New Roman" w:cs="Times New Roman"/>
          <w:sz w:val="24"/>
          <w:szCs w:val="24"/>
        </w:rPr>
        <w:t xml:space="preserve"> District, Northern Uganda. 2011;7. </w:t>
      </w:r>
    </w:p>
    <w:p w14:paraId="0C7FBF5E" w14:textId="77777777" w:rsidR="004F4181" w:rsidRPr="00EE70FB" w:rsidRDefault="004F4181" w:rsidP="004F4181">
      <w:pPr>
        <w:rPr>
          <w:rFonts w:ascii="Times New Roman" w:hAnsi="Times New Roman" w:cs="Times New Roman"/>
          <w:sz w:val="24"/>
          <w:szCs w:val="24"/>
        </w:rPr>
      </w:pPr>
      <w:r w:rsidRPr="00EE70FB">
        <w:rPr>
          <w:rFonts w:ascii="Times New Roman" w:hAnsi="Times New Roman" w:cs="Times New Roman"/>
          <w:sz w:val="24"/>
          <w:szCs w:val="24"/>
        </w:rPr>
        <w:t>Kamatenesi-Mugisha M, Oryem-</w:t>
      </w:r>
      <w:proofErr w:type="spellStart"/>
      <w:r w:rsidRPr="00EE70FB">
        <w:rPr>
          <w:rFonts w:ascii="Times New Roman" w:hAnsi="Times New Roman" w:cs="Times New Roman"/>
          <w:sz w:val="24"/>
          <w:szCs w:val="24"/>
        </w:rPr>
        <w:t>Origa</w:t>
      </w:r>
      <w:proofErr w:type="spellEnd"/>
      <w:r w:rsidRPr="00EE70FB">
        <w:rPr>
          <w:rFonts w:ascii="Times New Roman" w:hAnsi="Times New Roman" w:cs="Times New Roman"/>
          <w:sz w:val="24"/>
          <w:szCs w:val="24"/>
        </w:rPr>
        <w:t xml:space="preserve"> H. Medicinal Plants used to induce labour during </w:t>
      </w:r>
      <w:proofErr w:type="gramStart"/>
      <w:r w:rsidRPr="00EE70FB">
        <w:rPr>
          <w:rFonts w:ascii="Times New Roman" w:hAnsi="Times New Roman" w:cs="Times New Roman"/>
          <w:sz w:val="24"/>
          <w:szCs w:val="24"/>
        </w:rPr>
        <w:t>child birth</w:t>
      </w:r>
      <w:proofErr w:type="gramEnd"/>
      <w:r w:rsidRPr="00EE70FB">
        <w:rPr>
          <w:rFonts w:ascii="Times New Roman" w:hAnsi="Times New Roman" w:cs="Times New Roman"/>
          <w:sz w:val="24"/>
          <w:szCs w:val="24"/>
        </w:rPr>
        <w:t xml:space="preserve"> in Western </w:t>
      </w:r>
      <w:proofErr w:type="spellStart"/>
      <w:r w:rsidRPr="002457C6">
        <w:rPr>
          <w:rFonts w:ascii="Times New Roman" w:hAnsi="Times New Roman" w:cs="Times New Roman"/>
          <w:color w:val="FF0000"/>
          <w:sz w:val="24"/>
          <w:szCs w:val="24"/>
        </w:rPr>
        <w:t>u</w:t>
      </w:r>
      <w:r w:rsidRPr="00EE70FB">
        <w:rPr>
          <w:rFonts w:ascii="Times New Roman" w:hAnsi="Times New Roman" w:cs="Times New Roman"/>
          <w:sz w:val="24"/>
          <w:szCs w:val="24"/>
        </w:rPr>
        <w:t>ganda</w:t>
      </w:r>
      <w:proofErr w:type="spellEnd"/>
      <w:r w:rsidRPr="00EE70FB">
        <w:rPr>
          <w:rFonts w:ascii="Times New Roman" w:hAnsi="Times New Roman" w:cs="Times New Roman"/>
          <w:sz w:val="24"/>
          <w:szCs w:val="24"/>
        </w:rPr>
        <w:t xml:space="preserve">. J </w:t>
      </w:r>
      <w:proofErr w:type="spellStart"/>
      <w:r w:rsidRPr="00EE70FB">
        <w:rPr>
          <w:rFonts w:ascii="Times New Roman" w:hAnsi="Times New Roman" w:cs="Times New Roman"/>
          <w:sz w:val="24"/>
          <w:szCs w:val="24"/>
        </w:rPr>
        <w:t>Ethnopharmacol</w:t>
      </w:r>
      <w:proofErr w:type="spellEnd"/>
      <w:r w:rsidRPr="00EE70FB">
        <w:rPr>
          <w:rFonts w:ascii="Times New Roman" w:hAnsi="Times New Roman" w:cs="Times New Roman"/>
          <w:sz w:val="24"/>
          <w:szCs w:val="24"/>
        </w:rPr>
        <w:t xml:space="preserve">. 2007; 109:1–9. </w:t>
      </w:r>
    </w:p>
    <w:p w14:paraId="1BDD30AC" w14:textId="77777777" w:rsidR="004F4181" w:rsidRPr="00EE70FB" w:rsidRDefault="004F4181" w:rsidP="004F4181">
      <w:pPr>
        <w:rPr>
          <w:rFonts w:ascii="Times New Roman" w:hAnsi="Times New Roman" w:cs="Times New Roman"/>
          <w:sz w:val="24"/>
          <w:szCs w:val="24"/>
        </w:rPr>
      </w:pPr>
      <w:r w:rsidRPr="00EE70FB">
        <w:rPr>
          <w:rFonts w:ascii="Times New Roman" w:hAnsi="Times New Roman" w:cs="Times New Roman"/>
          <w:sz w:val="24"/>
          <w:szCs w:val="24"/>
        </w:rPr>
        <w:t>Kamatenesi-Mugisha M, Oryem-</w:t>
      </w:r>
      <w:proofErr w:type="spellStart"/>
      <w:r w:rsidRPr="00EE70FB">
        <w:rPr>
          <w:rFonts w:ascii="Times New Roman" w:hAnsi="Times New Roman" w:cs="Times New Roman"/>
          <w:sz w:val="24"/>
          <w:szCs w:val="24"/>
        </w:rPr>
        <w:t>Origa</w:t>
      </w:r>
      <w:proofErr w:type="spellEnd"/>
      <w:r w:rsidRPr="00EE70FB">
        <w:rPr>
          <w:rFonts w:ascii="Times New Roman" w:hAnsi="Times New Roman" w:cs="Times New Roman"/>
          <w:sz w:val="24"/>
          <w:szCs w:val="24"/>
        </w:rPr>
        <w:t xml:space="preserve"> H. Traditional herbal remedies used in the management of sexual impotence and erectile dysfunction in Western Uganda. </w:t>
      </w:r>
      <w:proofErr w:type="spellStart"/>
      <w:r w:rsidRPr="00EE70FB">
        <w:rPr>
          <w:rFonts w:ascii="Times New Roman" w:hAnsi="Times New Roman" w:cs="Times New Roman"/>
          <w:sz w:val="24"/>
          <w:szCs w:val="24"/>
        </w:rPr>
        <w:t>Afr</w:t>
      </w:r>
      <w:proofErr w:type="spellEnd"/>
      <w:r w:rsidRPr="00EE70FB">
        <w:rPr>
          <w:rFonts w:ascii="Times New Roman" w:hAnsi="Times New Roman" w:cs="Times New Roman"/>
          <w:sz w:val="24"/>
          <w:szCs w:val="24"/>
        </w:rPr>
        <w:t xml:space="preserve"> Health Sci. 2005;5(1):40–9. </w:t>
      </w:r>
    </w:p>
    <w:p w14:paraId="0FA100D1" w14:textId="77777777" w:rsidR="004F4181" w:rsidRPr="00EE70FB" w:rsidRDefault="004F4181" w:rsidP="004F4181">
      <w:pPr>
        <w:rPr>
          <w:rFonts w:ascii="Times New Roman" w:hAnsi="Times New Roman" w:cs="Times New Roman"/>
          <w:sz w:val="24"/>
          <w:szCs w:val="24"/>
        </w:rPr>
      </w:pPr>
      <w:r w:rsidRPr="00EE70FB">
        <w:rPr>
          <w:rFonts w:ascii="Times New Roman" w:hAnsi="Times New Roman" w:cs="Times New Roman"/>
          <w:sz w:val="24"/>
          <w:szCs w:val="24"/>
        </w:rPr>
        <w:t xml:space="preserve">Kitula, RA. Use of medicinal plants for human health in Udzungwa mountain Forests: a case study of New </w:t>
      </w:r>
      <w:proofErr w:type="spellStart"/>
      <w:r w:rsidRPr="00EE70FB">
        <w:rPr>
          <w:rFonts w:ascii="Times New Roman" w:hAnsi="Times New Roman" w:cs="Times New Roman"/>
          <w:sz w:val="24"/>
          <w:szCs w:val="24"/>
        </w:rPr>
        <w:t>Dabega</w:t>
      </w:r>
      <w:proofErr w:type="spellEnd"/>
      <w:r w:rsidRPr="00EE70FB">
        <w:rPr>
          <w:rFonts w:ascii="Times New Roman" w:hAnsi="Times New Roman" w:cs="Times New Roman"/>
          <w:sz w:val="24"/>
          <w:szCs w:val="24"/>
        </w:rPr>
        <w:t xml:space="preserve"> Ulogambi Forest Reserve, Tanzania. J Ethnobiol </w:t>
      </w:r>
      <w:proofErr w:type="spellStart"/>
      <w:r w:rsidRPr="00EE70FB">
        <w:rPr>
          <w:rFonts w:ascii="Times New Roman" w:hAnsi="Times New Roman" w:cs="Times New Roman"/>
          <w:sz w:val="24"/>
          <w:szCs w:val="24"/>
        </w:rPr>
        <w:t>Ethnomed</w:t>
      </w:r>
      <w:proofErr w:type="spellEnd"/>
      <w:r w:rsidRPr="00EE70FB">
        <w:rPr>
          <w:rFonts w:ascii="Times New Roman" w:hAnsi="Times New Roman" w:cs="Times New Roman"/>
          <w:sz w:val="24"/>
          <w:szCs w:val="24"/>
        </w:rPr>
        <w:t xml:space="preserve">, 2007, 3:7. </w:t>
      </w:r>
      <w:proofErr w:type="spellStart"/>
      <w:r w:rsidRPr="00EE70FB">
        <w:rPr>
          <w:rFonts w:ascii="Times New Roman" w:hAnsi="Times New Roman" w:cs="Times New Roman"/>
          <w:sz w:val="24"/>
          <w:szCs w:val="24"/>
        </w:rPr>
        <w:t>doi</w:t>
      </w:r>
      <w:proofErr w:type="spellEnd"/>
      <w:r w:rsidRPr="00EE70FB">
        <w:rPr>
          <w:rFonts w:ascii="Times New Roman" w:hAnsi="Times New Roman" w:cs="Times New Roman"/>
          <w:sz w:val="24"/>
          <w:szCs w:val="24"/>
        </w:rPr>
        <w:t xml:space="preserve">: 10.1186/1746-4269-3-7. </w:t>
      </w:r>
    </w:p>
    <w:p w14:paraId="2EA90C99" w14:textId="77777777" w:rsidR="004F4181" w:rsidRPr="00EE70FB" w:rsidRDefault="004F4181" w:rsidP="004F4181">
      <w:pPr>
        <w:rPr>
          <w:rFonts w:ascii="Times New Roman" w:hAnsi="Times New Roman" w:cs="Times New Roman"/>
          <w:sz w:val="24"/>
          <w:szCs w:val="24"/>
        </w:rPr>
      </w:pPr>
      <w:r w:rsidRPr="00EE70FB">
        <w:rPr>
          <w:rFonts w:ascii="Times New Roman" w:hAnsi="Times New Roman" w:cs="Times New Roman"/>
          <w:sz w:val="24"/>
          <w:szCs w:val="24"/>
        </w:rPr>
        <w:t xml:space="preserve">Martin GJ. Ethnobotany: A methods manual. London: Chapman &amp; Hall; 1995. </w:t>
      </w:r>
    </w:p>
    <w:p w14:paraId="265505AD" w14:textId="7D14CDA3" w:rsidR="004F4181" w:rsidRPr="00EE70FB" w:rsidRDefault="004F4181" w:rsidP="004F4181">
      <w:pPr>
        <w:rPr>
          <w:rFonts w:ascii="Times New Roman" w:hAnsi="Times New Roman" w:cs="Times New Roman"/>
          <w:sz w:val="24"/>
          <w:szCs w:val="24"/>
        </w:rPr>
      </w:pPr>
      <w:r w:rsidRPr="00EE70FB">
        <w:rPr>
          <w:rFonts w:ascii="Times New Roman" w:hAnsi="Times New Roman" w:cs="Times New Roman"/>
          <w:sz w:val="24"/>
          <w:szCs w:val="24"/>
        </w:rPr>
        <w:t xml:space="preserve">Meredith WD. Three communities, Two </w:t>
      </w:r>
      <w:r w:rsidR="002457C6" w:rsidRPr="00EE70FB">
        <w:rPr>
          <w:rFonts w:ascii="Times New Roman" w:hAnsi="Times New Roman" w:cs="Times New Roman"/>
          <w:sz w:val="24"/>
          <w:szCs w:val="24"/>
        </w:rPr>
        <w:t xml:space="preserve">corporations, one forest: </w:t>
      </w:r>
      <w:r w:rsidR="002457C6">
        <w:rPr>
          <w:rFonts w:ascii="Times New Roman" w:hAnsi="Times New Roman" w:cs="Times New Roman"/>
          <w:sz w:val="24"/>
          <w:szCs w:val="24"/>
        </w:rPr>
        <w:t>F</w:t>
      </w:r>
      <w:r w:rsidR="002457C6" w:rsidRPr="00EE70FB">
        <w:rPr>
          <w:rFonts w:ascii="Times New Roman" w:hAnsi="Times New Roman" w:cs="Times New Roman"/>
          <w:sz w:val="24"/>
          <w:szCs w:val="24"/>
        </w:rPr>
        <w:t>orest resource use and conflict</w:t>
      </w:r>
      <w:r w:rsidRPr="00EE70FB">
        <w:rPr>
          <w:rFonts w:ascii="Times New Roman" w:hAnsi="Times New Roman" w:cs="Times New Roman"/>
          <w:sz w:val="24"/>
          <w:szCs w:val="24"/>
        </w:rPr>
        <w:t xml:space="preserve">, Mabira Forest, Uganda. Agroforestry in landscape mosaics </w:t>
      </w:r>
      <w:r w:rsidRPr="002457C6">
        <w:rPr>
          <w:rFonts w:ascii="Times New Roman" w:hAnsi="Times New Roman" w:cs="Times New Roman"/>
          <w:color w:val="FF0000"/>
          <w:sz w:val="24"/>
          <w:szCs w:val="24"/>
        </w:rPr>
        <w:t>W</w:t>
      </w:r>
      <w:r w:rsidRPr="00EE70FB">
        <w:rPr>
          <w:rFonts w:ascii="Times New Roman" w:hAnsi="Times New Roman" w:cs="Times New Roman"/>
          <w:sz w:val="24"/>
          <w:szCs w:val="24"/>
        </w:rPr>
        <w:t xml:space="preserve">orking paper series. World Agroforestry Centre, Yale University Tropical Resources Institute, and The University of Georgia; 2004. </w:t>
      </w:r>
    </w:p>
    <w:p w14:paraId="26C78B40" w14:textId="77777777" w:rsidR="004F4181" w:rsidRPr="00EE70FB" w:rsidRDefault="004F4181" w:rsidP="004F4181">
      <w:pPr>
        <w:rPr>
          <w:rFonts w:ascii="Times New Roman" w:hAnsi="Times New Roman" w:cs="Times New Roman"/>
          <w:sz w:val="24"/>
          <w:szCs w:val="24"/>
        </w:rPr>
      </w:pPr>
      <w:r w:rsidRPr="00EE70FB">
        <w:rPr>
          <w:rFonts w:ascii="Times New Roman" w:hAnsi="Times New Roman" w:cs="Times New Roman"/>
          <w:sz w:val="24"/>
          <w:szCs w:val="24"/>
        </w:rPr>
        <w:t xml:space="preserve">Mrema M, Wafula D, Agaba H. Livelihood </w:t>
      </w:r>
      <w:proofErr w:type="spellStart"/>
      <w:r w:rsidRPr="00EE70FB">
        <w:rPr>
          <w:rFonts w:ascii="Times New Roman" w:hAnsi="Times New Roman" w:cs="Times New Roman"/>
          <w:sz w:val="24"/>
          <w:szCs w:val="24"/>
        </w:rPr>
        <w:t>strat</w:t>
      </w:r>
      <w:r w:rsidRPr="002457C6">
        <w:rPr>
          <w:rFonts w:ascii="Times New Roman" w:hAnsi="Times New Roman" w:cs="Times New Roman"/>
          <w:sz w:val="24"/>
          <w:szCs w:val="24"/>
          <w:highlight w:val="yellow"/>
        </w:rPr>
        <w:t>er</w:t>
      </w:r>
      <w:r w:rsidRPr="00EE70FB">
        <w:rPr>
          <w:rFonts w:ascii="Times New Roman" w:hAnsi="Times New Roman" w:cs="Times New Roman"/>
          <w:sz w:val="24"/>
          <w:szCs w:val="24"/>
        </w:rPr>
        <w:t>gies</w:t>
      </w:r>
      <w:proofErr w:type="spellEnd"/>
      <w:r w:rsidRPr="00EE70FB">
        <w:rPr>
          <w:rFonts w:ascii="Times New Roman" w:hAnsi="Times New Roman" w:cs="Times New Roman"/>
          <w:sz w:val="24"/>
          <w:szCs w:val="24"/>
        </w:rPr>
        <w:t xml:space="preserve"> and the use of forest and tree products in Mabira buffer zone. </w:t>
      </w:r>
      <w:proofErr w:type="spellStart"/>
      <w:r w:rsidRPr="00EE70FB">
        <w:rPr>
          <w:rFonts w:ascii="Times New Roman" w:hAnsi="Times New Roman" w:cs="Times New Roman"/>
          <w:sz w:val="24"/>
          <w:szCs w:val="24"/>
        </w:rPr>
        <w:t>Kabale</w:t>
      </w:r>
      <w:proofErr w:type="spellEnd"/>
      <w:r w:rsidRPr="00EE70FB">
        <w:rPr>
          <w:rFonts w:ascii="Times New Roman" w:hAnsi="Times New Roman" w:cs="Times New Roman"/>
          <w:sz w:val="24"/>
          <w:szCs w:val="24"/>
        </w:rPr>
        <w:t xml:space="preserve">: Agroforestry Programme FORRI/ICRAF Collaborative project; 2001. </w:t>
      </w:r>
    </w:p>
    <w:p w14:paraId="5035E214" w14:textId="77777777" w:rsidR="004F4181" w:rsidRPr="00EE70FB" w:rsidRDefault="004F4181" w:rsidP="004F4181">
      <w:pPr>
        <w:rPr>
          <w:rFonts w:ascii="Times New Roman" w:hAnsi="Times New Roman" w:cs="Times New Roman"/>
          <w:sz w:val="24"/>
          <w:szCs w:val="24"/>
        </w:rPr>
      </w:pPr>
      <w:proofErr w:type="spellStart"/>
      <w:r w:rsidRPr="00EE70FB">
        <w:rPr>
          <w:rFonts w:ascii="Times New Roman" w:hAnsi="Times New Roman" w:cs="Times New Roman"/>
          <w:sz w:val="24"/>
          <w:szCs w:val="24"/>
        </w:rPr>
        <w:t>Munthu</w:t>
      </w:r>
      <w:proofErr w:type="spellEnd"/>
      <w:r w:rsidRPr="00EE70FB">
        <w:rPr>
          <w:rFonts w:ascii="Times New Roman" w:hAnsi="Times New Roman" w:cs="Times New Roman"/>
          <w:sz w:val="24"/>
          <w:szCs w:val="24"/>
        </w:rPr>
        <w:t xml:space="preserve"> C, </w:t>
      </w:r>
      <w:proofErr w:type="spellStart"/>
      <w:r w:rsidRPr="00EE70FB">
        <w:rPr>
          <w:rFonts w:ascii="Times New Roman" w:hAnsi="Times New Roman" w:cs="Times New Roman"/>
          <w:sz w:val="24"/>
          <w:szCs w:val="24"/>
        </w:rPr>
        <w:t>Ayyapar</w:t>
      </w:r>
      <w:proofErr w:type="spellEnd"/>
      <w:r w:rsidRPr="00EE70FB">
        <w:rPr>
          <w:rFonts w:ascii="Times New Roman" w:hAnsi="Times New Roman" w:cs="Times New Roman"/>
          <w:sz w:val="24"/>
          <w:szCs w:val="24"/>
        </w:rPr>
        <w:t xml:space="preserve"> M, Raja N, </w:t>
      </w:r>
      <w:proofErr w:type="spellStart"/>
      <w:r w:rsidRPr="00EE70FB">
        <w:rPr>
          <w:rFonts w:ascii="Times New Roman" w:hAnsi="Times New Roman" w:cs="Times New Roman"/>
          <w:sz w:val="24"/>
          <w:szCs w:val="24"/>
        </w:rPr>
        <w:t>Ignacimuthu</w:t>
      </w:r>
      <w:proofErr w:type="spellEnd"/>
      <w:r w:rsidRPr="00EE70FB">
        <w:rPr>
          <w:rFonts w:ascii="Times New Roman" w:hAnsi="Times New Roman" w:cs="Times New Roman"/>
          <w:sz w:val="24"/>
          <w:szCs w:val="24"/>
        </w:rPr>
        <w:t xml:space="preserve"> S. Medicinal plants used by traditional healers in </w:t>
      </w:r>
      <w:proofErr w:type="spellStart"/>
      <w:r w:rsidRPr="00EE70FB">
        <w:rPr>
          <w:rFonts w:ascii="Times New Roman" w:hAnsi="Times New Roman" w:cs="Times New Roman"/>
          <w:sz w:val="24"/>
          <w:szCs w:val="24"/>
        </w:rPr>
        <w:t>Kancheepuran</w:t>
      </w:r>
      <w:proofErr w:type="spellEnd"/>
      <w:r w:rsidRPr="00EE70FB">
        <w:rPr>
          <w:rFonts w:ascii="Times New Roman" w:hAnsi="Times New Roman" w:cs="Times New Roman"/>
          <w:sz w:val="24"/>
          <w:szCs w:val="24"/>
        </w:rPr>
        <w:t xml:space="preserve"> district of Tamil Nadu. India J Ethnobiol </w:t>
      </w:r>
      <w:proofErr w:type="spellStart"/>
      <w:r w:rsidRPr="00EE70FB">
        <w:rPr>
          <w:rFonts w:ascii="Times New Roman" w:hAnsi="Times New Roman" w:cs="Times New Roman"/>
          <w:sz w:val="24"/>
          <w:szCs w:val="24"/>
        </w:rPr>
        <w:t>Ethnomed</w:t>
      </w:r>
      <w:proofErr w:type="spellEnd"/>
      <w:r w:rsidRPr="00EE70FB">
        <w:rPr>
          <w:rFonts w:ascii="Times New Roman" w:hAnsi="Times New Roman" w:cs="Times New Roman"/>
          <w:sz w:val="24"/>
          <w:szCs w:val="24"/>
        </w:rPr>
        <w:t xml:space="preserve">. 2006; 2:43. </w:t>
      </w:r>
    </w:p>
    <w:p w14:paraId="3E2EEC36" w14:textId="77777777" w:rsidR="004F4181" w:rsidRPr="00EE70FB" w:rsidRDefault="004F4181" w:rsidP="004F4181">
      <w:pPr>
        <w:rPr>
          <w:rFonts w:ascii="Times New Roman" w:hAnsi="Times New Roman" w:cs="Times New Roman"/>
          <w:sz w:val="24"/>
          <w:szCs w:val="24"/>
        </w:rPr>
      </w:pPr>
      <w:proofErr w:type="spellStart"/>
      <w:r w:rsidRPr="00EE70FB">
        <w:rPr>
          <w:rFonts w:ascii="Times New Roman" w:hAnsi="Times New Roman" w:cs="Times New Roman"/>
          <w:sz w:val="24"/>
          <w:szCs w:val="24"/>
        </w:rPr>
        <w:t>Nezhadali</w:t>
      </w:r>
      <w:proofErr w:type="spellEnd"/>
      <w:r w:rsidRPr="00EE70FB">
        <w:rPr>
          <w:rFonts w:ascii="Times New Roman" w:hAnsi="Times New Roman" w:cs="Times New Roman"/>
          <w:sz w:val="24"/>
          <w:szCs w:val="24"/>
        </w:rPr>
        <w:t xml:space="preserve"> A, Zarrabi S. Separation, Identification and Determination of volatile compounds of </w:t>
      </w:r>
      <w:proofErr w:type="spellStart"/>
      <w:r w:rsidRPr="002457C6">
        <w:rPr>
          <w:rFonts w:ascii="Times New Roman" w:hAnsi="Times New Roman" w:cs="Times New Roman"/>
          <w:i/>
          <w:iCs/>
          <w:sz w:val="24"/>
          <w:szCs w:val="24"/>
          <w:highlight w:val="yellow"/>
        </w:rPr>
        <w:t>Zizphora</w:t>
      </w:r>
      <w:proofErr w:type="spellEnd"/>
      <w:r w:rsidRPr="002457C6">
        <w:rPr>
          <w:rFonts w:ascii="Times New Roman" w:hAnsi="Times New Roman" w:cs="Times New Roman"/>
          <w:i/>
          <w:iCs/>
          <w:sz w:val="24"/>
          <w:szCs w:val="24"/>
          <w:highlight w:val="yellow"/>
        </w:rPr>
        <w:t xml:space="preserve"> persica</w:t>
      </w:r>
      <w:r w:rsidRPr="00EE70FB">
        <w:rPr>
          <w:rFonts w:ascii="Times New Roman" w:hAnsi="Times New Roman" w:cs="Times New Roman"/>
          <w:sz w:val="24"/>
          <w:szCs w:val="24"/>
        </w:rPr>
        <w:t xml:space="preserve"> Bunge using HS-SPME/GC-MS. Int J Environ Sci </w:t>
      </w:r>
      <w:proofErr w:type="spellStart"/>
      <w:r w:rsidRPr="00EE70FB">
        <w:rPr>
          <w:rFonts w:ascii="Times New Roman" w:hAnsi="Times New Roman" w:cs="Times New Roman"/>
          <w:sz w:val="24"/>
          <w:szCs w:val="24"/>
        </w:rPr>
        <w:t>Devt</w:t>
      </w:r>
      <w:proofErr w:type="spellEnd"/>
      <w:r w:rsidRPr="00EE70FB">
        <w:rPr>
          <w:rFonts w:ascii="Times New Roman" w:hAnsi="Times New Roman" w:cs="Times New Roman"/>
          <w:sz w:val="24"/>
          <w:szCs w:val="24"/>
        </w:rPr>
        <w:t xml:space="preserve">. 2010; 1:23. 7763/1JESD2010. </w:t>
      </w:r>
    </w:p>
    <w:p w14:paraId="2928B061" w14:textId="77777777" w:rsidR="004F4181" w:rsidRPr="00EE70FB" w:rsidRDefault="004F4181" w:rsidP="004F4181">
      <w:pPr>
        <w:rPr>
          <w:rFonts w:ascii="Times New Roman" w:hAnsi="Times New Roman" w:cs="Times New Roman"/>
          <w:sz w:val="24"/>
          <w:szCs w:val="24"/>
        </w:rPr>
      </w:pPr>
      <w:proofErr w:type="spellStart"/>
      <w:r w:rsidRPr="00EE70FB">
        <w:rPr>
          <w:rFonts w:ascii="Times New Roman" w:hAnsi="Times New Roman" w:cs="Times New Roman"/>
          <w:sz w:val="24"/>
          <w:szCs w:val="24"/>
        </w:rPr>
        <w:t>Ngezahayo</w:t>
      </w:r>
      <w:proofErr w:type="spellEnd"/>
      <w:r w:rsidRPr="00EE70FB">
        <w:rPr>
          <w:rFonts w:ascii="Times New Roman" w:hAnsi="Times New Roman" w:cs="Times New Roman"/>
          <w:sz w:val="24"/>
          <w:szCs w:val="24"/>
        </w:rPr>
        <w:t xml:space="preserve"> J, Haryarimana F, Hari L, </w:t>
      </w:r>
      <w:proofErr w:type="spellStart"/>
      <w:r w:rsidRPr="00EE70FB">
        <w:rPr>
          <w:rFonts w:ascii="Times New Roman" w:hAnsi="Times New Roman" w:cs="Times New Roman"/>
          <w:sz w:val="24"/>
          <w:szCs w:val="24"/>
        </w:rPr>
        <w:t>Stevigny</w:t>
      </w:r>
      <w:proofErr w:type="spellEnd"/>
      <w:r w:rsidRPr="00EE70FB">
        <w:rPr>
          <w:rFonts w:ascii="Times New Roman" w:hAnsi="Times New Roman" w:cs="Times New Roman"/>
          <w:sz w:val="24"/>
          <w:szCs w:val="24"/>
        </w:rPr>
        <w:t xml:space="preserve"> C, Deuz P. Medicinal plants used in Burundian traditional healers for treatment of microbial diseases. J </w:t>
      </w:r>
      <w:proofErr w:type="spellStart"/>
      <w:r w:rsidRPr="00EE70FB">
        <w:rPr>
          <w:rFonts w:ascii="Times New Roman" w:hAnsi="Times New Roman" w:cs="Times New Roman"/>
          <w:sz w:val="24"/>
          <w:szCs w:val="24"/>
        </w:rPr>
        <w:t>Ethnopharmacol</w:t>
      </w:r>
      <w:proofErr w:type="spellEnd"/>
      <w:r w:rsidRPr="00EE70FB">
        <w:rPr>
          <w:rFonts w:ascii="Times New Roman" w:hAnsi="Times New Roman" w:cs="Times New Roman"/>
          <w:sz w:val="24"/>
          <w:szCs w:val="24"/>
        </w:rPr>
        <w:t xml:space="preserve">. 2015; 173:338–51. </w:t>
      </w:r>
    </w:p>
    <w:p w14:paraId="19034E22" w14:textId="77777777" w:rsidR="004F4181" w:rsidRPr="00EE70FB" w:rsidRDefault="004F4181" w:rsidP="004F4181">
      <w:pPr>
        <w:rPr>
          <w:rFonts w:ascii="Times New Roman" w:hAnsi="Times New Roman" w:cs="Times New Roman"/>
          <w:sz w:val="24"/>
          <w:szCs w:val="24"/>
        </w:rPr>
      </w:pPr>
      <w:proofErr w:type="spellStart"/>
      <w:r w:rsidRPr="00EE70FB">
        <w:rPr>
          <w:rFonts w:ascii="Times New Roman" w:hAnsi="Times New Roman" w:cs="Times New Roman"/>
          <w:sz w:val="24"/>
          <w:szCs w:val="24"/>
        </w:rPr>
        <w:t>Oreagba</w:t>
      </w:r>
      <w:proofErr w:type="spellEnd"/>
      <w:r w:rsidRPr="00EE70FB">
        <w:rPr>
          <w:rFonts w:ascii="Times New Roman" w:hAnsi="Times New Roman" w:cs="Times New Roman"/>
          <w:sz w:val="24"/>
          <w:szCs w:val="24"/>
        </w:rPr>
        <w:t xml:space="preserve"> IA, </w:t>
      </w:r>
      <w:proofErr w:type="spellStart"/>
      <w:r w:rsidRPr="00EE70FB">
        <w:rPr>
          <w:rFonts w:ascii="Times New Roman" w:hAnsi="Times New Roman" w:cs="Times New Roman"/>
          <w:sz w:val="24"/>
          <w:szCs w:val="24"/>
        </w:rPr>
        <w:t>Oshikoya</w:t>
      </w:r>
      <w:proofErr w:type="spellEnd"/>
      <w:r w:rsidRPr="00EE70FB">
        <w:rPr>
          <w:rFonts w:ascii="Times New Roman" w:hAnsi="Times New Roman" w:cs="Times New Roman"/>
          <w:sz w:val="24"/>
          <w:szCs w:val="24"/>
        </w:rPr>
        <w:t xml:space="preserve"> KA, Amachree M. Herbal medicine use among urban residents in Lagos, Nigeria. BMC Complement Altern Med. 2011; 11:117–25. </w:t>
      </w:r>
    </w:p>
    <w:p w14:paraId="2ED94079" w14:textId="77777777" w:rsidR="004F4181" w:rsidRPr="00EE70FB" w:rsidRDefault="004F4181" w:rsidP="004F4181">
      <w:pPr>
        <w:rPr>
          <w:rFonts w:ascii="Times New Roman" w:hAnsi="Times New Roman" w:cs="Times New Roman"/>
          <w:sz w:val="24"/>
          <w:szCs w:val="24"/>
        </w:rPr>
      </w:pPr>
      <w:r w:rsidRPr="00EE70FB">
        <w:rPr>
          <w:rFonts w:ascii="Times New Roman" w:hAnsi="Times New Roman" w:cs="Times New Roman"/>
          <w:sz w:val="24"/>
          <w:szCs w:val="24"/>
        </w:rPr>
        <w:t xml:space="preserve">Senthilkumar K, Aravindhan V, Rajendran A. Ethnobotanical survey of medicinal plants used by Malayan Tribes in </w:t>
      </w:r>
      <w:proofErr w:type="spellStart"/>
      <w:r w:rsidRPr="00EE70FB">
        <w:rPr>
          <w:rFonts w:ascii="Times New Roman" w:hAnsi="Times New Roman" w:cs="Times New Roman"/>
          <w:sz w:val="24"/>
          <w:szCs w:val="24"/>
        </w:rPr>
        <w:t>Yercaud</w:t>
      </w:r>
      <w:proofErr w:type="spellEnd"/>
      <w:r w:rsidRPr="00EE70FB">
        <w:rPr>
          <w:rFonts w:ascii="Times New Roman" w:hAnsi="Times New Roman" w:cs="Times New Roman"/>
          <w:sz w:val="24"/>
          <w:szCs w:val="24"/>
        </w:rPr>
        <w:t xml:space="preserve"> Hills of Eastern India. J Nat Remedies. 2013; 13:119–32. Tugume et al. Journal of Ethnobiology and Ethnomedicine (2016) 12:5 Page 25 of 28  </w:t>
      </w:r>
    </w:p>
    <w:p w14:paraId="5F8B3ECB" w14:textId="77777777" w:rsidR="004F4181" w:rsidRPr="00EE70FB" w:rsidRDefault="004F4181" w:rsidP="004F4181">
      <w:pPr>
        <w:rPr>
          <w:rFonts w:ascii="Times New Roman" w:hAnsi="Times New Roman" w:cs="Times New Roman"/>
          <w:sz w:val="24"/>
          <w:szCs w:val="24"/>
        </w:rPr>
      </w:pPr>
      <w:proofErr w:type="spellStart"/>
      <w:r w:rsidRPr="00EE70FB">
        <w:rPr>
          <w:rFonts w:ascii="Times New Roman" w:hAnsi="Times New Roman" w:cs="Times New Roman"/>
          <w:sz w:val="24"/>
          <w:szCs w:val="24"/>
        </w:rPr>
        <w:t>Sharafzadeth</w:t>
      </w:r>
      <w:proofErr w:type="spellEnd"/>
      <w:r w:rsidRPr="00EE70FB">
        <w:rPr>
          <w:rFonts w:ascii="Times New Roman" w:hAnsi="Times New Roman" w:cs="Times New Roman"/>
          <w:sz w:val="24"/>
          <w:szCs w:val="24"/>
        </w:rPr>
        <w:t xml:space="preserve"> S, Alizadeti O. Some medicinal plants cultivated in Iran. J Appl Pharm Sci. 2012;2(1):134–7. </w:t>
      </w:r>
    </w:p>
    <w:p w14:paraId="7BF4CD9B" w14:textId="77777777" w:rsidR="004F4181" w:rsidRDefault="004F4181" w:rsidP="004F4181">
      <w:pPr>
        <w:rPr>
          <w:rFonts w:ascii="Times New Roman" w:hAnsi="Times New Roman" w:cs="Times New Roman"/>
          <w:sz w:val="24"/>
          <w:szCs w:val="24"/>
        </w:rPr>
      </w:pPr>
      <w:r w:rsidRPr="00EE70FB">
        <w:rPr>
          <w:rFonts w:ascii="Times New Roman" w:hAnsi="Times New Roman" w:cs="Times New Roman"/>
          <w:sz w:val="24"/>
          <w:szCs w:val="24"/>
        </w:rPr>
        <w:t xml:space="preserve">Soelberg J, </w:t>
      </w:r>
      <w:proofErr w:type="spellStart"/>
      <w:r w:rsidRPr="00EE70FB">
        <w:rPr>
          <w:rFonts w:ascii="Times New Roman" w:hAnsi="Times New Roman" w:cs="Times New Roman"/>
          <w:sz w:val="24"/>
          <w:szCs w:val="24"/>
        </w:rPr>
        <w:t>Asase</w:t>
      </w:r>
      <w:proofErr w:type="spellEnd"/>
      <w:r w:rsidRPr="00EE70FB">
        <w:rPr>
          <w:rFonts w:ascii="Times New Roman" w:hAnsi="Times New Roman" w:cs="Times New Roman"/>
          <w:sz w:val="24"/>
          <w:szCs w:val="24"/>
        </w:rPr>
        <w:t xml:space="preserve"> A, </w:t>
      </w:r>
      <w:proofErr w:type="spellStart"/>
      <w:r w:rsidRPr="00EE70FB">
        <w:rPr>
          <w:rFonts w:ascii="Times New Roman" w:hAnsi="Times New Roman" w:cs="Times New Roman"/>
          <w:sz w:val="24"/>
          <w:szCs w:val="24"/>
        </w:rPr>
        <w:t>Akwetey</w:t>
      </w:r>
      <w:proofErr w:type="spellEnd"/>
      <w:r w:rsidRPr="00EE70FB">
        <w:rPr>
          <w:rFonts w:ascii="Times New Roman" w:hAnsi="Times New Roman" w:cs="Times New Roman"/>
          <w:sz w:val="24"/>
          <w:szCs w:val="24"/>
        </w:rPr>
        <w:t xml:space="preserve"> G, Jager AK. Historical versus contemporary medicinal plant uses in Ghana. J </w:t>
      </w:r>
      <w:proofErr w:type="spellStart"/>
      <w:r w:rsidRPr="00EE70FB">
        <w:rPr>
          <w:rFonts w:ascii="Times New Roman" w:hAnsi="Times New Roman" w:cs="Times New Roman"/>
          <w:sz w:val="24"/>
          <w:szCs w:val="24"/>
        </w:rPr>
        <w:t>Ethnopharmacol</w:t>
      </w:r>
      <w:proofErr w:type="spellEnd"/>
      <w:r w:rsidRPr="00EE70FB">
        <w:rPr>
          <w:rFonts w:ascii="Times New Roman" w:hAnsi="Times New Roman" w:cs="Times New Roman"/>
          <w:sz w:val="24"/>
          <w:szCs w:val="24"/>
        </w:rPr>
        <w:t xml:space="preserve">. 2015; 160:109–32. </w:t>
      </w:r>
    </w:p>
    <w:p w14:paraId="7980A7AB" w14:textId="77777777" w:rsidR="004F4181" w:rsidRPr="00EE70FB" w:rsidRDefault="004F4181" w:rsidP="004F4181">
      <w:pPr>
        <w:rPr>
          <w:rFonts w:ascii="Times New Roman" w:hAnsi="Times New Roman" w:cs="Times New Roman"/>
          <w:sz w:val="24"/>
          <w:szCs w:val="24"/>
        </w:rPr>
      </w:pPr>
      <w:r w:rsidRPr="00EE70FB">
        <w:rPr>
          <w:rFonts w:ascii="Times New Roman" w:hAnsi="Times New Roman" w:cs="Times New Roman"/>
          <w:sz w:val="24"/>
          <w:szCs w:val="24"/>
        </w:rPr>
        <w:t xml:space="preserve">Ssegawa P, </w:t>
      </w:r>
      <w:proofErr w:type="spellStart"/>
      <w:r w:rsidRPr="00EE70FB">
        <w:rPr>
          <w:rFonts w:ascii="Times New Roman" w:hAnsi="Times New Roman" w:cs="Times New Roman"/>
          <w:sz w:val="24"/>
          <w:szCs w:val="24"/>
        </w:rPr>
        <w:t>Kasenene</w:t>
      </w:r>
      <w:proofErr w:type="spellEnd"/>
      <w:r w:rsidRPr="00EE70FB">
        <w:rPr>
          <w:rFonts w:ascii="Times New Roman" w:hAnsi="Times New Roman" w:cs="Times New Roman"/>
          <w:sz w:val="24"/>
          <w:szCs w:val="24"/>
        </w:rPr>
        <w:t xml:space="preserve"> JM, </w:t>
      </w:r>
      <w:proofErr w:type="spellStart"/>
      <w:r w:rsidRPr="00EE70FB">
        <w:rPr>
          <w:rFonts w:ascii="Times New Roman" w:hAnsi="Times New Roman" w:cs="Times New Roman"/>
          <w:sz w:val="24"/>
          <w:szCs w:val="24"/>
        </w:rPr>
        <w:t>Kiremire</w:t>
      </w:r>
      <w:proofErr w:type="spellEnd"/>
      <w:r w:rsidRPr="00EE70FB">
        <w:rPr>
          <w:rFonts w:ascii="Times New Roman" w:hAnsi="Times New Roman" w:cs="Times New Roman"/>
          <w:sz w:val="24"/>
          <w:szCs w:val="24"/>
        </w:rPr>
        <w:t xml:space="preserve"> BT, Byamukama R, Kamatenesi-Mugisha M, Krief S, et al. Medicinal plant diversity and uses in Sango Bay area, Southern Uganda. J </w:t>
      </w:r>
      <w:proofErr w:type="spellStart"/>
      <w:r w:rsidRPr="00EE70FB">
        <w:rPr>
          <w:rFonts w:ascii="Times New Roman" w:hAnsi="Times New Roman" w:cs="Times New Roman"/>
          <w:sz w:val="24"/>
          <w:szCs w:val="24"/>
        </w:rPr>
        <w:t>Ethnopharmacol</w:t>
      </w:r>
      <w:proofErr w:type="spellEnd"/>
      <w:r w:rsidRPr="00EE70FB">
        <w:rPr>
          <w:rFonts w:ascii="Times New Roman" w:hAnsi="Times New Roman" w:cs="Times New Roman"/>
          <w:sz w:val="24"/>
          <w:szCs w:val="24"/>
        </w:rPr>
        <w:t xml:space="preserve">. 2007; 113:521–40. </w:t>
      </w:r>
    </w:p>
    <w:p w14:paraId="57AD4EC5" w14:textId="77777777" w:rsidR="004F4181" w:rsidRPr="00EE70FB" w:rsidRDefault="004F4181" w:rsidP="004F4181">
      <w:pPr>
        <w:rPr>
          <w:rFonts w:ascii="Times New Roman" w:hAnsi="Times New Roman" w:cs="Times New Roman"/>
          <w:sz w:val="24"/>
          <w:szCs w:val="24"/>
        </w:rPr>
      </w:pPr>
      <w:proofErr w:type="spellStart"/>
      <w:r w:rsidRPr="00EE70FB">
        <w:rPr>
          <w:rFonts w:ascii="Times New Roman" w:hAnsi="Times New Roman" w:cs="Times New Roman"/>
          <w:sz w:val="24"/>
          <w:szCs w:val="24"/>
        </w:rPr>
        <w:t>Tabuti</w:t>
      </w:r>
      <w:proofErr w:type="spellEnd"/>
      <w:r w:rsidRPr="00EE70FB">
        <w:rPr>
          <w:rFonts w:ascii="Times New Roman" w:hAnsi="Times New Roman" w:cs="Times New Roman"/>
          <w:sz w:val="24"/>
          <w:szCs w:val="24"/>
        </w:rPr>
        <w:t xml:space="preserve"> JRS, </w:t>
      </w:r>
      <w:proofErr w:type="spellStart"/>
      <w:r w:rsidRPr="00EE70FB">
        <w:rPr>
          <w:rFonts w:ascii="Times New Roman" w:hAnsi="Times New Roman" w:cs="Times New Roman"/>
          <w:sz w:val="24"/>
          <w:szCs w:val="24"/>
        </w:rPr>
        <w:t>Dhillion</w:t>
      </w:r>
      <w:proofErr w:type="spellEnd"/>
      <w:r w:rsidRPr="00EE70FB">
        <w:rPr>
          <w:rFonts w:ascii="Times New Roman" w:hAnsi="Times New Roman" w:cs="Times New Roman"/>
          <w:sz w:val="24"/>
          <w:szCs w:val="24"/>
        </w:rPr>
        <w:t xml:space="preserve"> SS, Lye KA. Traditional medicine in </w:t>
      </w:r>
      <w:proofErr w:type="spellStart"/>
      <w:r w:rsidRPr="00EE70FB">
        <w:rPr>
          <w:rFonts w:ascii="Times New Roman" w:hAnsi="Times New Roman" w:cs="Times New Roman"/>
          <w:sz w:val="24"/>
          <w:szCs w:val="24"/>
        </w:rPr>
        <w:t>Bulamogi</w:t>
      </w:r>
      <w:proofErr w:type="spellEnd"/>
      <w:r w:rsidRPr="00EE70FB">
        <w:rPr>
          <w:rFonts w:ascii="Times New Roman" w:hAnsi="Times New Roman" w:cs="Times New Roman"/>
          <w:sz w:val="24"/>
          <w:szCs w:val="24"/>
        </w:rPr>
        <w:t xml:space="preserve"> county, Uganda: Its practitioners, users and viability. J </w:t>
      </w:r>
      <w:proofErr w:type="spellStart"/>
      <w:r w:rsidRPr="00EE70FB">
        <w:rPr>
          <w:rFonts w:ascii="Times New Roman" w:hAnsi="Times New Roman" w:cs="Times New Roman"/>
          <w:sz w:val="24"/>
          <w:szCs w:val="24"/>
        </w:rPr>
        <w:t>Ethnopharmacol</w:t>
      </w:r>
      <w:proofErr w:type="spellEnd"/>
      <w:r w:rsidRPr="00EE70FB">
        <w:rPr>
          <w:rFonts w:ascii="Times New Roman" w:hAnsi="Times New Roman" w:cs="Times New Roman"/>
          <w:sz w:val="24"/>
          <w:szCs w:val="24"/>
        </w:rPr>
        <w:t xml:space="preserve">. 2003; 85:119–29. </w:t>
      </w:r>
    </w:p>
    <w:p w14:paraId="2EB3BAF4" w14:textId="77777777" w:rsidR="004F4181" w:rsidRPr="00EE70FB" w:rsidRDefault="004F4181" w:rsidP="004F4181">
      <w:pPr>
        <w:rPr>
          <w:rFonts w:ascii="Times New Roman" w:hAnsi="Times New Roman" w:cs="Times New Roman"/>
          <w:sz w:val="24"/>
          <w:szCs w:val="24"/>
        </w:rPr>
      </w:pPr>
      <w:proofErr w:type="spellStart"/>
      <w:r w:rsidRPr="00EE70FB">
        <w:rPr>
          <w:rFonts w:ascii="Times New Roman" w:hAnsi="Times New Roman" w:cs="Times New Roman"/>
          <w:sz w:val="24"/>
          <w:szCs w:val="24"/>
        </w:rPr>
        <w:t>Tabuti</w:t>
      </w:r>
      <w:proofErr w:type="spellEnd"/>
      <w:r w:rsidRPr="00EE70FB">
        <w:rPr>
          <w:rFonts w:ascii="Times New Roman" w:hAnsi="Times New Roman" w:cs="Times New Roman"/>
          <w:sz w:val="24"/>
          <w:szCs w:val="24"/>
        </w:rPr>
        <w:t xml:space="preserve"> JRS, </w:t>
      </w:r>
      <w:proofErr w:type="spellStart"/>
      <w:r w:rsidRPr="00EE70FB">
        <w:rPr>
          <w:rFonts w:ascii="Times New Roman" w:hAnsi="Times New Roman" w:cs="Times New Roman"/>
          <w:sz w:val="24"/>
          <w:szCs w:val="24"/>
        </w:rPr>
        <w:t>Kukunda</w:t>
      </w:r>
      <w:proofErr w:type="spellEnd"/>
      <w:r w:rsidRPr="00EE70FB">
        <w:rPr>
          <w:rFonts w:ascii="Times New Roman" w:hAnsi="Times New Roman" w:cs="Times New Roman"/>
          <w:sz w:val="24"/>
          <w:szCs w:val="24"/>
        </w:rPr>
        <w:t xml:space="preserve"> CB, Kaweesi D, </w:t>
      </w:r>
      <w:proofErr w:type="spellStart"/>
      <w:r w:rsidRPr="00EE70FB">
        <w:rPr>
          <w:rFonts w:ascii="Times New Roman" w:hAnsi="Times New Roman" w:cs="Times New Roman"/>
          <w:sz w:val="24"/>
          <w:szCs w:val="24"/>
        </w:rPr>
        <w:t>Kasilo</w:t>
      </w:r>
      <w:proofErr w:type="spellEnd"/>
      <w:r w:rsidRPr="00EE70FB">
        <w:rPr>
          <w:rFonts w:ascii="Times New Roman" w:hAnsi="Times New Roman" w:cs="Times New Roman"/>
          <w:sz w:val="24"/>
          <w:szCs w:val="24"/>
        </w:rPr>
        <w:t xml:space="preserve"> OMJ. Herbal medicine use in the districts of </w:t>
      </w:r>
      <w:proofErr w:type="spellStart"/>
      <w:r w:rsidRPr="00EE70FB">
        <w:rPr>
          <w:rFonts w:ascii="Times New Roman" w:hAnsi="Times New Roman" w:cs="Times New Roman"/>
          <w:sz w:val="24"/>
          <w:szCs w:val="24"/>
        </w:rPr>
        <w:t>Nakapiripirit</w:t>
      </w:r>
      <w:proofErr w:type="spellEnd"/>
      <w:r w:rsidRPr="00EE70FB">
        <w:rPr>
          <w:rFonts w:ascii="Times New Roman" w:hAnsi="Times New Roman" w:cs="Times New Roman"/>
          <w:sz w:val="24"/>
          <w:szCs w:val="24"/>
        </w:rPr>
        <w:t xml:space="preserve">, Pallisa, Kanungu and Mukono in Uganda. J Ethnobiol </w:t>
      </w:r>
      <w:proofErr w:type="spellStart"/>
      <w:r w:rsidRPr="00EE70FB">
        <w:rPr>
          <w:rFonts w:ascii="Times New Roman" w:hAnsi="Times New Roman" w:cs="Times New Roman"/>
          <w:sz w:val="24"/>
          <w:szCs w:val="24"/>
        </w:rPr>
        <w:t>Ethnomed</w:t>
      </w:r>
      <w:proofErr w:type="spellEnd"/>
      <w:r w:rsidRPr="00EE70FB">
        <w:rPr>
          <w:rFonts w:ascii="Times New Roman" w:hAnsi="Times New Roman" w:cs="Times New Roman"/>
          <w:sz w:val="24"/>
          <w:szCs w:val="24"/>
        </w:rPr>
        <w:t xml:space="preserve">. 2012; 8:35. </w:t>
      </w:r>
    </w:p>
    <w:p w14:paraId="4017DEE2" w14:textId="77777777" w:rsidR="004F4181" w:rsidRPr="00EE70FB" w:rsidRDefault="004F4181" w:rsidP="004F4181">
      <w:pPr>
        <w:rPr>
          <w:rFonts w:ascii="Times New Roman" w:hAnsi="Times New Roman" w:cs="Times New Roman"/>
          <w:sz w:val="24"/>
          <w:szCs w:val="24"/>
        </w:rPr>
      </w:pPr>
      <w:r w:rsidRPr="00EE70FB">
        <w:rPr>
          <w:rFonts w:ascii="Times New Roman" w:hAnsi="Times New Roman" w:cs="Times New Roman"/>
          <w:sz w:val="24"/>
          <w:szCs w:val="24"/>
        </w:rPr>
        <w:t>Tugume et al. Journal of Ethnobiology and Ethnomedicine (2016)] 12:5 Page 5 of 28 Table 1 Medicinal plants, their habit, parts used, ailments treated, habitat, method of preparation and administration.</w:t>
      </w:r>
    </w:p>
    <w:p w14:paraId="6ECE5F70" w14:textId="77777777" w:rsidR="004F4181" w:rsidRPr="00EE70FB" w:rsidRDefault="004F4181" w:rsidP="004F4181">
      <w:pPr>
        <w:rPr>
          <w:rFonts w:ascii="Times New Roman" w:hAnsi="Times New Roman" w:cs="Times New Roman"/>
          <w:sz w:val="24"/>
          <w:szCs w:val="24"/>
        </w:rPr>
      </w:pPr>
      <w:r>
        <w:rPr>
          <w:rFonts w:ascii="Times New Roman" w:hAnsi="Times New Roman" w:cs="Times New Roman"/>
          <w:sz w:val="24"/>
          <w:szCs w:val="24"/>
        </w:rPr>
        <w:t>U</w:t>
      </w:r>
      <w:r w:rsidRPr="00EE70FB">
        <w:rPr>
          <w:rFonts w:ascii="Times New Roman" w:hAnsi="Times New Roman" w:cs="Times New Roman"/>
          <w:sz w:val="24"/>
          <w:szCs w:val="24"/>
        </w:rPr>
        <w:t xml:space="preserve">ganda </w:t>
      </w:r>
      <w:proofErr w:type="spellStart"/>
      <w:r w:rsidRPr="00EE70FB">
        <w:rPr>
          <w:rFonts w:ascii="Times New Roman" w:hAnsi="Times New Roman" w:cs="Times New Roman"/>
          <w:sz w:val="24"/>
          <w:szCs w:val="24"/>
        </w:rPr>
        <w:t>Gazzette</w:t>
      </w:r>
      <w:proofErr w:type="spellEnd"/>
      <w:r w:rsidRPr="00EE70FB">
        <w:rPr>
          <w:rFonts w:ascii="Times New Roman" w:hAnsi="Times New Roman" w:cs="Times New Roman"/>
          <w:sz w:val="24"/>
          <w:szCs w:val="24"/>
        </w:rPr>
        <w:t xml:space="preserve">. Indigenous and Complementary Medicine Bill 2015, Vo mmc VIII: Bill No. 7. </w:t>
      </w:r>
    </w:p>
    <w:p w14:paraId="7E3035A2" w14:textId="77777777" w:rsidR="004F4181" w:rsidRPr="00EE70FB" w:rsidRDefault="004F4181" w:rsidP="004F4181">
      <w:pPr>
        <w:rPr>
          <w:rFonts w:ascii="Times New Roman" w:hAnsi="Times New Roman" w:cs="Times New Roman"/>
          <w:sz w:val="24"/>
          <w:szCs w:val="24"/>
        </w:rPr>
      </w:pPr>
      <w:r w:rsidRPr="00447A7C">
        <w:rPr>
          <w:rFonts w:ascii="Times New Roman" w:hAnsi="Times New Roman" w:cs="Times New Roman"/>
          <w:color w:val="FF0000"/>
          <w:sz w:val="24"/>
          <w:szCs w:val="24"/>
        </w:rPr>
        <w:t>V</w:t>
      </w:r>
      <w:r w:rsidRPr="00EE70FB">
        <w:rPr>
          <w:rFonts w:ascii="Times New Roman" w:hAnsi="Times New Roman" w:cs="Times New Roman"/>
          <w:sz w:val="24"/>
          <w:szCs w:val="24"/>
        </w:rPr>
        <w:t xml:space="preserve">an Andel T, Carvalheiro LG. Why urban citizens in developing </w:t>
      </w:r>
      <w:proofErr w:type="spellStart"/>
      <w:r w:rsidRPr="00447A7C">
        <w:rPr>
          <w:rFonts w:ascii="Times New Roman" w:hAnsi="Times New Roman" w:cs="Times New Roman"/>
          <w:color w:val="FF0000"/>
          <w:sz w:val="24"/>
          <w:szCs w:val="24"/>
        </w:rPr>
        <w:t>cou</w:t>
      </w:r>
      <w:proofErr w:type="spellEnd"/>
      <w:r w:rsidRPr="00447A7C">
        <w:rPr>
          <w:rFonts w:ascii="Times New Roman" w:hAnsi="Times New Roman" w:cs="Times New Roman"/>
          <w:color w:val="FF0000"/>
          <w:sz w:val="24"/>
          <w:szCs w:val="24"/>
        </w:rPr>
        <w:t xml:space="preserve"> </w:t>
      </w:r>
      <w:proofErr w:type="spellStart"/>
      <w:r w:rsidRPr="00447A7C">
        <w:rPr>
          <w:rFonts w:ascii="Times New Roman" w:hAnsi="Times New Roman" w:cs="Times New Roman"/>
          <w:color w:val="FF0000"/>
          <w:sz w:val="24"/>
          <w:szCs w:val="24"/>
        </w:rPr>
        <w:t>ntriesn</w:t>
      </w:r>
      <w:proofErr w:type="spellEnd"/>
      <w:r w:rsidRPr="00447A7C">
        <w:rPr>
          <w:rFonts w:ascii="Times New Roman" w:hAnsi="Times New Roman" w:cs="Times New Roman"/>
          <w:color w:val="FF0000"/>
          <w:sz w:val="24"/>
          <w:szCs w:val="24"/>
        </w:rPr>
        <w:t xml:space="preserve"> </w:t>
      </w:r>
      <w:r w:rsidRPr="00EE70FB">
        <w:rPr>
          <w:rFonts w:ascii="Times New Roman" w:hAnsi="Times New Roman" w:cs="Times New Roman"/>
          <w:sz w:val="24"/>
          <w:szCs w:val="24"/>
        </w:rPr>
        <w:t>use</w:t>
      </w:r>
      <w:r w:rsidRPr="00447A7C">
        <w:rPr>
          <w:rFonts w:ascii="Times New Roman" w:hAnsi="Times New Roman" w:cs="Times New Roman"/>
          <w:color w:val="FF0000"/>
          <w:sz w:val="24"/>
          <w:szCs w:val="24"/>
        </w:rPr>
        <w:t>d</w:t>
      </w:r>
      <w:r w:rsidRPr="00EE70FB">
        <w:rPr>
          <w:rFonts w:ascii="Times New Roman" w:hAnsi="Times New Roman" w:cs="Times New Roman"/>
          <w:sz w:val="24"/>
          <w:szCs w:val="24"/>
        </w:rPr>
        <w:t xml:space="preserve"> traditional medicines: the case of Suriname </w:t>
      </w:r>
      <w:proofErr w:type="spellStart"/>
      <w:r w:rsidRPr="00674D80">
        <w:rPr>
          <w:rFonts w:ascii="Times New Roman" w:hAnsi="Times New Roman" w:cs="Times New Roman"/>
          <w:strike/>
          <w:color w:val="FF0000"/>
          <w:sz w:val="24"/>
          <w:szCs w:val="24"/>
        </w:rPr>
        <w:t>hindawi</w:t>
      </w:r>
      <w:proofErr w:type="spellEnd"/>
      <w:r w:rsidRPr="00674D80">
        <w:rPr>
          <w:rFonts w:ascii="Times New Roman" w:hAnsi="Times New Roman" w:cs="Times New Roman"/>
          <w:strike/>
          <w:color w:val="FF0000"/>
          <w:sz w:val="24"/>
          <w:szCs w:val="24"/>
        </w:rPr>
        <w:t xml:space="preserve"> </w:t>
      </w:r>
      <w:proofErr w:type="spellStart"/>
      <w:r w:rsidRPr="00674D80">
        <w:rPr>
          <w:rFonts w:ascii="Times New Roman" w:hAnsi="Times New Roman" w:cs="Times New Roman"/>
          <w:strike/>
          <w:color w:val="FF0000"/>
          <w:sz w:val="24"/>
          <w:szCs w:val="24"/>
        </w:rPr>
        <w:t>Publiship</w:t>
      </w:r>
      <w:proofErr w:type="spellEnd"/>
      <w:r w:rsidRPr="00674D80">
        <w:rPr>
          <w:rFonts w:ascii="Times New Roman" w:hAnsi="Times New Roman" w:cs="Times New Roman"/>
          <w:strike/>
          <w:color w:val="FF0000"/>
          <w:sz w:val="24"/>
          <w:szCs w:val="24"/>
        </w:rPr>
        <w:t xml:space="preserve"> Corporation.</w:t>
      </w:r>
      <w:r w:rsidRPr="00674D80">
        <w:rPr>
          <w:rFonts w:ascii="Times New Roman" w:hAnsi="Times New Roman" w:cs="Times New Roman"/>
          <w:color w:val="FF0000"/>
          <w:sz w:val="24"/>
          <w:szCs w:val="24"/>
        </w:rPr>
        <w:t xml:space="preserve"> </w:t>
      </w:r>
      <w:r w:rsidRPr="00EE70FB">
        <w:rPr>
          <w:rFonts w:ascii="Times New Roman" w:hAnsi="Times New Roman" w:cs="Times New Roman"/>
          <w:sz w:val="24"/>
          <w:szCs w:val="24"/>
        </w:rPr>
        <w:t xml:space="preserve">Evid-Based Complement Altern Med. 2013, (Article ID 687197), 13. </w:t>
      </w:r>
    </w:p>
    <w:p w14:paraId="1A868210" w14:textId="77777777" w:rsidR="004F4181" w:rsidRPr="00EE70FB" w:rsidRDefault="004F4181" w:rsidP="004F4181">
      <w:pPr>
        <w:rPr>
          <w:rFonts w:ascii="Times New Roman" w:hAnsi="Times New Roman" w:cs="Times New Roman"/>
          <w:sz w:val="24"/>
          <w:szCs w:val="24"/>
        </w:rPr>
      </w:pPr>
      <w:r w:rsidRPr="00EE70FB">
        <w:rPr>
          <w:rFonts w:ascii="Times New Roman" w:hAnsi="Times New Roman" w:cs="Times New Roman"/>
          <w:sz w:val="24"/>
          <w:szCs w:val="24"/>
        </w:rPr>
        <w:t>WHO. Mental Health Global Action program (</w:t>
      </w:r>
      <w:proofErr w:type="spellStart"/>
      <w:r w:rsidRPr="00EE70FB">
        <w:rPr>
          <w:rFonts w:ascii="Times New Roman" w:hAnsi="Times New Roman" w:cs="Times New Roman"/>
          <w:sz w:val="24"/>
          <w:szCs w:val="24"/>
        </w:rPr>
        <w:t>mHLGAP</w:t>
      </w:r>
      <w:proofErr w:type="spellEnd"/>
      <w:r w:rsidRPr="00EE70FB">
        <w:rPr>
          <w:rFonts w:ascii="Times New Roman" w:hAnsi="Times New Roman" w:cs="Times New Roman"/>
          <w:sz w:val="24"/>
          <w:szCs w:val="24"/>
        </w:rPr>
        <w:t xml:space="preserve">). Geneva, </w:t>
      </w:r>
      <w:proofErr w:type="spellStart"/>
      <w:r w:rsidRPr="00EE70FB">
        <w:rPr>
          <w:rFonts w:ascii="Times New Roman" w:hAnsi="Times New Roman" w:cs="Times New Roman"/>
          <w:sz w:val="24"/>
          <w:szCs w:val="24"/>
        </w:rPr>
        <w:t>Switzeland</w:t>
      </w:r>
      <w:proofErr w:type="spellEnd"/>
      <w:r w:rsidRPr="00EE70FB">
        <w:rPr>
          <w:rFonts w:ascii="Times New Roman" w:hAnsi="Times New Roman" w:cs="Times New Roman"/>
          <w:sz w:val="24"/>
          <w:szCs w:val="24"/>
        </w:rPr>
        <w:t>: World Health Organisation; 2002.</w:t>
      </w:r>
    </w:p>
    <w:p w14:paraId="35385D2E" w14:textId="39F5E253" w:rsidR="004F4181" w:rsidRPr="00EE70FB" w:rsidRDefault="004F4181" w:rsidP="004F4181">
      <w:pPr>
        <w:rPr>
          <w:rFonts w:ascii="Times New Roman" w:hAnsi="Times New Roman" w:cs="Times New Roman"/>
          <w:sz w:val="24"/>
          <w:szCs w:val="24"/>
        </w:rPr>
      </w:pPr>
      <w:r w:rsidRPr="00EE70FB">
        <w:rPr>
          <w:rFonts w:ascii="Times New Roman" w:hAnsi="Times New Roman" w:cs="Times New Roman"/>
          <w:sz w:val="24"/>
          <w:szCs w:val="24"/>
        </w:rPr>
        <w:t xml:space="preserve">WHO. World Health Organisation strategy on traditional Medicine 2014- 2023, Geneva, </w:t>
      </w:r>
      <w:proofErr w:type="spellStart"/>
      <w:r w:rsidRPr="00EE70FB">
        <w:rPr>
          <w:rFonts w:ascii="Times New Roman" w:hAnsi="Times New Roman" w:cs="Times New Roman"/>
          <w:sz w:val="24"/>
          <w:szCs w:val="24"/>
        </w:rPr>
        <w:t>Switzeland</w:t>
      </w:r>
      <w:proofErr w:type="spellEnd"/>
      <w:r w:rsidRPr="00EE70FB">
        <w:rPr>
          <w:rFonts w:ascii="Times New Roman" w:hAnsi="Times New Roman" w:cs="Times New Roman"/>
          <w:sz w:val="24"/>
          <w:szCs w:val="24"/>
        </w:rPr>
        <w:t>: World Health Organisation; 2013</w:t>
      </w:r>
    </w:p>
    <w:sectPr w:rsidR="004F4181" w:rsidRPr="00EE70FB" w:rsidSect="00D20AE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D8594" w14:textId="77777777" w:rsidR="00771CF7" w:rsidRDefault="00771CF7" w:rsidP="002E0B68">
      <w:pPr>
        <w:spacing w:after="0" w:line="240" w:lineRule="auto"/>
      </w:pPr>
      <w:r>
        <w:separator/>
      </w:r>
    </w:p>
  </w:endnote>
  <w:endnote w:type="continuationSeparator" w:id="0">
    <w:p w14:paraId="3E126376" w14:textId="77777777" w:rsidR="00771CF7" w:rsidRDefault="00771CF7" w:rsidP="002E0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83F93" w14:textId="77777777" w:rsidR="002E0B68" w:rsidRDefault="002E0B6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1634" w14:textId="77777777" w:rsidR="002E0B68" w:rsidRDefault="002E0B6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CB298" w14:textId="77777777" w:rsidR="002E0B68" w:rsidRDefault="002E0B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8ECD5" w14:textId="77777777" w:rsidR="00771CF7" w:rsidRDefault="00771CF7" w:rsidP="002E0B68">
      <w:pPr>
        <w:spacing w:after="0" w:line="240" w:lineRule="auto"/>
      </w:pPr>
      <w:r>
        <w:separator/>
      </w:r>
    </w:p>
  </w:footnote>
  <w:footnote w:type="continuationSeparator" w:id="0">
    <w:p w14:paraId="1BEA2E1B" w14:textId="77777777" w:rsidR="00771CF7" w:rsidRDefault="00771CF7" w:rsidP="002E0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5A33" w14:textId="642EA5A1" w:rsidR="002E0B68" w:rsidRDefault="00000000">
    <w:pPr>
      <w:pStyle w:val="Encabezado"/>
    </w:pPr>
    <w:r>
      <w:rPr>
        <w:noProof/>
      </w:rPr>
      <w:pict w14:anchorId="14CEFF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78692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14217" w14:textId="55BCDBE1" w:rsidR="002E0B68" w:rsidRDefault="00000000">
    <w:pPr>
      <w:pStyle w:val="Encabezado"/>
    </w:pPr>
    <w:r>
      <w:rPr>
        <w:noProof/>
      </w:rPr>
      <w:pict w14:anchorId="36FAFC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78692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D7991" w14:textId="19ADA198" w:rsidR="002E0B68" w:rsidRDefault="00000000">
    <w:pPr>
      <w:pStyle w:val="Encabezado"/>
    </w:pPr>
    <w:r>
      <w:rPr>
        <w:noProof/>
      </w:rPr>
      <w:pict w14:anchorId="6234AB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78692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D7C"/>
    <w:multiLevelType w:val="multilevel"/>
    <w:tmpl w:val="F60CD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614A0"/>
    <w:multiLevelType w:val="multilevel"/>
    <w:tmpl w:val="BFCEE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5671E"/>
    <w:multiLevelType w:val="multilevel"/>
    <w:tmpl w:val="8AD0E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C3BD3"/>
    <w:multiLevelType w:val="multilevel"/>
    <w:tmpl w:val="A9F8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DF736D"/>
    <w:multiLevelType w:val="multilevel"/>
    <w:tmpl w:val="B810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F03AD0"/>
    <w:multiLevelType w:val="multilevel"/>
    <w:tmpl w:val="F930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2B2E49"/>
    <w:multiLevelType w:val="multilevel"/>
    <w:tmpl w:val="DA92D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9802F7"/>
    <w:multiLevelType w:val="multilevel"/>
    <w:tmpl w:val="E71CA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180DBF"/>
    <w:multiLevelType w:val="multilevel"/>
    <w:tmpl w:val="F4842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B84E3B"/>
    <w:multiLevelType w:val="multilevel"/>
    <w:tmpl w:val="F648B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026054"/>
    <w:multiLevelType w:val="multilevel"/>
    <w:tmpl w:val="60F40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7C53EF"/>
    <w:multiLevelType w:val="multilevel"/>
    <w:tmpl w:val="71FAD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A136DD"/>
    <w:multiLevelType w:val="multilevel"/>
    <w:tmpl w:val="13E4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1159928">
    <w:abstractNumId w:val="6"/>
  </w:num>
  <w:num w:numId="2" w16cid:durableId="1829009362">
    <w:abstractNumId w:val="10"/>
  </w:num>
  <w:num w:numId="3" w16cid:durableId="7366507">
    <w:abstractNumId w:val="2"/>
  </w:num>
  <w:num w:numId="4" w16cid:durableId="1440225188">
    <w:abstractNumId w:val="8"/>
  </w:num>
  <w:num w:numId="5" w16cid:durableId="1456951170">
    <w:abstractNumId w:val="11"/>
  </w:num>
  <w:num w:numId="6" w16cid:durableId="379060471">
    <w:abstractNumId w:val="7"/>
  </w:num>
  <w:num w:numId="7" w16cid:durableId="329909591">
    <w:abstractNumId w:val="1"/>
  </w:num>
  <w:num w:numId="8" w16cid:durableId="1739204373">
    <w:abstractNumId w:val="9"/>
  </w:num>
  <w:num w:numId="9" w16cid:durableId="1567255951">
    <w:abstractNumId w:val="0"/>
  </w:num>
  <w:num w:numId="10" w16cid:durableId="761993492">
    <w:abstractNumId w:val="4"/>
  </w:num>
  <w:num w:numId="11" w16cid:durableId="2139832675">
    <w:abstractNumId w:val="5"/>
  </w:num>
  <w:num w:numId="12" w16cid:durableId="882903618">
    <w:abstractNumId w:val="3"/>
  </w:num>
  <w:num w:numId="13" w16cid:durableId="1653870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6CF"/>
    <w:rsid w:val="00077D24"/>
    <w:rsid w:val="000A3E81"/>
    <w:rsid w:val="001447B9"/>
    <w:rsid w:val="001671D2"/>
    <w:rsid w:val="001E47EA"/>
    <w:rsid w:val="001F1E00"/>
    <w:rsid w:val="001F4462"/>
    <w:rsid w:val="0023211A"/>
    <w:rsid w:val="002457C6"/>
    <w:rsid w:val="00274EF7"/>
    <w:rsid w:val="00281A33"/>
    <w:rsid w:val="0028741A"/>
    <w:rsid w:val="002E0B68"/>
    <w:rsid w:val="003A6F56"/>
    <w:rsid w:val="00405157"/>
    <w:rsid w:val="00426C6C"/>
    <w:rsid w:val="00447A7C"/>
    <w:rsid w:val="004D5287"/>
    <w:rsid w:val="004F4181"/>
    <w:rsid w:val="005E3A8A"/>
    <w:rsid w:val="00674D80"/>
    <w:rsid w:val="006D0CEB"/>
    <w:rsid w:val="007079AC"/>
    <w:rsid w:val="007478F4"/>
    <w:rsid w:val="00757AE4"/>
    <w:rsid w:val="00771CF7"/>
    <w:rsid w:val="00775589"/>
    <w:rsid w:val="007B5473"/>
    <w:rsid w:val="008D14D1"/>
    <w:rsid w:val="008E6DC4"/>
    <w:rsid w:val="009556CA"/>
    <w:rsid w:val="009E0B7E"/>
    <w:rsid w:val="00A701CC"/>
    <w:rsid w:val="00A76267"/>
    <w:rsid w:val="00B40B99"/>
    <w:rsid w:val="00B52EA4"/>
    <w:rsid w:val="00B81700"/>
    <w:rsid w:val="00C416CF"/>
    <w:rsid w:val="00D513AD"/>
    <w:rsid w:val="00D71393"/>
    <w:rsid w:val="00D86A8D"/>
    <w:rsid w:val="00DE2E90"/>
    <w:rsid w:val="00E415DE"/>
    <w:rsid w:val="00EB76B9"/>
    <w:rsid w:val="00EE7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220D2"/>
  <w15:docId w15:val="{C89A377D-A4EC-4154-92DB-F3CBF14C7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A8D"/>
    <w:pPr>
      <w:spacing w:after="160" w:line="259" w:lineRule="auto"/>
    </w:pPr>
    <w:rPr>
      <w:kern w:val="2"/>
      <w:lang w:val="en-GB"/>
    </w:rPr>
  </w:style>
  <w:style w:type="paragraph" w:styleId="Ttulo1">
    <w:name w:val="heading 1"/>
    <w:basedOn w:val="Normal"/>
    <w:next w:val="Normal"/>
    <w:link w:val="Ttulo1Car"/>
    <w:uiPriority w:val="9"/>
    <w:qFormat/>
    <w:rsid w:val="00C416C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tulo2">
    <w:name w:val="heading 2"/>
    <w:basedOn w:val="Normal"/>
    <w:next w:val="Normal"/>
    <w:link w:val="Ttulo2Car"/>
    <w:uiPriority w:val="9"/>
    <w:semiHidden/>
    <w:unhideWhenUsed/>
    <w:qFormat/>
    <w:rsid w:val="00C416C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C416CF"/>
    <w:pPr>
      <w:keepNext/>
      <w:keepLines/>
      <w:spacing w:before="160" w:after="80"/>
      <w:outlineLvl w:val="2"/>
    </w:pPr>
    <w:rPr>
      <w:rFonts w:eastAsiaTheme="majorEastAsia" w:cstheme="majorBidi"/>
      <w:color w:val="365F91" w:themeColor="accent1" w:themeShade="BF"/>
      <w:sz w:val="28"/>
      <w:szCs w:val="28"/>
    </w:rPr>
  </w:style>
  <w:style w:type="paragraph" w:styleId="Ttulo4">
    <w:name w:val="heading 4"/>
    <w:basedOn w:val="Normal"/>
    <w:next w:val="Normal"/>
    <w:link w:val="Ttulo4Car"/>
    <w:uiPriority w:val="9"/>
    <w:semiHidden/>
    <w:unhideWhenUsed/>
    <w:qFormat/>
    <w:rsid w:val="00C416CF"/>
    <w:pPr>
      <w:keepNext/>
      <w:keepLines/>
      <w:spacing w:before="80" w:after="40"/>
      <w:outlineLvl w:val="3"/>
    </w:pPr>
    <w:rPr>
      <w:rFonts w:eastAsiaTheme="majorEastAsia" w:cstheme="majorBidi"/>
      <w:i/>
      <w:iCs/>
      <w:color w:val="365F91" w:themeColor="accent1" w:themeShade="BF"/>
    </w:rPr>
  </w:style>
  <w:style w:type="paragraph" w:styleId="Ttulo5">
    <w:name w:val="heading 5"/>
    <w:basedOn w:val="Normal"/>
    <w:next w:val="Normal"/>
    <w:link w:val="Ttulo5Car"/>
    <w:uiPriority w:val="9"/>
    <w:semiHidden/>
    <w:unhideWhenUsed/>
    <w:qFormat/>
    <w:rsid w:val="00C416CF"/>
    <w:pPr>
      <w:keepNext/>
      <w:keepLines/>
      <w:spacing w:before="80" w:after="40"/>
      <w:outlineLvl w:val="4"/>
    </w:pPr>
    <w:rPr>
      <w:rFonts w:eastAsiaTheme="majorEastAsia" w:cstheme="majorBidi"/>
      <w:color w:val="365F91" w:themeColor="accent1" w:themeShade="BF"/>
    </w:rPr>
  </w:style>
  <w:style w:type="paragraph" w:styleId="Ttulo6">
    <w:name w:val="heading 6"/>
    <w:basedOn w:val="Normal"/>
    <w:next w:val="Normal"/>
    <w:link w:val="Ttulo6Car"/>
    <w:uiPriority w:val="9"/>
    <w:semiHidden/>
    <w:unhideWhenUsed/>
    <w:qFormat/>
    <w:rsid w:val="00C416C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16C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416C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16C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16CF"/>
    <w:rPr>
      <w:rFonts w:asciiTheme="majorHAnsi" w:eastAsiaTheme="majorEastAsia" w:hAnsiTheme="majorHAnsi" w:cstheme="majorBidi"/>
      <w:color w:val="365F91" w:themeColor="accent1" w:themeShade="BF"/>
      <w:kern w:val="2"/>
      <w:sz w:val="40"/>
      <w:szCs w:val="40"/>
      <w:lang w:val="en-GB"/>
    </w:rPr>
  </w:style>
  <w:style w:type="character" w:customStyle="1" w:styleId="Ttulo2Car">
    <w:name w:val="Título 2 Car"/>
    <w:basedOn w:val="Fuentedeprrafopredeter"/>
    <w:link w:val="Ttulo2"/>
    <w:uiPriority w:val="9"/>
    <w:semiHidden/>
    <w:rsid w:val="00C416CF"/>
    <w:rPr>
      <w:rFonts w:asciiTheme="majorHAnsi" w:eastAsiaTheme="majorEastAsia" w:hAnsiTheme="majorHAnsi" w:cstheme="majorBidi"/>
      <w:color w:val="365F91" w:themeColor="accent1" w:themeShade="BF"/>
      <w:kern w:val="2"/>
      <w:sz w:val="32"/>
      <w:szCs w:val="32"/>
      <w:lang w:val="en-GB"/>
    </w:rPr>
  </w:style>
  <w:style w:type="character" w:customStyle="1" w:styleId="Ttulo3Car">
    <w:name w:val="Título 3 Car"/>
    <w:basedOn w:val="Fuentedeprrafopredeter"/>
    <w:link w:val="Ttulo3"/>
    <w:uiPriority w:val="9"/>
    <w:semiHidden/>
    <w:rsid w:val="00C416CF"/>
    <w:rPr>
      <w:rFonts w:eastAsiaTheme="majorEastAsia" w:cstheme="majorBidi"/>
      <w:color w:val="365F91" w:themeColor="accent1" w:themeShade="BF"/>
      <w:kern w:val="2"/>
      <w:sz w:val="28"/>
      <w:szCs w:val="28"/>
      <w:lang w:val="en-GB"/>
    </w:rPr>
  </w:style>
  <w:style w:type="character" w:customStyle="1" w:styleId="Ttulo4Car">
    <w:name w:val="Título 4 Car"/>
    <w:basedOn w:val="Fuentedeprrafopredeter"/>
    <w:link w:val="Ttulo4"/>
    <w:uiPriority w:val="9"/>
    <w:semiHidden/>
    <w:rsid w:val="00C416CF"/>
    <w:rPr>
      <w:rFonts w:eastAsiaTheme="majorEastAsia" w:cstheme="majorBidi"/>
      <w:i/>
      <w:iCs/>
      <w:color w:val="365F91" w:themeColor="accent1" w:themeShade="BF"/>
      <w:kern w:val="2"/>
      <w:lang w:val="en-GB"/>
    </w:rPr>
  </w:style>
  <w:style w:type="character" w:customStyle="1" w:styleId="Ttulo5Car">
    <w:name w:val="Título 5 Car"/>
    <w:basedOn w:val="Fuentedeprrafopredeter"/>
    <w:link w:val="Ttulo5"/>
    <w:uiPriority w:val="9"/>
    <w:semiHidden/>
    <w:rsid w:val="00C416CF"/>
    <w:rPr>
      <w:rFonts w:eastAsiaTheme="majorEastAsia" w:cstheme="majorBidi"/>
      <w:color w:val="365F91" w:themeColor="accent1" w:themeShade="BF"/>
      <w:kern w:val="2"/>
      <w:lang w:val="en-GB"/>
    </w:rPr>
  </w:style>
  <w:style w:type="character" w:customStyle="1" w:styleId="Ttulo6Car">
    <w:name w:val="Título 6 Car"/>
    <w:basedOn w:val="Fuentedeprrafopredeter"/>
    <w:link w:val="Ttulo6"/>
    <w:uiPriority w:val="9"/>
    <w:semiHidden/>
    <w:rsid w:val="00C416CF"/>
    <w:rPr>
      <w:rFonts w:eastAsiaTheme="majorEastAsia" w:cstheme="majorBidi"/>
      <w:i/>
      <w:iCs/>
      <w:color w:val="595959" w:themeColor="text1" w:themeTint="A6"/>
      <w:kern w:val="2"/>
      <w:lang w:val="en-GB"/>
    </w:rPr>
  </w:style>
  <w:style w:type="character" w:customStyle="1" w:styleId="Ttulo7Car">
    <w:name w:val="Título 7 Car"/>
    <w:basedOn w:val="Fuentedeprrafopredeter"/>
    <w:link w:val="Ttulo7"/>
    <w:uiPriority w:val="9"/>
    <w:semiHidden/>
    <w:rsid w:val="00C416CF"/>
    <w:rPr>
      <w:rFonts w:eastAsiaTheme="majorEastAsia" w:cstheme="majorBidi"/>
      <w:color w:val="595959" w:themeColor="text1" w:themeTint="A6"/>
      <w:kern w:val="2"/>
      <w:lang w:val="en-GB"/>
    </w:rPr>
  </w:style>
  <w:style w:type="character" w:customStyle="1" w:styleId="Ttulo8Car">
    <w:name w:val="Título 8 Car"/>
    <w:basedOn w:val="Fuentedeprrafopredeter"/>
    <w:link w:val="Ttulo8"/>
    <w:uiPriority w:val="9"/>
    <w:semiHidden/>
    <w:rsid w:val="00C416CF"/>
    <w:rPr>
      <w:rFonts w:eastAsiaTheme="majorEastAsia" w:cstheme="majorBidi"/>
      <w:i/>
      <w:iCs/>
      <w:color w:val="272727" w:themeColor="text1" w:themeTint="D8"/>
      <w:kern w:val="2"/>
      <w:lang w:val="en-GB"/>
    </w:rPr>
  </w:style>
  <w:style w:type="character" w:customStyle="1" w:styleId="Ttulo9Car">
    <w:name w:val="Título 9 Car"/>
    <w:basedOn w:val="Fuentedeprrafopredeter"/>
    <w:link w:val="Ttulo9"/>
    <w:uiPriority w:val="9"/>
    <w:semiHidden/>
    <w:rsid w:val="00C416CF"/>
    <w:rPr>
      <w:rFonts w:eastAsiaTheme="majorEastAsia" w:cstheme="majorBidi"/>
      <w:color w:val="272727" w:themeColor="text1" w:themeTint="D8"/>
      <w:kern w:val="2"/>
      <w:lang w:val="en-GB"/>
    </w:rPr>
  </w:style>
  <w:style w:type="paragraph" w:styleId="Ttulo">
    <w:name w:val="Title"/>
    <w:basedOn w:val="Normal"/>
    <w:next w:val="Normal"/>
    <w:link w:val="TtuloCar"/>
    <w:uiPriority w:val="10"/>
    <w:qFormat/>
    <w:rsid w:val="00C416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16CF"/>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C416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16CF"/>
    <w:rPr>
      <w:rFonts w:eastAsiaTheme="majorEastAsia" w:cstheme="majorBidi"/>
      <w:color w:val="595959" w:themeColor="text1" w:themeTint="A6"/>
      <w:spacing w:val="15"/>
      <w:kern w:val="2"/>
      <w:sz w:val="28"/>
      <w:szCs w:val="28"/>
      <w:lang w:val="en-GB"/>
    </w:rPr>
  </w:style>
  <w:style w:type="paragraph" w:styleId="Cita">
    <w:name w:val="Quote"/>
    <w:basedOn w:val="Normal"/>
    <w:next w:val="Normal"/>
    <w:link w:val="CitaCar"/>
    <w:uiPriority w:val="29"/>
    <w:qFormat/>
    <w:rsid w:val="00C416CF"/>
    <w:pPr>
      <w:spacing w:before="160"/>
      <w:jc w:val="center"/>
    </w:pPr>
    <w:rPr>
      <w:i/>
      <w:iCs/>
      <w:color w:val="404040" w:themeColor="text1" w:themeTint="BF"/>
    </w:rPr>
  </w:style>
  <w:style w:type="character" w:customStyle="1" w:styleId="CitaCar">
    <w:name w:val="Cita Car"/>
    <w:basedOn w:val="Fuentedeprrafopredeter"/>
    <w:link w:val="Cita"/>
    <w:uiPriority w:val="29"/>
    <w:rsid w:val="00C416CF"/>
    <w:rPr>
      <w:i/>
      <w:iCs/>
      <w:color w:val="404040" w:themeColor="text1" w:themeTint="BF"/>
      <w:kern w:val="2"/>
      <w:lang w:val="en-GB"/>
    </w:rPr>
  </w:style>
  <w:style w:type="paragraph" w:styleId="Prrafodelista">
    <w:name w:val="List Paragraph"/>
    <w:basedOn w:val="Normal"/>
    <w:uiPriority w:val="34"/>
    <w:qFormat/>
    <w:rsid w:val="00C416CF"/>
    <w:pPr>
      <w:ind w:left="720"/>
      <w:contextualSpacing/>
    </w:pPr>
  </w:style>
  <w:style w:type="character" w:styleId="nfasisintenso">
    <w:name w:val="Intense Emphasis"/>
    <w:basedOn w:val="Fuentedeprrafopredeter"/>
    <w:uiPriority w:val="21"/>
    <w:qFormat/>
    <w:rsid w:val="00C416CF"/>
    <w:rPr>
      <w:i/>
      <w:iCs/>
      <w:color w:val="365F91" w:themeColor="accent1" w:themeShade="BF"/>
    </w:rPr>
  </w:style>
  <w:style w:type="paragraph" w:styleId="Citadestacada">
    <w:name w:val="Intense Quote"/>
    <w:basedOn w:val="Normal"/>
    <w:next w:val="Normal"/>
    <w:link w:val="CitadestacadaCar"/>
    <w:uiPriority w:val="30"/>
    <w:qFormat/>
    <w:rsid w:val="00C416C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destacadaCar">
    <w:name w:val="Cita destacada Car"/>
    <w:basedOn w:val="Fuentedeprrafopredeter"/>
    <w:link w:val="Citadestacada"/>
    <w:uiPriority w:val="30"/>
    <w:rsid w:val="00C416CF"/>
    <w:rPr>
      <w:i/>
      <w:iCs/>
      <w:color w:val="365F91" w:themeColor="accent1" w:themeShade="BF"/>
      <w:kern w:val="2"/>
      <w:lang w:val="en-GB"/>
    </w:rPr>
  </w:style>
  <w:style w:type="character" w:styleId="Referenciaintensa">
    <w:name w:val="Intense Reference"/>
    <w:basedOn w:val="Fuentedeprrafopredeter"/>
    <w:uiPriority w:val="32"/>
    <w:qFormat/>
    <w:rsid w:val="00C416CF"/>
    <w:rPr>
      <w:b/>
      <w:bCs/>
      <w:smallCaps/>
      <w:color w:val="365F91" w:themeColor="accent1" w:themeShade="BF"/>
      <w:spacing w:val="5"/>
    </w:rPr>
  </w:style>
  <w:style w:type="character" w:styleId="Hipervnculo">
    <w:name w:val="Hyperlink"/>
    <w:basedOn w:val="Fuentedeprrafopredeter"/>
    <w:uiPriority w:val="99"/>
    <w:unhideWhenUsed/>
    <w:rsid w:val="00C416CF"/>
    <w:rPr>
      <w:color w:val="0000FF" w:themeColor="hyperlink"/>
      <w:u w:val="single"/>
    </w:rPr>
  </w:style>
  <w:style w:type="character" w:customStyle="1" w:styleId="UnresolvedMention1">
    <w:name w:val="Unresolved Mention1"/>
    <w:basedOn w:val="Fuentedeprrafopredeter"/>
    <w:uiPriority w:val="99"/>
    <w:semiHidden/>
    <w:unhideWhenUsed/>
    <w:rsid w:val="00C416CF"/>
    <w:rPr>
      <w:color w:val="605E5C"/>
      <w:shd w:val="clear" w:color="auto" w:fill="E1DFDD"/>
    </w:rPr>
  </w:style>
  <w:style w:type="paragraph" w:styleId="Sinespaciado">
    <w:name w:val="No Spacing"/>
    <w:uiPriority w:val="1"/>
    <w:qFormat/>
    <w:rsid w:val="00C416CF"/>
    <w:pPr>
      <w:spacing w:after="0" w:line="240" w:lineRule="auto"/>
    </w:pPr>
    <w:rPr>
      <w:kern w:val="2"/>
    </w:rPr>
  </w:style>
  <w:style w:type="paragraph" w:styleId="Bibliografa">
    <w:name w:val="Bibliography"/>
    <w:basedOn w:val="Normal"/>
    <w:next w:val="Normal"/>
    <w:uiPriority w:val="37"/>
    <w:unhideWhenUsed/>
    <w:rsid w:val="00C416CF"/>
  </w:style>
  <w:style w:type="paragraph" w:styleId="Textodeglobo">
    <w:name w:val="Balloon Text"/>
    <w:basedOn w:val="Normal"/>
    <w:link w:val="TextodegloboCar"/>
    <w:uiPriority w:val="99"/>
    <w:semiHidden/>
    <w:unhideWhenUsed/>
    <w:rsid w:val="00C416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16CF"/>
    <w:rPr>
      <w:rFonts w:ascii="Tahoma" w:hAnsi="Tahoma" w:cs="Tahoma"/>
      <w:kern w:val="2"/>
      <w:sz w:val="16"/>
      <w:szCs w:val="16"/>
      <w:lang w:val="en-GB"/>
    </w:rPr>
  </w:style>
  <w:style w:type="paragraph" w:styleId="NormalWeb">
    <w:name w:val="Normal (Web)"/>
    <w:basedOn w:val="Normal"/>
    <w:uiPriority w:val="99"/>
    <w:unhideWhenUsed/>
    <w:rsid w:val="00C416CF"/>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styleId="Encabezado">
    <w:name w:val="header"/>
    <w:basedOn w:val="Normal"/>
    <w:link w:val="EncabezadoCar"/>
    <w:uiPriority w:val="99"/>
    <w:unhideWhenUsed/>
    <w:rsid w:val="002E0B6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2E0B68"/>
    <w:rPr>
      <w:kern w:val="2"/>
      <w:lang w:val="en-GB"/>
    </w:rPr>
  </w:style>
  <w:style w:type="paragraph" w:styleId="Piedepgina">
    <w:name w:val="footer"/>
    <w:basedOn w:val="Normal"/>
    <w:link w:val="PiedepginaCar"/>
    <w:uiPriority w:val="99"/>
    <w:unhideWhenUsed/>
    <w:rsid w:val="002E0B6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2E0B68"/>
    <w:rPr>
      <w:kern w:val="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pni_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eplantlist_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Uga15</b:Tag>
    <b:SourceType>JournalArticle</b:SourceType>
    <b:Guid>{B196D995-0424-4F04-B64B-A14FCEC7D151}</b:Guid>
    <b:Author>
      <b:Author>
        <b:NameList>
          <b:Person>
            <b:Last>Gazzette.</b:Last>
            <b:First>Uganda</b:First>
          </b:Person>
        </b:NameList>
      </b:Author>
    </b:Author>
    <b:JournalName> Indigenous and Complementary Medicine Bill , Vo mmc VIII: Bill No. . </b:JournalName>
    <b:Year>2015</b:Year>
    <b:Pages>7</b:Pages>
    <b:RefOrder>1</b:RefOrder>
  </b:Source>
  <b:Source>
    <b:Tag>26B</b:Tag>
    <b:SourceType>JournalArticle</b:SourceType>
    <b:Guid>{BDEFB1DA-56A1-4C00-9FB7-F9B8337BAE02}</b:Guid>
    <b:Author>
      <b:Author>
        <b:NameList>
          <b:Person>
            <b:Last>Bahati JB</b:Last>
            <b:First>Banana</b:First>
            <b:Middle>AY, Gombya-Ssembajjwe W. SANREM/IFRI site. Paper presented at Workshop in Politic</b:Middle>
          </b:Person>
        </b:NameList>
      </b:Author>
    </b:Author>
    <b:JournalName>Assessing the implications of decentralisation on livelihood, biodiversity and acological sustainability in Uganda. A preliminary analysis of the Pilot </b:JournalName>
    <b:RefOrder>2</b:RefOrder>
  </b:Source>
  <b:Source>
    <b:Tag>Kam05</b:Tag>
    <b:SourceType>JournalArticle</b:SourceType>
    <b:Guid>{5CE0680E-27DA-42A0-968C-908ED881E92E}</b:Guid>
    <b:Author>
      <b:Author>
        <b:NameList>
          <b:Person>
            <b:Last>Kamatenesi-Mugisha M</b:Last>
            <b:First>Oryem-Origa</b:First>
            <b:Middle>H</b:Middle>
          </b:Person>
        </b:NameList>
      </b:Author>
    </b:Author>
    <b:JournalName>Traditional herbal remedies used in the management of sexual impotence and erectile dysfunction in Western Uganda. Afr Health Sci</b:JournalName>
    <b:Year>2005</b:Year>
    <b:Pages>40–9</b:Pages>
    <b:RefOrder>3</b:RefOrder>
  </b:Source>
  <b:Source>
    <b:Tag>Mar95</b:Tag>
    <b:SourceType>JournalArticle</b:SourceType>
    <b:Guid>{496170CA-330F-4A94-BC8B-6A7652853EAE}</b:Guid>
    <b:Author>
      <b:Author>
        <b:NameList>
          <b:Person>
            <b:Last>Martin GJ.</b:Last>
          </b:Person>
        </b:NameList>
      </b:Author>
    </b:Author>
    <b:JournalName>Ethnobotany: A methods manual. London: Chapman &amp; Hall;</b:JournalName>
    <b:Year>1995.</b:Year>
    <b:Pages>4-5</b:Pages>
    <b:RefOrder>4</b:RefOrder>
  </b:Source>
  <b:Source>
    <b:Tag>mwa19</b:Tag>
    <b:SourceType>JournalArticle</b:SourceType>
    <b:Guid>{266CEE20-9B1A-4F23-B7AB-323285E81890}</b:Guid>
    <b:Author>
      <b:Author>
        <b:NameList>
          <b:Person>
            <b:Last>mwaka</b:Last>
          </b:Person>
        </b:NameList>
      </b:Author>
    </b:Author>
    <b:Year>2019</b:Year>
    <b:RefOrder>5</b:RefOrder>
  </b:Source>
  <b:Source>
    <b:Tag>DeC11</b:Tag>
    <b:SourceType>JournalArticle</b:SourceType>
    <b:Guid>{4F790823-592D-4471-AF32-B0DE6BC8B4B3}</b:Guid>
    <b:Author>
      <b:Author>
        <b:NameList>
          <b:Person>
            <b:Last>De Caluwe E.</b:Last>
          </b:Person>
        </b:NameList>
      </b:Author>
    </b:Author>
    <b:JournalName>Market chain analysis of boabab (Adansonia digitata L.) and Tamarind (Tamarindus indica L.) products in Mali and Benin. Ghent University, Faculty of Bioscience Engineering: PhD thesis</b:JournalName>
    <b:Year>2011</b:Year>
    <b:Title>Market chain analysis of boabab (Adansonia digitata L.) and Tamarind (Tamarindus indica L.) products in Mali and Benin. Ghent University, Faculty of Bioscience Engineering: PhD thesis</b:Title>
    <b:RefOrder>6</b:RefOrder>
  </b:Source>
  <b:Source>
    <b:Tag>pat16</b:Tag>
    <b:SourceType>JournalArticle</b:SourceType>
    <b:Guid>{EC279D34-9834-4886-A0A8-11A56C98FC1A}</b:Guid>
    <b:Year>2016</b:Year>
    <b:Author>
      <b:Author>
        <b:NameList>
          <b:Person>
            <b:Last>tugume</b:Last>
            <b:First>patience</b:First>
          </b:Person>
        </b:NameList>
      </b:Author>
    </b:Author>
    <b:JournalName>Ethnobotanical survey of medicinal plant species used by communities around Mabira Central Forest Reserve, Uganda</b:JournalName>
    <b:Pages>4,6</b:Pages>
    <b:RefOrder>7</b:RefOrder>
  </b:Source>
  <b:Source>
    <b:Tag>Soe15</b:Tag>
    <b:SourceType>JournalArticle</b:SourceType>
    <b:Guid>{E8D5F349-281D-4437-9F8F-59151F865381}</b:Guid>
    <b:Author>
      <b:Author>
        <b:NameList>
          <b:Person>
            <b:Last>Soelberg J</b:Last>
            <b:First>Asase</b:First>
            <b:Middle>A, Akwetey G, Jager AK. Historical versus</b:Middle>
          </b:Person>
        </b:NameList>
      </b:Author>
    </b:Author>
    <b:Title> contemporary medicinal plant uses in Ghana. J Ethnopharmacol.</b:Title>
    <b:JournalName> contemporary medicinal plant uses in Ghana. J Ethnopharmacol.</b:JournalName>
    <b:Year>2015 </b:Year>
    <b:Pages>160:109–32.</b:Pages>
    <b:RefOrder>8</b:RefOrder>
  </b:Source>
  <b:Source>
    <b:Tag>Asi14</b:Tag>
    <b:SourceType>JournalArticle</b:SourceType>
    <b:Guid>{F9FF08B9-5043-4D72-BECD-3B85FBA9EF57}</b:Guid>
    <b:Author>
      <b:Author>
        <b:NameList>
          <b:Person>
            <b:Last>Asiimwe S</b:Last>
            <b:First>Namutebi</b:First>
            <b:Middle>A, Borg-Karlsson A, Kamatenesi-Mugisha M, Oryem-Origa H.</b:Middle>
          </b:Person>
        </b:NameList>
      </b:Author>
    </b:Author>
    <b:JournalName>Documentation and Consensus of Indigenous knowledge on medicinal plants used by the local communities in Western Uganda. J Nat Prod Pl Res. </b:JournalName>
    <b:Year>2014</b:Year>
    <b:Pages>34–42</b:Pages>
    <b:RefOrder>9</b:RefOrder>
  </b:Source>
  <b:Source>
    <b:Tag>Mer04</b:Tag>
    <b:SourceType>JournalArticle</b:SourceType>
    <b:Guid>{45A3DE19-BF42-47A0-8F78-167910042085}</b:Guid>
    <b:Author>
      <b:Author>
        <b:NameList>
          <b:Person>
            <b:Last>Meredith WD. Three communities</b:Last>
            <b:First>Two</b:First>
            <b:Middle>Corporations, One Forest:, Yale University Tropical Resources Institute, and The</b:Middle>
          </b:Person>
        </b:NameList>
      </b:Author>
    </b:Author>
    <b:JournalName>Forest Resource Use and Conflict, Mabira Forest, Uganda. Agroforestry in landscape mosaics Working paper series. World Agroforestry Centre, </b:JournalName>
    <b:Year>2004</b:Year>
    <b:Pages>34-45</b:Pages>
    <b:RefOrder>10</b:RefOrder>
  </b:Source>
  <b:Source>
    <b:Tag>Bal05</b:Tag>
    <b:SourceType>JournalArticle</b:SourceType>
    <b:Guid>{421E0F65-DC6A-42E5-96C6-7022E55306A9}</b:Guid>
    <b:Author>
      <b:Author>
        <b:NameList>
          <b:Person>
            <b:Last>Balunas MJ</b:Last>
            <b:First>Kinghorn</b:First>
            <b:Middle>AD.</b:Middle>
          </b:Person>
        </b:NameList>
      </b:Author>
    </b:Author>
    <b:JournalName>Drug Discovery from medicinal plants. Life Sci. </b:JournalName>
    <b:Year>2005</b:Year>
    <b:Pages>78(5):431–41</b:Pages>
    <b:RefOrder>11</b:RefOrder>
  </b:Source>
  <b:Source>
    <b:Tag>Nge15</b:Tag>
    <b:SourceType>JournalArticle</b:SourceType>
    <b:Guid>{FC547AAA-A964-4EA0-8D5A-A6547268B0DB}</b:Guid>
    <b:Author>
      <b:Author>
        <b:NameList>
          <b:Person>
            <b:Last>Ngezahayo J</b:Last>
            <b:First>Haryarimana</b:First>
            <b:Middle>F, Hari L, Stevigny C, Deuz P.</b:Middle>
          </b:Person>
        </b:NameList>
      </b:Author>
    </b:Author>
    <b:Title>Medicinal plants used in Burundian traditional healers for treatment of microbial diseases. J Ethnopharmacol  </b:Title>
    <b:JournalName>Medicinal plants used in Burundian traditional healers for treatment of microbial diseases. J Ethnopharmacol  </b:JournalName>
    <b:Year>2015</b:Year>
    <b:Pages>173:338–51.</b:Pages>
    <b:RefOrder>12</b:RefOrder>
  </b:Source>
  <b:Source>
    <b:Tag>Kam13</b:Tag>
    <b:SourceType>JournalArticle</b:SourceType>
    <b:Guid>{1FA8B271-06D3-4273-88D6-44F682EF2497}</b:Guid>
    <b:Author>
      <b:Author>
        <b:NameList>
          <b:Person>
            <b:Last>Kamagaju L</b:Last>
            <b:First>Biziru</b:First>
            <b:Middle>E, Minari V, Morandiru R, Stevigny C, Ghanem G, et al.</b:Middle>
          </b:Person>
        </b:NameList>
      </b:Author>
    </b:Author>
    <b:Title>An Ethnobotanical survey of medicinal plants used in Rwanda for voluntary depigmentation. </b:Title>
    <b:JournalName>J Ethnopharmacol. </b:JournalName>
    <b:Year>2013</b:Year>
    <b:Pages>150(2):708–17</b:Pages>
    <b:RefOrder>13</b:RefOrder>
  </b:Source>
  <b:Source>
    <b:Tag>Mun06</b:Tag>
    <b:SourceType>JournalArticle</b:SourceType>
    <b:Guid>{254A7864-7334-4B9B-AB62-7B6F9D584A75}</b:Guid>
    <b:Author>
      <b:Author>
        <b:NameList>
          <b:Person>
            <b:Last>Munthu C</b:Last>
            <b:First>Ayyapar</b:First>
            <b:Middle>M, Raja N, Ignacimuthu S.</b:Middle>
          </b:Person>
        </b:NameList>
      </b:Author>
    </b:Author>
    <b:Title>Medicinal plants used by traditional healers in Kancheepuran district of Tamil Nadu. India J Ethnobiol Ethnomed. </b:Title>
    <b:JournalName>Medicinal plants used by traditional healers in Kancheepuran district of Tamil Nadu. India J Ethnobiol Ethnomed. </b:JournalName>
    <b:Year>2006</b:Year>
    <b:Pages>2:43</b:Pages>
    <b:RefOrder>14</b:RefOrder>
  </b:Source>
  <b:Source>
    <b:Tag>Kam11</b:Tag>
    <b:SourceType>JournalArticle</b:SourceType>
    <b:Guid>{AC8363DD-A542-4E53-8A66-A2624AE8F4EE}</b:Guid>
    <b:Author>
      <b:Author>
        <b:NameList>
          <b:Person>
            <b:Last>Kamatenesi MK</b:Last>
            <b:First>Acipa</b:First>
            <b:Middle>A, Oryem-Origa H.</b:Middle>
          </b:Person>
        </b:NameList>
      </b:Author>
    </b:Author>
    <b:JournalName>Medicinal plants of Otwal and Ngai sub counties in Oyam District, Northern Uganda.</b:JournalName>
    <b:Year>2011</b:Year>
    <b:Pages>7</b:Pages>
    <b:RefOrder>15</b:RefOrder>
  </b:Source>
  <b:Source>
    <b:Tag>Hos21</b:Tag>
    <b:SourceType>JournalArticle</b:SourceType>
    <b:Guid>{F1DA6C94-C185-447E-BF08-2028BF31E3D1}</b:Guid>
    <b:Author>
      <b:Author>
        <b:NameList>
          <b:Person>
            <b:Last>Hosseini SH</b:Last>
            <b:First>Bibak</b:First>
            <b:Middle>H, Ghara AR, Sahebkar A, Shakeri A.</b:Middle>
          </b:Person>
        </b:NameList>
      </b:Author>
    </b:Author>
    <b:JournalName> Ethnobotany of the medicinal plants used </b:JournalName>
    <b:Year> 2021</b:Year>
    <b:Pages>22-34</b:Pages>
    <b:RefOrder>16</b:RefOrder>
  </b:Source>
  <b:Source>
    <b:Tag>Nam11</b:Tag>
    <b:SourceType>JournalArticle</b:SourceType>
    <b:Guid>{E53E9F3A-FF74-4007-AA81-AF10C35A0E74}</b:Guid>
    <b:Author>
      <b:Author>
        <b:NameList>
          <b:Person>
            <b:Last>Namukobe J</b:Last>
            <b:First>Kasenene</b:First>
            <b:Middle>JM, Kiremire BT, Byamukama R, Kamatenesi-Mugisha M, Krief S, et al.</b:Middle>
          </b:Person>
        </b:NameList>
      </b:Author>
    </b:Author>
    <b:JournalName>Traditional plants used for medicinal purposes by local comminities around the Northern sector of Kibale National Park, Uganda. J Ethnopharmacol. .</b:JournalName>
    <b:Year>2011</b:Year>
    <b:Pages>36:236–45</b:Pages>
    <b:RefOrder>17</b:RefOrder>
  </b:Source>
  <b:Source>
    <b:Tag>WHO02</b:Tag>
    <b:SourceType>JournalArticle</b:SourceType>
    <b:Guid>{F1CA2FD4-CDCF-4276-9C3E-CB1CD4956A59}</b:Guid>
    <b:Author>
      <b:Author>
        <b:NameList>
          <b:Person>
            <b:Last>WHO.</b:Last>
          </b:Person>
        </b:NameList>
      </b:Author>
    </b:Author>
    <b:JournalName>Mental Health Global Action program (mHLGAP). Geneva, Switzeland: World Health Organisation</b:JournalName>
    <b:Year>2002</b:Year>
    <b:RefOrder>18</b:RefOrder>
  </b:Source>
  <b:Source>
    <b:Tag>Giu12</b:Tag>
    <b:SourceType>JournalArticle</b:SourceType>
    <b:Guid>{CFBD715E-FED7-4C88-BB30-2BE8B89A0B1B}</b:Guid>
    <b:Author>
      <b:Author>
        <b:NameList>
          <b:Person>
            <b:Last>Giuliana A</b:Last>
            <b:First>Padulosa</b:First>
            <b:Middle>S.</b:Middle>
          </b:Person>
        </b:NameList>
      </b:Author>
    </b:Author>
    <b:JournalName>Enhancing the value chain for markets for traditional producers of Aromatic vegetables and fruit species in the Near East. A pilot stud.</b:JournalName>
    <b:Year>2012</b:Year>
    <b:RefOrder>19</b:RefOrder>
  </b:Source>
  <b:Source>
    <b:Tag>Kit07</b:Tag>
    <b:SourceType>JournalArticle</b:SourceType>
    <b:Guid>{3F37DFAA-9A5C-41FB-91BF-01B545D74017}</b:Guid>
    <b:Author>
      <b:Author>
        <b:NameList>
          <b:Person>
            <b:Last>Kitula</b:Last>
            <b:First>RA.</b:First>
          </b:Person>
        </b:NameList>
      </b:Author>
    </b:Author>
    <b:JournalName>Use of medicinal plants for human health in Udzungwa mountain Forests: a case study of New Dabega Ulogambi Forest Reserve, Tanzania. J Ethnobiol Ethnomed,</b:JournalName>
    <b:Year>2007</b:Year>
    <b:Pages>10.1186/1746-4269-3-7</b:Pages>
    <b:RefOrder>20</b:RefOrder>
  </b:Source>
  <b:Source>
    <b:Tag>Bag00</b:Tag>
    <b:SourceType>JournalArticle</b:SourceType>
    <b:Guid>{2D8F2555-FB1C-47BF-B506-C34BDE6D0918}</b:Guid>
    <b:Author>
      <b:Author>
        <b:NameList>
          <b:Person>
            <b:Last>Bagai Y .</b:Last>
          </b:Person>
        </b:NameList>
      </b:Author>
    </b:Author>
    <b:Title>Ethnobotanical features of Aladagar (Yahyali Kayseri) and its vicinity. y</b:Title>
    <b:JournalName>Herb J Syst Botan</b:JournalName>
    <b:Year>200</b:Year>
    <b:Pages>7:89–94.</b:Pages>
    <b:RefOrder>21</b:RefOrder>
  </b:Source>
  <b:Source>
    <b:Tag>Dha19</b:Tag>
    <b:SourceType>JournalArticle</b:SourceType>
    <b:Guid>{2054A72A-0591-4591-AA64-B07F2E2F1B22}</b:Guid>
    <b:Author>
      <b:Author>
        <b:NameList>
          <b:Person>
            <b:Last>N.Field</b:Last>
            <b:First>Dharani</b:First>
          </b:Person>
        </b:NameList>
      </b:Author>
    </b:Author>
    <b:JournalName> Guide to common Trees and shrubs of East Africa. 3rd . capetown, southAfrica:</b:JournalName>
    <b:Year>2019</b:Year>
    <b:Pages>3-6</b:Pages>
    <b:RefOrder>22</b:RefOrder>
  </b:Source>
  <b:Source>
    <b:Tag>Tug16</b:Tag>
    <b:SourceType>JournalArticle</b:SourceType>
    <b:Guid>{818EDD4E-F27B-441C-85B7-6ADBB2BE7A74}</b:Guid>
    <b:Author>
      <b:Author>
        <b:NameList>
          <b:Person>
            <b:Last>Tugume et al.</b:Last>
          </b:Person>
        </b:NameList>
      </b:Author>
    </b:Author>
    <b:Title>Journal of Ethnobiology and Ethnomedicine   Medicinal plants, their habit, parts used, ailments treated, habitat, method of preparation and administration</b:Title>
    <b:JournalName>Journal of Ethnobiology and Ethnomedicine   Medicinal plants, their habit, parts used, ailments treated, habitat, method of preparation and administration</b:JournalName>
    <b:Year>2016</b:Year>
    <b:Pages>5 of 28</b:Pages>
    <b:RefOrder>23</b:RefOrder>
  </b:Source>
</b:Sources>
</file>

<file path=customXml/itemProps1.xml><?xml version="1.0" encoding="utf-8"?>
<ds:datastoreItem xmlns:ds="http://schemas.openxmlformats.org/officeDocument/2006/customXml" ds:itemID="{32B5F3F5-9477-4FB0-9D59-4BCB063A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14</Pages>
  <Words>5158</Words>
  <Characters>28369</Characters>
  <Application>Microsoft Office Word</Application>
  <DocSecurity>0</DocSecurity>
  <Lines>236</Lines>
  <Paragraphs>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Rosa Elva Norma del Rio Torres</cp:lastModifiedBy>
  <cp:revision>6</cp:revision>
  <dcterms:created xsi:type="dcterms:W3CDTF">2025-04-22T05:47:00Z</dcterms:created>
  <dcterms:modified xsi:type="dcterms:W3CDTF">2025-04-23T08:17:00Z</dcterms:modified>
</cp:coreProperties>
</file>