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29F52" w14:textId="77777777" w:rsidR="00A075E0" w:rsidRPr="00D46EFF" w:rsidRDefault="00A075E0" w:rsidP="00A075E0">
      <w:pPr>
        <w:rPr>
          <w:rFonts w:ascii="Times New Roman" w:hAnsi="Times New Roman" w:cs="Times New Roman"/>
          <w:b/>
          <w:sz w:val="32"/>
          <w:szCs w:val="32"/>
        </w:rPr>
      </w:pPr>
      <w:r w:rsidRPr="00D46EFF">
        <w:rPr>
          <w:rFonts w:ascii="Times New Roman" w:hAnsi="Times New Roman" w:cs="Times New Roman"/>
          <w:b/>
          <w:sz w:val="32"/>
          <w:szCs w:val="32"/>
        </w:rPr>
        <w:t>PRESENCE AND ABUNDANCE OF MICROPLASTICS IN BENTHIC ORGANISMS FROM SOME NIGER DELTA, NIGERIA COASTAL RIVERS</w:t>
      </w:r>
    </w:p>
    <w:p w14:paraId="5E4A85ED" w14:textId="77777777" w:rsidR="00931385" w:rsidRDefault="00931385" w:rsidP="00A075E0">
      <w:pPr>
        <w:rPr>
          <w:rFonts w:ascii="Times New Roman" w:hAnsi="Times New Roman" w:cs="Times New Roman"/>
          <w:b/>
          <w:sz w:val="24"/>
          <w:szCs w:val="24"/>
        </w:rPr>
      </w:pPr>
    </w:p>
    <w:p w14:paraId="56CF7E15" w14:textId="0AE7162D" w:rsidR="00A075E0" w:rsidRDefault="00A075E0" w:rsidP="00A075E0">
      <w:pPr>
        <w:rPr>
          <w:rFonts w:ascii="Times New Roman" w:hAnsi="Times New Roman" w:cs="Times New Roman"/>
          <w:b/>
          <w:sz w:val="24"/>
          <w:szCs w:val="24"/>
        </w:rPr>
      </w:pPr>
      <w:r>
        <w:rPr>
          <w:rFonts w:ascii="Times New Roman" w:hAnsi="Times New Roman" w:cs="Times New Roman"/>
          <w:b/>
          <w:sz w:val="24"/>
          <w:szCs w:val="24"/>
        </w:rPr>
        <w:t>ABSTRACT</w:t>
      </w:r>
    </w:p>
    <w:p w14:paraId="7124C6D0" w14:textId="77777777" w:rsidR="00A075E0" w:rsidRDefault="00A075E0" w:rsidP="00A075E0">
      <w:pPr>
        <w:spacing w:after="0" w:line="240" w:lineRule="auto"/>
        <w:jc w:val="both"/>
        <w:rPr>
          <w:rFonts w:ascii="Times New Roman" w:hAnsi="Times New Roman" w:cs="Times New Roman"/>
          <w:sz w:val="24"/>
          <w:szCs w:val="24"/>
        </w:rPr>
      </w:pPr>
      <w:r w:rsidRPr="00E137AF">
        <w:rPr>
          <w:rFonts w:ascii="Times New Roman" w:hAnsi="Times New Roman" w:cs="Times New Roman"/>
          <w:sz w:val="24"/>
          <w:szCs w:val="24"/>
        </w:rPr>
        <w:t xml:space="preserve">Presence and abundance of microplastics </w:t>
      </w:r>
      <w:r>
        <w:rPr>
          <w:rFonts w:ascii="Times New Roman" w:hAnsi="Times New Roman" w:cs="Times New Roman"/>
          <w:sz w:val="24"/>
          <w:szCs w:val="24"/>
        </w:rPr>
        <w:t>in benthic organisms from some Niger Delta, Nigeria Coastal R</w:t>
      </w:r>
      <w:r w:rsidRPr="00E137AF">
        <w:rPr>
          <w:rFonts w:ascii="Times New Roman" w:hAnsi="Times New Roman" w:cs="Times New Roman"/>
          <w:sz w:val="24"/>
          <w:szCs w:val="24"/>
        </w:rPr>
        <w:t>ivers</w:t>
      </w:r>
      <w:r>
        <w:rPr>
          <w:rFonts w:ascii="Times New Roman" w:hAnsi="Times New Roman" w:cs="Times New Roman"/>
          <w:sz w:val="24"/>
          <w:szCs w:val="24"/>
        </w:rPr>
        <w:t xml:space="preserve"> were investigated. This study was carried out using 120 samples each of Crabs, </w:t>
      </w:r>
      <w:proofErr w:type="spellStart"/>
      <w:r>
        <w:rPr>
          <w:rFonts w:ascii="Times New Roman" w:hAnsi="Times New Roman" w:cs="Times New Roman"/>
          <w:sz w:val="24"/>
          <w:szCs w:val="24"/>
        </w:rPr>
        <w:t>Periwingles</w:t>
      </w:r>
      <w:proofErr w:type="spellEnd"/>
      <w:r>
        <w:rPr>
          <w:rFonts w:ascii="Times New Roman" w:hAnsi="Times New Roman" w:cs="Times New Roman"/>
          <w:sz w:val="24"/>
          <w:szCs w:val="24"/>
        </w:rPr>
        <w:t xml:space="preserve">, Oysters, Sea Stars, Shrimps, Lobsters, Crayfish Samples, all from Bonny, Qua </w:t>
      </w:r>
      <w:proofErr w:type="spellStart"/>
      <w:r>
        <w:rPr>
          <w:rFonts w:ascii="Times New Roman" w:hAnsi="Times New Roman" w:cs="Times New Roman"/>
          <w:sz w:val="24"/>
          <w:szCs w:val="24"/>
        </w:rPr>
        <w:t>Iboe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Forcados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Oluwa</w:t>
      </w:r>
      <w:proofErr w:type="spellEnd"/>
      <w:r>
        <w:rPr>
          <w:rFonts w:ascii="Times New Roman" w:hAnsi="Times New Roman" w:cs="Times New Roman"/>
          <w:sz w:val="24"/>
          <w:szCs w:val="24"/>
        </w:rPr>
        <w:t>, Imo, Benin and Benue (control) Rivers respectively, and divided into seven groups. Triplicate samples of each benthic organisms were individually crushed with the aid of a kitchen mortar, and preserved in 96% ethanol, digested and microplastics presence and abundance examined with the aid of a dissecting microscope. Result showed 100% microplastics presence</w:t>
      </w:r>
      <w:r>
        <w:rPr>
          <w:rFonts w:ascii="Times New Roman" w:eastAsia="Times New Roman" w:hAnsi="Times New Roman" w:cs="Times New Roman"/>
          <w:sz w:val="24"/>
          <w:szCs w:val="24"/>
        </w:rPr>
        <w:t xml:space="preserve"> in</w:t>
      </w:r>
      <w:r w:rsidRPr="000B5C5E">
        <w:rPr>
          <w:rFonts w:ascii="Times New Roman" w:eastAsia="Times New Roman" w:hAnsi="Times New Roman" w:cs="Times New Roman"/>
          <w:sz w:val="24"/>
          <w:szCs w:val="24"/>
        </w:rPr>
        <w:t xml:space="preserve"> all benthic organisms stu</w:t>
      </w:r>
      <w:r>
        <w:rPr>
          <w:rFonts w:ascii="Times New Roman" w:eastAsia="Times New Roman" w:hAnsi="Times New Roman" w:cs="Times New Roman"/>
          <w:sz w:val="24"/>
          <w:szCs w:val="24"/>
        </w:rPr>
        <w:t>died, although the abundance</w:t>
      </w:r>
      <w:r w:rsidRPr="000B5C5E">
        <w:rPr>
          <w:rFonts w:ascii="Times New Roman" w:eastAsia="Times New Roman" w:hAnsi="Times New Roman" w:cs="Times New Roman"/>
          <w:sz w:val="24"/>
          <w:szCs w:val="24"/>
        </w:rPr>
        <w:t xml:space="preserve"> varied b</w:t>
      </w:r>
      <w:r>
        <w:rPr>
          <w:rFonts w:ascii="Times New Roman" w:eastAsia="Times New Roman" w:hAnsi="Times New Roman" w:cs="Times New Roman"/>
          <w:sz w:val="24"/>
          <w:szCs w:val="24"/>
        </w:rPr>
        <w:t xml:space="preserve">y organism and sampling location, with an average of </w:t>
      </w:r>
      <w:r w:rsidRPr="006F049C">
        <w:rPr>
          <w:rFonts w:ascii="Times New Roman" w:hAnsi="Times New Roman" w:cs="Times New Roman"/>
          <w:sz w:val="24"/>
          <w:szCs w:val="24"/>
        </w:rPr>
        <w:t>1.68</w:t>
      </w:r>
      <w:r>
        <w:rPr>
          <w:rFonts w:ascii="Times New Roman" w:hAnsi="Times New Roman" w:cs="Times New Roman"/>
          <w:sz w:val="24"/>
          <w:szCs w:val="24"/>
        </w:rPr>
        <w:t xml:space="preserve">±0.58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particle /organism.</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most abundant microplastics observed were pellets (20.19%) and </w:t>
      </w:r>
      <w:proofErr w:type="spellStart"/>
      <w:r>
        <w:rPr>
          <w:rFonts w:ascii="Times New Roman" w:hAnsi="Times New Roman" w:cs="Times New Roman"/>
          <w:sz w:val="24"/>
          <w:szCs w:val="24"/>
        </w:rPr>
        <w:t>fibres</w:t>
      </w:r>
      <w:proofErr w:type="spellEnd"/>
      <w:r>
        <w:rPr>
          <w:rFonts w:ascii="Times New Roman" w:hAnsi="Times New Roman" w:cs="Times New Roman"/>
          <w:sz w:val="24"/>
          <w:szCs w:val="24"/>
        </w:rPr>
        <w:t xml:space="preserve"> (66.15%). Most of the observed microplastics were black in </w:t>
      </w:r>
      <w:proofErr w:type="spellStart"/>
      <w:r>
        <w:rPr>
          <w:rFonts w:ascii="Times New Roman" w:hAnsi="Times New Roman" w:cs="Times New Roman"/>
          <w:sz w:val="24"/>
          <w:szCs w:val="24"/>
        </w:rPr>
        <w:t>clour</w:t>
      </w:r>
      <w:proofErr w:type="spellEnd"/>
      <w:r>
        <w:rPr>
          <w:rFonts w:ascii="Times New Roman" w:hAnsi="Times New Roman" w:cs="Times New Roman"/>
          <w:sz w:val="24"/>
          <w:szCs w:val="24"/>
        </w:rPr>
        <w:t xml:space="preserve">, with sizes smaller or lesser than 2mm. Microscopic analysis reveals polystyrene (PS) (79.72%) and polyethylene (11.23%) as the most dominant type of polymers present in the benthic organisms. The result also reveals Sea Stars, having a microplastic abundance of 6.00±2.65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particle /organism as showing a higher potential for accumulating microplastics than other benthic organisms studied in this research. The human health impacts of the consumption of these benthic organisms polluted by microplastics may have serious consequences. Therefore, urgent steps must be taken to address the alarming spread of Microplastics in the aquatic system; especially in the coastal areas of Niger Delta, Nigeria.</w:t>
      </w:r>
    </w:p>
    <w:p w14:paraId="2AEC1BF0" w14:textId="77777777" w:rsidR="00A075E0" w:rsidRDefault="00A075E0" w:rsidP="00A075E0">
      <w:pPr>
        <w:spacing w:after="0" w:line="240" w:lineRule="auto"/>
        <w:jc w:val="both"/>
        <w:rPr>
          <w:rFonts w:ascii="Times New Roman" w:hAnsi="Times New Roman" w:cs="Times New Roman"/>
          <w:sz w:val="24"/>
          <w:szCs w:val="24"/>
        </w:rPr>
      </w:pPr>
    </w:p>
    <w:p w14:paraId="3EF8A220" w14:textId="77777777" w:rsidR="00A075E0" w:rsidRDefault="00A075E0" w:rsidP="00A075E0">
      <w:pPr>
        <w:rPr>
          <w:rFonts w:ascii="Times New Roman" w:hAnsi="Times New Roman" w:cs="Times New Roman"/>
          <w:sz w:val="24"/>
          <w:szCs w:val="24"/>
        </w:rPr>
      </w:pPr>
      <w:r w:rsidRPr="00321F35">
        <w:rPr>
          <w:rStyle w:val="A3"/>
          <w:rFonts w:ascii="Times New Roman" w:hAnsi="Times New Roman" w:cs="Times New Roman"/>
          <w:b/>
          <w:bCs/>
          <w:sz w:val="24"/>
          <w:szCs w:val="24"/>
        </w:rPr>
        <w:t xml:space="preserve">Keywords: </w:t>
      </w:r>
      <w:r>
        <w:rPr>
          <w:rStyle w:val="A3"/>
          <w:rFonts w:ascii="Times New Roman" w:hAnsi="Times New Roman" w:cs="Times New Roman"/>
          <w:sz w:val="24"/>
          <w:szCs w:val="24"/>
        </w:rPr>
        <w:t>Microplastic, Benthic- Organism, Coastal</w:t>
      </w:r>
      <w:r w:rsidRPr="00321F35">
        <w:rPr>
          <w:rStyle w:val="A3"/>
          <w:rFonts w:ascii="Times New Roman" w:hAnsi="Times New Roman" w:cs="Times New Roman"/>
          <w:sz w:val="24"/>
          <w:szCs w:val="24"/>
        </w:rPr>
        <w:t>, Niger-Delta, Nigeria.</w:t>
      </w:r>
    </w:p>
    <w:p w14:paraId="63707A98" w14:textId="77777777" w:rsidR="00A075E0" w:rsidRPr="00A32124" w:rsidRDefault="00A075E0" w:rsidP="00A075E0">
      <w:pPr>
        <w:rPr>
          <w:rFonts w:ascii="Times New Roman" w:hAnsi="Times New Roman" w:cs="Times New Roman"/>
          <w:sz w:val="24"/>
          <w:szCs w:val="24"/>
        </w:rPr>
      </w:pPr>
    </w:p>
    <w:p w14:paraId="6D1BF24E" w14:textId="77777777" w:rsidR="00A075E0" w:rsidRPr="00A40174" w:rsidRDefault="00A075E0" w:rsidP="00A40174">
      <w:pPr>
        <w:pStyle w:val="ListParagraph"/>
        <w:numPr>
          <w:ilvl w:val="0"/>
          <w:numId w:val="1"/>
        </w:numPr>
        <w:rPr>
          <w:rFonts w:ascii="Times New Roman" w:hAnsi="Times New Roman" w:cs="Times New Roman"/>
          <w:b/>
          <w:sz w:val="24"/>
          <w:szCs w:val="24"/>
        </w:rPr>
      </w:pPr>
      <w:r w:rsidRPr="00A40174">
        <w:rPr>
          <w:rFonts w:ascii="Times New Roman" w:hAnsi="Times New Roman" w:cs="Times New Roman"/>
          <w:b/>
          <w:sz w:val="24"/>
          <w:szCs w:val="24"/>
        </w:rPr>
        <w:t>INTRODUCTION</w:t>
      </w:r>
    </w:p>
    <w:p w14:paraId="642B996A" w14:textId="77777777" w:rsidR="00A075E0" w:rsidRDefault="00A075E0" w:rsidP="00A075E0">
      <w:p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Microplastics Pollution (</w:t>
      </w:r>
      <w:proofErr w:type="spellStart"/>
      <w:r w:rsidRPr="007F4147">
        <w:rPr>
          <w:rFonts w:ascii="Times New Roman" w:eastAsia="Times New Roman" w:hAnsi="Times New Roman" w:cs="Times New Roman"/>
          <w:sz w:val="24"/>
          <w:szCs w:val="24"/>
        </w:rPr>
        <w:t>M</w:t>
      </w:r>
      <w:r>
        <w:rPr>
          <w:rFonts w:ascii="Times New Roman" w:eastAsia="Times New Roman" w:hAnsi="Times New Roman" w:cs="Times New Roman"/>
          <w:sz w:val="24"/>
          <w:szCs w:val="24"/>
        </w:rPr>
        <w:t>p</w:t>
      </w:r>
      <w:proofErr w:type="spellEnd"/>
      <w:r>
        <w:rPr>
          <w:rFonts w:ascii="Times New Roman" w:eastAsia="Times New Roman" w:hAnsi="Times New Roman" w:cs="Times New Roman"/>
          <w:sz w:val="24"/>
          <w:szCs w:val="24"/>
        </w:rPr>
        <w:t xml:space="preserve">) has become an alarming environmental issue globally. </w:t>
      </w:r>
      <w:r>
        <w:rPr>
          <w:rFonts w:ascii="Times New Roman" w:hAnsi="Times New Roman" w:cs="Times New Roman"/>
          <w:sz w:val="24"/>
          <w:szCs w:val="24"/>
        </w:rPr>
        <w:t>The durability of plastics which is high, resistance of plastics to degradation, together with high consumption of plastics and low volumes of recycling are some factors that have made plastics to continuously gain increase in the environment (Plastics Europe, 2017).</w:t>
      </w:r>
    </w:p>
    <w:p w14:paraId="77A953B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It has been established that most plastics resist biological breaking down, however, they can be broken bit-by bit via mechanical actions. Upon the exposure of plastics to ultraviolet radiation, to the oxidative properties of the atmosphere, and to the hydrolytic properties of seawater, plastics </w:t>
      </w:r>
      <w:r>
        <w:rPr>
          <w:rFonts w:ascii="Times New Roman" w:hAnsi="Times New Roman" w:cs="Times New Roman"/>
          <w:sz w:val="24"/>
          <w:szCs w:val="24"/>
        </w:rPr>
        <w:lastRenderedPageBreak/>
        <w:t xml:space="preserve">become soft and breaks into pieces that are smaller until they become microplastics (0.1-5000µm) (Lusher </w:t>
      </w:r>
      <w:r w:rsidRPr="0030793E">
        <w:rPr>
          <w:rFonts w:ascii="Times New Roman" w:hAnsi="Times New Roman" w:cs="Times New Roman"/>
          <w:i/>
          <w:sz w:val="24"/>
          <w:szCs w:val="24"/>
        </w:rPr>
        <w:t>et al.,</w:t>
      </w:r>
      <w:r>
        <w:rPr>
          <w:rFonts w:ascii="Times New Roman" w:hAnsi="Times New Roman" w:cs="Times New Roman"/>
          <w:sz w:val="24"/>
          <w:szCs w:val="24"/>
        </w:rPr>
        <w:t xml:space="preserve"> 2015; Sommer </w:t>
      </w:r>
      <w:r w:rsidRPr="0030793E">
        <w:rPr>
          <w:rFonts w:ascii="Times New Roman" w:hAnsi="Times New Roman" w:cs="Times New Roman"/>
          <w:i/>
          <w:sz w:val="24"/>
          <w:szCs w:val="24"/>
        </w:rPr>
        <w:t>et al.,</w:t>
      </w:r>
      <w:r>
        <w:rPr>
          <w:rFonts w:ascii="Times New Roman" w:hAnsi="Times New Roman" w:cs="Times New Roman"/>
          <w:sz w:val="24"/>
          <w:szCs w:val="24"/>
        </w:rPr>
        <w:t xml:space="preserve"> 2018).</w:t>
      </w:r>
    </w:p>
    <w:p w14:paraId="35FE90D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impacts of environmental weathering </w:t>
      </w:r>
      <w:proofErr w:type="gramStart"/>
      <w:r>
        <w:rPr>
          <w:rFonts w:ascii="Times New Roman" w:hAnsi="Times New Roman" w:cs="Times New Roman"/>
          <w:sz w:val="24"/>
          <w:szCs w:val="24"/>
        </w:rPr>
        <w:t>brings</w:t>
      </w:r>
      <w:proofErr w:type="gramEnd"/>
      <w:r>
        <w:rPr>
          <w:rFonts w:ascii="Times New Roman" w:hAnsi="Times New Roman" w:cs="Times New Roman"/>
          <w:sz w:val="24"/>
          <w:szCs w:val="24"/>
        </w:rPr>
        <w:t xml:space="preserve"> about breaking down of plastics in which long chain polymers are degraded into smaller ones. Chemical reactions, ultraviolet radiation, and heat are some weathering mechanisms inclusive of abiotic breaking down that lead to the degradation, chemical oxidation or fragmentation through mechanical stress of plastics (</w:t>
      </w:r>
      <w:proofErr w:type="spellStart"/>
      <w:r>
        <w:rPr>
          <w:rFonts w:ascii="Times New Roman" w:hAnsi="Times New Roman" w:cs="Times New Roman"/>
          <w:sz w:val="24"/>
          <w:szCs w:val="24"/>
        </w:rPr>
        <w:t>Aragaw</w:t>
      </w:r>
      <w:proofErr w:type="spellEnd"/>
      <w:r>
        <w:rPr>
          <w:rFonts w:ascii="Times New Roman" w:hAnsi="Times New Roman" w:cs="Times New Roman"/>
          <w:sz w:val="24"/>
          <w:szCs w:val="24"/>
        </w:rPr>
        <w:t>, 2020).</w:t>
      </w:r>
    </w:p>
    <w:p w14:paraId="02085D68"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Enzymatic processes and biological disintegration, which results to fragmentation of plastics into pieces are examples of biotic breaking down mechanisms of plastics (Zhang </w:t>
      </w:r>
      <w:r w:rsidRPr="0034474C">
        <w:rPr>
          <w:rFonts w:ascii="Times New Roman" w:hAnsi="Times New Roman" w:cs="Times New Roman"/>
          <w:i/>
          <w:sz w:val="24"/>
          <w:szCs w:val="24"/>
        </w:rPr>
        <w:t>et al.,</w:t>
      </w:r>
      <w:r>
        <w:rPr>
          <w:rFonts w:ascii="Times New Roman" w:hAnsi="Times New Roman" w:cs="Times New Roman"/>
          <w:sz w:val="24"/>
          <w:szCs w:val="24"/>
        </w:rPr>
        <w:t xml:space="preserve"> 2021).</w:t>
      </w:r>
    </w:p>
    <w:p w14:paraId="15F42092" w14:textId="77777777" w:rsidR="00A075E0" w:rsidRPr="00EF345F"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Plastic waste degrades very slowly according to researcher Chamas </w:t>
      </w:r>
      <w:r w:rsidRPr="00925388">
        <w:rPr>
          <w:rFonts w:ascii="Times New Roman" w:hAnsi="Times New Roman" w:cs="Times New Roman"/>
          <w:i/>
          <w:sz w:val="24"/>
          <w:szCs w:val="24"/>
        </w:rPr>
        <w:t>et al.</w:t>
      </w:r>
      <w:r>
        <w:rPr>
          <w:rFonts w:ascii="Times New Roman" w:hAnsi="Times New Roman" w:cs="Times New Roman"/>
          <w:sz w:val="24"/>
          <w:szCs w:val="24"/>
        </w:rPr>
        <w:t xml:space="preserve"> (2020). They explained that the decomposition of a 1milimeter (mm) thick plastic takes several decades to a hundred years, depending on its chemical content and environmental conditions. The decomposition at a point brings about small pieces. Plastic fragments less than 5mm in size are termed “microplastics” (MP). Some studies have the opinion that a separate term “</w:t>
      </w:r>
      <w:proofErr w:type="spellStart"/>
      <w:r>
        <w:rPr>
          <w:rFonts w:ascii="Times New Roman" w:hAnsi="Times New Roman" w:cs="Times New Roman"/>
          <w:sz w:val="24"/>
          <w:szCs w:val="24"/>
        </w:rPr>
        <w:t>nanoplastics</w:t>
      </w:r>
      <w:proofErr w:type="spellEnd"/>
      <w:r>
        <w:rPr>
          <w:rFonts w:ascii="Times New Roman" w:hAnsi="Times New Roman" w:cs="Times New Roman"/>
          <w:sz w:val="24"/>
          <w:szCs w:val="24"/>
        </w:rPr>
        <w:t>” (NP) should be for particles of plastics that are less than 100nm in diameter (Hirt and Body-</w:t>
      </w:r>
      <w:proofErr w:type="spellStart"/>
      <w:r>
        <w:rPr>
          <w:rFonts w:ascii="Times New Roman" w:hAnsi="Times New Roman" w:cs="Times New Roman"/>
          <w:sz w:val="24"/>
          <w:szCs w:val="24"/>
        </w:rPr>
        <w:t>Malapel</w:t>
      </w:r>
      <w:proofErr w:type="spellEnd"/>
      <w:r>
        <w:rPr>
          <w:rFonts w:ascii="Times New Roman" w:hAnsi="Times New Roman" w:cs="Times New Roman"/>
          <w:sz w:val="24"/>
          <w:szCs w:val="24"/>
        </w:rPr>
        <w:t xml:space="preserve">, 2020; Yee </w:t>
      </w:r>
      <w:r w:rsidRPr="00DB2C53">
        <w:rPr>
          <w:rFonts w:ascii="Times New Roman" w:hAnsi="Times New Roman" w:cs="Times New Roman"/>
          <w:i/>
          <w:sz w:val="24"/>
          <w:szCs w:val="24"/>
        </w:rPr>
        <w:t>et al.,</w:t>
      </w:r>
      <w:r>
        <w:rPr>
          <w:rFonts w:ascii="Times New Roman" w:hAnsi="Times New Roman" w:cs="Times New Roman"/>
          <w:sz w:val="24"/>
          <w:szCs w:val="24"/>
        </w:rPr>
        <w:t xml:space="preserve"> 2021).</w:t>
      </w:r>
    </w:p>
    <w:p w14:paraId="519246F3"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has been almost no hiding place for microplastics. This is because of its global distribution and presence in different environments and locations that are far or near. There has been reports of microplastics in the marine environment, freshwater systems such as rivers and lakes (Eerkes-Medrano </w:t>
      </w:r>
      <w:r w:rsidRPr="00DD023E">
        <w:rPr>
          <w:rFonts w:ascii="Times New Roman" w:hAnsi="Times New Roman" w:cs="Times New Roman"/>
          <w:i/>
          <w:sz w:val="24"/>
          <w:szCs w:val="24"/>
        </w:rPr>
        <w:t>et al.,</w:t>
      </w:r>
      <w:r>
        <w:rPr>
          <w:rFonts w:ascii="Times New Roman" w:hAnsi="Times New Roman" w:cs="Times New Roman"/>
          <w:sz w:val="24"/>
          <w:szCs w:val="24"/>
        </w:rPr>
        <w:t xml:space="preserve"> 2015), terrestrial systems (sludge and soil), air and dust (Dris </w:t>
      </w:r>
      <w:r w:rsidRPr="008F26C5">
        <w:rPr>
          <w:rFonts w:ascii="Times New Roman" w:hAnsi="Times New Roman" w:cs="Times New Roman"/>
          <w:i/>
          <w:sz w:val="24"/>
          <w:szCs w:val="24"/>
        </w:rPr>
        <w:t>et al.,</w:t>
      </w:r>
      <w:r>
        <w:rPr>
          <w:rFonts w:ascii="Times New Roman" w:hAnsi="Times New Roman" w:cs="Times New Roman"/>
          <w:sz w:val="24"/>
          <w:szCs w:val="24"/>
        </w:rPr>
        <w:t xml:space="preserve"> 2017).</w:t>
      </w:r>
    </w:p>
    <w:p w14:paraId="73B8B4D0"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Microplastics (MPs) have the potential to spread rapidly with wind and water because of their sizes. As a result, Microplastic particles are found in soil, air, water, polar ice, in the depths of the sea, and in living organisms (</w:t>
      </w:r>
      <w:proofErr w:type="spellStart"/>
      <w:r>
        <w:rPr>
          <w:rFonts w:ascii="Times New Roman" w:hAnsi="Times New Roman" w:cs="Times New Roman"/>
          <w:sz w:val="24"/>
          <w:szCs w:val="24"/>
        </w:rPr>
        <w:t>Fackelmann</w:t>
      </w:r>
      <w:proofErr w:type="spellEnd"/>
      <w:r>
        <w:rPr>
          <w:rFonts w:ascii="Times New Roman" w:hAnsi="Times New Roman" w:cs="Times New Roman"/>
          <w:sz w:val="24"/>
          <w:szCs w:val="24"/>
        </w:rPr>
        <w:t xml:space="preserve"> and Sommer, 2019).</w:t>
      </w:r>
    </w:p>
    <w:p w14:paraId="0FFD75EB"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physical properties of microplastic (MP) include shape and size, shear strength, elasticity and surface charge of the particles. Microplastics by shape are divided into fibers, granules, fragments, grains and foams. MP has a very high surface to volume ratio. This makes particles of microplastics roomy adsorbents of pollutants and microbes (Wright </w:t>
      </w:r>
      <w:r w:rsidRPr="00D875BB">
        <w:rPr>
          <w:rFonts w:ascii="Times New Roman" w:hAnsi="Times New Roman" w:cs="Times New Roman"/>
          <w:i/>
          <w:sz w:val="24"/>
          <w:szCs w:val="24"/>
        </w:rPr>
        <w:t>et al.,</w:t>
      </w:r>
      <w:r>
        <w:rPr>
          <w:rFonts w:ascii="Times New Roman" w:hAnsi="Times New Roman" w:cs="Times New Roman"/>
          <w:sz w:val="24"/>
          <w:szCs w:val="24"/>
        </w:rPr>
        <w:t xml:space="preserve"> 2020).</w:t>
      </w:r>
    </w:p>
    <w:p w14:paraId="09A170A5"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reported by Mattsson </w:t>
      </w:r>
      <w:r w:rsidRPr="00FD75CA">
        <w:rPr>
          <w:rFonts w:ascii="Times New Roman" w:hAnsi="Times New Roman" w:cs="Times New Roman"/>
          <w:i/>
          <w:sz w:val="24"/>
          <w:szCs w:val="24"/>
        </w:rPr>
        <w:t>et al.</w:t>
      </w:r>
      <w:r>
        <w:rPr>
          <w:rFonts w:ascii="Times New Roman" w:hAnsi="Times New Roman" w:cs="Times New Roman"/>
          <w:sz w:val="24"/>
          <w:szCs w:val="24"/>
        </w:rPr>
        <w:t xml:space="preserve"> (2018) that, the high surface/ volume ratio of microplastics, reactivity, curvature and small size enable different biological distribution and uptake rates. This makes microplastics dynamic in the environment, effecting bioavailability of microplastics. As a result of the accumulation tenacity of microplastics which is high, it provides a medium of transportation for contaminants as well as being a source of potential contaminants themselves (Abbasi </w:t>
      </w:r>
      <w:r w:rsidRPr="00FD75CA">
        <w:rPr>
          <w:rFonts w:ascii="Times New Roman" w:hAnsi="Times New Roman" w:cs="Times New Roman"/>
          <w:i/>
          <w:sz w:val="24"/>
          <w:szCs w:val="24"/>
        </w:rPr>
        <w:t>et al.,</w:t>
      </w:r>
      <w:r>
        <w:rPr>
          <w:rFonts w:ascii="Times New Roman" w:hAnsi="Times New Roman" w:cs="Times New Roman"/>
          <w:sz w:val="24"/>
          <w:szCs w:val="24"/>
        </w:rPr>
        <w:t xml:space="preserve"> 2018). </w:t>
      </w:r>
    </w:p>
    <w:p w14:paraId="116B2D3B"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It is documented that, the sink for Microplastics (MPs) that is recognized as the largest is the open ocean. The quantity of plastic substances that enters the marine environment are much. It is also estimated to be between 4 and 12 million metric tons yearly. It is worthy of note that, Microplastics can be transported through hundreds and thousands of kilometers, and pollute relatively distant locations and gather along strandlines, in the open ocean and on the seafloor (</w:t>
      </w:r>
      <w:proofErr w:type="spellStart"/>
      <w:r>
        <w:rPr>
          <w:rFonts w:ascii="Times New Roman" w:hAnsi="Times New Roman" w:cs="Times New Roman"/>
          <w:sz w:val="24"/>
          <w:szCs w:val="24"/>
        </w:rPr>
        <w:t>Jambeck</w:t>
      </w:r>
      <w:proofErr w:type="spellEnd"/>
      <w:r>
        <w:rPr>
          <w:rFonts w:ascii="Times New Roman" w:hAnsi="Times New Roman" w:cs="Times New Roman"/>
          <w:sz w:val="24"/>
          <w:szCs w:val="24"/>
        </w:rPr>
        <w:t xml:space="preserve"> </w:t>
      </w:r>
      <w:r w:rsidRPr="003A3297">
        <w:rPr>
          <w:rFonts w:ascii="Times New Roman" w:hAnsi="Times New Roman" w:cs="Times New Roman"/>
          <w:i/>
          <w:sz w:val="24"/>
          <w:szCs w:val="24"/>
        </w:rPr>
        <w:t>et al.,</w:t>
      </w:r>
      <w:r>
        <w:rPr>
          <w:rFonts w:ascii="Times New Roman" w:hAnsi="Times New Roman" w:cs="Times New Roman"/>
          <w:sz w:val="24"/>
          <w:szCs w:val="24"/>
        </w:rPr>
        <w:t xml:space="preserve"> 2015).</w:t>
      </w:r>
    </w:p>
    <w:p w14:paraId="57B2E841"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As a result of ecotoxicological risks, microplastics constitute to humans, aquatic and organisms in the soil, great concern. The taking in of microplastics by species can lead to biological </w:t>
      </w:r>
      <w:r>
        <w:rPr>
          <w:rFonts w:ascii="Times New Roman" w:hAnsi="Times New Roman" w:cs="Times New Roman"/>
          <w:sz w:val="24"/>
          <w:szCs w:val="24"/>
        </w:rPr>
        <w:lastRenderedPageBreak/>
        <w:t>accumulation and magnification through the food chain. Organisms that live in water can comfortably take in microplastics (particles less than 5mm in size) (</w:t>
      </w:r>
      <w:proofErr w:type="spellStart"/>
      <w:r>
        <w:rPr>
          <w:rFonts w:ascii="Times New Roman" w:hAnsi="Times New Roman" w:cs="Times New Roman"/>
          <w:sz w:val="24"/>
          <w:szCs w:val="24"/>
        </w:rPr>
        <w:t>Egbeocha</w:t>
      </w:r>
      <w:proofErr w:type="spellEnd"/>
      <w:r>
        <w:rPr>
          <w:rFonts w:ascii="Times New Roman" w:hAnsi="Times New Roman" w:cs="Times New Roman"/>
          <w:sz w:val="24"/>
          <w:szCs w:val="24"/>
        </w:rPr>
        <w:t xml:space="preserve"> </w:t>
      </w:r>
      <w:r w:rsidRPr="005A1733">
        <w:rPr>
          <w:rFonts w:ascii="Times New Roman" w:hAnsi="Times New Roman" w:cs="Times New Roman"/>
          <w:i/>
          <w:sz w:val="24"/>
          <w:szCs w:val="24"/>
        </w:rPr>
        <w:t>et al.</w:t>
      </w:r>
      <w:r>
        <w:rPr>
          <w:rFonts w:ascii="Times New Roman" w:hAnsi="Times New Roman" w:cs="Times New Roman"/>
          <w:sz w:val="24"/>
          <w:szCs w:val="24"/>
        </w:rPr>
        <w:t xml:space="preserve">, 2018). </w:t>
      </w:r>
    </w:p>
    <w:p w14:paraId="0584EBD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effects of microplastics on bivalves has been documented. Sediments provides a habitat for several species in the aquatic environment, and microplastics have been reported to be more abundant in benthic organisms and affect the benthic biota (Karlson </w:t>
      </w:r>
      <w:r w:rsidRPr="00DE49ED">
        <w:rPr>
          <w:rFonts w:ascii="Times New Roman" w:hAnsi="Times New Roman" w:cs="Times New Roman"/>
          <w:i/>
          <w:sz w:val="24"/>
          <w:szCs w:val="24"/>
        </w:rPr>
        <w:t>et al.,</w:t>
      </w:r>
      <w:r>
        <w:rPr>
          <w:rFonts w:ascii="Times New Roman" w:hAnsi="Times New Roman" w:cs="Times New Roman"/>
          <w:sz w:val="24"/>
          <w:szCs w:val="24"/>
        </w:rPr>
        <w:t xml:space="preserve"> 2017). Mussels which represents the benthic filtering </w:t>
      </w:r>
      <w:proofErr w:type="spellStart"/>
      <w:r>
        <w:rPr>
          <w:rFonts w:ascii="Times New Roman" w:hAnsi="Times New Roman" w:cs="Times New Roman"/>
          <w:sz w:val="24"/>
          <w:szCs w:val="24"/>
        </w:rPr>
        <w:t>organsims</w:t>
      </w:r>
      <w:proofErr w:type="spellEnd"/>
      <w:r>
        <w:rPr>
          <w:rFonts w:ascii="Times New Roman" w:hAnsi="Times New Roman" w:cs="Times New Roman"/>
          <w:sz w:val="24"/>
          <w:szCs w:val="24"/>
        </w:rPr>
        <w:t xml:space="preserve"> has been documented to accumulate chemical pollutants and thus provide information on the concentration and bioavailability of seawater pollutants (Beyer </w:t>
      </w:r>
      <w:r w:rsidRPr="000476DF">
        <w:rPr>
          <w:rFonts w:ascii="Times New Roman" w:hAnsi="Times New Roman" w:cs="Times New Roman"/>
          <w:i/>
          <w:sz w:val="24"/>
          <w:szCs w:val="24"/>
        </w:rPr>
        <w:t>et al.,</w:t>
      </w:r>
      <w:r>
        <w:rPr>
          <w:rFonts w:ascii="Times New Roman" w:hAnsi="Times New Roman" w:cs="Times New Roman"/>
          <w:sz w:val="24"/>
          <w:szCs w:val="24"/>
        </w:rPr>
        <w:t xml:space="preserve"> 2017; </w:t>
      </w:r>
      <w:proofErr w:type="spellStart"/>
      <w:r>
        <w:rPr>
          <w:rFonts w:ascii="Times New Roman" w:hAnsi="Times New Roman" w:cs="Times New Roman"/>
          <w:sz w:val="24"/>
          <w:szCs w:val="24"/>
        </w:rPr>
        <w:t>Franzellitti</w:t>
      </w:r>
      <w:proofErr w:type="spellEnd"/>
      <w:r>
        <w:rPr>
          <w:rFonts w:ascii="Times New Roman" w:hAnsi="Times New Roman" w:cs="Times New Roman"/>
          <w:sz w:val="24"/>
          <w:szCs w:val="24"/>
        </w:rPr>
        <w:t xml:space="preserve"> </w:t>
      </w:r>
      <w:r w:rsidRPr="000476DF">
        <w:rPr>
          <w:rFonts w:ascii="Times New Roman" w:hAnsi="Times New Roman" w:cs="Times New Roman"/>
          <w:i/>
          <w:sz w:val="24"/>
          <w:szCs w:val="24"/>
        </w:rPr>
        <w:t>et al.,</w:t>
      </w:r>
      <w:r>
        <w:rPr>
          <w:rFonts w:ascii="Times New Roman" w:hAnsi="Times New Roman" w:cs="Times New Roman"/>
          <w:sz w:val="24"/>
          <w:szCs w:val="24"/>
        </w:rPr>
        <w:t xml:space="preserve"> 2019; Moreschi </w:t>
      </w:r>
      <w:r w:rsidRPr="000476DF">
        <w:rPr>
          <w:rFonts w:ascii="Times New Roman" w:hAnsi="Times New Roman" w:cs="Times New Roman"/>
          <w:i/>
          <w:sz w:val="24"/>
          <w:szCs w:val="24"/>
        </w:rPr>
        <w:t>et al.,</w:t>
      </w:r>
      <w:r>
        <w:rPr>
          <w:rFonts w:ascii="Times New Roman" w:hAnsi="Times New Roman" w:cs="Times New Roman"/>
          <w:sz w:val="24"/>
          <w:szCs w:val="24"/>
        </w:rPr>
        <w:t xml:space="preserve"> 2020).</w:t>
      </w:r>
    </w:p>
    <w:p w14:paraId="57578179"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Nigeria is one of the countries of the world that has great challenge with Microplastics pollution. </w:t>
      </w:r>
      <w:proofErr w:type="spellStart"/>
      <w:r>
        <w:rPr>
          <w:rFonts w:ascii="Times New Roman" w:hAnsi="Times New Roman" w:cs="Times New Roman"/>
          <w:sz w:val="24"/>
          <w:szCs w:val="24"/>
        </w:rPr>
        <w:t>Enyoh</w:t>
      </w:r>
      <w:proofErr w:type="spellEnd"/>
      <w:r>
        <w:rPr>
          <w:rFonts w:ascii="Times New Roman" w:hAnsi="Times New Roman" w:cs="Times New Roman"/>
          <w:sz w:val="24"/>
          <w:szCs w:val="24"/>
        </w:rPr>
        <w:t xml:space="preserve"> </w:t>
      </w:r>
      <w:r w:rsidRPr="00CC05A7">
        <w:rPr>
          <w:rFonts w:ascii="Times New Roman" w:hAnsi="Times New Roman" w:cs="Times New Roman"/>
          <w:i/>
          <w:sz w:val="24"/>
          <w:szCs w:val="24"/>
        </w:rPr>
        <w:t>et al</w:t>
      </w:r>
      <w:r>
        <w:rPr>
          <w:rFonts w:ascii="Times New Roman" w:hAnsi="Times New Roman" w:cs="Times New Roman"/>
          <w:sz w:val="24"/>
          <w:szCs w:val="24"/>
        </w:rPr>
        <w:t>. (2019) posited that plastics are abundant in fresh land water systems in Nigeria, often received from cities through surface run off.</w:t>
      </w:r>
    </w:p>
    <w:p w14:paraId="530EE2E9"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Microplastics pollution is creating unpleasant effects in the coastal environment. The need to adequately examine the presence and abundance of microplastics in benthic organisms from some Niger Delta Coastal Rivers cannot be underestimated.</w:t>
      </w:r>
    </w:p>
    <w:p w14:paraId="7D23EA5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Because of the impacts of microplastics on the aquatic ecosystems and human health, microplastics are now threat receiving global attention (</w:t>
      </w:r>
      <w:proofErr w:type="spellStart"/>
      <w:r>
        <w:rPr>
          <w:rFonts w:ascii="Times New Roman" w:hAnsi="Times New Roman" w:cs="Times New Roman"/>
          <w:sz w:val="24"/>
          <w:szCs w:val="24"/>
        </w:rPr>
        <w:t>Nwonumara</w:t>
      </w:r>
      <w:proofErr w:type="spellEnd"/>
      <w:r>
        <w:rPr>
          <w:rFonts w:ascii="Times New Roman" w:hAnsi="Times New Roman" w:cs="Times New Roman"/>
          <w:sz w:val="24"/>
          <w:szCs w:val="24"/>
        </w:rPr>
        <w:t xml:space="preserve"> </w:t>
      </w:r>
      <w:r w:rsidRPr="00CC05A7">
        <w:rPr>
          <w:rFonts w:ascii="Times New Roman" w:hAnsi="Times New Roman" w:cs="Times New Roman"/>
          <w:i/>
          <w:sz w:val="24"/>
          <w:szCs w:val="24"/>
        </w:rPr>
        <w:t>et al</w:t>
      </w:r>
      <w:r>
        <w:rPr>
          <w:rFonts w:ascii="Times New Roman" w:hAnsi="Times New Roman" w:cs="Times New Roman"/>
          <w:sz w:val="24"/>
          <w:szCs w:val="24"/>
        </w:rPr>
        <w:t>., 2021).</w:t>
      </w:r>
    </w:p>
    <w:p w14:paraId="65E13849"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available knowledge on the adverse effects of consumption of seafoods containing Microplastics, however, is limited and further research is required (Lusher and Hollman, 2017). This study is aimed at investigating the presence and abundance of microplastics in benthic organisms from some Niger Delta Coastal Rivers</w:t>
      </w:r>
    </w:p>
    <w:p w14:paraId="0C3922F6" w14:textId="77777777" w:rsidR="00A075E0" w:rsidRPr="00A40174" w:rsidRDefault="00A075E0" w:rsidP="00A40174">
      <w:pPr>
        <w:pStyle w:val="ListParagraph"/>
        <w:numPr>
          <w:ilvl w:val="0"/>
          <w:numId w:val="1"/>
        </w:numPr>
        <w:spacing w:after="0" w:line="480" w:lineRule="auto"/>
        <w:jc w:val="both"/>
        <w:rPr>
          <w:rFonts w:ascii="Times New Roman" w:hAnsi="Times New Roman" w:cs="Times New Roman"/>
          <w:b/>
          <w:sz w:val="24"/>
          <w:szCs w:val="24"/>
        </w:rPr>
      </w:pPr>
      <w:r w:rsidRPr="00A40174">
        <w:rPr>
          <w:rFonts w:ascii="Times New Roman" w:hAnsi="Times New Roman" w:cs="Times New Roman"/>
          <w:b/>
          <w:sz w:val="24"/>
          <w:szCs w:val="24"/>
        </w:rPr>
        <w:t>MATERIALS AND METHODS</w:t>
      </w:r>
    </w:p>
    <w:p w14:paraId="06FEF410" w14:textId="77777777" w:rsidR="00A075E0" w:rsidRPr="00686197"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 </w:t>
      </w:r>
      <w:r w:rsidR="00A075E0" w:rsidRPr="00686197">
        <w:rPr>
          <w:rFonts w:ascii="Times New Roman" w:hAnsi="Times New Roman" w:cs="Times New Roman"/>
          <w:b/>
          <w:sz w:val="24"/>
          <w:szCs w:val="24"/>
        </w:rPr>
        <w:t>Sources of Materials</w:t>
      </w:r>
    </w:p>
    <w:p w14:paraId="7DE5C23B"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Benthic organisms (crabs (</w:t>
      </w:r>
      <w:r w:rsidRPr="00CA22FA">
        <w:rPr>
          <w:rFonts w:ascii="Times New Roman" w:hAnsi="Times New Roman" w:cs="Times New Roman"/>
          <w:i/>
          <w:sz w:val="24"/>
          <w:szCs w:val="24"/>
        </w:rPr>
        <w:t>Brachyura</w:t>
      </w:r>
      <w:r>
        <w:rPr>
          <w:rFonts w:ascii="Times New Roman" w:hAnsi="Times New Roman" w:cs="Times New Roman"/>
          <w:sz w:val="24"/>
          <w:szCs w:val="24"/>
        </w:rPr>
        <w:t>), periwinkle (</w:t>
      </w:r>
      <w:r w:rsidRPr="00CA22FA">
        <w:rPr>
          <w:rFonts w:ascii="Times New Roman" w:hAnsi="Times New Roman" w:cs="Times New Roman"/>
          <w:i/>
          <w:sz w:val="24"/>
          <w:szCs w:val="24"/>
        </w:rPr>
        <w:t>Catharanthus roseus</w:t>
      </w:r>
      <w:r>
        <w:rPr>
          <w:rFonts w:ascii="Times New Roman" w:hAnsi="Times New Roman" w:cs="Times New Roman"/>
          <w:sz w:val="24"/>
          <w:szCs w:val="24"/>
        </w:rPr>
        <w:t>), oysters (</w:t>
      </w:r>
      <w:proofErr w:type="spellStart"/>
      <w:r w:rsidRPr="00CA22FA">
        <w:rPr>
          <w:rFonts w:ascii="Times New Roman" w:hAnsi="Times New Roman" w:cs="Times New Roman"/>
          <w:i/>
          <w:sz w:val="24"/>
          <w:szCs w:val="24"/>
        </w:rPr>
        <w:t>Ostreidae</w:t>
      </w:r>
      <w:proofErr w:type="spellEnd"/>
      <w:r>
        <w:rPr>
          <w:rFonts w:ascii="Times New Roman" w:hAnsi="Times New Roman" w:cs="Times New Roman"/>
          <w:sz w:val="24"/>
          <w:szCs w:val="24"/>
        </w:rPr>
        <w:t>), sea stars (</w:t>
      </w:r>
      <w:r w:rsidRPr="00CA22FA">
        <w:rPr>
          <w:rFonts w:ascii="Times New Roman" w:hAnsi="Times New Roman" w:cs="Times New Roman"/>
          <w:i/>
          <w:sz w:val="24"/>
          <w:szCs w:val="24"/>
        </w:rPr>
        <w:t>Asteroidea</w:t>
      </w:r>
      <w:r>
        <w:rPr>
          <w:rFonts w:ascii="Times New Roman" w:hAnsi="Times New Roman" w:cs="Times New Roman"/>
          <w:sz w:val="24"/>
          <w:szCs w:val="24"/>
        </w:rPr>
        <w:t>), shrimp (</w:t>
      </w:r>
      <w:proofErr w:type="spellStart"/>
      <w:r w:rsidRPr="00CA22FA">
        <w:rPr>
          <w:rFonts w:ascii="Times New Roman" w:hAnsi="Times New Roman" w:cs="Times New Roman"/>
          <w:i/>
          <w:sz w:val="24"/>
          <w:szCs w:val="24"/>
        </w:rPr>
        <w:t>Caridea</w:t>
      </w:r>
      <w:proofErr w:type="spellEnd"/>
      <w:r>
        <w:rPr>
          <w:rFonts w:ascii="Times New Roman" w:hAnsi="Times New Roman" w:cs="Times New Roman"/>
          <w:sz w:val="24"/>
          <w:szCs w:val="24"/>
        </w:rPr>
        <w:t>), lobsters (</w:t>
      </w:r>
      <w:r w:rsidRPr="00CA22FA">
        <w:rPr>
          <w:rFonts w:ascii="Times New Roman" w:hAnsi="Times New Roman" w:cs="Times New Roman"/>
          <w:i/>
          <w:sz w:val="24"/>
          <w:szCs w:val="24"/>
        </w:rPr>
        <w:t>Homarus</w:t>
      </w:r>
      <w:r>
        <w:rPr>
          <w:rFonts w:ascii="Times New Roman" w:hAnsi="Times New Roman" w:cs="Times New Roman"/>
          <w:sz w:val="24"/>
          <w:szCs w:val="24"/>
        </w:rPr>
        <w:t>) and crayfish (</w:t>
      </w:r>
      <w:r w:rsidRPr="00CA22FA">
        <w:rPr>
          <w:rFonts w:ascii="Times New Roman" w:hAnsi="Times New Roman" w:cs="Times New Roman"/>
          <w:i/>
          <w:sz w:val="24"/>
          <w:szCs w:val="24"/>
        </w:rPr>
        <w:t>Cambarus</w:t>
      </w:r>
      <w:r>
        <w:rPr>
          <w:rFonts w:ascii="Times New Roman" w:hAnsi="Times New Roman" w:cs="Times New Roman"/>
          <w:sz w:val="24"/>
          <w:szCs w:val="24"/>
        </w:rPr>
        <w:t xml:space="preserve">)) were obtained from the following selected Rivers: Bonny River (River State), Qua </w:t>
      </w:r>
      <w:proofErr w:type="spellStart"/>
      <w:r>
        <w:rPr>
          <w:rFonts w:ascii="Times New Roman" w:hAnsi="Times New Roman" w:cs="Times New Roman"/>
          <w:sz w:val="24"/>
          <w:szCs w:val="24"/>
        </w:rPr>
        <w:t>Iboe</w:t>
      </w:r>
      <w:proofErr w:type="spellEnd"/>
      <w:r>
        <w:rPr>
          <w:rFonts w:ascii="Times New Roman" w:hAnsi="Times New Roman" w:cs="Times New Roman"/>
          <w:sz w:val="24"/>
          <w:szCs w:val="24"/>
        </w:rPr>
        <w:t xml:space="preserve"> River (</w:t>
      </w:r>
      <w:proofErr w:type="spellStart"/>
      <w:r>
        <w:rPr>
          <w:rFonts w:ascii="Times New Roman" w:hAnsi="Times New Roman" w:cs="Times New Roman"/>
          <w:sz w:val="24"/>
          <w:szCs w:val="24"/>
        </w:rPr>
        <w:t>Akwaibom</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Forcados</w:t>
      </w:r>
      <w:proofErr w:type="spellEnd"/>
      <w:r>
        <w:rPr>
          <w:rFonts w:ascii="Times New Roman" w:hAnsi="Times New Roman" w:cs="Times New Roman"/>
          <w:sz w:val="24"/>
          <w:szCs w:val="24"/>
        </w:rPr>
        <w:t xml:space="preserve"> River (Delta State), Oluwa River (Ondo State), Imo River (Imo State), Benin River (Edo State) and River Benue (Benue State) (as the River used for control).</w:t>
      </w:r>
    </w:p>
    <w:p w14:paraId="72594904" w14:textId="77777777" w:rsidR="00A075E0" w:rsidRPr="006B0A0C"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2.1.1 </w:t>
      </w:r>
      <w:r w:rsidR="00A075E0" w:rsidRPr="006B0A0C">
        <w:rPr>
          <w:rFonts w:ascii="Times New Roman" w:hAnsi="Times New Roman" w:cs="Times New Roman"/>
          <w:b/>
          <w:sz w:val="24"/>
          <w:szCs w:val="24"/>
        </w:rPr>
        <w:t>Equipment</w:t>
      </w:r>
    </w:p>
    <w:p w14:paraId="66531AC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Centrifuge (Model 800D </w:t>
      </w:r>
      <w:proofErr w:type="spellStart"/>
      <w:r>
        <w:rPr>
          <w:rFonts w:ascii="Times New Roman" w:hAnsi="Times New Roman" w:cs="Times New Roman"/>
          <w:sz w:val="24"/>
          <w:szCs w:val="24"/>
        </w:rPr>
        <w:t>Newlife</w:t>
      </w:r>
      <w:proofErr w:type="spellEnd"/>
      <w:r>
        <w:rPr>
          <w:rFonts w:ascii="Times New Roman" w:hAnsi="Times New Roman" w:cs="Times New Roman"/>
          <w:sz w:val="24"/>
          <w:szCs w:val="24"/>
        </w:rPr>
        <w:t xml:space="preserve"> Medical Instrument England), Microscope (Olympus USA), Refrigerator (LG).</w:t>
      </w:r>
    </w:p>
    <w:p w14:paraId="1D366B81" w14:textId="77777777" w:rsidR="00A075E0" w:rsidRPr="006B0A0C" w:rsidRDefault="00A075E0" w:rsidP="00A075E0">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A40174">
        <w:rPr>
          <w:rFonts w:ascii="Times New Roman" w:hAnsi="Times New Roman" w:cs="Times New Roman"/>
          <w:sz w:val="24"/>
          <w:szCs w:val="24"/>
        </w:rPr>
        <w:t xml:space="preserve">2.1.2 </w:t>
      </w:r>
      <w:r w:rsidRPr="006B0A0C">
        <w:rPr>
          <w:rFonts w:ascii="Times New Roman" w:hAnsi="Times New Roman" w:cs="Times New Roman"/>
          <w:b/>
          <w:sz w:val="24"/>
          <w:szCs w:val="24"/>
        </w:rPr>
        <w:t>Apparatus, Reagents and Chemicals</w:t>
      </w:r>
    </w:p>
    <w:p w14:paraId="4BC70456" w14:textId="77777777" w:rsidR="00A075E0" w:rsidRPr="006B0A0C"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2.1.2.1 </w:t>
      </w:r>
      <w:r w:rsidR="00A075E0" w:rsidRPr="006B0A0C">
        <w:rPr>
          <w:rFonts w:ascii="Times New Roman" w:hAnsi="Times New Roman" w:cs="Times New Roman"/>
          <w:b/>
          <w:sz w:val="24"/>
          <w:szCs w:val="24"/>
        </w:rPr>
        <w:t>Apparatus</w:t>
      </w:r>
    </w:p>
    <w:p w14:paraId="2CFE343B" w14:textId="77777777" w:rsidR="00A075E0" w:rsidRPr="003B1E44"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Petrich dishes, pipette, fishing nets, plastic rubbers, stainless steel sieve, glass jar, </w:t>
      </w:r>
      <w:proofErr w:type="spellStart"/>
      <w:r>
        <w:rPr>
          <w:rFonts w:ascii="Times New Roman" w:hAnsi="Times New Roman" w:cs="Times New Roman"/>
          <w:sz w:val="24"/>
          <w:szCs w:val="24"/>
        </w:rPr>
        <w:t>whatman</w:t>
      </w:r>
      <w:proofErr w:type="spellEnd"/>
      <w:r>
        <w:rPr>
          <w:rFonts w:ascii="Times New Roman" w:hAnsi="Times New Roman" w:cs="Times New Roman"/>
          <w:sz w:val="24"/>
          <w:szCs w:val="24"/>
        </w:rPr>
        <w:t xml:space="preserve"> filter membranes.</w:t>
      </w:r>
    </w:p>
    <w:p w14:paraId="2F267EDF" w14:textId="77777777" w:rsidR="00A075E0" w:rsidRPr="009553F0"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2.1.2.1 </w:t>
      </w:r>
      <w:r w:rsidR="00A075E0" w:rsidRPr="009553F0">
        <w:rPr>
          <w:rFonts w:ascii="Times New Roman" w:hAnsi="Times New Roman" w:cs="Times New Roman"/>
          <w:b/>
          <w:sz w:val="24"/>
          <w:szCs w:val="24"/>
        </w:rPr>
        <w:t>Reagents and Chemicals</w:t>
      </w:r>
    </w:p>
    <w:p w14:paraId="72DDF6C4"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Analytical grade reagents were purchased from reputable chemical companies. Some of the reagents include KOH (Analytical grade, UNICHEM®), ethanol,</w:t>
      </w:r>
      <w:r w:rsidR="003370E1">
        <w:rPr>
          <w:rFonts w:ascii="Times New Roman" w:hAnsi="Times New Roman" w:cs="Times New Roman"/>
          <w:sz w:val="24"/>
          <w:szCs w:val="24"/>
        </w:rPr>
        <w:t xml:space="preserve"> Sodium Chloride, Zinc Chloride.</w:t>
      </w:r>
    </w:p>
    <w:p w14:paraId="4850C187" w14:textId="77777777" w:rsidR="00A075E0" w:rsidRPr="001E27D9" w:rsidRDefault="00A40174" w:rsidP="00A075E0">
      <w:pPr>
        <w:spacing w:line="480" w:lineRule="auto"/>
        <w:rPr>
          <w:rFonts w:ascii="Times New Roman" w:hAnsi="Times New Roman" w:cs="Times New Roman"/>
          <w:sz w:val="24"/>
          <w:szCs w:val="24"/>
        </w:rPr>
      </w:pPr>
      <w:r>
        <w:rPr>
          <w:rFonts w:ascii="Times New Roman" w:hAnsi="Times New Roman" w:cs="Times New Roman"/>
          <w:b/>
          <w:sz w:val="24"/>
          <w:szCs w:val="24"/>
        </w:rPr>
        <w:t xml:space="preserve">2.2 </w:t>
      </w:r>
      <w:r w:rsidR="00A075E0" w:rsidRPr="00471881">
        <w:rPr>
          <w:rFonts w:ascii="Times New Roman" w:hAnsi="Times New Roman" w:cs="Times New Roman"/>
          <w:b/>
          <w:sz w:val="24"/>
          <w:szCs w:val="24"/>
        </w:rPr>
        <w:t>The Research Area</w:t>
      </w:r>
    </w:p>
    <w:p w14:paraId="5D1D297D"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research was carried out in the Coastal areas of Niger Delta, Nigeria encompassing the following Rivers and States: Bonny River (River State), Qua </w:t>
      </w:r>
      <w:proofErr w:type="spellStart"/>
      <w:r>
        <w:rPr>
          <w:rFonts w:ascii="Times New Roman" w:hAnsi="Times New Roman" w:cs="Times New Roman"/>
          <w:sz w:val="24"/>
          <w:szCs w:val="24"/>
        </w:rPr>
        <w:t>Iboe</w:t>
      </w:r>
      <w:proofErr w:type="spellEnd"/>
      <w:r>
        <w:rPr>
          <w:rFonts w:ascii="Times New Roman" w:hAnsi="Times New Roman" w:cs="Times New Roman"/>
          <w:sz w:val="24"/>
          <w:szCs w:val="24"/>
        </w:rPr>
        <w:t xml:space="preserve"> River (</w:t>
      </w:r>
      <w:proofErr w:type="spellStart"/>
      <w:r>
        <w:rPr>
          <w:rFonts w:ascii="Times New Roman" w:hAnsi="Times New Roman" w:cs="Times New Roman"/>
          <w:sz w:val="24"/>
          <w:szCs w:val="24"/>
        </w:rPr>
        <w:t>Akwaibom</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lastRenderedPageBreak/>
        <w:t>Forcados</w:t>
      </w:r>
      <w:proofErr w:type="spellEnd"/>
      <w:r>
        <w:rPr>
          <w:rFonts w:ascii="Times New Roman" w:hAnsi="Times New Roman" w:cs="Times New Roman"/>
          <w:sz w:val="24"/>
          <w:szCs w:val="24"/>
        </w:rPr>
        <w:t xml:space="preserve"> River (Delta State), Oluwa River (Ondo State), Imo River (Imo State), Benin River (Edo State) and River Benue (Benue State) (the State/River used for control).</w:t>
      </w:r>
    </w:p>
    <w:p w14:paraId="42CD8B4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Niger Delta Region of Nigeria is reported to be one of the regions of Nigeria that is heavily populated, vast and rich in oil and natural gas resources. The region which is documented to have more than twenty thousand square kilometers (20,000 km</w:t>
      </w:r>
      <w:r w:rsidRPr="00471881">
        <w:rPr>
          <w:rFonts w:ascii="Times New Roman" w:hAnsi="Times New Roman" w:cs="Times New Roman"/>
          <w:sz w:val="24"/>
          <w:szCs w:val="24"/>
          <w:vertAlign w:val="superscript"/>
        </w:rPr>
        <w:t>2</w:t>
      </w:r>
      <w:r>
        <w:rPr>
          <w:rFonts w:ascii="Times New Roman" w:hAnsi="Times New Roman" w:cs="Times New Roman"/>
          <w:sz w:val="24"/>
          <w:szCs w:val="24"/>
        </w:rPr>
        <w:t xml:space="preserve">), hosts </w:t>
      </w:r>
      <w:proofErr w:type="gramStart"/>
      <w:r>
        <w:rPr>
          <w:rFonts w:ascii="Times New Roman" w:hAnsi="Times New Roman" w:cs="Times New Roman"/>
          <w:sz w:val="24"/>
          <w:szCs w:val="24"/>
        </w:rPr>
        <w:t>about  twenty</w:t>
      </w:r>
      <w:proofErr w:type="gramEnd"/>
      <w:r>
        <w:rPr>
          <w:rFonts w:ascii="Times New Roman" w:hAnsi="Times New Roman" w:cs="Times New Roman"/>
          <w:sz w:val="24"/>
          <w:szCs w:val="24"/>
        </w:rPr>
        <w:t xml:space="preserve"> five percent (25%) of the total population of Nigeria. The region falls within the tropical rain forest zone of Nigeria. About 2,370 square kilometers of the region area consist of creeks, estuaries, rivers and swamps (</w:t>
      </w:r>
      <w:proofErr w:type="spellStart"/>
      <w:r>
        <w:rPr>
          <w:rFonts w:ascii="Times New Roman" w:hAnsi="Times New Roman" w:cs="Times New Roman"/>
          <w:sz w:val="24"/>
          <w:szCs w:val="24"/>
        </w:rPr>
        <w:t>Evode</w:t>
      </w:r>
      <w:proofErr w:type="spellEnd"/>
      <w:r>
        <w:rPr>
          <w:rFonts w:ascii="Times New Roman" w:hAnsi="Times New Roman" w:cs="Times New Roman"/>
          <w:sz w:val="24"/>
          <w:szCs w:val="24"/>
        </w:rPr>
        <w:t xml:space="preserve"> </w:t>
      </w:r>
      <w:r w:rsidRPr="00505E9E">
        <w:rPr>
          <w:rFonts w:ascii="Times New Roman" w:hAnsi="Times New Roman" w:cs="Times New Roman"/>
          <w:i/>
          <w:sz w:val="24"/>
          <w:szCs w:val="24"/>
        </w:rPr>
        <w:t>et al</w:t>
      </w:r>
      <w:r>
        <w:rPr>
          <w:rFonts w:ascii="Times New Roman" w:hAnsi="Times New Roman" w:cs="Times New Roman"/>
          <w:sz w:val="24"/>
          <w:szCs w:val="24"/>
        </w:rPr>
        <w:t>., 2021).</w:t>
      </w:r>
    </w:p>
    <w:p w14:paraId="62643D90"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Niger Delta Region is described as the delta of the Niger River where the river empties itself into the Gulf of Guinea (Zhang </w:t>
      </w:r>
      <w:r w:rsidRPr="00505E9E">
        <w:rPr>
          <w:rFonts w:ascii="Times New Roman" w:hAnsi="Times New Roman" w:cs="Times New Roman"/>
          <w:i/>
          <w:sz w:val="24"/>
          <w:szCs w:val="24"/>
        </w:rPr>
        <w:t>et al.,</w:t>
      </w:r>
      <w:r>
        <w:rPr>
          <w:rFonts w:ascii="Times New Roman" w:hAnsi="Times New Roman" w:cs="Times New Roman"/>
          <w:sz w:val="24"/>
          <w:szCs w:val="24"/>
        </w:rPr>
        <w:t xml:space="preserve"> 2021).</w:t>
      </w:r>
    </w:p>
    <w:p w14:paraId="3A9AAE4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Niger Delta Region has faced environmental degradation that is considered significant. This is as a result of crude oil spillage, pollution,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Kpakol</w:t>
      </w:r>
      <w:proofErr w:type="spellEnd"/>
      <w:r>
        <w:rPr>
          <w:rFonts w:ascii="Times New Roman" w:hAnsi="Times New Roman" w:cs="Times New Roman"/>
          <w:sz w:val="24"/>
          <w:szCs w:val="24"/>
        </w:rPr>
        <w:t xml:space="preserve"> </w:t>
      </w:r>
      <w:r w:rsidRPr="00505E9E">
        <w:rPr>
          <w:rFonts w:ascii="Times New Roman" w:hAnsi="Times New Roman" w:cs="Times New Roman"/>
          <w:i/>
          <w:sz w:val="24"/>
          <w:szCs w:val="24"/>
        </w:rPr>
        <w:t>et al.,</w:t>
      </w:r>
      <w:r>
        <w:rPr>
          <w:rFonts w:ascii="Times New Roman" w:hAnsi="Times New Roman" w:cs="Times New Roman"/>
          <w:sz w:val="24"/>
          <w:szCs w:val="24"/>
        </w:rPr>
        <w:t xml:space="preserve"> 2023).</w:t>
      </w:r>
    </w:p>
    <w:p w14:paraId="5B1DBCE0"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Benue state (River Benue) was used as the state for control. Benue state is found in east-central Nigeria. It is largely an agricultural region, known for its rich soil and fertile plains, particularly along the Benue River (</w:t>
      </w:r>
      <w:proofErr w:type="spellStart"/>
      <w:r>
        <w:rPr>
          <w:rFonts w:ascii="Times New Roman" w:hAnsi="Times New Roman" w:cs="Times New Roman"/>
          <w:sz w:val="24"/>
          <w:szCs w:val="24"/>
        </w:rPr>
        <w:t>Fackelmann</w:t>
      </w:r>
      <w:proofErr w:type="spellEnd"/>
      <w:r>
        <w:rPr>
          <w:rFonts w:ascii="Times New Roman" w:hAnsi="Times New Roman" w:cs="Times New Roman"/>
          <w:sz w:val="24"/>
          <w:szCs w:val="24"/>
        </w:rPr>
        <w:t xml:space="preserve"> &amp; Sommer, 2019).</w:t>
      </w:r>
    </w:p>
    <w:p w14:paraId="1EE3D5B6"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Benue state created in the year 1976, also known as the “Food Basket of the Nation” is a wooded Savanna region with various ethnic groups, such as </w:t>
      </w:r>
      <w:proofErr w:type="spellStart"/>
      <w:r>
        <w:rPr>
          <w:rFonts w:ascii="Times New Roman" w:hAnsi="Times New Roman" w:cs="Times New Roman"/>
          <w:sz w:val="24"/>
          <w:szCs w:val="24"/>
        </w:rPr>
        <w:t>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Igede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Idoma</w:t>
      </w:r>
      <w:proofErr w:type="spellEnd"/>
      <w:r>
        <w:rPr>
          <w:rFonts w:ascii="Times New Roman" w:hAnsi="Times New Roman" w:cs="Times New Roman"/>
          <w:sz w:val="24"/>
          <w:szCs w:val="24"/>
        </w:rPr>
        <w:t xml:space="preserve">. Benue has a landmark of about </w:t>
      </w:r>
      <w:proofErr w:type="gramStart"/>
      <w:r>
        <w:rPr>
          <w:rFonts w:ascii="Times New Roman" w:hAnsi="Times New Roman" w:cs="Times New Roman"/>
          <w:sz w:val="24"/>
          <w:szCs w:val="24"/>
        </w:rPr>
        <w:t>thirty four</w:t>
      </w:r>
      <w:proofErr w:type="gramEnd"/>
      <w:r>
        <w:rPr>
          <w:rFonts w:ascii="Times New Roman" w:hAnsi="Times New Roman" w:cs="Times New Roman"/>
          <w:sz w:val="24"/>
          <w:szCs w:val="24"/>
        </w:rPr>
        <w:t xml:space="preserve"> thousand, fifty nine square kilometers (34,059km</w:t>
      </w:r>
      <w:r w:rsidRPr="00EE0B47">
        <w:rPr>
          <w:rFonts w:ascii="Times New Roman" w:hAnsi="Times New Roman" w:cs="Times New Roman"/>
          <w:sz w:val="24"/>
          <w:szCs w:val="24"/>
          <w:vertAlign w:val="superscript"/>
        </w:rPr>
        <w:t>2</w:t>
      </w:r>
      <w:r>
        <w:rPr>
          <w:rFonts w:ascii="Times New Roman" w:hAnsi="Times New Roman" w:cs="Times New Roman"/>
          <w:sz w:val="24"/>
          <w:szCs w:val="24"/>
        </w:rPr>
        <w:t>).</w:t>
      </w:r>
    </w:p>
    <w:p w14:paraId="258A7605" w14:textId="77777777" w:rsidR="00A075E0" w:rsidRPr="001666B6"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2.2.1 </w:t>
      </w:r>
      <w:r w:rsidR="00A075E0" w:rsidRPr="001666B6">
        <w:rPr>
          <w:rFonts w:ascii="Times New Roman" w:hAnsi="Times New Roman" w:cs="Times New Roman"/>
          <w:b/>
          <w:sz w:val="24"/>
          <w:szCs w:val="24"/>
        </w:rPr>
        <w:t>Location</w:t>
      </w:r>
    </w:p>
    <w:p w14:paraId="4BDE5B8F" w14:textId="77777777" w:rsidR="00A075E0" w:rsidRPr="00616671"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Niger Delta Region is located within nine coastal southern states of Nigeria. The states are Ondo, Abia, Imo, Rivers, Akwa Ibom, Cross Rivers, Edo, Bayelsa and Delta. Niger Delta area in </w:t>
      </w:r>
      <w:r>
        <w:rPr>
          <w:rFonts w:ascii="Times New Roman" w:hAnsi="Times New Roman" w:cs="Times New Roman"/>
          <w:sz w:val="24"/>
          <w:szCs w:val="24"/>
        </w:rPr>
        <w:lastRenderedPageBreak/>
        <w:t xml:space="preserve">Nigeria is situated in the Gulf of Guinea between </w:t>
      </w:r>
      <w:proofErr w:type="spellStart"/>
      <w:r>
        <w:rPr>
          <w:rFonts w:ascii="Times New Roman" w:hAnsi="Times New Roman" w:cs="Times New Roman"/>
          <w:sz w:val="24"/>
          <w:szCs w:val="24"/>
        </w:rPr>
        <w:t>longtitude</w:t>
      </w:r>
      <w:proofErr w:type="spellEnd"/>
      <w:r>
        <w:rPr>
          <w:rFonts w:ascii="Times New Roman" w:hAnsi="Times New Roman" w:cs="Times New Roman"/>
          <w:sz w:val="24"/>
          <w:szCs w:val="24"/>
        </w:rPr>
        <w:t xml:space="preserve"> (5.05</w:t>
      </w:r>
      <w:r w:rsidRPr="001666B6">
        <w:rPr>
          <w:rFonts w:ascii="Times New Roman" w:hAnsi="Times New Roman" w:cs="Times New Roman"/>
          <w:sz w:val="24"/>
          <w:szCs w:val="24"/>
          <w:vertAlign w:val="superscript"/>
        </w:rPr>
        <w:t>0</w:t>
      </w:r>
      <w:r>
        <w:rPr>
          <w:rFonts w:ascii="Times New Roman" w:hAnsi="Times New Roman" w:cs="Times New Roman"/>
          <w:sz w:val="24"/>
          <w:szCs w:val="24"/>
        </w:rPr>
        <w:t>E -7.17</w:t>
      </w:r>
      <w:r w:rsidRPr="001666B6">
        <w:rPr>
          <w:rFonts w:ascii="Times New Roman" w:hAnsi="Times New Roman" w:cs="Times New Roman"/>
          <w:sz w:val="24"/>
          <w:szCs w:val="24"/>
          <w:vertAlign w:val="superscript"/>
        </w:rPr>
        <w:t>0</w:t>
      </w:r>
      <w:r>
        <w:rPr>
          <w:rFonts w:ascii="Times New Roman" w:hAnsi="Times New Roman" w:cs="Times New Roman"/>
          <w:sz w:val="24"/>
          <w:szCs w:val="24"/>
        </w:rPr>
        <w:t>E) and latitude (4.15</w:t>
      </w:r>
      <w:r w:rsidRPr="001666B6">
        <w:rPr>
          <w:rFonts w:ascii="Times New Roman" w:hAnsi="Times New Roman" w:cs="Times New Roman"/>
          <w:sz w:val="24"/>
          <w:szCs w:val="24"/>
          <w:vertAlign w:val="superscript"/>
        </w:rPr>
        <w:t>0</w:t>
      </w:r>
      <w:r>
        <w:rPr>
          <w:rFonts w:ascii="Times New Roman" w:hAnsi="Times New Roman" w:cs="Times New Roman"/>
          <w:sz w:val="24"/>
          <w:szCs w:val="24"/>
        </w:rPr>
        <w:t>N – 7.17</w:t>
      </w:r>
      <w:r w:rsidRPr="001666B6">
        <w:rPr>
          <w:rFonts w:ascii="Times New Roman" w:hAnsi="Times New Roman" w:cs="Times New Roman"/>
          <w:sz w:val="24"/>
          <w:szCs w:val="24"/>
          <w:vertAlign w:val="superscript"/>
        </w:rPr>
        <w:t>0</w:t>
      </w:r>
      <w:r>
        <w:rPr>
          <w:rFonts w:ascii="Times New Roman" w:hAnsi="Times New Roman" w:cs="Times New Roman"/>
          <w:sz w:val="24"/>
          <w:szCs w:val="24"/>
        </w:rPr>
        <w:t xml:space="preserve">N) (Abbasi </w:t>
      </w:r>
      <w:r w:rsidRPr="00505E9E">
        <w:rPr>
          <w:rFonts w:ascii="Times New Roman" w:hAnsi="Times New Roman" w:cs="Times New Roman"/>
          <w:i/>
          <w:sz w:val="24"/>
          <w:szCs w:val="24"/>
        </w:rPr>
        <w:t>et al.,</w:t>
      </w:r>
      <w:r>
        <w:rPr>
          <w:rFonts w:ascii="Times New Roman" w:hAnsi="Times New Roman" w:cs="Times New Roman"/>
          <w:sz w:val="24"/>
          <w:szCs w:val="24"/>
        </w:rPr>
        <w:t xml:space="preserve"> 2018). </w:t>
      </w:r>
    </w:p>
    <w:p w14:paraId="2C6B4A34" w14:textId="77777777" w:rsidR="00A075E0" w:rsidRDefault="00A40174" w:rsidP="00A075E0">
      <w:pPr>
        <w:spacing w:line="480" w:lineRule="auto"/>
        <w:rPr>
          <w:rFonts w:ascii="Times New Roman" w:hAnsi="Times New Roman" w:cs="Times New Roman"/>
          <w:sz w:val="24"/>
          <w:szCs w:val="24"/>
        </w:rPr>
      </w:pPr>
      <w:r>
        <w:rPr>
          <w:rFonts w:ascii="Times New Roman" w:hAnsi="Times New Roman" w:cs="Times New Roman"/>
          <w:b/>
          <w:sz w:val="24"/>
          <w:szCs w:val="24"/>
        </w:rPr>
        <w:t xml:space="preserve">2.2.2 </w:t>
      </w:r>
      <w:r w:rsidR="00A075E0" w:rsidRPr="000530D9">
        <w:rPr>
          <w:rFonts w:ascii="Times New Roman" w:hAnsi="Times New Roman" w:cs="Times New Roman"/>
          <w:b/>
          <w:sz w:val="24"/>
          <w:szCs w:val="24"/>
        </w:rPr>
        <w:t>Climate</w:t>
      </w:r>
    </w:p>
    <w:p w14:paraId="2B0A6AC8"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climate of the Niger Delta Region of Nigeria is majorly two distinct seasons which are the dry and wet seasons. The wet season spans from March to November, with peaks in July and September. The dry season spans from December to March. Niger Delta region normally has a brief, dry period in August, often referred to as “August break”. The area has an annual rainfall of about 4500mm and an average temperature of 27</w:t>
      </w:r>
      <w:r w:rsidRPr="00EA4497">
        <w:rPr>
          <w:rFonts w:ascii="Times New Roman" w:hAnsi="Times New Roman" w:cs="Times New Roman"/>
          <w:sz w:val="24"/>
          <w:szCs w:val="24"/>
          <w:vertAlign w:val="superscript"/>
        </w:rPr>
        <w:t>0</w:t>
      </w:r>
      <w:r>
        <w:rPr>
          <w:rFonts w:ascii="Times New Roman" w:hAnsi="Times New Roman" w:cs="Times New Roman"/>
          <w:sz w:val="24"/>
          <w:szCs w:val="24"/>
        </w:rPr>
        <w:t>C (80</w:t>
      </w:r>
      <w:r w:rsidRPr="00EA4497">
        <w:rPr>
          <w:rFonts w:ascii="Times New Roman" w:hAnsi="Times New Roman" w:cs="Times New Roman"/>
          <w:sz w:val="24"/>
          <w:szCs w:val="24"/>
          <w:vertAlign w:val="superscript"/>
        </w:rPr>
        <w:t>0</w:t>
      </w:r>
      <w:r>
        <w:rPr>
          <w:rFonts w:ascii="Times New Roman" w:hAnsi="Times New Roman" w:cs="Times New Roman"/>
          <w:sz w:val="24"/>
          <w:szCs w:val="24"/>
        </w:rPr>
        <w:t>F) (Lusher, 2015).</w:t>
      </w:r>
    </w:p>
    <w:p w14:paraId="49AF55D8" w14:textId="77777777" w:rsidR="00A075E0" w:rsidRDefault="00A075E0" w:rsidP="00A075E0">
      <w:pPr>
        <w:spacing w:line="480" w:lineRule="auto"/>
        <w:rPr>
          <w:rFonts w:ascii="Times New Roman" w:hAnsi="Times New Roman" w:cs="Times New Roman"/>
          <w:b/>
          <w:sz w:val="24"/>
          <w:szCs w:val="24"/>
        </w:rPr>
      </w:pPr>
    </w:p>
    <w:p w14:paraId="667D1B7B" w14:textId="77777777" w:rsidR="00A075E0" w:rsidRDefault="00A075E0" w:rsidP="00A075E0">
      <w:pPr>
        <w:spacing w:line="480" w:lineRule="auto"/>
        <w:rPr>
          <w:rFonts w:ascii="Times New Roman" w:hAnsi="Times New Roman" w:cs="Times New Roman"/>
          <w:b/>
          <w:sz w:val="24"/>
          <w:szCs w:val="24"/>
        </w:rPr>
      </w:pPr>
    </w:p>
    <w:p w14:paraId="6894199E" w14:textId="77777777" w:rsidR="00A075E0" w:rsidRPr="00FC3895"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2.2.3 </w:t>
      </w:r>
      <w:r w:rsidR="00A075E0" w:rsidRPr="00FC3895">
        <w:rPr>
          <w:rFonts w:ascii="Times New Roman" w:hAnsi="Times New Roman" w:cs="Times New Roman"/>
          <w:b/>
          <w:sz w:val="24"/>
          <w:szCs w:val="24"/>
        </w:rPr>
        <w:t>Map of the Study Area</w:t>
      </w:r>
    </w:p>
    <w:p w14:paraId="14A7BDBC"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below is the map of the Niger Delta Region, showing the research states.</w:t>
      </w:r>
    </w:p>
    <w:p w14:paraId="02268807" w14:textId="77777777" w:rsidR="00A075E0" w:rsidRDefault="00A075E0" w:rsidP="00A075E0">
      <w:pPr>
        <w:spacing w:line="480" w:lineRule="auto"/>
        <w:rPr>
          <w:rFonts w:ascii="Times New Roman" w:hAnsi="Times New Roman" w:cs="Times New Roman"/>
          <w:sz w:val="24"/>
          <w:szCs w:val="24"/>
        </w:rPr>
      </w:pPr>
      <w:r w:rsidRPr="006378A2">
        <w:rPr>
          <w:rFonts w:ascii="Times New Roman" w:hAnsi="Times New Roman" w:cs="Times New Roman"/>
          <w:noProof/>
          <w:sz w:val="24"/>
          <w:szCs w:val="24"/>
        </w:rPr>
        <w:lastRenderedPageBreak/>
        <w:drawing>
          <wp:inline distT="0" distB="0" distL="0" distR="0" wp14:anchorId="79126496" wp14:editId="51A9D73C">
            <wp:extent cx="5943600" cy="4195482"/>
            <wp:effectExtent l="0" t="0" r="0" b="0"/>
            <wp:docPr id="21" name="Picture 21" descr="C:\Users\OWNER'S PC\Desktop\PhD Materials and work\PhD Thesis Materials\Map-of-Niger-Delta-Showing-St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S PC\Desktop\PhD Materials and work\PhD Thesis Materials\Map-of-Niger-Delta-Showing-Stat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95482"/>
                    </a:xfrm>
                    <a:prstGeom prst="rect">
                      <a:avLst/>
                    </a:prstGeom>
                    <a:noFill/>
                    <a:ln>
                      <a:noFill/>
                    </a:ln>
                  </pic:spPr>
                </pic:pic>
              </a:graphicData>
            </a:graphic>
          </wp:inline>
        </w:drawing>
      </w:r>
    </w:p>
    <w:p w14:paraId="1B3D26E6" w14:textId="77777777" w:rsidR="00A075E0" w:rsidRDefault="00A075E0" w:rsidP="00A075E0">
      <w:pPr>
        <w:spacing w:line="480" w:lineRule="auto"/>
        <w:rPr>
          <w:rFonts w:ascii="Times New Roman" w:hAnsi="Times New Roman" w:cs="Times New Roman"/>
          <w:sz w:val="24"/>
          <w:szCs w:val="24"/>
        </w:rPr>
      </w:pPr>
      <w:r>
        <w:rPr>
          <w:noProof/>
        </w:rPr>
        <mc:AlternateContent>
          <mc:Choice Requires="wps">
            <w:drawing>
              <wp:inline distT="0" distB="0" distL="0" distR="0" wp14:anchorId="7BB305AA" wp14:editId="1DED480A">
                <wp:extent cx="304800" cy="304800"/>
                <wp:effectExtent l="0" t="0" r="0" b="0"/>
                <wp:docPr id="19" name="Rectangle 19" descr="Map of Niger Delta Showing States.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3AB65E" id="Rectangle 19" o:spid="_x0000_s1026" alt="Map of Niger Delta Showing States.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xjzNU1gIAAOYFAAAOAAAAAAAAAAAAAAAAAC4CAABkcnMvZTJvRG9j&#10;LnhtbFBLAQItABQABgAIAAAAIQBMoOks2AAAAAMBAAAPAAAAAAAAAAAAAAAAADAFAABkcnMvZG93&#10;bnJldi54bWxQSwUGAAAAAAQABADzAAAANQYAAAAA&#10;" filled="f" stroked="f">
                <o:lock v:ext="edit" aspectratio="t"/>
                <w10:anchorlock/>
              </v:rect>
            </w:pict>
          </mc:Fallback>
        </mc:AlternateContent>
      </w:r>
    </w:p>
    <w:p w14:paraId="1409FB6F" w14:textId="77777777" w:rsidR="00A075E0" w:rsidRPr="002443E6" w:rsidRDefault="00A075E0"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Figure </w:t>
      </w:r>
      <w:r w:rsidRPr="002443E6">
        <w:rPr>
          <w:rFonts w:ascii="Times New Roman" w:hAnsi="Times New Roman" w:cs="Times New Roman"/>
          <w:b/>
          <w:sz w:val="24"/>
          <w:szCs w:val="24"/>
        </w:rPr>
        <w:t>1: Map of the Niger Delta Region of N</w:t>
      </w:r>
      <w:r>
        <w:rPr>
          <w:rFonts w:ascii="Times New Roman" w:hAnsi="Times New Roman" w:cs="Times New Roman"/>
          <w:b/>
          <w:sz w:val="24"/>
          <w:szCs w:val="24"/>
        </w:rPr>
        <w:t>igeria, showing the Research Stat</w:t>
      </w:r>
      <w:r w:rsidRPr="002443E6">
        <w:rPr>
          <w:rFonts w:ascii="Times New Roman" w:hAnsi="Times New Roman" w:cs="Times New Roman"/>
          <w:b/>
          <w:sz w:val="24"/>
          <w:szCs w:val="24"/>
        </w:rPr>
        <w:t>e</w:t>
      </w:r>
    </w:p>
    <w:p w14:paraId="5DFF8C71"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Oweikeye</w:t>
      </w:r>
      <w:proofErr w:type="spellEnd"/>
      <w:r>
        <w:rPr>
          <w:rFonts w:ascii="Times New Roman" w:hAnsi="Times New Roman" w:cs="Times New Roman"/>
          <w:sz w:val="24"/>
          <w:szCs w:val="24"/>
        </w:rPr>
        <w:t>, 2017)</w:t>
      </w:r>
    </w:p>
    <w:p w14:paraId="2FBBB0F4" w14:textId="77777777" w:rsidR="00A075E0" w:rsidRPr="00FC3895" w:rsidRDefault="00A075E0" w:rsidP="00A075E0">
      <w:pPr>
        <w:spacing w:line="480" w:lineRule="auto"/>
        <w:rPr>
          <w:rFonts w:ascii="Times New Roman" w:hAnsi="Times New Roman" w:cs="Times New Roman"/>
          <w:b/>
          <w:sz w:val="24"/>
          <w:szCs w:val="24"/>
        </w:rPr>
      </w:pPr>
      <w:r w:rsidRPr="00FC3895">
        <w:rPr>
          <w:rFonts w:ascii="Times New Roman" w:hAnsi="Times New Roman" w:cs="Times New Roman"/>
          <w:b/>
          <w:sz w:val="24"/>
          <w:szCs w:val="24"/>
        </w:rPr>
        <w:t>3.2.3</w:t>
      </w:r>
      <w:r>
        <w:rPr>
          <w:rFonts w:ascii="Times New Roman" w:hAnsi="Times New Roman" w:cs="Times New Roman"/>
          <w:b/>
          <w:sz w:val="24"/>
          <w:szCs w:val="24"/>
        </w:rPr>
        <w:t xml:space="preserve"> </w:t>
      </w:r>
      <w:r w:rsidRPr="00FC3895">
        <w:rPr>
          <w:rFonts w:ascii="Times New Roman" w:hAnsi="Times New Roman" w:cs="Times New Roman"/>
          <w:b/>
          <w:sz w:val="24"/>
          <w:szCs w:val="24"/>
        </w:rPr>
        <w:t>Map of the Study Area</w:t>
      </w:r>
      <w:r>
        <w:rPr>
          <w:rFonts w:ascii="Times New Roman" w:hAnsi="Times New Roman" w:cs="Times New Roman"/>
          <w:b/>
          <w:sz w:val="24"/>
          <w:szCs w:val="24"/>
        </w:rPr>
        <w:t xml:space="preserve"> (Continue)</w:t>
      </w:r>
    </w:p>
    <w:p w14:paraId="4E805BA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below is the map of Benue, showing the control research state.</w:t>
      </w:r>
    </w:p>
    <w:p w14:paraId="2D49F04A" w14:textId="77777777" w:rsidR="00A075E0" w:rsidRDefault="00A075E0" w:rsidP="00A075E0">
      <w:pPr>
        <w:spacing w:line="480" w:lineRule="auto"/>
        <w:rPr>
          <w:rFonts w:ascii="Times New Roman" w:hAnsi="Times New Roman" w:cs="Times New Roman"/>
          <w:sz w:val="24"/>
          <w:szCs w:val="24"/>
        </w:rPr>
      </w:pPr>
    </w:p>
    <w:p w14:paraId="089404B4" w14:textId="77777777" w:rsidR="00A075E0" w:rsidRDefault="00A075E0" w:rsidP="00A075E0">
      <w:pPr>
        <w:spacing w:line="480" w:lineRule="auto"/>
        <w:rPr>
          <w:rFonts w:ascii="Times New Roman" w:hAnsi="Times New Roman" w:cs="Times New Roman"/>
          <w:sz w:val="24"/>
          <w:szCs w:val="24"/>
        </w:rPr>
      </w:pPr>
      <w:r w:rsidRPr="0011505E">
        <w:rPr>
          <w:rFonts w:ascii="Times New Roman" w:hAnsi="Times New Roman" w:cs="Times New Roman"/>
          <w:noProof/>
          <w:sz w:val="24"/>
          <w:szCs w:val="24"/>
        </w:rPr>
        <w:lastRenderedPageBreak/>
        <w:drawing>
          <wp:inline distT="0" distB="0" distL="0" distR="0" wp14:anchorId="32F17615" wp14:editId="744BE449">
            <wp:extent cx="5943600" cy="5482097"/>
            <wp:effectExtent l="0" t="0" r="0" b="4445"/>
            <wp:docPr id="22" name="Picture 22" descr="C:\Users\OWNER'S PC\Desktop\PhD Materials and work\PhD Thesis Materials\The-map-of-Benue-State-and-the-23-Local-Government-Areas-showing-local-governments-an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S PC\Desktop\PhD Materials and work\PhD Thesis Materials\The-map-of-Benue-State-and-the-23-Local-Government-Areas-showing-local-governments-and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482097"/>
                    </a:xfrm>
                    <a:prstGeom prst="rect">
                      <a:avLst/>
                    </a:prstGeom>
                    <a:noFill/>
                    <a:ln>
                      <a:noFill/>
                    </a:ln>
                  </pic:spPr>
                </pic:pic>
              </a:graphicData>
            </a:graphic>
          </wp:inline>
        </w:drawing>
      </w:r>
    </w:p>
    <w:p w14:paraId="31851B3F" w14:textId="77777777" w:rsidR="00A075E0" w:rsidRPr="00286681" w:rsidRDefault="00A075E0"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Figure </w:t>
      </w:r>
      <w:r w:rsidRPr="00286681">
        <w:rPr>
          <w:rFonts w:ascii="Times New Roman" w:hAnsi="Times New Roman" w:cs="Times New Roman"/>
          <w:b/>
          <w:sz w:val="24"/>
          <w:szCs w:val="24"/>
        </w:rPr>
        <w:t>2: Map of Benue State, showing the control sampling site</w:t>
      </w:r>
    </w:p>
    <w:p w14:paraId="5A732005" w14:textId="77777777" w:rsidR="00A075E0" w:rsidRPr="00731B3F"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Choumbou</w:t>
      </w:r>
      <w:proofErr w:type="spellEnd"/>
      <w:r>
        <w:rPr>
          <w:rFonts w:ascii="Times New Roman" w:hAnsi="Times New Roman" w:cs="Times New Roman"/>
          <w:sz w:val="24"/>
          <w:szCs w:val="24"/>
        </w:rPr>
        <w:t xml:space="preserve">, </w:t>
      </w:r>
      <w:r w:rsidRPr="00505E9E">
        <w:rPr>
          <w:rFonts w:ascii="Times New Roman" w:hAnsi="Times New Roman" w:cs="Times New Roman"/>
          <w:i/>
          <w:sz w:val="24"/>
          <w:szCs w:val="24"/>
        </w:rPr>
        <w:t>et al.,</w:t>
      </w:r>
      <w:r>
        <w:rPr>
          <w:rFonts w:ascii="Times New Roman" w:hAnsi="Times New Roman" w:cs="Times New Roman"/>
          <w:sz w:val="24"/>
          <w:szCs w:val="24"/>
        </w:rPr>
        <w:t xml:space="preserve"> 2021)</w:t>
      </w:r>
    </w:p>
    <w:p w14:paraId="0DA03B62" w14:textId="77777777" w:rsidR="00A075E0" w:rsidRDefault="00A075E0" w:rsidP="00A075E0">
      <w:pPr>
        <w:spacing w:line="480" w:lineRule="auto"/>
        <w:rPr>
          <w:rFonts w:ascii="Times New Roman" w:hAnsi="Times New Roman" w:cs="Times New Roman"/>
          <w:b/>
          <w:sz w:val="24"/>
          <w:szCs w:val="24"/>
        </w:rPr>
      </w:pPr>
    </w:p>
    <w:p w14:paraId="5712D0BA" w14:textId="77777777" w:rsidR="00A075E0" w:rsidRPr="002443E6"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2.3 </w:t>
      </w:r>
      <w:r w:rsidR="00A075E0" w:rsidRPr="002443E6">
        <w:rPr>
          <w:rFonts w:ascii="Times New Roman" w:hAnsi="Times New Roman" w:cs="Times New Roman"/>
          <w:b/>
          <w:sz w:val="24"/>
          <w:szCs w:val="24"/>
        </w:rPr>
        <w:t>Economic Activities of the Niger Delta People</w:t>
      </w:r>
    </w:p>
    <w:p w14:paraId="07DE5D45"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major sources of livelihood for the Niger Delta people are farming, fishing and trading.</w:t>
      </w:r>
    </w:p>
    <w:p w14:paraId="78ACD08B" w14:textId="77777777" w:rsidR="00A075E0" w:rsidRDefault="00A075E0" w:rsidP="00A075E0">
      <w:pPr>
        <w:spacing w:line="480" w:lineRule="auto"/>
        <w:rPr>
          <w:rFonts w:ascii="Times New Roman" w:hAnsi="Times New Roman" w:cs="Times New Roman"/>
          <w:b/>
          <w:sz w:val="24"/>
          <w:szCs w:val="24"/>
        </w:rPr>
      </w:pPr>
    </w:p>
    <w:p w14:paraId="18C95258" w14:textId="77777777" w:rsidR="00A075E0" w:rsidRPr="00F417C1"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2.4 </w:t>
      </w:r>
      <w:r w:rsidR="00A075E0" w:rsidRPr="00F417C1">
        <w:rPr>
          <w:rFonts w:ascii="Times New Roman" w:hAnsi="Times New Roman" w:cs="Times New Roman"/>
          <w:b/>
          <w:sz w:val="24"/>
          <w:szCs w:val="24"/>
        </w:rPr>
        <w:t>Experimental Design</w:t>
      </w:r>
    </w:p>
    <w:p w14:paraId="7E68B888"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study was carried out, using seven (7) aquariums of 1,500 gallon each. The 7 aquariums were: aquarium 1 (River Benue samples for Benthic organisms), aquarium 2 (Bonny River samples for Benthic organisms), aquarium 3 (Qua </w:t>
      </w:r>
      <w:proofErr w:type="spellStart"/>
      <w:r>
        <w:rPr>
          <w:rFonts w:ascii="Times New Roman" w:hAnsi="Times New Roman" w:cs="Times New Roman"/>
          <w:sz w:val="24"/>
          <w:szCs w:val="24"/>
        </w:rPr>
        <w:t>Iboe</w:t>
      </w:r>
      <w:proofErr w:type="spellEnd"/>
      <w:r>
        <w:rPr>
          <w:rFonts w:ascii="Times New Roman" w:hAnsi="Times New Roman" w:cs="Times New Roman"/>
          <w:sz w:val="24"/>
          <w:szCs w:val="24"/>
        </w:rPr>
        <w:t xml:space="preserve"> River samples for Benthic organisms), aquarium 4 (</w:t>
      </w:r>
      <w:proofErr w:type="spellStart"/>
      <w:r>
        <w:rPr>
          <w:rFonts w:ascii="Times New Roman" w:hAnsi="Times New Roman" w:cs="Times New Roman"/>
          <w:sz w:val="24"/>
          <w:szCs w:val="24"/>
        </w:rPr>
        <w:t>Forcados</w:t>
      </w:r>
      <w:proofErr w:type="spellEnd"/>
      <w:r>
        <w:rPr>
          <w:rFonts w:ascii="Times New Roman" w:hAnsi="Times New Roman" w:cs="Times New Roman"/>
          <w:sz w:val="24"/>
          <w:szCs w:val="24"/>
        </w:rPr>
        <w:t xml:space="preserve"> River samples for Benthic organisms), aquarium 5 (Oluwa River samples for Benthic organisms), aquarium 6 (Imo River samples for Benthic organisms), aquarium 7 (Benin River samples for Benthic organisms).</w:t>
      </w:r>
    </w:p>
    <w:p w14:paraId="127C2CF3"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aquariums were respectively coded NC</w:t>
      </w:r>
      <w:r w:rsidRPr="0094232B">
        <w:rPr>
          <w:rFonts w:ascii="Times New Roman" w:hAnsi="Times New Roman" w:cs="Times New Roman"/>
          <w:sz w:val="24"/>
          <w:szCs w:val="24"/>
          <w:vertAlign w:val="subscript"/>
        </w:rPr>
        <w:t>B</w:t>
      </w:r>
      <w:r>
        <w:rPr>
          <w:rFonts w:ascii="Times New Roman" w:hAnsi="Times New Roman" w:cs="Times New Roman"/>
          <w:sz w:val="24"/>
          <w:szCs w:val="24"/>
        </w:rPr>
        <w:t>, BRS</w:t>
      </w:r>
      <w:r w:rsidRPr="0094232B">
        <w:rPr>
          <w:rFonts w:ascii="Times New Roman" w:hAnsi="Times New Roman" w:cs="Times New Roman"/>
          <w:sz w:val="24"/>
          <w:szCs w:val="24"/>
          <w:vertAlign w:val="subscript"/>
        </w:rPr>
        <w:t>B</w:t>
      </w:r>
      <w:r>
        <w:rPr>
          <w:rFonts w:ascii="Times New Roman" w:hAnsi="Times New Roman" w:cs="Times New Roman"/>
          <w:sz w:val="24"/>
          <w:szCs w:val="24"/>
        </w:rPr>
        <w:t>, QRS</w:t>
      </w:r>
      <w:r w:rsidRPr="0094232B">
        <w:rPr>
          <w:rFonts w:ascii="Times New Roman" w:hAnsi="Times New Roman" w:cs="Times New Roman"/>
          <w:sz w:val="24"/>
          <w:szCs w:val="24"/>
          <w:vertAlign w:val="subscript"/>
        </w:rPr>
        <w:t>B</w:t>
      </w:r>
      <w:r>
        <w:rPr>
          <w:rFonts w:ascii="Times New Roman" w:hAnsi="Times New Roman" w:cs="Times New Roman"/>
          <w:sz w:val="24"/>
          <w:szCs w:val="24"/>
        </w:rPr>
        <w:t>, FRS</w:t>
      </w:r>
      <w:r w:rsidRPr="0094232B">
        <w:rPr>
          <w:rFonts w:ascii="Times New Roman" w:hAnsi="Times New Roman" w:cs="Times New Roman"/>
          <w:sz w:val="24"/>
          <w:szCs w:val="24"/>
          <w:vertAlign w:val="subscript"/>
        </w:rPr>
        <w:t>B</w:t>
      </w:r>
      <w:r>
        <w:rPr>
          <w:rFonts w:ascii="Times New Roman" w:hAnsi="Times New Roman" w:cs="Times New Roman"/>
          <w:sz w:val="24"/>
          <w:szCs w:val="24"/>
        </w:rPr>
        <w:t>, ORS</w:t>
      </w:r>
      <w:r w:rsidRPr="0094232B">
        <w:rPr>
          <w:rFonts w:ascii="Times New Roman" w:hAnsi="Times New Roman" w:cs="Times New Roman"/>
          <w:sz w:val="24"/>
          <w:szCs w:val="24"/>
          <w:vertAlign w:val="subscript"/>
        </w:rPr>
        <w:t>B</w:t>
      </w:r>
      <w:r>
        <w:rPr>
          <w:rFonts w:ascii="Times New Roman" w:hAnsi="Times New Roman" w:cs="Times New Roman"/>
          <w:sz w:val="24"/>
          <w:szCs w:val="24"/>
        </w:rPr>
        <w:t>, IRS</w:t>
      </w:r>
      <w:r w:rsidRPr="0094232B">
        <w:rPr>
          <w:rFonts w:ascii="Times New Roman" w:hAnsi="Times New Roman" w:cs="Times New Roman"/>
          <w:sz w:val="24"/>
          <w:szCs w:val="24"/>
          <w:vertAlign w:val="subscript"/>
        </w:rPr>
        <w:t>B</w:t>
      </w:r>
      <w:r>
        <w:rPr>
          <w:rFonts w:ascii="Times New Roman" w:hAnsi="Times New Roman" w:cs="Times New Roman"/>
          <w:sz w:val="24"/>
          <w:szCs w:val="24"/>
        </w:rPr>
        <w:t>, BERS</w:t>
      </w:r>
      <w:r w:rsidRPr="0094232B">
        <w:rPr>
          <w:rFonts w:ascii="Times New Roman" w:hAnsi="Times New Roman" w:cs="Times New Roman"/>
          <w:sz w:val="24"/>
          <w:szCs w:val="24"/>
          <w:vertAlign w:val="subscript"/>
        </w:rPr>
        <w:t>B</w:t>
      </w:r>
      <w:r>
        <w:rPr>
          <w:rFonts w:ascii="Times New Roman" w:hAnsi="Times New Roman" w:cs="Times New Roman"/>
          <w:sz w:val="24"/>
          <w:szCs w:val="24"/>
        </w:rPr>
        <w:t>, Aquarium 1 (NC</w:t>
      </w:r>
      <w:r w:rsidRPr="0094232B">
        <w:rPr>
          <w:rFonts w:ascii="Times New Roman" w:hAnsi="Times New Roman" w:cs="Times New Roman"/>
          <w:sz w:val="24"/>
          <w:szCs w:val="24"/>
          <w:vertAlign w:val="subscript"/>
        </w:rPr>
        <w:t>B</w:t>
      </w:r>
      <w:r>
        <w:rPr>
          <w:rFonts w:ascii="Times New Roman" w:hAnsi="Times New Roman" w:cs="Times New Roman"/>
          <w:sz w:val="24"/>
          <w:szCs w:val="24"/>
        </w:rPr>
        <w:t xml:space="preserve">) (River Benue samples for Benthic organisms) which served as control, and other aquariums received soil with no microplastics in them. </w:t>
      </w:r>
    </w:p>
    <w:p w14:paraId="40D51D5A"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One hundred and twenty (120) samples of each organism were obtained from each of the rivers (that is to say, 120 samples of crabs, 120 samples of </w:t>
      </w:r>
      <w:proofErr w:type="spellStart"/>
      <w:r>
        <w:rPr>
          <w:rFonts w:ascii="Times New Roman" w:hAnsi="Times New Roman" w:cs="Times New Roman"/>
          <w:sz w:val="24"/>
          <w:szCs w:val="24"/>
        </w:rPr>
        <w:t>periwingle</w:t>
      </w:r>
      <w:proofErr w:type="spellEnd"/>
      <w:r>
        <w:rPr>
          <w:rFonts w:ascii="Times New Roman" w:hAnsi="Times New Roman" w:cs="Times New Roman"/>
          <w:sz w:val="24"/>
          <w:szCs w:val="24"/>
        </w:rPr>
        <w:t>, 120 samples of oysters etcetera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were obtained). The benthic </w:t>
      </w:r>
      <w:proofErr w:type="gramStart"/>
      <w:r>
        <w:rPr>
          <w:rFonts w:ascii="Times New Roman" w:hAnsi="Times New Roman" w:cs="Times New Roman"/>
          <w:sz w:val="24"/>
          <w:szCs w:val="24"/>
        </w:rPr>
        <w:t>organisms</w:t>
      </w:r>
      <w:proofErr w:type="gramEnd"/>
      <w:r>
        <w:rPr>
          <w:rFonts w:ascii="Times New Roman" w:hAnsi="Times New Roman" w:cs="Times New Roman"/>
          <w:sz w:val="24"/>
          <w:szCs w:val="24"/>
        </w:rPr>
        <w:t xml:space="preserve"> samples were divided into 7 groups. </w:t>
      </w:r>
    </w:p>
    <w:p w14:paraId="4AD3CC94" w14:textId="77777777" w:rsidR="00A075E0" w:rsidRDefault="00A075E0" w:rsidP="00A075E0">
      <w:pPr>
        <w:spacing w:line="480" w:lineRule="auto"/>
        <w:rPr>
          <w:rFonts w:ascii="Times New Roman" w:hAnsi="Times New Roman" w:cs="Times New Roman"/>
          <w:b/>
          <w:sz w:val="24"/>
          <w:szCs w:val="24"/>
        </w:rPr>
        <w:sectPr w:rsidR="00A075E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A5C1D29" w14:textId="77777777" w:rsidR="00A075E0" w:rsidRDefault="00A075E0" w:rsidP="00A075E0">
      <w:pPr>
        <w:spacing w:line="480" w:lineRule="auto"/>
        <w:rPr>
          <w:rFonts w:ascii="Times New Roman" w:hAnsi="Times New Roman" w:cs="Times New Roman"/>
          <w:sz w:val="24"/>
          <w:szCs w:val="24"/>
        </w:rPr>
      </w:pPr>
    </w:p>
    <w:p w14:paraId="7AD78E19" w14:textId="77777777" w:rsidR="00A075E0" w:rsidRPr="009E1F22"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2.4.1 </w:t>
      </w:r>
      <w:r w:rsidR="00A075E0" w:rsidRPr="009E1F22">
        <w:rPr>
          <w:rFonts w:ascii="Times New Roman" w:hAnsi="Times New Roman" w:cs="Times New Roman"/>
          <w:b/>
          <w:sz w:val="24"/>
          <w:szCs w:val="24"/>
        </w:rPr>
        <w:t>Samples Collection</w:t>
      </w:r>
    </w:p>
    <w:p w14:paraId="3A735DFA"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Benthic </w:t>
      </w:r>
      <w:proofErr w:type="gramStart"/>
      <w:r>
        <w:rPr>
          <w:rFonts w:ascii="Times New Roman" w:hAnsi="Times New Roman" w:cs="Times New Roman"/>
          <w:sz w:val="24"/>
          <w:szCs w:val="24"/>
        </w:rPr>
        <w:t>organisms</w:t>
      </w:r>
      <w:proofErr w:type="gramEnd"/>
      <w:r>
        <w:rPr>
          <w:rFonts w:ascii="Times New Roman" w:hAnsi="Times New Roman" w:cs="Times New Roman"/>
          <w:sz w:val="24"/>
          <w:szCs w:val="24"/>
        </w:rPr>
        <w:t xml:space="preserve"> samples were obtained from some Rivers in the coastal Region of Niger Delta, Nigeria. The Rivers were Benin River, Bonny River, Qua </w:t>
      </w:r>
      <w:proofErr w:type="spellStart"/>
      <w:r>
        <w:rPr>
          <w:rFonts w:ascii="Times New Roman" w:hAnsi="Times New Roman" w:cs="Times New Roman"/>
          <w:sz w:val="24"/>
          <w:szCs w:val="24"/>
        </w:rPr>
        <w:t>Iboe</w:t>
      </w:r>
      <w:proofErr w:type="spellEnd"/>
      <w:r>
        <w:rPr>
          <w:rFonts w:ascii="Times New Roman" w:hAnsi="Times New Roman" w:cs="Times New Roman"/>
          <w:sz w:val="24"/>
          <w:szCs w:val="24"/>
        </w:rPr>
        <w:t xml:space="preserve"> River, </w:t>
      </w:r>
      <w:proofErr w:type="spellStart"/>
      <w:r>
        <w:rPr>
          <w:rFonts w:ascii="Times New Roman" w:hAnsi="Times New Roman" w:cs="Times New Roman"/>
          <w:sz w:val="24"/>
          <w:szCs w:val="24"/>
        </w:rPr>
        <w:t>Forcados</w:t>
      </w:r>
      <w:proofErr w:type="spellEnd"/>
      <w:r>
        <w:rPr>
          <w:rFonts w:ascii="Times New Roman" w:hAnsi="Times New Roman" w:cs="Times New Roman"/>
          <w:sz w:val="24"/>
          <w:szCs w:val="24"/>
        </w:rPr>
        <w:t xml:space="preserve"> River, Oluwa River, Imo River and River Benue (which served as the control).</w:t>
      </w:r>
    </w:p>
    <w:p w14:paraId="76E91443"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method of Doherty </w:t>
      </w:r>
      <w:r w:rsidRPr="00514583">
        <w:rPr>
          <w:rFonts w:ascii="Times New Roman" w:hAnsi="Times New Roman" w:cs="Times New Roman"/>
          <w:i/>
          <w:sz w:val="24"/>
          <w:szCs w:val="24"/>
        </w:rPr>
        <w:t>et al.</w:t>
      </w:r>
      <w:r>
        <w:rPr>
          <w:rFonts w:ascii="Times New Roman" w:hAnsi="Times New Roman" w:cs="Times New Roman"/>
          <w:sz w:val="24"/>
          <w:szCs w:val="24"/>
        </w:rPr>
        <w:t xml:space="preserve"> (2024) was followed in the collection of benthic organism samples, with slight modifications. The Benthic organisms were obtained from each of the river’s sediments using a Van Veen grab at 30cm </w:t>
      </w:r>
      <w:proofErr w:type="gramStart"/>
      <w:r>
        <w:rPr>
          <w:rFonts w:ascii="Times New Roman" w:hAnsi="Times New Roman" w:cs="Times New Roman"/>
          <w:sz w:val="24"/>
          <w:szCs w:val="24"/>
        </w:rPr>
        <w:t>depth  into</w:t>
      </w:r>
      <w:proofErr w:type="gramEnd"/>
      <w:r>
        <w:rPr>
          <w:rFonts w:ascii="Times New Roman" w:hAnsi="Times New Roman" w:cs="Times New Roman"/>
          <w:sz w:val="24"/>
          <w:szCs w:val="24"/>
        </w:rPr>
        <w:t xml:space="preserve"> large, open plastic rubbers, and were transported alive from the various states to BGI Laboratory in Port Harcourt, Rivers State. </w:t>
      </w:r>
    </w:p>
    <w:p w14:paraId="66BB4360"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A distance of 5 meter was maintained in between the different collection points.</w:t>
      </w:r>
    </w:p>
    <w:p w14:paraId="3914AF97"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With respect to the transportation of sample organisms, a portion of the river water and sediment were transferred to some containers. Some ice blocks were added to the water to ensure it is cool. The containers were shaded to prevent overheating. The containers were kept out of direct sunlight. Also, in order to reduce stress on the organisms, the sample containers were covered with dark cloths.</w:t>
      </w:r>
    </w:p>
    <w:p w14:paraId="69A0F50A"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water in the containers was changed every two hours with fresh, Oxygenated water. This was done for far distant states, to bring about aeration. Ice blocks were also placed outside the containers.</w:t>
      </w:r>
    </w:p>
    <w:p w14:paraId="5EE581E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organisms upon arrival at the laboratory, were immediately transferred to a holding tank. This was done to remove excess contaminants. The organisms were then observed carefully, for </w:t>
      </w:r>
      <w:r>
        <w:rPr>
          <w:rFonts w:ascii="Times New Roman" w:hAnsi="Times New Roman" w:cs="Times New Roman"/>
          <w:sz w:val="24"/>
          <w:szCs w:val="24"/>
        </w:rPr>
        <w:lastRenderedPageBreak/>
        <w:t>any sign of stress or disease. Thereafter, the samples were transferred to their respective aquariums, firstly, allowing them to get acclimatized.</w:t>
      </w:r>
    </w:p>
    <w:p w14:paraId="25B4A19B"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Triplicate samples of the benthic organisms were separately analyzed for microplastics presence and levels.</w:t>
      </w:r>
    </w:p>
    <w:p w14:paraId="1DA87D5E" w14:textId="77777777" w:rsidR="00A075E0" w:rsidRPr="008A1162"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2.4.2 </w:t>
      </w:r>
      <w:r w:rsidR="00A075E0" w:rsidRPr="008A1162">
        <w:rPr>
          <w:rFonts w:ascii="Times New Roman" w:hAnsi="Times New Roman" w:cs="Times New Roman"/>
          <w:b/>
          <w:sz w:val="24"/>
          <w:szCs w:val="24"/>
        </w:rPr>
        <w:t xml:space="preserve">Samples Preparation </w:t>
      </w:r>
    </w:p>
    <w:p w14:paraId="63DE529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various samples were carefully prepared after collection.</w:t>
      </w:r>
    </w:p>
    <w:p w14:paraId="63145E93" w14:textId="77777777" w:rsidR="00A075E0" w:rsidRPr="00F3281B"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2.4.2.1 </w:t>
      </w:r>
      <w:r w:rsidR="00A075E0" w:rsidRPr="00F3281B">
        <w:rPr>
          <w:rFonts w:ascii="Times New Roman" w:hAnsi="Times New Roman" w:cs="Times New Roman"/>
          <w:b/>
          <w:sz w:val="24"/>
          <w:szCs w:val="24"/>
        </w:rPr>
        <w:t>Preparation of Benthic Samples</w:t>
      </w:r>
    </w:p>
    <w:p w14:paraId="1F7D0BD0"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Triplicate samples of </w:t>
      </w:r>
      <w:proofErr w:type="gramStart"/>
      <w:r>
        <w:rPr>
          <w:rFonts w:ascii="Times New Roman" w:hAnsi="Times New Roman" w:cs="Times New Roman"/>
          <w:sz w:val="24"/>
          <w:szCs w:val="24"/>
        </w:rPr>
        <w:t>the  benthic</w:t>
      </w:r>
      <w:proofErr w:type="gramEnd"/>
      <w:r>
        <w:rPr>
          <w:rFonts w:ascii="Times New Roman" w:hAnsi="Times New Roman" w:cs="Times New Roman"/>
          <w:sz w:val="24"/>
          <w:szCs w:val="24"/>
        </w:rPr>
        <w:t xml:space="preserve"> organism (crabs, periwinkle, oysters, sea stars, shrimp, lobsters and crayfish) were individually brought out, rinsed with distilled water to remove any contaminants attached. Their species were identified based on morphology according to the detects of </w:t>
      </w:r>
      <w:proofErr w:type="spellStart"/>
      <w:r>
        <w:rPr>
          <w:rFonts w:ascii="Times New Roman" w:hAnsi="Times New Roman" w:cs="Times New Roman"/>
          <w:sz w:val="24"/>
          <w:szCs w:val="24"/>
        </w:rPr>
        <w:t>Mangale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Kulkami</w:t>
      </w:r>
      <w:proofErr w:type="spellEnd"/>
      <w:r>
        <w:rPr>
          <w:rFonts w:ascii="Times New Roman" w:hAnsi="Times New Roman" w:cs="Times New Roman"/>
          <w:sz w:val="24"/>
          <w:szCs w:val="24"/>
        </w:rPr>
        <w:t xml:space="preserve">, (2013). The triplicate samples were individually crushed with the aid of a kitchen mortar, and preserved in 96% ethanol. </w:t>
      </w:r>
    </w:p>
    <w:p w14:paraId="1B3AFF4F" w14:textId="77777777" w:rsidR="00A075E0" w:rsidRPr="00692B2A" w:rsidRDefault="00414F6D"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2.5 </w:t>
      </w:r>
      <w:r w:rsidR="00A075E0" w:rsidRPr="00692B2A">
        <w:rPr>
          <w:rFonts w:ascii="Times New Roman" w:hAnsi="Times New Roman" w:cs="Times New Roman"/>
          <w:b/>
          <w:sz w:val="24"/>
          <w:szCs w:val="24"/>
        </w:rPr>
        <w:t>Investigation of the Presence/ Levels of Microplastics in Benthic Organisms</w:t>
      </w:r>
    </w:p>
    <w:p w14:paraId="41613DE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method of Lusher </w:t>
      </w:r>
      <w:r w:rsidRPr="00505E9E">
        <w:rPr>
          <w:rFonts w:ascii="Times New Roman" w:hAnsi="Times New Roman" w:cs="Times New Roman"/>
          <w:i/>
          <w:sz w:val="24"/>
          <w:szCs w:val="24"/>
        </w:rPr>
        <w:t>et al</w:t>
      </w:r>
      <w:r>
        <w:rPr>
          <w:rFonts w:ascii="Times New Roman" w:hAnsi="Times New Roman" w:cs="Times New Roman"/>
          <w:sz w:val="24"/>
          <w:szCs w:val="24"/>
        </w:rPr>
        <w:t xml:space="preserve">. (2017) was followed in carrying out organic </w:t>
      </w:r>
      <w:proofErr w:type="gramStart"/>
      <w:r>
        <w:rPr>
          <w:rFonts w:ascii="Times New Roman" w:hAnsi="Times New Roman" w:cs="Times New Roman"/>
          <w:sz w:val="24"/>
          <w:szCs w:val="24"/>
        </w:rPr>
        <w:t>tissues</w:t>
      </w:r>
      <w:proofErr w:type="gramEnd"/>
      <w:r>
        <w:rPr>
          <w:rFonts w:ascii="Times New Roman" w:hAnsi="Times New Roman" w:cs="Times New Roman"/>
          <w:sz w:val="24"/>
          <w:szCs w:val="24"/>
        </w:rPr>
        <w:t xml:space="preserve"> digestion. Each of the samples was placed in a clean 500ml glass beaker, and 180ml of 10% (m/v) KOH solution and 100ml of 30% H</w:t>
      </w:r>
      <w:r w:rsidRPr="00DA5AC2">
        <w:rPr>
          <w:rFonts w:ascii="Times New Roman" w:hAnsi="Times New Roman" w:cs="Times New Roman"/>
          <w:sz w:val="24"/>
          <w:szCs w:val="24"/>
          <w:vertAlign w:val="subscript"/>
        </w:rPr>
        <w:t>2</w:t>
      </w:r>
      <w:r>
        <w:rPr>
          <w:rFonts w:ascii="Times New Roman" w:hAnsi="Times New Roman" w:cs="Times New Roman"/>
          <w:sz w:val="24"/>
          <w:szCs w:val="24"/>
        </w:rPr>
        <w:t>O</w:t>
      </w:r>
      <w:r w:rsidRPr="00DA5AC2">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4A47C0">
        <w:rPr>
          <w:rFonts w:ascii="Times New Roman" w:hAnsi="Times New Roman" w:cs="Times New Roman"/>
          <w:sz w:val="24"/>
          <w:szCs w:val="24"/>
        </w:rPr>
        <w:t>were</w:t>
      </w:r>
      <w:r>
        <w:rPr>
          <w:rFonts w:ascii="Times New Roman" w:hAnsi="Times New Roman" w:cs="Times New Roman"/>
          <w:sz w:val="24"/>
          <w:szCs w:val="24"/>
        </w:rPr>
        <w:t xml:space="preserve"> added until the sample was submerged completely. Each beaker was covered with aluminum foil and placed in an oven. The samples were then incubated at 60</w:t>
      </w:r>
      <w:r w:rsidRPr="00F3281B">
        <w:rPr>
          <w:rFonts w:ascii="Times New Roman" w:hAnsi="Times New Roman" w:cs="Times New Roman"/>
          <w:sz w:val="24"/>
          <w:szCs w:val="24"/>
          <w:vertAlign w:val="superscript"/>
        </w:rPr>
        <w:t>0</w:t>
      </w:r>
      <w:r>
        <w:rPr>
          <w:rFonts w:ascii="Times New Roman" w:hAnsi="Times New Roman" w:cs="Times New Roman"/>
          <w:sz w:val="24"/>
          <w:szCs w:val="24"/>
        </w:rPr>
        <w:t>c for 24 hours to digest the organic matter.</w:t>
      </w:r>
    </w:p>
    <w:p w14:paraId="4A8FEC2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Digested samples of benthic organism were passed through a 38-µm sieve. Whatman filter membranes (0.8</w:t>
      </w:r>
      <w:r w:rsidRPr="00C0033C">
        <w:rPr>
          <w:rFonts w:ascii="Times New Roman" w:hAnsi="Times New Roman" w:cs="Times New Roman"/>
          <w:sz w:val="24"/>
          <w:szCs w:val="24"/>
        </w:rPr>
        <w:t xml:space="preserve"> </w:t>
      </w:r>
      <w:r>
        <w:rPr>
          <w:rFonts w:ascii="Times New Roman" w:hAnsi="Times New Roman" w:cs="Times New Roman"/>
          <w:sz w:val="24"/>
          <w:szCs w:val="24"/>
        </w:rPr>
        <w:t xml:space="preserve">µm) was used to filter materials that passed the sieve. The membranes were </w:t>
      </w:r>
      <w:r>
        <w:rPr>
          <w:rFonts w:ascii="Times New Roman" w:hAnsi="Times New Roman" w:cs="Times New Roman"/>
          <w:sz w:val="24"/>
          <w:szCs w:val="24"/>
        </w:rPr>
        <w:lastRenderedPageBreak/>
        <w:t>allowed to dry at 60</w:t>
      </w:r>
      <w:r w:rsidRPr="00C0033C">
        <w:rPr>
          <w:rFonts w:ascii="Times New Roman" w:hAnsi="Times New Roman" w:cs="Times New Roman"/>
          <w:sz w:val="24"/>
          <w:szCs w:val="24"/>
          <w:vertAlign w:val="superscript"/>
        </w:rPr>
        <w:t>0</w:t>
      </w:r>
      <w:r>
        <w:rPr>
          <w:rFonts w:ascii="Times New Roman" w:hAnsi="Times New Roman" w:cs="Times New Roman"/>
          <w:sz w:val="24"/>
          <w:szCs w:val="24"/>
        </w:rPr>
        <w:t>c for 12 hours using an oven. A microscope was then used to examine the samples for the presence and abundance of microplastics.</w:t>
      </w:r>
    </w:p>
    <w:p w14:paraId="0E647BD4"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Particles that were suspected to be microplastics were placed in a glass petri dish. It was needful to ascertain these particles. Therefore, using a hot-needle test, the particles were identified. This confirmation was reached seeing the plastic materials melted and shrink when heat was applied. According to their length, shape and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the microplastics were identified.</w:t>
      </w:r>
    </w:p>
    <w:p w14:paraId="3FEF22B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In order to reduce (minimize) the contamination of the samples, the following quality control measure were employed: the usage of glass equipment, using distill water to rinse all equipment, carrying out microplastics test on the distilled water, and laboratory coat wearing.</w:t>
      </w:r>
    </w:p>
    <w:p w14:paraId="5412E6B9"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Furthermore, filter membranes were placed in three petri dishes on the work table to act as controls for airborne microplastics. When these filter </w:t>
      </w:r>
      <w:proofErr w:type="spellStart"/>
      <w:r>
        <w:rPr>
          <w:rFonts w:ascii="Times New Roman" w:hAnsi="Times New Roman" w:cs="Times New Roman"/>
          <w:sz w:val="24"/>
          <w:szCs w:val="24"/>
        </w:rPr>
        <w:t>memberanes</w:t>
      </w:r>
      <w:proofErr w:type="spellEnd"/>
      <w:r>
        <w:rPr>
          <w:rFonts w:ascii="Times New Roman" w:hAnsi="Times New Roman" w:cs="Times New Roman"/>
          <w:sz w:val="24"/>
          <w:szCs w:val="24"/>
        </w:rPr>
        <w:t xml:space="preserve"> were viewed under a microscope, no microplastics were observed. As a result of this, there was an assumption of minimal plastic risk contamination. </w:t>
      </w:r>
    </w:p>
    <w:p w14:paraId="742A1BCC" w14:textId="77777777" w:rsidR="00A075E0" w:rsidRPr="00E25D25" w:rsidRDefault="00414F6D" w:rsidP="00A075E0">
      <w:pPr>
        <w:tabs>
          <w:tab w:val="left" w:pos="696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00A075E0" w:rsidRPr="00E25D25">
        <w:rPr>
          <w:rFonts w:ascii="Times New Roman" w:hAnsi="Times New Roman" w:cs="Times New Roman"/>
          <w:b/>
          <w:sz w:val="24"/>
          <w:szCs w:val="24"/>
        </w:rPr>
        <w:t>Statistical Analysis</w:t>
      </w:r>
    </w:p>
    <w:p w14:paraId="0E796416" w14:textId="77777777" w:rsidR="00A075E0" w:rsidRDefault="00A075E0" w:rsidP="00A075E0">
      <w:pPr>
        <w:tabs>
          <w:tab w:val="left" w:pos="6965"/>
        </w:tabs>
        <w:spacing w:after="0" w:line="480" w:lineRule="auto"/>
        <w:jc w:val="both"/>
        <w:rPr>
          <w:rFonts w:ascii="Times New Roman" w:hAnsi="Times New Roman" w:cs="Times New Roman"/>
          <w:sz w:val="24"/>
          <w:szCs w:val="24"/>
        </w:rPr>
      </w:pPr>
      <w:r w:rsidRPr="009021B9">
        <w:rPr>
          <w:rFonts w:ascii="Times New Roman" w:hAnsi="Times New Roman" w:cs="Times New Roman"/>
          <w:sz w:val="24"/>
          <w:szCs w:val="24"/>
        </w:rPr>
        <w:t>Statistical package for the Social Sciences (SPSS) was used to determine the differences among treated and control groups. Comparison among groups were done using one way ANOVA. Significant differences between control and treated were assessed by the least significant difference (LSD). All data were expressed as mean ± Standard error of the mean; p- values less than or equal to 0.05 were co</w:t>
      </w:r>
      <w:r>
        <w:rPr>
          <w:rFonts w:ascii="Times New Roman" w:hAnsi="Times New Roman" w:cs="Times New Roman"/>
          <w:sz w:val="24"/>
          <w:szCs w:val="24"/>
        </w:rPr>
        <w:t>nsidered to be significant (</w:t>
      </w:r>
      <w:proofErr w:type="spellStart"/>
      <w:r>
        <w:rPr>
          <w:rFonts w:ascii="Times New Roman" w:hAnsi="Times New Roman" w:cs="Times New Roman"/>
          <w:sz w:val="24"/>
          <w:szCs w:val="24"/>
        </w:rPr>
        <w:t>Kpakol</w:t>
      </w:r>
      <w:proofErr w:type="spellEnd"/>
      <w:r w:rsidRPr="009021B9">
        <w:rPr>
          <w:rFonts w:ascii="Times New Roman" w:hAnsi="Times New Roman" w:cs="Times New Roman"/>
          <w:sz w:val="24"/>
          <w:szCs w:val="24"/>
        </w:rPr>
        <w:t xml:space="preserve"> </w:t>
      </w:r>
      <w:r w:rsidRPr="009021B9">
        <w:rPr>
          <w:rFonts w:ascii="Times New Roman" w:hAnsi="Times New Roman" w:cs="Times New Roman"/>
          <w:i/>
          <w:sz w:val="24"/>
          <w:szCs w:val="24"/>
        </w:rPr>
        <w:t>et al</w:t>
      </w:r>
      <w:r>
        <w:rPr>
          <w:rFonts w:ascii="Times New Roman" w:hAnsi="Times New Roman" w:cs="Times New Roman"/>
          <w:sz w:val="24"/>
          <w:szCs w:val="24"/>
        </w:rPr>
        <w:t>.,2023).</w:t>
      </w:r>
    </w:p>
    <w:p w14:paraId="620166F3" w14:textId="77777777" w:rsidR="00A075E0" w:rsidRDefault="00A075E0" w:rsidP="00A075E0">
      <w:pPr>
        <w:tabs>
          <w:tab w:val="left" w:pos="696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AD752A3" w14:textId="77777777" w:rsidR="00A075E0" w:rsidRDefault="00A075E0" w:rsidP="00A075E0">
      <w:pPr>
        <w:tabs>
          <w:tab w:val="left" w:pos="6965"/>
        </w:tabs>
        <w:spacing w:after="0" w:line="480" w:lineRule="auto"/>
        <w:jc w:val="both"/>
        <w:rPr>
          <w:rFonts w:ascii="Times New Roman" w:hAnsi="Times New Roman" w:cs="Times New Roman"/>
          <w:b/>
          <w:sz w:val="24"/>
          <w:szCs w:val="24"/>
        </w:rPr>
      </w:pPr>
    </w:p>
    <w:p w14:paraId="618A39AA" w14:textId="77777777" w:rsidR="00A075E0" w:rsidRDefault="00A075E0" w:rsidP="00A075E0">
      <w:pPr>
        <w:tabs>
          <w:tab w:val="left" w:pos="6965"/>
        </w:tabs>
        <w:spacing w:after="0" w:line="480" w:lineRule="auto"/>
        <w:jc w:val="both"/>
        <w:rPr>
          <w:rFonts w:ascii="Times New Roman" w:hAnsi="Times New Roman" w:cs="Times New Roman"/>
          <w:b/>
          <w:sz w:val="24"/>
          <w:szCs w:val="24"/>
        </w:rPr>
      </w:pPr>
    </w:p>
    <w:p w14:paraId="0ED311BE" w14:textId="77777777" w:rsidR="00A075E0" w:rsidRPr="00414F6D" w:rsidRDefault="00414F6D" w:rsidP="00414F6D">
      <w:pPr>
        <w:pStyle w:val="ListParagraph"/>
        <w:numPr>
          <w:ilvl w:val="0"/>
          <w:numId w:val="1"/>
        </w:numPr>
        <w:tabs>
          <w:tab w:val="left" w:pos="6965"/>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RESULTS </w:t>
      </w:r>
    </w:p>
    <w:p w14:paraId="525C577A"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075E0">
        <w:rPr>
          <w:rFonts w:ascii="Times New Roman" w:hAnsi="Times New Roman" w:cs="Times New Roman"/>
          <w:b/>
          <w:sz w:val="24"/>
          <w:szCs w:val="24"/>
        </w:rPr>
        <w:t xml:space="preserve">Presence / Abundance of Microplastics in Benthic Organisms </w:t>
      </w:r>
      <w:proofErr w:type="gramStart"/>
      <w:r w:rsidR="00A075E0">
        <w:rPr>
          <w:rFonts w:ascii="Times New Roman" w:hAnsi="Times New Roman" w:cs="Times New Roman"/>
          <w:b/>
          <w:sz w:val="24"/>
          <w:szCs w:val="24"/>
        </w:rPr>
        <w:t>From</w:t>
      </w:r>
      <w:proofErr w:type="gramEnd"/>
      <w:r w:rsidR="00A075E0">
        <w:rPr>
          <w:rFonts w:ascii="Times New Roman" w:hAnsi="Times New Roman" w:cs="Times New Roman"/>
          <w:b/>
          <w:sz w:val="24"/>
          <w:szCs w:val="24"/>
        </w:rPr>
        <w:t xml:space="preserve"> Bonny River</w:t>
      </w:r>
    </w:p>
    <w:p w14:paraId="3B94B8AA"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below clearly shows the presence and abundance of microplastics in Crabs, Periwinkle, Oysters, Sea Stars, Shrimps, Lobsters and Crayfish from Bonny River.</w:t>
      </w:r>
    </w:p>
    <w:p w14:paraId="537D2753"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Microplastics were discovered in all benthic organisms sampled from the Rivers. Their abundances are at different degrees.</w:t>
      </w:r>
    </w:p>
    <w:p w14:paraId="035A85A1"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w:t>
      </w:r>
      <w:r w:rsidRPr="009C5A1A">
        <w:rPr>
          <w:rFonts w:ascii="Times New Roman" w:hAnsi="Times New Roman" w:cs="Times New Roman"/>
          <w:b/>
          <w:sz w:val="24"/>
          <w:szCs w:val="24"/>
        </w:rPr>
        <w:t xml:space="preserve">: Presence / Abundance of </w:t>
      </w:r>
      <w:proofErr w:type="spellStart"/>
      <w:r w:rsidRPr="009C5A1A">
        <w:rPr>
          <w:rFonts w:ascii="Times New Roman" w:hAnsi="Times New Roman" w:cs="Times New Roman"/>
          <w:b/>
          <w:sz w:val="24"/>
          <w:szCs w:val="24"/>
        </w:rPr>
        <w:t>Microplactics</w:t>
      </w:r>
      <w:proofErr w:type="spellEnd"/>
      <w:r w:rsidRPr="009C5A1A">
        <w:rPr>
          <w:rFonts w:ascii="Times New Roman" w:hAnsi="Times New Roman" w:cs="Times New Roman"/>
          <w:b/>
          <w:sz w:val="24"/>
          <w:szCs w:val="24"/>
        </w:rPr>
        <w:t xml:space="preserve"> in Benthic Organisms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Bonny River</w:t>
      </w:r>
    </w:p>
    <w:tbl>
      <w:tblPr>
        <w:tblStyle w:val="TableGrid"/>
        <w:tblW w:w="10802" w:type="dxa"/>
        <w:tblInd w:w="5" w:type="dxa"/>
        <w:tblLook w:val="04A0" w:firstRow="1" w:lastRow="0" w:firstColumn="1" w:lastColumn="0" w:noHBand="0" w:noVBand="1"/>
      </w:tblPr>
      <w:tblGrid>
        <w:gridCol w:w="10802"/>
      </w:tblGrid>
      <w:tr w:rsidR="00A075E0" w14:paraId="3156D162" w14:textId="77777777" w:rsidTr="00227695">
        <w:trPr>
          <w:trHeight w:val="533"/>
        </w:trPr>
        <w:tc>
          <w:tcPr>
            <w:tcW w:w="10802" w:type="dxa"/>
            <w:tcBorders>
              <w:left w:val="nil"/>
              <w:right w:val="nil"/>
            </w:tcBorders>
          </w:tcPr>
          <w:p w14:paraId="42C5293C"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20CBC208" w14:textId="77777777" w:rsidR="00A075E0" w:rsidRDefault="00A075E0" w:rsidP="00227695">
            <w:pPr>
              <w:rPr>
                <w:rFonts w:ascii="Times New Roman" w:hAnsi="Times New Roman" w:cs="Times New Roman"/>
                <w:b/>
                <w:sz w:val="24"/>
                <w:szCs w:val="24"/>
              </w:rPr>
            </w:pPr>
          </w:p>
          <w:p w14:paraId="43DF8193"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707AC7FB"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BRS          </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241DD680" w14:textId="77777777" w:rsidTr="00227695">
        <w:trPr>
          <w:trHeight w:val="1114"/>
        </w:trPr>
        <w:tc>
          <w:tcPr>
            <w:tcW w:w="10802" w:type="dxa"/>
            <w:tcBorders>
              <w:left w:val="nil"/>
              <w:bottom w:val="single" w:sz="4" w:space="0" w:color="auto"/>
              <w:right w:val="nil"/>
            </w:tcBorders>
          </w:tcPr>
          <w:p w14:paraId="6AAB7756"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Crabs </w:t>
            </w:r>
          </w:p>
          <w:p w14:paraId="4F0E1D2C"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w:t>
            </w:r>
            <w:r w:rsidRPr="009866BB">
              <w:rPr>
                <w:rFonts w:ascii="Times New Roman" w:hAnsi="Times New Roman" w:cs="Times New Roman"/>
                <w:sz w:val="24"/>
                <w:szCs w:val="24"/>
              </w:rPr>
              <w:t>2.33</w:t>
            </w:r>
            <w:r>
              <w:rPr>
                <w:rFonts w:ascii="Times New Roman" w:hAnsi="Times New Roman" w:cs="Times New Roman"/>
                <w:sz w:val="24"/>
                <w:szCs w:val="24"/>
              </w:rPr>
              <w:t>±1.15                                1.67±0.58</w:t>
            </w:r>
          </w:p>
          <w:p w14:paraId="6B81EF48"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72C5963D" w14:textId="77777777" w:rsidR="00A075E0" w:rsidRDefault="00A075E0" w:rsidP="00227695">
            <w:pPr>
              <w:rPr>
                <w:rFonts w:ascii="Times New Roman" w:hAnsi="Times New Roman" w:cs="Times New Roman"/>
                <w:b/>
                <w:sz w:val="24"/>
                <w:szCs w:val="24"/>
              </w:rPr>
            </w:pPr>
          </w:p>
          <w:p w14:paraId="2121906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sidRPr="006F049C">
              <w:rPr>
                <w:rFonts w:ascii="Times New Roman" w:hAnsi="Times New Roman" w:cs="Times New Roman"/>
                <w:sz w:val="24"/>
                <w:szCs w:val="24"/>
              </w:rPr>
              <w:t>1.68</w:t>
            </w:r>
            <w:r>
              <w:rPr>
                <w:rFonts w:ascii="Times New Roman" w:hAnsi="Times New Roman" w:cs="Times New Roman"/>
                <w:sz w:val="24"/>
                <w:szCs w:val="24"/>
              </w:rPr>
              <w:t>±0.58                                2.67±0.58</w:t>
            </w:r>
          </w:p>
          <w:p w14:paraId="1FACBA9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407E4B01"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481048A5" w14:textId="77777777" w:rsidR="00A075E0" w:rsidRDefault="00A075E0" w:rsidP="00227695">
            <w:pPr>
              <w:rPr>
                <w:rFonts w:ascii="Times New Roman" w:hAnsi="Times New Roman" w:cs="Times New Roman"/>
                <w:b/>
                <w:sz w:val="24"/>
                <w:szCs w:val="24"/>
              </w:rPr>
            </w:pPr>
          </w:p>
          <w:p w14:paraId="33BFAF45"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2.68±0.57                                3.00±1.00</w:t>
            </w:r>
          </w:p>
          <w:p w14:paraId="5BB3AEED"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174A912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2AFD4A6" w14:textId="77777777" w:rsidR="00A075E0" w:rsidRDefault="00A075E0" w:rsidP="00227695">
            <w:pPr>
              <w:rPr>
                <w:rFonts w:ascii="Times New Roman" w:hAnsi="Times New Roman" w:cs="Times New Roman"/>
                <w:b/>
                <w:sz w:val="24"/>
                <w:szCs w:val="24"/>
              </w:rPr>
            </w:pPr>
          </w:p>
          <w:p w14:paraId="4E7D965B"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3.68±0.58                                 3.67±0.58</w:t>
            </w:r>
          </w:p>
          <w:p w14:paraId="42FE07C9"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267D84FC"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38637EA8" w14:textId="77777777" w:rsidR="00A075E0" w:rsidRDefault="00A075E0" w:rsidP="00227695">
            <w:pPr>
              <w:rPr>
                <w:rFonts w:ascii="Times New Roman" w:hAnsi="Times New Roman" w:cs="Times New Roman"/>
                <w:b/>
                <w:sz w:val="24"/>
                <w:szCs w:val="24"/>
              </w:rPr>
            </w:pPr>
          </w:p>
          <w:p w14:paraId="5BFEB4F7"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2.30±0.58                                  3.32±1.53</w:t>
            </w:r>
          </w:p>
          <w:p w14:paraId="557161F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79C717D7"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65EA8345" w14:textId="77777777" w:rsidR="00A075E0" w:rsidRDefault="00A075E0" w:rsidP="00227695">
            <w:pPr>
              <w:rPr>
                <w:rFonts w:ascii="Times New Roman" w:hAnsi="Times New Roman" w:cs="Times New Roman"/>
                <w:b/>
                <w:sz w:val="24"/>
                <w:szCs w:val="24"/>
              </w:rPr>
            </w:pPr>
          </w:p>
          <w:p w14:paraId="70BAEB1E"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2.69±0.55                                  2.00±0.01</w:t>
            </w:r>
          </w:p>
          <w:p w14:paraId="4DDAE42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617032A4"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853A26F" w14:textId="77777777" w:rsidR="00A075E0" w:rsidRDefault="00A075E0" w:rsidP="00227695">
            <w:pPr>
              <w:rPr>
                <w:rFonts w:ascii="Times New Roman" w:hAnsi="Times New Roman" w:cs="Times New Roman"/>
                <w:b/>
                <w:sz w:val="24"/>
                <w:szCs w:val="24"/>
              </w:rPr>
            </w:pPr>
          </w:p>
          <w:p w14:paraId="2B8B4289"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2.62±0.58                                  3.66±1.14</w:t>
            </w:r>
          </w:p>
          <w:p w14:paraId="18843CD1"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Per organism</w:t>
            </w:r>
            <w:r w:rsidRPr="00811D71">
              <w:rPr>
                <w:rFonts w:ascii="Times New Roman" w:hAnsi="Times New Roman" w:cs="Times New Roman"/>
                <w:b/>
                <w:sz w:val="24"/>
                <w:szCs w:val="24"/>
              </w:rPr>
              <w:t>)</w:t>
            </w:r>
          </w:p>
        </w:tc>
      </w:tr>
    </w:tbl>
    <w:p w14:paraId="27BAA54C" w14:textId="77777777" w:rsidR="00A075E0"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sidRPr="00441D42">
        <w:rPr>
          <w:rFonts w:ascii="Times New Roman" w:hAnsi="Times New Roman" w:cs="Times New Roman"/>
          <w:b/>
          <w:sz w:val="24"/>
          <w:szCs w:val="24"/>
        </w:rPr>
        <w:t>BRS</w:t>
      </w:r>
      <w:r>
        <w:rPr>
          <w:rFonts w:ascii="Times New Roman" w:hAnsi="Times New Roman" w:cs="Times New Roman"/>
          <w:sz w:val="24"/>
          <w:szCs w:val="24"/>
        </w:rPr>
        <w:t xml:space="preserve"> = Bonny River Samples. </w:t>
      </w: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3E64224F"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00A075E0">
        <w:rPr>
          <w:rFonts w:ascii="Times New Roman" w:hAnsi="Times New Roman" w:cs="Times New Roman"/>
          <w:b/>
          <w:sz w:val="24"/>
          <w:szCs w:val="24"/>
        </w:rPr>
        <w:t xml:space="preserve">Presence / Abundance of Microplastics in Benthic Organisms </w:t>
      </w:r>
      <w:proofErr w:type="gramStart"/>
      <w:r w:rsidR="00A075E0">
        <w:rPr>
          <w:rFonts w:ascii="Times New Roman" w:hAnsi="Times New Roman" w:cs="Times New Roman"/>
          <w:b/>
          <w:sz w:val="24"/>
          <w:szCs w:val="24"/>
        </w:rPr>
        <w:t>From</w:t>
      </w:r>
      <w:proofErr w:type="gramEnd"/>
      <w:r w:rsidR="00A075E0">
        <w:rPr>
          <w:rFonts w:ascii="Times New Roman" w:hAnsi="Times New Roman" w:cs="Times New Roman"/>
          <w:b/>
          <w:sz w:val="24"/>
          <w:szCs w:val="24"/>
        </w:rPr>
        <w:t xml:space="preserve"> Qua </w:t>
      </w:r>
      <w:proofErr w:type="spellStart"/>
      <w:r w:rsidR="00A075E0">
        <w:rPr>
          <w:rFonts w:ascii="Times New Roman" w:hAnsi="Times New Roman" w:cs="Times New Roman"/>
          <w:b/>
          <w:sz w:val="24"/>
          <w:szCs w:val="24"/>
        </w:rPr>
        <w:t>Iboe</w:t>
      </w:r>
      <w:proofErr w:type="spellEnd"/>
      <w:r w:rsidR="00A075E0">
        <w:rPr>
          <w:rFonts w:ascii="Times New Roman" w:hAnsi="Times New Roman" w:cs="Times New Roman"/>
          <w:b/>
          <w:sz w:val="24"/>
          <w:szCs w:val="24"/>
        </w:rPr>
        <w:t xml:space="preserve"> River</w:t>
      </w:r>
    </w:p>
    <w:p w14:paraId="22851867"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below clearly shows the presence and abundance of microplastics in Crabs, Periwinkle, Oysters, Sea Stars, Shrimps, Lobsters and Crayfish from Qua </w:t>
      </w:r>
      <w:proofErr w:type="spellStart"/>
      <w:r>
        <w:rPr>
          <w:rFonts w:ascii="Times New Roman" w:hAnsi="Times New Roman" w:cs="Times New Roman"/>
          <w:sz w:val="24"/>
          <w:szCs w:val="24"/>
        </w:rPr>
        <w:t>Iboe</w:t>
      </w:r>
      <w:proofErr w:type="spellEnd"/>
      <w:r>
        <w:rPr>
          <w:rFonts w:ascii="Times New Roman" w:hAnsi="Times New Roman" w:cs="Times New Roman"/>
          <w:sz w:val="24"/>
          <w:szCs w:val="24"/>
        </w:rPr>
        <w:t xml:space="preserve"> River.</w:t>
      </w:r>
    </w:p>
    <w:p w14:paraId="6705E9E1"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Microplastics were discovered in all benthic organisms sampled from the Rivers. Their abundances are at different degrees.</w:t>
      </w:r>
    </w:p>
    <w:p w14:paraId="68EA3AFF"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9C5A1A">
        <w:rPr>
          <w:rFonts w:ascii="Times New Roman" w:hAnsi="Times New Roman" w:cs="Times New Roman"/>
          <w:b/>
          <w:sz w:val="24"/>
          <w:szCs w:val="24"/>
        </w:rPr>
        <w:t xml:space="preserve">: Presence / Abundance of </w:t>
      </w:r>
      <w:proofErr w:type="spellStart"/>
      <w:r w:rsidRPr="009C5A1A">
        <w:rPr>
          <w:rFonts w:ascii="Times New Roman" w:hAnsi="Times New Roman" w:cs="Times New Roman"/>
          <w:b/>
          <w:sz w:val="24"/>
          <w:szCs w:val="24"/>
        </w:rPr>
        <w:t>Microplactics</w:t>
      </w:r>
      <w:proofErr w:type="spellEnd"/>
      <w:r w:rsidRPr="009C5A1A">
        <w:rPr>
          <w:rFonts w:ascii="Times New Roman" w:hAnsi="Times New Roman" w:cs="Times New Roman"/>
          <w:b/>
          <w:sz w:val="24"/>
          <w:szCs w:val="24"/>
        </w:rPr>
        <w:t xml:space="preserve"> in Benthic Organisms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Qua </w:t>
      </w:r>
      <w:proofErr w:type="spellStart"/>
      <w:r>
        <w:rPr>
          <w:rFonts w:ascii="Times New Roman" w:hAnsi="Times New Roman" w:cs="Times New Roman"/>
          <w:b/>
          <w:sz w:val="24"/>
          <w:szCs w:val="24"/>
        </w:rPr>
        <w:t>Iboe</w:t>
      </w:r>
      <w:proofErr w:type="spellEnd"/>
      <w:r>
        <w:rPr>
          <w:rFonts w:ascii="Times New Roman" w:hAnsi="Times New Roman" w:cs="Times New Roman"/>
          <w:b/>
          <w:sz w:val="24"/>
          <w:szCs w:val="24"/>
        </w:rPr>
        <w:t xml:space="preserve"> River</w:t>
      </w:r>
    </w:p>
    <w:tbl>
      <w:tblPr>
        <w:tblStyle w:val="TableGrid"/>
        <w:tblW w:w="10802" w:type="dxa"/>
        <w:tblInd w:w="5" w:type="dxa"/>
        <w:tblLook w:val="04A0" w:firstRow="1" w:lastRow="0" w:firstColumn="1" w:lastColumn="0" w:noHBand="0" w:noVBand="1"/>
      </w:tblPr>
      <w:tblGrid>
        <w:gridCol w:w="10802"/>
      </w:tblGrid>
      <w:tr w:rsidR="00A075E0" w14:paraId="5A6E9780" w14:textId="77777777" w:rsidTr="00227695">
        <w:trPr>
          <w:trHeight w:val="533"/>
        </w:trPr>
        <w:tc>
          <w:tcPr>
            <w:tcW w:w="10802" w:type="dxa"/>
            <w:tcBorders>
              <w:left w:val="nil"/>
              <w:right w:val="nil"/>
            </w:tcBorders>
          </w:tcPr>
          <w:p w14:paraId="7CE635CE"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26AB12A1" w14:textId="77777777" w:rsidR="00A075E0" w:rsidRDefault="00A075E0" w:rsidP="00227695">
            <w:pPr>
              <w:rPr>
                <w:rFonts w:ascii="Times New Roman" w:hAnsi="Times New Roman" w:cs="Times New Roman"/>
                <w:b/>
                <w:sz w:val="24"/>
                <w:szCs w:val="24"/>
              </w:rPr>
            </w:pPr>
          </w:p>
          <w:p w14:paraId="0BF66875"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07120C4D"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QRS     </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22B3E83A" w14:textId="77777777" w:rsidTr="00227695">
        <w:trPr>
          <w:trHeight w:val="1114"/>
        </w:trPr>
        <w:tc>
          <w:tcPr>
            <w:tcW w:w="10802" w:type="dxa"/>
            <w:tcBorders>
              <w:left w:val="nil"/>
              <w:bottom w:val="single" w:sz="4" w:space="0" w:color="auto"/>
              <w:right w:val="nil"/>
            </w:tcBorders>
          </w:tcPr>
          <w:p w14:paraId="5FB6E5C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Crabs </w:t>
            </w:r>
          </w:p>
          <w:p w14:paraId="069B2E0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w:t>
            </w:r>
            <w:r>
              <w:rPr>
                <w:rFonts w:ascii="Times New Roman" w:hAnsi="Times New Roman" w:cs="Times New Roman"/>
                <w:sz w:val="24"/>
                <w:szCs w:val="24"/>
              </w:rPr>
              <w:t>3.67±0.58                     1.67±0.58</w:t>
            </w:r>
          </w:p>
          <w:p w14:paraId="0A40ED94"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77E6FAFD" w14:textId="77777777" w:rsidR="00A075E0" w:rsidRDefault="00A075E0" w:rsidP="00227695">
            <w:pPr>
              <w:rPr>
                <w:rFonts w:ascii="Times New Roman" w:hAnsi="Times New Roman" w:cs="Times New Roman"/>
                <w:b/>
                <w:sz w:val="24"/>
                <w:szCs w:val="24"/>
              </w:rPr>
            </w:pPr>
          </w:p>
          <w:p w14:paraId="7337ACE6"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Pr>
                <w:rFonts w:ascii="Times New Roman" w:hAnsi="Times New Roman" w:cs="Times New Roman"/>
                <w:sz w:val="24"/>
                <w:szCs w:val="24"/>
              </w:rPr>
              <w:t>3.34±1.53                     2.67±0.58</w:t>
            </w:r>
          </w:p>
          <w:p w14:paraId="39F0F076"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6B45B0E9"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6BA0D6E0" w14:textId="77777777" w:rsidR="00A075E0" w:rsidRDefault="00A075E0" w:rsidP="00227695">
            <w:pPr>
              <w:rPr>
                <w:rFonts w:ascii="Times New Roman" w:hAnsi="Times New Roman" w:cs="Times New Roman"/>
                <w:b/>
                <w:sz w:val="24"/>
                <w:szCs w:val="24"/>
              </w:rPr>
            </w:pPr>
          </w:p>
          <w:p w14:paraId="14602F83"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3.31±0.58                     3.00±1.00</w:t>
            </w:r>
          </w:p>
          <w:p w14:paraId="490B69DD"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55E922BE"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6BE6BC98" w14:textId="77777777" w:rsidR="00A075E0" w:rsidRDefault="00A075E0" w:rsidP="00227695">
            <w:pPr>
              <w:rPr>
                <w:rFonts w:ascii="Times New Roman" w:hAnsi="Times New Roman" w:cs="Times New Roman"/>
                <w:b/>
                <w:sz w:val="24"/>
                <w:szCs w:val="24"/>
              </w:rPr>
            </w:pPr>
          </w:p>
          <w:p w14:paraId="0DDE10CD"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3.03±1.72                      3.67±0.58</w:t>
            </w:r>
          </w:p>
          <w:p w14:paraId="1B374C6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337C0E8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3945059D" w14:textId="77777777" w:rsidR="00A075E0" w:rsidRDefault="00A075E0" w:rsidP="00227695">
            <w:pPr>
              <w:rPr>
                <w:rFonts w:ascii="Times New Roman" w:hAnsi="Times New Roman" w:cs="Times New Roman"/>
                <w:b/>
                <w:sz w:val="24"/>
                <w:szCs w:val="24"/>
              </w:rPr>
            </w:pPr>
          </w:p>
          <w:p w14:paraId="27F52BF5"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3.31±2.31                         3.32±1.53</w:t>
            </w:r>
          </w:p>
          <w:p w14:paraId="03A41A4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4990686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440174F5" w14:textId="77777777" w:rsidR="00A075E0" w:rsidRDefault="00A075E0" w:rsidP="00227695">
            <w:pPr>
              <w:rPr>
                <w:rFonts w:ascii="Times New Roman" w:hAnsi="Times New Roman" w:cs="Times New Roman"/>
                <w:b/>
                <w:sz w:val="24"/>
                <w:szCs w:val="24"/>
              </w:rPr>
            </w:pPr>
          </w:p>
          <w:p w14:paraId="06F0B06D"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3.00±1.00                       2.00±0.01</w:t>
            </w:r>
          </w:p>
          <w:p w14:paraId="5AACFBC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39439AE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719B07DA" w14:textId="77777777" w:rsidR="00A075E0" w:rsidRDefault="00A075E0" w:rsidP="00227695">
            <w:pPr>
              <w:rPr>
                <w:rFonts w:ascii="Times New Roman" w:hAnsi="Times New Roman" w:cs="Times New Roman"/>
                <w:b/>
                <w:sz w:val="24"/>
                <w:szCs w:val="24"/>
              </w:rPr>
            </w:pPr>
          </w:p>
          <w:p w14:paraId="63893845"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2.50±1.53                       3.66±1.14</w:t>
            </w:r>
          </w:p>
          <w:p w14:paraId="2240957F"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Per organism</w:t>
            </w:r>
            <w:r w:rsidRPr="00811D71">
              <w:rPr>
                <w:rFonts w:ascii="Times New Roman" w:hAnsi="Times New Roman" w:cs="Times New Roman"/>
                <w:b/>
                <w:sz w:val="24"/>
                <w:szCs w:val="24"/>
              </w:rPr>
              <w:t>)</w:t>
            </w:r>
          </w:p>
        </w:tc>
      </w:tr>
    </w:tbl>
    <w:p w14:paraId="6AE0D0A9" w14:textId="77777777" w:rsidR="00A075E0"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Pr>
          <w:rFonts w:ascii="Times New Roman" w:hAnsi="Times New Roman" w:cs="Times New Roman"/>
          <w:b/>
          <w:sz w:val="24"/>
          <w:szCs w:val="24"/>
        </w:rPr>
        <w:t>Q</w:t>
      </w:r>
      <w:r w:rsidRPr="00441D42">
        <w:rPr>
          <w:rFonts w:ascii="Times New Roman" w:hAnsi="Times New Roman" w:cs="Times New Roman"/>
          <w:b/>
          <w:sz w:val="24"/>
          <w:szCs w:val="24"/>
        </w:rPr>
        <w:t>RS</w:t>
      </w:r>
      <w:r>
        <w:rPr>
          <w:rFonts w:ascii="Times New Roman" w:hAnsi="Times New Roman" w:cs="Times New Roman"/>
          <w:sz w:val="24"/>
          <w:szCs w:val="24"/>
        </w:rPr>
        <w:t xml:space="preserve"> = Qua </w:t>
      </w:r>
      <w:proofErr w:type="spellStart"/>
      <w:r>
        <w:rPr>
          <w:rFonts w:ascii="Times New Roman" w:hAnsi="Times New Roman" w:cs="Times New Roman"/>
          <w:sz w:val="24"/>
          <w:szCs w:val="24"/>
        </w:rPr>
        <w:t>Iboe</w:t>
      </w:r>
      <w:proofErr w:type="spellEnd"/>
      <w:r>
        <w:rPr>
          <w:rFonts w:ascii="Times New Roman" w:hAnsi="Times New Roman" w:cs="Times New Roman"/>
          <w:sz w:val="24"/>
          <w:szCs w:val="24"/>
        </w:rPr>
        <w:t xml:space="preserve"> River Samples. </w:t>
      </w: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4DB1CA32" w14:textId="77777777" w:rsidR="00A075E0" w:rsidRDefault="00A075E0" w:rsidP="00A075E0">
      <w:pPr>
        <w:tabs>
          <w:tab w:val="left" w:pos="3900"/>
        </w:tabs>
        <w:spacing w:after="0" w:line="480" w:lineRule="auto"/>
        <w:jc w:val="both"/>
        <w:rPr>
          <w:rFonts w:ascii="Times New Roman" w:hAnsi="Times New Roman" w:cs="Times New Roman"/>
          <w:b/>
          <w:sz w:val="24"/>
          <w:szCs w:val="24"/>
        </w:rPr>
      </w:pPr>
    </w:p>
    <w:p w14:paraId="38A6C219"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sidR="00A075E0">
        <w:rPr>
          <w:rFonts w:ascii="Times New Roman" w:hAnsi="Times New Roman" w:cs="Times New Roman"/>
          <w:b/>
          <w:sz w:val="24"/>
          <w:szCs w:val="24"/>
        </w:rPr>
        <w:t xml:space="preserve">Presence / Abundance of Microplastics in Benthic Organisms </w:t>
      </w:r>
      <w:proofErr w:type="gramStart"/>
      <w:r w:rsidR="00A075E0">
        <w:rPr>
          <w:rFonts w:ascii="Times New Roman" w:hAnsi="Times New Roman" w:cs="Times New Roman"/>
          <w:b/>
          <w:sz w:val="24"/>
          <w:szCs w:val="24"/>
        </w:rPr>
        <w:t>From</w:t>
      </w:r>
      <w:proofErr w:type="gramEnd"/>
      <w:r w:rsidR="00A075E0">
        <w:rPr>
          <w:rFonts w:ascii="Times New Roman" w:hAnsi="Times New Roman" w:cs="Times New Roman"/>
          <w:b/>
          <w:sz w:val="24"/>
          <w:szCs w:val="24"/>
        </w:rPr>
        <w:t xml:space="preserve"> </w:t>
      </w:r>
      <w:proofErr w:type="spellStart"/>
      <w:r w:rsidR="00A075E0">
        <w:rPr>
          <w:rFonts w:ascii="Times New Roman" w:hAnsi="Times New Roman" w:cs="Times New Roman"/>
          <w:b/>
          <w:sz w:val="24"/>
          <w:szCs w:val="24"/>
        </w:rPr>
        <w:t>Forcados</w:t>
      </w:r>
      <w:proofErr w:type="spellEnd"/>
      <w:r w:rsidR="00A075E0">
        <w:rPr>
          <w:rFonts w:ascii="Times New Roman" w:hAnsi="Times New Roman" w:cs="Times New Roman"/>
          <w:b/>
          <w:sz w:val="24"/>
          <w:szCs w:val="24"/>
        </w:rPr>
        <w:t xml:space="preserve"> River</w:t>
      </w:r>
    </w:p>
    <w:p w14:paraId="7070FC11"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 below clearly shows the presence and abundance of microplastics in Crabs, Periwinkle, Oysters, Sea Stars, Shrimps, Lobsters and Crayfish from </w:t>
      </w:r>
      <w:proofErr w:type="spellStart"/>
      <w:r>
        <w:rPr>
          <w:rFonts w:ascii="Times New Roman" w:hAnsi="Times New Roman" w:cs="Times New Roman"/>
          <w:sz w:val="24"/>
          <w:szCs w:val="24"/>
        </w:rPr>
        <w:t>Forcados</w:t>
      </w:r>
      <w:proofErr w:type="spellEnd"/>
      <w:r>
        <w:rPr>
          <w:rFonts w:ascii="Times New Roman" w:hAnsi="Times New Roman" w:cs="Times New Roman"/>
          <w:sz w:val="24"/>
          <w:szCs w:val="24"/>
        </w:rPr>
        <w:t xml:space="preserve"> River.</w:t>
      </w:r>
    </w:p>
    <w:p w14:paraId="398300DA"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9C5A1A">
        <w:rPr>
          <w:rFonts w:ascii="Times New Roman" w:hAnsi="Times New Roman" w:cs="Times New Roman"/>
          <w:b/>
          <w:sz w:val="24"/>
          <w:szCs w:val="24"/>
        </w:rPr>
        <w:t xml:space="preserve">: Presence / Abundance of </w:t>
      </w:r>
      <w:proofErr w:type="spellStart"/>
      <w:r w:rsidRPr="009C5A1A">
        <w:rPr>
          <w:rFonts w:ascii="Times New Roman" w:hAnsi="Times New Roman" w:cs="Times New Roman"/>
          <w:b/>
          <w:sz w:val="24"/>
          <w:szCs w:val="24"/>
        </w:rPr>
        <w:t>Microplactics</w:t>
      </w:r>
      <w:proofErr w:type="spellEnd"/>
      <w:r w:rsidRPr="009C5A1A">
        <w:rPr>
          <w:rFonts w:ascii="Times New Roman" w:hAnsi="Times New Roman" w:cs="Times New Roman"/>
          <w:b/>
          <w:sz w:val="24"/>
          <w:szCs w:val="24"/>
        </w:rPr>
        <w:t xml:space="preserve"> in Benthic Organisms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Forcados</w:t>
      </w:r>
      <w:proofErr w:type="spellEnd"/>
      <w:r>
        <w:rPr>
          <w:rFonts w:ascii="Times New Roman" w:hAnsi="Times New Roman" w:cs="Times New Roman"/>
          <w:b/>
          <w:sz w:val="24"/>
          <w:szCs w:val="24"/>
        </w:rPr>
        <w:t xml:space="preserve"> River</w:t>
      </w:r>
    </w:p>
    <w:tbl>
      <w:tblPr>
        <w:tblStyle w:val="TableGrid"/>
        <w:tblW w:w="10802" w:type="dxa"/>
        <w:tblInd w:w="5" w:type="dxa"/>
        <w:tblLook w:val="04A0" w:firstRow="1" w:lastRow="0" w:firstColumn="1" w:lastColumn="0" w:noHBand="0" w:noVBand="1"/>
      </w:tblPr>
      <w:tblGrid>
        <w:gridCol w:w="10802"/>
      </w:tblGrid>
      <w:tr w:rsidR="00A075E0" w14:paraId="4DC1898D" w14:textId="77777777" w:rsidTr="00227695">
        <w:trPr>
          <w:trHeight w:val="533"/>
        </w:trPr>
        <w:tc>
          <w:tcPr>
            <w:tcW w:w="10802" w:type="dxa"/>
            <w:tcBorders>
              <w:left w:val="nil"/>
              <w:right w:val="nil"/>
            </w:tcBorders>
          </w:tcPr>
          <w:p w14:paraId="71C47B97"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19C64C3D" w14:textId="77777777" w:rsidR="00A075E0" w:rsidRDefault="00A075E0" w:rsidP="00227695">
            <w:pPr>
              <w:rPr>
                <w:rFonts w:ascii="Times New Roman" w:hAnsi="Times New Roman" w:cs="Times New Roman"/>
                <w:b/>
                <w:sz w:val="24"/>
                <w:szCs w:val="24"/>
              </w:rPr>
            </w:pPr>
          </w:p>
          <w:p w14:paraId="676787B7"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09CE633B"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FRS     </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318B81EB" w14:textId="77777777" w:rsidTr="00227695">
        <w:trPr>
          <w:trHeight w:val="1114"/>
        </w:trPr>
        <w:tc>
          <w:tcPr>
            <w:tcW w:w="10802" w:type="dxa"/>
            <w:tcBorders>
              <w:left w:val="nil"/>
              <w:bottom w:val="single" w:sz="4" w:space="0" w:color="auto"/>
              <w:right w:val="nil"/>
            </w:tcBorders>
          </w:tcPr>
          <w:p w14:paraId="14C6CC21"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Crabs </w:t>
            </w:r>
          </w:p>
          <w:p w14:paraId="2991C2A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w:t>
            </w:r>
            <w:r>
              <w:rPr>
                <w:rFonts w:ascii="Times New Roman" w:hAnsi="Times New Roman" w:cs="Times New Roman"/>
                <w:sz w:val="24"/>
                <w:szCs w:val="24"/>
              </w:rPr>
              <w:t xml:space="preserve">                    3.00±1.00              1.67±0.58</w:t>
            </w:r>
          </w:p>
          <w:p w14:paraId="57E5C1D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2449EC8F" w14:textId="77777777" w:rsidR="00A075E0" w:rsidRDefault="00A075E0" w:rsidP="00227695">
            <w:pPr>
              <w:rPr>
                <w:rFonts w:ascii="Times New Roman" w:hAnsi="Times New Roman" w:cs="Times New Roman"/>
                <w:b/>
                <w:sz w:val="24"/>
                <w:szCs w:val="24"/>
              </w:rPr>
            </w:pPr>
          </w:p>
          <w:p w14:paraId="4304FE2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Pr>
                <w:rFonts w:ascii="Times New Roman" w:hAnsi="Times New Roman" w:cs="Times New Roman"/>
                <w:sz w:val="24"/>
                <w:szCs w:val="24"/>
              </w:rPr>
              <w:t>4.00±1.73         2.67±0.58</w:t>
            </w:r>
          </w:p>
          <w:p w14:paraId="319797C1"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1FA5A2AE"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305E9F57" w14:textId="77777777" w:rsidR="00A075E0" w:rsidRDefault="00A075E0" w:rsidP="00227695">
            <w:pPr>
              <w:rPr>
                <w:rFonts w:ascii="Times New Roman" w:hAnsi="Times New Roman" w:cs="Times New Roman"/>
                <w:b/>
                <w:sz w:val="24"/>
                <w:szCs w:val="24"/>
              </w:rPr>
            </w:pPr>
          </w:p>
          <w:p w14:paraId="391393F0"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3.68±0.58        3.00±1.00</w:t>
            </w:r>
          </w:p>
          <w:p w14:paraId="3F1F3508"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2B423B64"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6ED29BF" w14:textId="77777777" w:rsidR="00A075E0" w:rsidRDefault="00A075E0" w:rsidP="00227695">
            <w:pPr>
              <w:rPr>
                <w:rFonts w:ascii="Times New Roman" w:hAnsi="Times New Roman" w:cs="Times New Roman"/>
                <w:b/>
                <w:sz w:val="24"/>
                <w:szCs w:val="24"/>
              </w:rPr>
            </w:pPr>
          </w:p>
          <w:p w14:paraId="736743A0"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2.98±0.01             3.67±0.58</w:t>
            </w:r>
          </w:p>
          <w:p w14:paraId="5B9A36A7"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462F834D"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7CD0AA0" w14:textId="77777777" w:rsidR="00A075E0" w:rsidRDefault="00A075E0" w:rsidP="00227695">
            <w:pPr>
              <w:rPr>
                <w:rFonts w:ascii="Times New Roman" w:hAnsi="Times New Roman" w:cs="Times New Roman"/>
                <w:b/>
                <w:sz w:val="24"/>
                <w:szCs w:val="24"/>
              </w:rPr>
            </w:pPr>
          </w:p>
          <w:p w14:paraId="001D53F3"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2.00±1.00      3.32±1.53</w:t>
            </w:r>
          </w:p>
          <w:p w14:paraId="002A511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7276BC7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502853BE" w14:textId="77777777" w:rsidR="00A075E0" w:rsidRDefault="00A075E0" w:rsidP="00227695">
            <w:pPr>
              <w:rPr>
                <w:rFonts w:ascii="Times New Roman" w:hAnsi="Times New Roman" w:cs="Times New Roman"/>
                <w:b/>
                <w:sz w:val="24"/>
                <w:szCs w:val="24"/>
              </w:rPr>
            </w:pPr>
          </w:p>
          <w:p w14:paraId="36217B5D"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3.66±2.04      2.00±0.01</w:t>
            </w:r>
          </w:p>
          <w:p w14:paraId="3D86625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6778AA34"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1B2688F9" w14:textId="77777777" w:rsidR="00A075E0" w:rsidRDefault="00A075E0" w:rsidP="00227695">
            <w:pPr>
              <w:rPr>
                <w:rFonts w:ascii="Times New Roman" w:hAnsi="Times New Roman" w:cs="Times New Roman"/>
                <w:b/>
                <w:sz w:val="24"/>
                <w:szCs w:val="24"/>
              </w:rPr>
            </w:pPr>
          </w:p>
          <w:p w14:paraId="30618A81"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4.32±0.58      3.66±1.14</w:t>
            </w:r>
          </w:p>
          <w:p w14:paraId="290B4CBC"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Per organism</w:t>
            </w:r>
            <w:r w:rsidRPr="00811D71">
              <w:rPr>
                <w:rFonts w:ascii="Times New Roman" w:hAnsi="Times New Roman" w:cs="Times New Roman"/>
                <w:b/>
                <w:sz w:val="24"/>
                <w:szCs w:val="24"/>
              </w:rPr>
              <w:t>)</w:t>
            </w:r>
          </w:p>
        </w:tc>
      </w:tr>
    </w:tbl>
    <w:p w14:paraId="5003E1FF" w14:textId="77777777" w:rsidR="00A075E0"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Pr>
          <w:rFonts w:ascii="Times New Roman" w:hAnsi="Times New Roman" w:cs="Times New Roman"/>
          <w:b/>
          <w:sz w:val="24"/>
          <w:szCs w:val="24"/>
        </w:rPr>
        <w:t>F</w:t>
      </w:r>
      <w:r w:rsidRPr="00441D42">
        <w:rPr>
          <w:rFonts w:ascii="Times New Roman" w:hAnsi="Times New Roman" w:cs="Times New Roman"/>
          <w:b/>
          <w:sz w:val="24"/>
          <w:szCs w:val="24"/>
        </w:rPr>
        <w:t>RS</w:t>
      </w:r>
      <w:r>
        <w:rPr>
          <w:rFonts w:ascii="Times New Roman" w:hAnsi="Times New Roman" w:cs="Times New Roman"/>
          <w:sz w:val="24"/>
          <w:szCs w:val="24"/>
        </w:rPr>
        <w:t xml:space="preserve"> = </w:t>
      </w:r>
      <w:proofErr w:type="spellStart"/>
      <w:r>
        <w:rPr>
          <w:rFonts w:ascii="Times New Roman" w:hAnsi="Times New Roman" w:cs="Times New Roman"/>
          <w:sz w:val="24"/>
          <w:szCs w:val="24"/>
        </w:rPr>
        <w:t>Forcados</w:t>
      </w:r>
      <w:proofErr w:type="spellEnd"/>
      <w:r>
        <w:rPr>
          <w:rFonts w:ascii="Times New Roman" w:hAnsi="Times New Roman" w:cs="Times New Roman"/>
          <w:sz w:val="24"/>
          <w:szCs w:val="24"/>
        </w:rPr>
        <w:t xml:space="preserve"> River Samples. </w:t>
      </w: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4001D45F"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213D0719"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3D46019B"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41B861A3"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sidR="00A075E0">
        <w:rPr>
          <w:rFonts w:ascii="Times New Roman" w:hAnsi="Times New Roman" w:cs="Times New Roman"/>
          <w:b/>
          <w:sz w:val="24"/>
          <w:szCs w:val="24"/>
        </w:rPr>
        <w:t xml:space="preserve">Presence / Abundance of Microplastics in Benthic Organisms </w:t>
      </w:r>
      <w:proofErr w:type="gramStart"/>
      <w:r w:rsidR="00A075E0">
        <w:rPr>
          <w:rFonts w:ascii="Times New Roman" w:hAnsi="Times New Roman" w:cs="Times New Roman"/>
          <w:b/>
          <w:sz w:val="24"/>
          <w:szCs w:val="24"/>
        </w:rPr>
        <w:t>From</w:t>
      </w:r>
      <w:proofErr w:type="gramEnd"/>
      <w:r w:rsidR="00A075E0">
        <w:rPr>
          <w:rFonts w:ascii="Times New Roman" w:hAnsi="Times New Roman" w:cs="Times New Roman"/>
          <w:b/>
          <w:sz w:val="24"/>
          <w:szCs w:val="24"/>
        </w:rPr>
        <w:t xml:space="preserve"> Oluwa River</w:t>
      </w:r>
    </w:p>
    <w:p w14:paraId="59868B3F"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 below clearly shows the presence and abundance of microplastics in Crabs, Periwinkle, Oysters, Sea Stars, Shrimps, Lobsters and Crayfish from Oluwa River.</w:t>
      </w:r>
    </w:p>
    <w:p w14:paraId="1998D258"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w:t>
      </w:r>
      <w:r w:rsidRPr="009C5A1A">
        <w:rPr>
          <w:rFonts w:ascii="Times New Roman" w:hAnsi="Times New Roman" w:cs="Times New Roman"/>
          <w:b/>
          <w:sz w:val="24"/>
          <w:szCs w:val="24"/>
        </w:rPr>
        <w:t xml:space="preserve">: Presence / Abundance of </w:t>
      </w:r>
      <w:proofErr w:type="spellStart"/>
      <w:r w:rsidRPr="009C5A1A">
        <w:rPr>
          <w:rFonts w:ascii="Times New Roman" w:hAnsi="Times New Roman" w:cs="Times New Roman"/>
          <w:b/>
          <w:sz w:val="24"/>
          <w:szCs w:val="24"/>
        </w:rPr>
        <w:t>Microplactics</w:t>
      </w:r>
      <w:proofErr w:type="spellEnd"/>
      <w:r w:rsidRPr="009C5A1A">
        <w:rPr>
          <w:rFonts w:ascii="Times New Roman" w:hAnsi="Times New Roman" w:cs="Times New Roman"/>
          <w:b/>
          <w:sz w:val="24"/>
          <w:szCs w:val="24"/>
        </w:rPr>
        <w:t xml:space="preserve"> in Benthic Organisms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Oluwa River</w:t>
      </w:r>
    </w:p>
    <w:tbl>
      <w:tblPr>
        <w:tblStyle w:val="TableGrid"/>
        <w:tblW w:w="10802" w:type="dxa"/>
        <w:tblInd w:w="5" w:type="dxa"/>
        <w:tblLook w:val="04A0" w:firstRow="1" w:lastRow="0" w:firstColumn="1" w:lastColumn="0" w:noHBand="0" w:noVBand="1"/>
      </w:tblPr>
      <w:tblGrid>
        <w:gridCol w:w="10802"/>
      </w:tblGrid>
      <w:tr w:rsidR="00A075E0" w14:paraId="204F5C71" w14:textId="77777777" w:rsidTr="00227695">
        <w:trPr>
          <w:trHeight w:val="533"/>
        </w:trPr>
        <w:tc>
          <w:tcPr>
            <w:tcW w:w="10802" w:type="dxa"/>
            <w:tcBorders>
              <w:left w:val="nil"/>
              <w:right w:val="nil"/>
            </w:tcBorders>
          </w:tcPr>
          <w:p w14:paraId="16CA475F"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6920D356" w14:textId="77777777" w:rsidR="00A075E0" w:rsidRDefault="00A075E0" w:rsidP="00227695">
            <w:pPr>
              <w:rPr>
                <w:rFonts w:ascii="Times New Roman" w:hAnsi="Times New Roman" w:cs="Times New Roman"/>
                <w:b/>
                <w:sz w:val="24"/>
                <w:szCs w:val="24"/>
              </w:rPr>
            </w:pPr>
          </w:p>
          <w:p w14:paraId="2B58838D"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7DBB94FB"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ORS          </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61B65DDC" w14:textId="77777777" w:rsidTr="00227695">
        <w:trPr>
          <w:trHeight w:val="1114"/>
        </w:trPr>
        <w:tc>
          <w:tcPr>
            <w:tcW w:w="10802" w:type="dxa"/>
            <w:tcBorders>
              <w:left w:val="nil"/>
              <w:bottom w:val="single" w:sz="4" w:space="0" w:color="auto"/>
              <w:right w:val="nil"/>
            </w:tcBorders>
          </w:tcPr>
          <w:p w14:paraId="1F9A2D4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Crabs </w:t>
            </w:r>
          </w:p>
          <w:p w14:paraId="78C6ADB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w:t>
            </w:r>
            <w:r>
              <w:rPr>
                <w:rFonts w:ascii="Times New Roman" w:hAnsi="Times New Roman" w:cs="Times New Roman"/>
                <w:sz w:val="24"/>
                <w:szCs w:val="24"/>
              </w:rPr>
              <w:t>2.35±1.16                          1.67±0.58</w:t>
            </w:r>
          </w:p>
          <w:p w14:paraId="7902370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65066F72" w14:textId="77777777" w:rsidR="00A075E0" w:rsidRDefault="00A075E0" w:rsidP="00227695">
            <w:pPr>
              <w:rPr>
                <w:rFonts w:ascii="Times New Roman" w:hAnsi="Times New Roman" w:cs="Times New Roman"/>
                <w:b/>
                <w:sz w:val="24"/>
                <w:szCs w:val="24"/>
              </w:rPr>
            </w:pPr>
          </w:p>
          <w:p w14:paraId="42EE4926"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Pr>
                <w:rFonts w:ascii="Times New Roman" w:hAnsi="Times New Roman" w:cs="Times New Roman"/>
                <w:sz w:val="24"/>
                <w:szCs w:val="24"/>
              </w:rPr>
              <w:t>3.67±2.08                         2.67±0.58</w:t>
            </w:r>
          </w:p>
          <w:p w14:paraId="4A78FD6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1E9D9CD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1F972187" w14:textId="77777777" w:rsidR="00A075E0" w:rsidRDefault="00A075E0" w:rsidP="00227695">
            <w:pPr>
              <w:rPr>
                <w:rFonts w:ascii="Times New Roman" w:hAnsi="Times New Roman" w:cs="Times New Roman"/>
                <w:b/>
                <w:sz w:val="24"/>
                <w:szCs w:val="24"/>
              </w:rPr>
            </w:pPr>
          </w:p>
          <w:p w14:paraId="03EDF2B7"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3.36±0.57                         3.00±1.00</w:t>
            </w:r>
          </w:p>
          <w:p w14:paraId="5A85129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3E265ECE"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610FD0A9" w14:textId="77777777" w:rsidR="00A075E0" w:rsidRDefault="00A075E0" w:rsidP="00227695">
            <w:pPr>
              <w:rPr>
                <w:rFonts w:ascii="Times New Roman" w:hAnsi="Times New Roman" w:cs="Times New Roman"/>
                <w:b/>
                <w:sz w:val="24"/>
                <w:szCs w:val="24"/>
              </w:rPr>
            </w:pPr>
          </w:p>
          <w:p w14:paraId="36C4DCB4"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4.68±1.15                          3.67±0.58</w:t>
            </w:r>
          </w:p>
          <w:p w14:paraId="3953C227"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5D4C270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4D8362EF" w14:textId="77777777" w:rsidR="00A075E0" w:rsidRDefault="00A075E0" w:rsidP="00227695">
            <w:pPr>
              <w:rPr>
                <w:rFonts w:ascii="Times New Roman" w:hAnsi="Times New Roman" w:cs="Times New Roman"/>
                <w:b/>
                <w:sz w:val="24"/>
                <w:szCs w:val="24"/>
              </w:rPr>
            </w:pPr>
          </w:p>
          <w:p w14:paraId="447747A9"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2.66±1.15                          3.32±1.53</w:t>
            </w:r>
          </w:p>
          <w:p w14:paraId="2F04FA4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6D0183F9"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6E30EB07" w14:textId="77777777" w:rsidR="00A075E0" w:rsidRDefault="00A075E0" w:rsidP="00227695">
            <w:pPr>
              <w:rPr>
                <w:rFonts w:ascii="Times New Roman" w:hAnsi="Times New Roman" w:cs="Times New Roman"/>
                <w:b/>
                <w:sz w:val="24"/>
                <w:szCs w:val="24"/>
              </w:rPr>
            </w:pPr>
          </w:p>
          <w:p w14:paraId="65B56A3F"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4.32±1.53                         2.00±0.01</w:t>
            </w:r>
          </w:p>
          <w:p w14:paraId="7BB9D2B7"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22D5C2E6"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7DA2B450" w14:textId="77777777" w:rsidR="00A075E0" w:rsidRDefault="00A075E0" w:rsidP="00227695">
            <w:pPr>
              <w:rPr>
                <w:rFonts w:ascii="Times New Roman" w:hAnsi="Times New Roman" w:cs="Times New Roman"/>
                <w:b/>
                <w:sz w:val="24"/>
                <w:szCs w:val="24"/>
              </w:rPr>
            </w:pPr>
          </w:p>
          <w:p w14:paraId="65EC5B32"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2.33±0.57                          3.66±1.14</w:t>
            </w:r>
          </w:p>
          <w:p w14:paraId="37736A00"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Per organism</w:t>
            </w:r>
            <w:r w:rsidRPr="00811D71">
              <w:rPr>
                <w:rFonts w:ascii="Times New Roman" w:hAnsi="Times New Roman" w:cs="Times New Roman"/>
                <w:b/>
                <w:sz w:val="24"/>
                <w:szCs w:val="24"/>
              </w:rPr>
              <w:t>)</w:t>
            </w:r>
          </w:p>
        </w:tc>
      </w:tr>
    </w:tbl>
    <w:p w14:paraId="2C3BB549" w14:textId="77777777" w:rsidR="00A075E0"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Pr>
          <w:rFonts w:ascii="Times New Roman" w:hAnsi="Times New Roman" w:cs="Times New Roman"/>
          <w:b/>
          <w:sz w:val="24"/>
          <w:szCs w:val="24"/>
        </w:rPr>
        <w:t>O</w:t>
      </w:r>
      <w:r w:rsidRPr="00441D42">
        <w:rPr>
          <w:rFonts w:ascii="Times New Roman" w:hAnsi="Times New Roman" w:cs="Times New Roman"/>
          <w:b/>
          <w:sz w:val="24"/>
          <w:szCs w:val="24"/>
        </w:rPr>
        <w:t>RS</w:t>
      </w:r>
      <w:r>
        <w:rPr>
          <w:rFonts w:ascii="Times New Roman" w:hAnsi="Times New Roman" w:cs="Times New Roman"/>
          <w:sz w:val="24"/>
          <w:szCs w:val="24"/>
        </w:rPr>
        <w:t xml:space="preserve"> = Oluwa River Samples. </w:t>
      </w: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09A68EBC"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55BE7446"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067F8131"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648BED85"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3.5 </w:t>
      </w:r>
      <w:r w:rsidR="00A075E0">
        <w:rPr>
          <w:rFonts w:ascii="Times New Roman" w:hAnsi="Times New Roman" w:cs="Times New Roman"/>
          <w:b/>
          <w:sz w:val="24"/>
          <w:szCs w:val="24"/>
        </w:rPr>
        <w:t xml:space="preserve">Presence / Abundance of Microplastics in Benthic Organisms </w:t>
      </w:r>
      <w:proofErr w:type="gramStart"/>
      <w:r w:rsidR="00A075E0">
        <w:rPr>
          <w:rFonts w:ascii="Times New Roman" w:hAnsi="Times New Roman" w:cs="Times New Roman"/>
          <w:b/>
          <w:sz w:val="24"/>
          <w:szCs w:val="24"/>
        </w:rPr>
        <w:t>From</w:t>
      </w:r>
      <w:proofErr w:type="gramEnd"/>
      <w:r w:rsidR="00A075E0">
        <w:rPr>
          <w:rFonts w:ascii="Times New Roman" w:hAnsi="Times New Roman" w:cs="Times New Roman"/>
          <w:b/>
          <w:sz w:val="24"/>
          <w:szCs w:val="24"/>
        </w:rPr>
        <w:t xml:space="preserve"> Imo River</w:t>
      </w:r>
    </w:p>
    <w:p w14:paraId="6723F469"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5 below clearly shows the presence and abundance of microplastics in Crabs, Periwinkle, Oysters, Sea Stars, Shrimps, Lobsters and Crayfish from Imo River.</w:t>
      </w:r>
    </w:p>
    <w:p w14:paraId="69644BF7" w14:textId="77777777" w:rsidR="00A075E0" w:rsidRDefault="00A075E0" w:rsidP="00A075E0">
      <w:pPr>
        <w:tabs>
          <w:tab w:val="left" w:pos="3900"/>
        </w:tabs>
        <w:spacing w:after="0" w:line="480" w:lineRule="auto"/>
        <w:jc w:val="both"/>
        <w:rPr>
          <w:rFonts w:ascii="Times New Roman" w:hAnsi="Times New Roman" w:cs="Times New Roman"/>
          <w:b/>
          <w:sz w:val="24"/>
          <w:szCs w:val="24"/>
        </w:rPr>
      </w:pPr>
    </w:p>
    <w:p w14:paraId="47C32B2E"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5</w:t>
      </w:r>
      <w:r w:rsidRPr="009C5A1A">
        <w:rPr>
          <w:rFonts w:ascii="Times New Roman" w:hAnsi="Times New Roman" w:cs="Times New Roman"/>
          <w:b/>
          <w:sz w:val="24"/>
          <w:szCs w:val="24"/>
        </w:rPr>
        <w:t xml:space="preserve">: Presence / Abundance of </w:t>
      </w:r>
      <w:proofErr w:type="spellStart"/>
      <w:r w:rsidRPr="009C5A1A">
        <w:rPr>
          <w:rFonts w:ascii="Times New Roman" w:hAnsi="Times New Roman" w:cs="Times New Roman"/>
          <w:b/>
          <w:sz w:val="24"/>
          <w:szCs w:val="24"/>
        </w:rPr>
        <w:t>Microplactics</w:t>
      </w:r>
      <w:proofErr w:type="spellEnd"/>
      <w:r w:rsidRPr="009C5A1A">
        <w:rPr>
          <w:rFonts w:ascii="Times New Roman" w:hAnsi="Times New Roman" w:cs="Times New Roman"/>
          <w:b/>
          <w:sz w:val="24"/>
          <w:szCs w:val="24"/>
        </w:rPr>
        <w:t xml:space="preserve"> in Benthic Organisms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Imo River</w:t>
      </w:r>
    </w:p>
    <w:tbl>
      <w:tblPr>
        <w:tblStyle w:val="TableGrid"/>
        <w:tblW w:w="10802" w:type="dxa"/>
        <w:tblInd w:w="5" w:type="dxa"/>
        <w:tblLook w:val="04A0" w:firstRow="1" w:lastRow="0" w:firstColumn="1" w:lastColumn="0" w:noHBand="0" w:noVBand="1"/>
      </w:tblPr>
      <w:tblGrid>
        <w:gridCol w:w="10802"/>
      </w:tblGrid>
      <w:tr w:rsidR="00A075E0" w14:paraId="391996ED" w14:textId="77777777" w:rsidTr="00227695">
        <w:trPr>
          <w:trHeight w:val="533"/>
        </w:trPr>
        <w:tc>
          <w:tcPr>
            <w:tcW w:w="10802" w:type="dxa"/>
            <w:tcBorders>
              <w:left w:val="nil"/>
              <w:right w:val="nil"/>
            </w:tcBorders>
          </w:tcPr>
          <w:p w14:paraId="255C657F"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64AE6E2F" w14:textId="77777777" w:rsidR="00A075E0" w:rsidRDefault="00A075E0" w:rsidP="00227695">
            <w:pPr>
              <w:rPr>
                <w:rFonts w:ascii="Times New Roman" w:hAnsi="Times New Roman" w:cs="Times New Roman"/>
                <w:b/>
                <w:sz w:val="24"/>
                <w:szCs w:val="24"/>
              </w:rPr>
            </w:pPr>
          </w:p>
          <w:p w14:paraId="12C5F1FF"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4EE16CD9"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IRS           </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4BC36DE1" w14:textId="77777777" w:rsidTr="00227695">
        <w:trPr>
          <w:trHeight w:val="1114"/>
        </w:trPr>
        <w:tc>
          <w:tcPr>
            <w:tcW w:w="10802" w:type="dxa"/>
            <w:tcBorders>
              <w:left w:val="nil"/>
              <w:bottom w:val="single" w:sz="4" w:space="0" w:color="auto"/>
              <w:right w:val="nil"/>
            </w:tcBorders>
          </w:tcPr>
          <w:p w14:paraId="25BFD0A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Crabs </w:t>
            </w:r>
          </w:p>
          <w:p w14:paraId="4AB34B6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w:t>
            </w:r>
            <w:r>
              <w:rPr>
                <w:rFonts w:ascii="Times New Roman" w:hAnsi="Times New Roman" w:cs="Times New Roman"/>
                <w:sz w:val="24"/>
                <w:szCs w:val="24"/>
              </w:rPr>
              <w:t>5.00±0.01               1.67±0.58</w:t>
            </w:r>
          </w:p>
          <w:p w14:paraId="5B5FF6D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0B8CB8AC" w14:textId="77777777" w:rsidR="00A075E0" w:rsidRDefault="00A075E0" w:rsidP="00227695">
            <w:pPr>
              <w:rPr>
                <w:rFonts w:ascii="Times New Roman" w:hAnsi="Times New Roman" w:cs="Times New Roman"/>
                <w:b/>
                <w:sz w:val="24"/>
                <w:szCs w:val="24"/>
              </w:rPr>
            </w:pPr>
          </w:p>
          <w:p w14:paraId="309564E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Pr>
                <w:rFonts w:ascii="Times New Roman" w:hAnsi="Times New Roman" w:cs="Times New Roman"/>
                <w:sz w:val="24"/>
                <w:szCs w:val="24"/>
              </w:rPr>
              <w:t>3.02±0.03                 2.67±0.58</w:t>
            </w:r>
          </w:p>
          <w:p w14:paraId="6E4D5B51"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28B52B5D"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494D48DB" w14:textId="77777777" w:rsidR="00A075E0" w:rsidRDefault="00A075E0" w:rsidP="00227695">
            <w:pPr>
              <w:rPr>
                <w:rFonts w:ascii="Times New Roman" w:hAnsi="Times New Roman" w:cs="Times New Roman"/>
                <w:b/>
                <w:sz w:val="24"/>
                <w:szCs w:val="24"/>
              </w:rPr>
            </w:pPr>
          </w:p>
          <w:p w14:paraId="34F0CAA2"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2.67±1.15               3.00±1.00</w:t>
            </w:r>
          </w:p>
          <w:p w14:paraId="149A70DC"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03E870C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073A64DF" w14:textId="77777777" w:rsidR="00A075E0" w:rsidRDefault="00A075E0" w:rsidP="00227695">
            <w:pPr>
              <w:rPr>
                <w:rFonts w:ascii="Times New Roman" w:hAnsi="Times New Roman" w:cs="Times New Roman"/>
                <w:b/>
                <w:sz w:val="24"/>
                <w:szCs w:val="24"/>
              </w:rPr>
            </w:pPr>
          </w:p>
          <w:p w14:paraId="663C80CC"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3.37±1.53               3.67±0.58</w:t>
            </w:r>
          </w:p>
          <w:p w14:paraId="3A25FE6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5E9CBB2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3DC3F6C5" w14:textId="77777777" w:rsidR="00A075E0" w:rsidRDefault="00A075E0" w:rsidP="00227695">
            <w:pPr>
              <w:rPr>
                <w:rFonts w:ascii="Times New Roman" w:hAnsi="Times New Roman" w:cs="Times New Roman"/>
                <w:b/>
                <w:sz w:val="24"/>
                <w:szCs w:val="24"/>
              </w:rPr>
            </w:pPr>
          </w:p>
          <w:p w14:paraId="21DEC13B"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3.67±2.06                 3.32±1.53</w:t>
            </w:r>
          </w:p>
          <w:p w14:paraId="79A7A9D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302C23F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86C28F9" w14:textId="77777777" w:rsidR="00A075E0" w:rsidRDefault="00A075E0" w:rsidP="00227695">
            <w:pPr>
              <w:rPr>
                <w:rFonts w:ascii="Times New Roman" w:hAnsi="Times New Roman" w:cs="Times New Roman"/>
                <w:b/>
                <w:sz w:val="24"/>
                <w:szCs w:val="24"/>
              </w:rPr>
            </w:pPr>
          </w:p>
          <w:p w14:paraId="586CB06C"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2.35±1.52                 2.00±0.01</w:t>
            </w:r>
          </w:p>
          <w:p w14:paraId="5CB9028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40A24F48"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DC84204" w14:textId="77777777" w:rsidR="00A075E0" w:rsidRDefault="00A075E0" w:rsidP="00227695">
            <w:pPr>
              <w:rPr>
                <w:rFonts w:ascii="Times New Roman" w:hAnsi="Times New Roman" w:cs="Times New Roman"/>
                <w:b/>
                <w:sz w:val="24"/>
                <w:szCs w:val="24"/>
              </w:rPr>
            </w:pPr>
          </w:p>
          <w:p w14:paraId="76996A84"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2.29±1.15                 3.66±1.14</w:t>
            </w:r>
          </w:p>
          <w:p w14:paraId="76984CB3"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Per organism</w:t>
            </w:r>
            <w:r w:rsidRPr="00811D71">
              <w:rPr>
                <w:rFonts w:ascii="Times New Roman" w:hAnsi="Times New Roman" w:cs="Times New Roman"/>
                <w:b/>
                <w:sz w:val="24"/>
                <w:szCs w:val="24"/>
              </w:rPr>
              <w:t>)</w:t>
            </w:r>
          </w:p>
        </w:tc>
      </w:tr>
    </w:tbl>
    <w:p w14:paraId="235B3E83" w14:textId="77777777" w:rsidR="00A075E0"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Pr>
          <w:rFonts w:ascii="Times New Roman" w:hAnsi="Times New Roman" w:cs="Times New Roman"/>
          <w:b/>
          <w:sz w:val="24"/>
          <w:szCs w:val="24"/>
        </w:rPr>
        <w:t>I</w:t>
      </w:r>
      <w:r w:rsidRPr="00441D42">
        <w:rPr>
          <w:rFonts w:ascii="Times New Roman" w:hAnsi="Times New Roman" w:cs="Times New Roman"/>
          <w:b/>
          <w:sz w:val="24"/>
          <w:szCs w:val="24"/>
        </w:rPr>
        <w:t>RS</w:t>
      </w:r>
      <w:r>
        <w:rPr>
          <w:rFonts w:ascii="Times New Roman" w:hAnsi="Times New Roman" w:cs="Times New Roman"/>
          <w:sz w:val="24"/>
          <w:szCs w:val="24"/>
        </w:rPr>
        <w:t xml:space="preserve"> = Imo River Samples. </w:t>
      </w: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7E79DF09"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246E45FF"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35800681"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3.6 </w:t>
      </w:r>
      <w:r w:rsidR="00A075E0">
        <w:rPr>
          <w:rFonts w:ascii="Times New Roman" w:hAnsi="Times New Roman" w:cs="Times New Roman"/>
          <w:b/>
          <w:sz w:val="24"/>
          <w:szCs w:val="24"/>
        </w:rPr>
        <w:t xml:space="preserve">Presence / Abundance of Microplastics in Benthic Organisms </w:t>
      </w:r>
      <w:proofErr w:type="gramStart"/>
      <w:r w:rsidR="00A075E0">
        <w:rPr>
          <w:rFonts w:ascii="Times New Roman" w:hAnsi="Times New Roman" w:cs="Times New Roman"/>
          <w:b/>
          <w:sz w:val="24"/>
          <w:szCs w:val="24"/>
        </w:rPr>
        <w:t>From</w:t>
      </w:r>
      <w:proofErr w:type="gramEnd"/>
      <w:r w:rsidR="00A075E0">
        <w:rPr>
          <w:rFonts w:ascii="Times New Roman" w:hAnsi="Times New Roman" w:cs="Times New Roman"/>
          <w:b/>
          <w:sz w:val="24"/>
          <w:szCs w:val="24"/>
        </w:rPr>
        <w:t xml:space="preserve"> Benin River</w:t>
      </w:r>
    </w:p>
    <w:p w14:paraId="0B86458E"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 below clearly shows the presence and abundance of microplastics in Crabs, Periwinkle, Oysters, Sea Stars, Shrimps, Lobsters and Crayfish from Benin River.</w:t>
      </w:r>
    </w:p>
    <w:p w14:paraId="3926FF06"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6</w:t>
      </w:r>
      <w:r w:rsidRPr="009C5A1A">
        <w:rPr>
          <w:rFonts w:ascii="Times New Roman" w:hAnsi="Times New Roman" w:cs="Times New Roman"/>
          <w:b/>
          <w:sz w:val="24"/>
          <w:szCs w:val="24"/>
        </w:rPr>
        <w:t xml:space="preserve">: Presence / Abundance of </w:t>
      </w:r>
      <w:proofErr w:type="spellStart"/>
      <w:r w:rsidRPr="009C5A1A">
        <w:rPr>
          <w:rFonts w:ascii="Times New Roman" w:hAnsi="Times New Roman" w:cs="Times New Roman"/>
          <w:b/>
          <w:sz w:val="24"/>
          <w:szCs w:val="24"/>
        </w:rPr>
        <w:t>Microplactics</w:t>
      </w:r>
      <w:proofErr w:type="spellEnd"/>
      <w:r w:rsidRPr="009C5A1A">
        <w:rPr>
          <w:rFonts w:ascii="Times New Roman" w:hAnsi="Times New Roman" w:cs="Times New Roman"/>
          <w:b/>
          <w:sz w:val="24"/>
          <w:szCs w:val="24"/>
        </w:rPr>
        <w:t xml:space="preserve"> in Benthic Organisms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Benin River</w:t>
      </w:r>
    </w:p>
    <w:tbl>
      <w:tblPr>
        <w:tblStyle w:val="TableGrid"/>
        <w:tblW w:w="10802" w:type="dxa"/>
        <w:tblInd w:w="5" w:type="dxa"/>
        <w:tblLook w:val="04A0" w:firstRow="1" w:lastRow="0" w:firstColumn="1" w:lastColumn="0" w:noHBand="0" w:noVBand="1"/>
      </w:tblPr>
      <w:tblGrid>
        <w:gridCol w:w="10802"/>
      </w:tblGrid>
      <w:tr w:rsidR="00A075E0" w14:paraId="00BC661A" w14:textId="77777777" w:rsidTr="00227695">
        <w:trPr>
          <w:trHeight w:val="533"/>
        </w:trPr>
        <w:tc>
          <w:tcPr>
            <w:tcW w:w="10802" w:type="dxa"/>
            <w:tcBorders>
              <w:left w:val="nil"/>
              <w:right w:val="nil"/>
            </w:tcBorders>
          </w:tcPr>
          <w:p w14:paraId="281269FD"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6578DC75" w14:textId="77777777" w:rsidR="00A075E0" w:rsidRDefault="00A075E0" w:rsidP="00227695">
            <w:pPr>
              <w:rPr>
                <w:rFonts w:ascii="Times New Roman" w:hAnsi="Times New Roman" w:cs="Times New Roman"/>
                <w:b/>
                <w:sz w:val="24"/>
                <w:szCs w:val="24"/>
              </w:rPr>
            </w:pPr>
          </w:p>
          <w:p w14:paraId="68AE74A1"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07BD358F"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BERS</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6713C7E4" w14:textId="77777777" w:rsidTr="00227695">
        <w:trPr>
          <w:trHeight w:val="1114"/>
        </w:trPr>
        <w:tc>
          <w:tcPr>
            <w:tcW w:w="10802" w:type="dxa"/>
            <w:tcBorders>
              <w:left w:val="nil"/>
              <w:bottom w:val="single" w:sz="4" w:space="0" w:color="auto"/>
              <w:right w:val="nil"/>
            </w:tcBorders>
          </w:tcPr>
          <w:p w14:paraId="56A59AEE"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Crabs </w:t>
            </w:r>
          </w:p>
          <w:p w14:paraId="2A35921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w:t>
            </w:r>
            <w:r>
              <w:rPr>
                <w:rFonts w:ascii="Times New Roman" w:hAnsi="Times New Roman" w:cs="Times New Roman"/>
                <w:sz w:val="24"/>
                <w:szCs w:val="24"/>
              </w:rPr>
              <w:t>3.00±1.73                  1.67±0.58</w:t>
            </w:r>
          </w:p>
          <w:p w14:paraId="6432B52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085B89FC" w14:textId="77777777" w:rsidR="00A075E0" w:rsidRDefault="00A075E0" w:rsidP="00227695">
            <w:pPr>
              <w:rPr>
                <w:rFonts w:ascii="Times New Roman" w:hAnsi="Times New Roman" w:cs="Times New Roman"/>
                <w:b/>
                <w:sz w:val="24"/>
                <w:szCs w:val="24"/>
              </w:rPr>
            </w:pPr>
          </w:p>
          <w:p w14:paraId="3AC9379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Pr>
                <w:rFonts w:ascii="Times New Roman" w:hAnsi="Times New Roman" w:cs="Times New Roman"/>
                <w:sz w:val="24"/>
                <w:szCs w:val="24"/>
              </w:rPr>
              <w:t xml:space="preserve">                       3.32±1.53                   2.67±0.58</w:t>
            </w:r>
          </w:p>
          <w:p w14:paraId="5466EB7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0B64B40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315B9BC1" w14:textId="77777777" w:rsidR="00A075E0" w:rsidRDefault="00A075E0" w:rsidP="00227695">
            <w:pPr>
              <w:rPr>
                <w:rFonts w:ascii="Times New Roman" w:hAnsi="Times New Roman" w:cs="Times New Roman"/>
                <w:b/>
                <w:sz w:val="24"/>
                <w:szCs w:val="24"/>
              </w:rPr>
            </w:pPr>
          </w:p>
          <w:p w14:paraId="227316D4"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 xml:space="preserve">                        2.00±1.73                   3.00±1.00</w:t>
            </w:r>
          </w:p>
          <w:p w14:paraId="343F831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03947BB9"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725B196F" w14:textId="77777777" w:rsidR="00A075E0" w:rsidRDefault="00A075E0" w:rsidP="00227695">
            <w:pPr>
              <w:rPr>
                <w:rFonts w:ascii="Times New Roman" w:hAnsi="Times New Roman" w:cs="Times New Roman"/>
                <w:b/>
                <w:sz w:val="24"/>
                <w:szCs w:val="24"/>
              </w:rPr>
            </w:pPr>
          </w:p>
          <w:p w14:paraId="2BEB9E21"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 xml:space="preserve">                       6.00±2.65                  3.67±0.58</w:t>
            </w:r>
          </w:p>
          <w:p w14:paraId="091E138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61E117E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13601481" w14:textId="77777777" w:rsidR="00A075E0" w:rsidRDefault="00A075E0" w:rsidP="00227695">
            <w:pPr>
              <w:rPr>
                <w:rFonts w:ascii="Times New Roman" w:hAnsi="Times New Roman" w:cs="Times New Roman"/>
                <w:b/>
                <w:sz w:val="24"/>
                <w:szCs w:val="24"/>
              </w:rPr>
            </w:pPr>
          </w:p>
          <w:p w14:paraId="67FF42D2"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3.66±2.89                   3.32±1.53</w:t>
            </w:r>
          </w:p>
          <w:p w14:paraId="46B367B4"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w:t>
            </w:r>
          </w:p>
          <w:p w14:paraId="6B9E3011"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EA6E78D" w14:textId="77777777" w:rsidR="00A075E0" w:rsidRDefault="00A075E0" w:rsidP="00227695">
            <w:pPr>
              <w:rPr>
                <w:rFonts w:ascii="Times New Roman" w:hAnsi="Times New Roman" w:cs="Times New Roman"/>
                <w:b/>
                <w:sz w:val="24"/>
                <w:szCs w:val="24"/>
              </w:rPr>
            </w:pPr>
          </w:p>
          <w:p w14:paraId="540DCAF0"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3.36±2.52                2.00±0.01</w:t>
            </w:r>
          </w:p>
          <w:p w14:paraId="302F344D"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w:t>
            </w:r>
          </w:p>
          <w:p w14:paraId="1DF6430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0B75D084" w14:textId="77777777" w:rsidR="00A075E0" w:rsidRDefault="00A075E0" w:rsidP="00227695">
            <w:pPr>
              <w:rPr>
                <w:rFonts w:ascii="Times New Roman" w:hAnsi="Times New Roman" w:cs="Times New Roman"/>
                <w:b/>
                <w:sz w:val="24"/>
                <w:szCs w:val="24"/>
              </w:rPr>
            </w:pPr>
          </w:p>
          <w:p w14:paraId="41CD062F"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3.06±1.00               3.66±1.14</w:t>
            </w:r>
          </w:p>
          <w:p w14:paraId="717315AF"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 xml:space="preserve"> particle Per organism</w:t>
            </w:r>
            <w:r w:rsidRPr="00811D71">
              <w:rPr>
                <w:rFonts w:ascii="Times New Roman" w:hAnsi="Times New Roman" w:cs="Times New Roman"/>
                <w:b/>
                <w:sz w:val="24"/>
                <w:szCs w:val="24"/>
              </w:rPr>
              <w:t>)</w:t>
            </w:r>
          </w:p>
        </w:tc>
      </w:tr>
    </w:tbl>
    <w:p w14:paraId="7CE876A0" w14:textId="77777777" w:rsidR="00A075E0"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sidRPr="00441D42">
        <w:rPr>
          <w:rFonts w:ascii="Times New Roman" w:hAnsi="Times New Roman" w:cs="Times New Roman"/>
          <w:b/>
          <w:sz w:val="24"/>
          <w:szCs w:val="24"/>
        </w:rPr>
        <w:t>B</w:t>
      </w:r>
      <w:r>
        <w:rPr>
          <w:rFonts w:ascii="Times New Roman" w:hAnsi="Times New Roman" w:cs="Times New Roman"/>
          <w:b/>
          <w:sz w:val="24"/>
          <w:szCs w:val="24"/>
        </w:rPr>
        <w:t>E</w:t>
      </w:r>
      <w:r w:rsidRPr="00441D42">
        <w:rPr>
          <w:rFonts w:ascii="Times New Roman" w:hAnsi="Times New Roman" w:cs="Times New Roman"/>
          <w:b/>
          <w:sz w:val="24"/>
          <w:szCs w:val="24"/>
        </w:rPr>
        <w:t>RS</w:t>
      </w:r>
      <w:r>
        <w:rPr>
          <w:rFonts w:ascii="Times New Roman" w:hAnsi="Times New Roman" w:cs="Times New Roman"/>
          <w:sz w:val="24"/>
          <w:szCs w:val="24"/>
        </w:rPr>
        <w:t xml:space="preserve"> = Benin River Samples. </w:t>
      </w: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7D1BE18A"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31A8706E" w14:textId="77777777" w:rsidR="00A075E0" w:rsidRDefault="00A075E0" w:rsidP="00A075E0">
      <w:pPr>
        <w:spacing w:line="480" w:lineRule="auto"/>
        <w:rPr>
          <w:rFonts w:ascii="Times New Roman" w:hAnsi="Times New Roman" w:cs="Times New Roman"/>
          <w:sz w:val="24"/>
          <w:szCs w:val="24"/>
        </w:rPr>
      </w:pPr>
    </w:p>
    <w:p w14:paraId="25EE0B32" w14:textId="77777777" w:rsidR="00A075E0" w:rsidRDefault="00A075E0" w:rsidP="00A075E0">
      <w:pPr>
        <w:spacing w:line="480" w:lineRule="auto"/>
        <w:rPr>
          <w:rFonts w:ascii="Times New Roman" w:hAnsi="Times New Roman" w:cs="Times New Roman"/>
          <w:sz w:val="24"/>
          <w:szCs w:val="24"/>
        </w:rPr>
      </w:pPr>
    </w:p>
    <w:p w14:paraId="383051D5" w14:textId="77777777" w:rsidR="00A075E0" w:rsidRPr="00414F6D" w:rsidRDefault="00414F6D" w:rsidP="00414F6D">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DISCUSSION</w:t>
      </w:r>
    </w:p>
    <w:p w14:paraId="30C03BF6" w14:textId="77777777"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sz w:val="24"/>
          <w:szCs w:val="24"/>
        </w:rPr>
        <w:t>The presence and abundance of microplastics in benthic organisms collected from different rivers of the Niger Delta and a normal control group were evaluated, with results expressed in particles p</w:t>
      </w:r>
      <w:r>
        <w:rPr>
          <w:rFonts w:ascii="Times New Roman" w:eastAsia="Times New Roman" w:hAnsi="Times New Roman" w:cs="Times New Roman"/>
          <w:sz w:val="24"/>
          <w:szCs w:val="24"/>
        </w:rPr>
        <w:t>er kilogram of tissue (Tables 1-6</w:t>
      </w:r>
      <w:r w:rsidRPr="000B5C5E">
        <w:rPr>
          <w:rFonts w:ascii="Times New Roman" w:eastAsia="Times New Roman" w:hAnsi="Times New Roman" w:cs="Times New Roman"/>
          <w:sz w:val="24"/>
          <w:szCs w:val="24"/>
        </w:rPr>
        <w:t>). Microplastic contamination was detected across all benthic organisms studied, although the levels varied by species and sampling location.</w:t>
      </w:r>
    </w:p>
    <w:p w14:paraId="59C90F34" w14:textId="77777777"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sz w:val="24"/>
          <w:szCs w:val="24"/>
        </w:rPr>
        <w:t xml:space="preserve">In </w:t>
      </w:r>
      <w:r w:rsidRPr="000B5C5E">
        <w:rPr>
          <w:rFonts w:ascii="Times New Roman" w:eastAsia="Times New Roman" w:hAnsi="Times New Roman" w:cs="Times New Roman"/>
          <w:bCs/>
          <w:sz w:val="24"/>
          <w:szCs w:val="24"/>
        </w:rPr>
        <w:t>crabs</w:t>
      </w:r>
      <w:r w:rsidRPr="000B5C5E">
        <w:rPr>
          <w:rFonts w:ascii="Times New Roman" w:eastAsia="Times New Roman" w:hAnsi="Times New Roman" w:cs="Times New Roman"/>
          <w:sz w:val="24"/>
          <w:szCs w:val="24"/>
        </w:rPr>
        <w:t>, microplastic concentrations ranged from 2.33 ± 1.15 particles/kg in Bonny River to 5.00 ± 0.01 particles/kg in Imo River, the latter representing the highest value among crab samples. The control group recorded 1.67 ± 0.58 particles/kg, which was lower than most exposed samples, indicating elevated accumulation in polluted sites.</w:t>
      </w:r>
    </w:p>
    <w:p w14:paraId="115918A2" w14:textId="77777777"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bCs/>
          <w:sz w:val="24"/>
          <w:szCs w:val="24"/>
        </w:rPr>
        <w:t>Periwinkles</w:t>
      </w:r>
      <w:r w:rsidRPr="000B5C5E">
        <w:rPr>
          <w:rFonts w:ascii="Times New Roman" w:eastAsia="Times New Roman" w:hAnsi="Times New Roman" w:cs="Times New Roman"/>
          <w:sz w:val="24"/>
          <w:szCs w:val="24"/>
        </w:rPr>
        <w:t xml:space="preserve"> demonstrated moderate levels of microplastic ingestion across sites, with the lowest value of 1.68 ± 0.58 particles/kg in Bonny River and the highest at 4.00 ± 1.73 particles/kg in </w:t>
      </w:r>
      <w:proofErr w:type="spellStart"/>
      <w:r w:rsidRPr="000B5C5E">
        <w:rPr>
          <w:rFonts w:ascii="Times New Roman" w:eastAsia="Times New Roman" w:hAnsi="Times New Roman" w:cs="Times New Roman"/>
          <w:sz w:val="24"/>
          <w:szCs w:val="24"/>
        </w:rPr>
        <w:t>Forcados</w:t>
      </w:r>
      <w:proofErr w:type="spellEnd"/>
      <w:r w:rsidRPr="000B5C5E">
        <w:rPr>
          <w:rFonts w:ascii="Times New Roman" w:eastAsia="Times New Roman" w:hAnsi="Times New Roman" w:cs="Times New Roman"/>
          <w:sz w:val="24"/>
          <w:szCs w:val="24"/>
        </w:rPr>
        <w:t xml:space="preserve"> River. Notably, periwinkle samples from Qua </w:t>
      </w:r>
      <w:proofErr w:type="spellStart"/>
      <w:r w:rsidRPr="000B5C5E">
        <w:rPr>
          <w:rFonts w:ascii="Times New Roman" w:eastAsia="Times New Roman" w:hAnsi="Times New Roman" w:cs="Times New Roman"/>
          <w:sz w:val="24"/>
          <w:szCs w:val="24"/>
        </w:rPr>
        <w:t>Iboe</w:t>
      </w:r>
      <w:proofErr w:type="spellEnd"/>
      <w:r w:rsidRPr="000B5C5E">
        <w:rPr>
          <w:rFonts w:ascii="Times New Roman" w:eastAsia="Times New Roman" w:hAnsi="Times New Roman" w:cs="Times New Roman"/>
          <w:sz w:val="24"/>
          <w:szCs w:val="24"/>
        </w:rPr>
        <w:t xml:space="preserve"> and Benin Rivers also showed elevated levels (3.34 ± 1.53 and 3.32 ± 1.53 particles/kg, respectively) compared with the control value of 2.67 ± 0.58 particles/kg.</w:t>
      </w:r>
    </w:p>
    <w:p w14:paraId="2212B10E" w14:textId="77777777"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sz w:val="24"/>
          <w:szCs w:val="24"/>
        </w:rPr>
        <w:t xml:space="preserve">For </w:t>
      </w:r>
      <w:r w:rsidRPr="000B5C5E">
        <w:rPr>
          <w:rFonts w:ascii="Times New Roman" w:eastAsia="Times New Roman" w:hAnsi="Times New Roman" w:cs="Times New Roman"/>
          <w:bCs/>
          <w:sz w:val="24"/>
          <w:szCs w:val="24"/>
        </w:rPr>
        <w:t>oysters</w:t>
      </w:r>
      <w:r w:rsidRPr="000B5C5E">
        <w:rPr>
          <w:rFonts w:ascii="Times New Roman" w:eastAsia="Times New Roman" w:hAnsi="Times New Roman" w:cs="Times New Roman"/>
          <w:sz w:val="24"/>
          <w:szCs w:val="24"/>
        </w:rPr>
        <w:t xml:space="preserve">, microplastic abundance was relatively consistent across sites, ranging from 2.00 ± 1.73 particles/kg in Benin River to 3.68 ± 0.58 particles/kg in </w:t>
      </w:r>
      <w:proofErr w:type="spellStart"/>
      <w:r w:rsidRPr="000B5C5E">
        <w:rPr>
          <w:rFonts w:ascii="Times New Roman" w:eastAsia="Times New Roman" w:hAnsi="Times New Roman" w:cs="Times New Roman"/>
          <w:sz w:val="24"/>
          <w:szCs w:val="24"/>
        </w:rPr>
        <w:t>Forcados</w:t>
      </w:r>
      <w:proofErr w:type="spellEnd"/>
      <w:r w:rsidRPr="000B5C5E">
        <w:rPr>
          <w:rFonts w:ascii="Times New Roman" w:eastAsia="Times New Roman" w:hAnsi="Times New Roman" w:cs="Times New Roman"/>
          <w:sz w:val="24"/>
          <w:szCs w:val="24"/>
        </w:rPr>
        <w:t xml:space="preserve"> River. Oysters from Qua </w:t>
      </w:r>
      <w:proofErr w:type="spellStart"/>
      <w:r w:rsidRPr="000B5C5E">
        <w:rPr>
          <w:rFonts w:ascii="Times New Roman" w:eastAsia="Times New Roman" w:hAnsi="Times New Roman" w:cs="Times New Roman"/>
          <w:sz w:val="24"/>
          <w:szCs w:val="24"/>
        </w:rPr>
        <w:t>Iboe</w:t>
      </w:r>
      <w:proofErr w:type="spellEnd"/>
      <w:r w:rsidRPr="000B5C5E">
        <w:rPr>
          <w:rFonts w:ascii="Times New Roman" w:eastAsia="Times New Roman" w:hAnsi="Times New Roman" w:cs="Times New Roman"/>
          <w:sz w:val="24"/>
          <w:szCs w:val="24"/>
        </w:rPr>
        <w:t xml:space="preserve"> (3.31 ± 0.58) and Oluwa Rivers (3.36 ± 0.57) also contained elevated levels relative to the control group (3.00 ± 1.00), highlighting their susceptibility as filter-feeding organisms.</w:t>
      </w:r>
    </w:p>
    <w:p w14:paraId="421F3463" w14:textId="77777777"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bCs/>
          <w:sz w:val="24"/>
          <w:szCs w:val="24"/>
        </w:rPr>
        <w:t>Sea stars</w:t>
      </w:r>
      <w:r w:rsidRPr="000B5C5E">
        <w:rPr>
          <w:rFonts w:ascii="Times New Roman" w:eastAsia="Times New Roman" w:hAnsi="Times New Roman" w:cs="Times New Roman"/>
          <w:sz w:val="24"/>
          <w:szCs w:val="24"/>
        </w:rPr>
        <w:t xml:space="preserve"> showed the highest overall accumulation of microplastics among the benthic organisms analyzed. Abundance ranged from 2.98 ± 0.01 particles/kg in </w:t>
      </w:r>
      <w:proofErr w:type="spellStart"/>
      <w:r w:rsidRPr="000B5C5E">
        <w:rPr>
          <w:rFonts w:ascii="Times New Roman" w:eastAsia="Times New Roman" w:hAnsi="Times New Roman" w:cs="Times New Roman"/>
          <w:sz w:val="24"/>
          <w:szCs w:val="24"/>
        </w:rPr>
        <w:t>Forcados</w:t>
      </w:r>
      <w:proofErr w:type="spellEnd"/>
      <w:r w:rsidRPr="000B5C5E">
        <w:rPr>
          <w:rFonts w:ascii="Times New Roman" w:eastAsia="Times New Roman" w:hAnsi="Times New Roman" w:cs="Times New Roman"/>
          <w:sz w:val="24"/>
          <w:szCs w:val="24"/>
        </w:rPr>
        <w:t xml:space="preserve"> River to 6.00 ± 2.65 particles/kg in Benin River, with Oluwa River samples also recording high values (4.68 ± 1.15). </w:t>
      </w:r>
      <w:r w:rsidRPr="000B5C5E">
        <w:rPr>
          <w:rFonts w:ascii="Times New Roman" w:eastAsia="Times New Roman" w:hAnsi="Times New Roman" w:cs="Times New Roman"/>
          <w:sz w:val="24"/>
          <w:szCs w:val="24"/>
        </w:rPr>
        <w:lastRenderedPageBreak/>
        <w:t>The control group contained 3.67 ± 0.58 particles/kg, which was lower than the peak values observed in polluted sites, indicating that sea stars may serve as sensitive indicators of microplastic pollution.</w:t>
      </w:r>
    </w:p>
    <w:p w14:paraId="42298CB0" w14:textId="77777777"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sz w:val="24"/>
          <w:szCs w:val="24"/>
        </w:rPr>
        <w:t xml:space="preserve">In </w:t>
      </w:r>
      <w:r w:rsidRPr="000B5C5E">
        <w:rPr>
          <w:rFonts w:ascii="Times New Roman" w:eastAsia="Times New Roman" w:hAnsi="Times New Roman" w:cs="Times New Roman"/>
          <w:bCs/>
          <w:sz w:val="24"/>
          <w:szCs w:val="24"/>
        </w:rPr>
        <w:t>shrimp</w:t>
      </w:r>
      <w:r w:rsidRPr="000B5C5E">
        <w:rPr>
          <w:rFonts w:ascii="Times New Roman" w:eastAsia="Times New Roman" w:hAnsi="Times New Roman" w:cs="Times New Roman"/>
          <w:sz w:val="24"/>
          <w:szCs w:val="24"/>
        </w:rPr>
        <w:t xml:space="preserve">, microplastic levels varied considerably, with values ranging from 2.00 ± 1.00 in </w:t>
      </w:r>
      <w:proofErr w:type="spellStart"/>
      <w:r w:rsidRPr="000B5C5E">
        <w:rPr>
          <w:rFonts w:ascii="Times New Roman" w:eastAsia="Times New Roman" w:hAnsi="Times New Roman" w:cs="Times New Roman"/>
          <w:sz w:val="24"/>
          <w:szCs w:val="24"/>
        </w:rPr>
        <w:t>Forcados</w:t>
      </w:r>
      <w:proofErr w:type="spellEnd"/>
      <w:r w:rsidRPr="000B5C5E">
        <w:rPr>
          <w:rFonts w:ascii="Times New Roman" w:eastAsia="Times New Roman" w:hAnsi="Times New Roman" w:cs="Times New Roman"/>
          <w:sz w:val="24"/>
          <w:szCs w:val="24"/>
        </w:rPr>
        <w:t xml:space="preserve"> River to 3.67 ± 2.06 in Imo River. Samples from Benin River also showed elevated accumulation (3.66 ± 2.89), while the control group registered 3.32 ± 1.53 particles/kg, comparable to some impacted sites.</w:t>
      </w:r>
    </w:p>
    <w:p w14:paraId="4F0703CB" w14:textId="77777777"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bCs/>
          <w:sz w:val="24"/>
          <w:szCs w:val="24"/>
        </w:rPr>
        <w:t>Lobsters</w:t>
      </w:r>
      <w:r w:rsidRPr="000B5C5E">
        <w:rPr>
          <w:rFonts w:ascii="Times New Roman" w:eastAsia="Times New Roman" w:hAnsi="Times New Roman" w:cs="Times New Roman"/>
          <w:sz w:val="24"/>
          <w:szCs w:val="24"/>
        </w:rPr>
        <w:t xml:space="preserve"> exhibited concentrations between 2.35 ± 1.52 in Imo River and 4.32 ± 1.53 in Oluwa River. Samples from </w:t>
      </w:r>
      <w:proofErr w:type="spellStart"/>
      <w:r w:rsidRPr="000B5C5E">
        <w:rPr>
          <w:rFonts w:ascii="Times New Roman" w:eastAsia="Times New Roman" w:hAnsi="Times New Roman" w:cs="Times New Roman"/>
          <w:sz w:val="24"/>
          <w:szCs w:val="24"/>
        </w:rPr>
        <w:t>Forcados</w:t>
      </w:r>
      <w:proofErr w:type="spellEnd"/>
      <w:r w:rsidRPr="000B5C5E">
        <w:rPr>
          <w:rFonts w:ascii="Times New Roman" w:eastAsia="Times New Roman" w:hAnsi="Times New Roman" w:cs="Times New Roman"/>
          <w:sz w:val="24"/>
          <w:szCs w:val="24"/>
        </w:rPr>
        <w:t xml:space="preserve"> River also showed elevated levels (3.66 ± 2.04), while the control group had a relatively low value of 2.00 ± 0.01 particles/kg.</w:t>
      </w:r>
    </w:p>
    <w:p w14:paraId="5B296400" w14:textId="77777777" w:rsidR="00A075E0"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bCs/>
          <w:sz w:val="24"/>
          <w:szCs w:val="24"/>
        </w:rPr>
        <w:t>Crayfish</w:t>
      </w:r>
      <w:r w:rsidRPr="000B5C5E">
        <w:rPr>
          <w:rFonts w:ascii="Times New Roman" w:eastAsia="Times New Roman" w:hAnsi="Times New Roman" w:cs="Times New Roman"/>
          <w:sz w:val="24"/>
          <w:szCs w:val="24"/>
        </w:rPr>
        <w:t xml:space="preserve"> demonstrated moderate accumulation across sites, with the lowest value of 2.29 ± 1.15 particles/kg in Imo River and the highest value of 4.32 ± 0.58 in </w:t>
      </w:r>
      <w:proofErr w:type="spellStart"/>
      <w:r w:rsidRPr="000B5C5E">
        <w:rPr>
          <w:rFonts w:ascii="Times New Roman" w:eastAsia="Times New Roman" w:hAnsi="Times New Roman" w:cs="Times New Roman"/>
          <w:sz w:val="24"/>
          <w:szCs w:val="24"/>
        </w:rPr>
        <w:t>Forcados</w:t>
      </w:r>
      <w:proofErr w:type="spellEnd"/>
      <w:r w:rsidRPr="000B5C5E">
        <w:rPr>
          <w:rFonts w:ascii="Times New Roman" w:eastAsia="Times New Roman" w:hAnsi="Times New Roman" w:cs="Times New Roman"/>
          <w:sz w:val="24"/>
          <w:szCs w:val="24"/>
        </w:rPr>
        <w:t xml:space="preserve"> River. The control group contained 3.66 ± 1.14 particles/kg, which was higher than some exposed sites but lower than peak values observed in polluted rivers.</w:t>
      </w:r>
    </w:p>
    <w:p w14:paraId="5DEE4B5C"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tables </w:t>
      </w:r>
      <w:proofErr w:type="gramStart"/>
      <w:r>
        <w:rPr>
          <w:rFonts w:ascii="Times New Roman" w:hAnsi="Times New Roman" w:cs="Times New Roman"/>
          <w:sz w:val="24"/>
          <w:szCs w:val="24"/>
        </w:rPr>
        <w:t>reveals</w:t>
      </w:r>
      <w:proofErr w:type="gramEnd"/>
      <w:r>
        <w:rPr>
          <w:rFonts w:ascii="Times New Roman" w:hAnsi="Times New Roman" w:cs="Times New Roman"/>
          <w:sz w:val="24"/>
          <w:szCs w:val="24"/>
        </w:rPr>
        <w:t xml:space="preserve"> Sea Stars from Benin River, having a microplastic abundance of 6.00±2.65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particle /organism as showing a higher potential for accumulating microplastics than other benthic organisms studied in this research.</w:t>
      </w:r>
    </w:p>
    <w:p w14:paraId="19CDEFD3"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most abundant </w:t>
      </w:r>
      <w:proofErr w:type="spellStart"/>
      <w:r>
        <w:rPr>
          <w:rFonts w:ascii="Times New Roman" w:hAnsi="Times New Roman" w:cs="Times New Roman"/>
          <w:sz w:val="24"/>
          <w:szCs w:val="24"/>
        </w:rPr>
        <w:t>mps</w:t>
      </w:r>
      <w:proofErr w:type="spellEnd"/>
      <w:r>
        <w:rPr>
          <w:rFonts w:ascii="Times New Roman" w:hAnsi="Times New Roman" w:cs="Times New Roman"/>
          <w:sz w:val="24"/>
          <w:szCs w:val="24"/>
        </w:rPr>
        <w:t xml:space="preserve"> observed were pellets (20.19%) and </w:t>
      </w:r>
      <w:proofErr w:type="spellStart"/>
      <w:r>
        <w:rPr>
          <w:rFonts w:ascii="Times New Roman" w:hAnsi="Times New Roman" w:cs="Times New Roman"/>
          <w:sz w:val="24"/>
          <w:szCs w:val="24"/>
        </w:rPr>
        <w:t>fibres</w:t>
      </w:r>
      <w:proofErr w:type="spellEnd"/>
      <w:r>
        <w:rPr>
          <w:rFonts w:ascii="Times New Roman" w:hAnsi="Times New Roman" w:cs="Times New Roman"/>
          <w:sz w:val="24"/>
          <w:szCs w:val="24"/>
        </w:rPr>
        <w:t xml:space="preserve"> (66.15%). Most of the observed microplastics were black in </w:t>
      </w:r>
      <w:proofErr w:type="spellStart"/>
      <w:r>
        <w:rPr>
          <w:rFonts w:ascii="Times New Roman" w:hAnsi="Times New Roman" w:cs="Times New Roman"/>
          <w:sz w:val="24"/>
          <w:szCs w:val="24"/>
        </w:rPr>
        <w:t>clour</w:t>
      </w:r>
      <w:proofErr w:type="spellEnd"/>
      <w:r>
        <w:rPr>
          <w:rFonts w:ascii="Times New Roman" w:hAnsi="Times New Roman" w:cs="Times New Roman"/>
          <w:sz w:val="24"/>
          <w:szCs w:val="24"/>
        </w:rPr>
        <w:t>, with sizes smaller or lesser than 2mm. Microscopic analysis reveals polystyrene (PS) (79.72%) and polyethylene (11.23%) as the most dominant type of polymers present in the benthic organisms.</w:t>
      </w:r>
    </w:p>
    <w:p w14:paraId="0C763E9B"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results obtained in this research aligns with the work of Zhang </w:t>
      </w:r>
      <w:r w:rsidRPr="00FC4926">
        <w:rPr>
          <w:rFonts w:ascii="Times New Roman" w:hAnsi="Times New Roman" w:cs="Times New Roman"/>
          <w:i/>
          <w:sz w:val="24"/>
          <w:szCs w:val="24"/>
        </w:rPr>
        <w:t>et al.</w:t>
      </w:r>
      <w:r>
        <w:rPr>
          <w:rFonts w:ascii="Times New Roman" w:hAnsi="Times New Roman" w:cs="Times New Roman"/>
          <w:sz w:val="24"/>
          <w:szCs w:val="24"/>
        </w:rPr>
        <w:t xml:space="preserve"> (2023), who investigated the occurrence and characteristics of </w:t>
      </w:r>
      <w:proofErr w:type="spellStart"/>
      <w:r>
        <w:rPr>
          <w:rFonts w:ascii="Times New Roman" w:hAnsi="Times New Roman" w:cs="Times New Roman"/>
          <w:sz w:val="24"/>
          <w:szCs w:val="24"/>
        </w:rPr>
        <w:t>Mps</w:t>
      </w:r>
      <w:proofErr w:type="spellEnd"/>
      <w:r>
        <w:rPr>
          <w:rFonts w:ascii="Times New Roman" w:hAnsi="Times New Roman" w:cs="Times New Roman"/>
          <w:sz w:val="24"/>
          <w:szCs w:val="24"/>
        </w:rPr>
        <w:t xml:space="preserve"> in benthic species of Hainan, South China, recording an average abundance of 0.83±1.32 and 12.00±0.02 Items/individual in each sampling site.</w:t>
      </w:r>
    </w:p>
    <w:p w14:paraId="2F4C88B1"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from this piece of research also corroborate the work of </w:t>
      </w:r>
      <w:proofErr w:type="spellStart"/>
      <w:r>
        <w:rPr>
          <w:rFonts w:ascii="Times New Roman" w:hAnsi="Times New Roman" w:cs="Times New Roman"/>
          <w:sz w:val="24"/>
          <w:szCs w:val="24"/>
        </w:rPr>
        <w:t>Ilechukwu</w:t>
      </w:r>
      <w:proofErr w:type="spellEnd"/>
      <w:r>
        <w:rPr>
          <w:rFonts w:ascii="Times New Roman" w:hAnsi="Times New Roman" w:cs="Times New Roman"/>
          <w:sz w:val="24"/>
          <w:szCs w:val="24"/>
        </w:rPr>
        <w:t xml:space="preserve"> </w:t>
      </w:r>
      <w:r w:rsidRPr="00FC4926">
        <w:rPr>
          <w:rFonts w:ascii="Times New Roman" w:hAnsi="Times New Roman" w:cs="Times New Roman"/>
          <w:i/>
          <w:sz w:val="24"/>
          <w:szCs w:val="24"/>
        </w:rPr>
        <w:t>et al</w:t>
      </w:r>
      <w:r>
        <w:rPr>
          <w:rFonts w:ascii="Times New Roman" w:hAnsi="Times New Roman" w:cs="Times New Roman"/>
          <w:sz w:val="24"/>
          <w:szCs w:val="24"/>
        </w:rPr>
        <w:t>. (2020). They documented that microplastics in the gastro-intestinal tract of aquatic animals may affect food absorption.</w:t>
      </w:r>
    </w:p>
    <w:p w14:paraId="2624B39D"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results agrees with the findings of Sani </w:t>
      </w:r>
      <w:r w:rsidRPr="00FC4926">
        <w:rPr>
          <w:rFonts w:ascii="Times New Roman" w:hAnsi="Times New Roman" w:cs="Times New Roman"/>
          <w:i/>
          <w:sz w:val="24"/>
          <w:szCs w:val="24"/>
        </w:rPr>
        <w:t>et al</w:t>
      </w:r>
      <w:r>
        <w:rPr>
          <w:rFonts w:ascii="Times New Roman" w:hAnsi="Times New Roman" w:cs="Times New Roman"/>
          <w:sz w:val="24"/>
          <w:szCs w:val="24"/>
        </w:rPr>
        <w:t xml:space="preserve">. (2022), who found microplastics in the gastrointestinal tracts, gills and muscle tissues of Tilapia </w:t>
      </w:r>
      <w:proofErr w:type="spellStart"/>
      <w:r>
        <w:rPr>
          <w:rFonts w:ascii="Times New Roman" w:hAnsi="Times New Roman" w:cs="Times New Roman"/>
          <w:sz w:val="24"/>
          <w:szCs w:val="24"/>
        </w:rPr>
        <w:t>Zilli</w:t>
      </w:r>
      <w:proofErr w:type="spellEnd"/>
      <w:r>
        <w:rPr>
          <w:rFonts w:ascii="Times New Roman" w:hAnsi="Times New Roman" w:cs="Times New Roman"/>
          <w:sz w:val="24"/>
          <w:szCs w:val="24"/>
        </w:rPr>
        <w:t xml:space="preserve"> obtained from </w:t>
      </w:r>
      <w:proofErr w:type="spellStart"/>
      <w:r>
        <w:rPr>
          <w:rFonts w:ascii="Times New Roman" w:hAnsi="Times New Roman" w:cs="Times New Roman"/>
          <w:sz w:val="24"/>
          <w:szCs w:val="24"/>
        </w:rPr>
        <w:t>Sallari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Hauren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Shanu</w:t>
      </w:r>
      <w:proofErr w:type="spellEnd"/>
      <w:r>
        <w:rPr>
          <w:rFonts w:ascii="Times New Roman" w:hAnsi="Times New Roman" w:cs="Times New Roman"/>
          <w:sz w:val="24"/>
          <w:szCs w:val="24"/>
        </w:rPr>
        <w:t xml:space="preserve"> burrow pits of Kano, Nigeria. This present study results also conforms to the work of Idowu </w:t>
      </w:r>
      <w:r w:rsidRPr="00FC4926">
        <w:rPr>
          <w:rFonts w:ascii="Times New Roman" w:hAnsi="Times New Roman" w:cs="Times New Roman"/>
          <w:i/>
          <w:sz w:val="24"/>
          <w:szCs w:val="24"/>
        </w:rPr>
        <w:t>et al</w:t>
      </w:r>
      <w:r>
        <w:rPr>
          <w:rFonts w:ascii="Times New Roman" w:hAnsi="Times New Roman" w:cs="Times New Roman"/>
          <w:sz w:val="24"/>
          <w:szCs w:val="24"/>
        </w:rPr>
        <w:t>. (2024). They assessed microplastics in Silver Catfish in water from Osun River system, Nigeria and found abundant numbers of microplastics in their samples (range of 407±244 to 1691.7±433 particles per fish).</w:t>
      </w:r>
    </w:p>
    <w:p w14:paraId="690B422F"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Benthic organisms may take in microplastics, because of the resemblance of microplastics to food. Also, the organisms may ingest microplastics, mistaking them for food, during their feeding.</w:t>
      </w:r>
    </w:p>
    <w:p w14:paraId="6FF6EF18" w14:textId="77777777" w:rsidR="00A075E0" w:rsidRDefault="00A075E0" w:rsidP="00A075E0">
      <w:pPr>
        <w:spacing w:after="0" w:line="480" w:lineRule="auto"/>
        <w:jc w:val="both"/>
        <w:rPr>
          <w:rFonts w:ascii="Times New Roman" w:hAnsi="Times New Roman" w:cs="Times New Roman"/>
          <w:sz w:val="24"/>
          <w:szCs w:val="24"/>
        </w:rPr>
      </w:pPr>
    </w:p>
    <w:p w14:paraId="6F3F6CBE"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Benthic organisms are important sea foods, especially in coastal areas. Most of the coastal dwellers depend on benthic organisms for protein, and as a source of income. Microplastics presence in benthic organisms is heavily dangerous, as microplastics may be transferred from the benthic organisms to higher trophic levels alo</w:t>
      </w:r>
      <w:bookmarkStart w:id="0" w:name="_GoBack"/>
      <w:bookmarkEnd w:id="0"/>
      <w:r>
        <w:rPr>
          <w:rFonts w:ascii="Times New Roman" w:hAnsi="Times New Roman" w:cs="Times New Roman"/>
          <w:sz w:val="24"/>
          <w:szCs w:val="24"/>
        </w:rPr>
        <w:t>ng the food chain, thereby posing serious threats to the health of humans.</w:t>
      </w:r>
    </w:p>
    <w:p w14:paraId="6F3BAD22"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human health impacts of the consumption of these benthic organisms polluted by microplastics may have serious consequences. Therefore, urgent steps must be taken to address </w:t>
      </w:r>
      <w:r>
        <w:rPr>
          <w:rFonts w:ascii="Times New Roman" w:hAnsi="Times New Roman" w:cs="Times New Roman"/>
          <w:sz w:val="24"/>
          <w:szCs w:val="24"/>
        </w:rPr>
        <w:lastRenderedPageBreak/>
        <w:t>the alarming spread of Microplastics in the aquatic system; especially in the coastal areas of Niger Delta, Nigeria.</w:t>
      </w:r>
    </w:p>
    <w:p w14:paraId="5F6DD1C8" w14:textId="77777777" w:rsidR="00A075E0" w:rsidRPr="005D2362" w:rsidRDefault="00A075E0" w:rsidP="005D2362">
      <w:pPr>
        <w:pStyle w:val="ListParagraph"/>
        <w:numPr>
          <w:ilvl w:val="0"/>
          <w:numId w:val="1"/>
        </w:numPr>
        <w:spacing w:after="0" w:line="480" w:lineRule="auto"/>
        <w:jc w:val="both"/>
        <w:rPr>
          <w:rFonts w:ascii="Times New Roman" w:hAnsi="Times New Roman" w:cs="Times New Roman"/>
          <w:b/>
          <w:sz w:val="24"/>
          <w:szCs w:val="24"/>
        </w:rPr>
      </w:pPr>
      <w:r w:rsidRPr="005D2362">
        <w:rPr>
          <w:rFonts w:ascii="Times New Roman" w:hAnsi="Times New Roman" w:cs="Times New Roman"/>
          <w:b/>
          <w:sz w:val="24"/>
          <w:szCs w:val="24"/>
        </w:rPr>
        <w:t>CONCLUSION</w:t>
      </w:r>
      <w:r w:rsidR="005D2362">
        <w:rPr>
          <w:rFonts w:ascii="Times New Roman" w:hAnsi="Times New Roman" w:cs="Times New Roman"/>
          <w:b/>
          <w:sz w:val="24"/>
          <w:szCs w:val="24"/>
        </w:rPr>
        <w:t xml:space="preserve"> </w:t>
      </w:r>
    </w:p>
    <w:p w14:paraId="1315DD2C" w14:textId="77777777" w:rsidR="00A075E0" w:rsidRDefault="00A075E0" w:rsidP="00A075E0">
      <w:pPr>
        <w:spacing w:after="0" w:line="480" w:lineRule="auto"/>
        <w:jc w:val="both"/>
        <w:rPr>
          <w:rFonts w:ascii="Times New Roman" w:hAnsi="Times New Roman" w:cs="Times New Roman"/>
          <w:sz w:val="24"/>
          <w:szCs w:val="24"/>
        </w:rPr>
      </w:pPr>
      <w:r w:rsidRPr="00C50182">
        <w:rPr>
          <w:rFonts w:ascii="Times New Roman" w:hAnsi="Times New Roman" w:cs="Times New Roman"/>
          <w:sz w:val="24"/>
          <w:szCs w:val="24"/>
        </w:rPr>
        <w:t xml:space="preserve">The findings from this research work reveals that </w:t>
      </w:r>
      <w:r w:rsidRPr="00C50182">
        <w:rPr>
          <w:rFonts w:ascii="Times New Roman" w:eastAsia="Times New Roman" w:hAnsi="Times New Roman" w:cs="Times New Roman"/>
          <w:sz w:val="24"/>
          <w:szCs w:val="24"/>
        </w:rPr>
        <w:t xml:space="preserve">microplastic </w:t>
      </w:r>
      <w:proofErr w:type="spellStart"/>
      <w:r w:rsidRPr="00C50182">
        <w:rPr>
          <w:rFonts w:ascii="Times New Roman" w:eastAsia="Times New Roman" w:hAnsi="Times New Roman" w:cs="Times New Roman"/>
          <w:sz w:val="24"/>
          <w:szCs w:val="24"/>
        </w:rPr>
        <w:t>pullution</w:t>
      </w:r>
      <w:proofErr w:type="spellEnd"/>
      <w:r w:rsidRPr="00C50182">
        <w:rPr>
          <w:rFonts w:ascii="Times New Roman" w:eastAsia="Times New Roman" w:hAnsi="Times New Roman" w:cs="Times New Roman"/>
          <w:sz w:val="24"/>
          <w:szCs w:val="24"/>
        </w:rPr>
        <w:t xml:space="preserve"> was detected across all benthic organisms studied, although the levels varied by species and sampling location.</w:t>
      </w:r>
      <w:r>
        <w:rPr>
          <w:rFonts w:ascii="Times New Roman" w:eastAsia="Times New Roman" w:hAnsi="Times New Roman" w:cs="Times New Roman"/>
          <w:sz w:val="24"/>
          <w:szCs w:val="24"/>
        </w:rPr>
        <w:t xml:space="preserve"> It is being recommended here that, </w:t>
      </w:r>
      <w:r>
        <w:rPr>
          <w:rFonts w:ascii="Times New Roman" w:hAnsi="Times New Roman" w:cs="Times New Roman"/>
          <w:sz w:val="24"/>
          <w:szCs w:val="24"/>
        </w:rPr>
        <w:t>microplastics p</w:t>
      </w:r>
      <w:r w:rsidRPr="00C50182">
        <w:rPr>
          <w:rFonts w:ascii="Times New Roman" w:hAnsi="Times New Roman" w:cs="Times New Roman"/>
          <w:sz w:val="24"/>
          <w:szCs w:val="24"/>
        </w:rPr>
        <w:t>ollutions should be studied on more aquatic lives.</w:t>
      </w:r>
    </w:p>
    <w:p w14:paraId="48D28998" w14:textId="77777777" w:rsidR="005D2362" w:rsidRPr="005D2362" w:rsidRDefault="005D2362" w:rsidP="00A075E0">
      <w:pPr>
        <w:spacing w:after="0" w:line="480" w:lineRule="auto"/>
        <w:jc w:val="both"/>
        <w:rPr>
          <w:rFonts w:ascii="Times New Roman" w:hAnsi="Times New Roman" w:cs="Times New Roman"/>
          <w:b/>
          <w:sz w:val="24"/>
          <w:szCs w:val="24"/>
        </w:rPr>
      </w:pPr>
      <w:r w:rsidRPr="005D2362">
        <w:rPr>
          <w:rFonts w:ascii="Times New Roman" w:hAnsi="Times New Roman" w:cs="Times New Roman"/>
          <w:b/>
          <w:sz w:val="24"/>
          <w:szCs w:val="24"/>
        </w:rPr>
        <w:t>DISCLAIMER (ARTIFICIAL INTELLIGENCE)</w:t>
      </w:r>
    </w:p>
    <w:p w14:paraId="4FF5774A" w14:textId="77777777" w:rsidR="005D2362" w:rsidRDefault="005D2362"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Authors hereby declare that NO generated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and text-to-image </w:t>
      </w:r>
      <w:proofErr w:type="spellStart"/>
      <w:r>
        <w:rPr>
          <w:rFonts w:ascii="Times New Roman" w:hAnsi="Times New Roman" w:cs="Times New Roman"/>
          <w:sz w:val="24"/>
          <w:szCs w:val="24"/>
        </w:rPr>
        <w:t>genarators</w:t>
      </w:r>
      <w:proofErr w:type="spellEnd"/>
      <w:r>
        <w:rPr>
          <w:rFonts w:ascii="Times New Roman" w:hAnsi="Times New Roman" w:cs="Times New Roman"/>
          <w:sz w:val="24"/>
          <w:szCs w:val="24"/>
        </w:rPr>
        <w:t xml:space="preserve"> have been used during writing or editing of this manuscript.</w:t>
      </w:r>
    </w:p>
    <w:p w14:paraId="16EE4161" w14:textId="77777777" w:rsidR="005D2362" w:rsidRPr="005D2362" w:rsidRDefault="005D2362" w:rsidP="00A075E0">
      <w:pPr>
        <w:spacing w:after="0" w:line="480" w:lineRule="auto"/>
        <w:jc w:val="both"/>
        <w:rPr>
          <w:rFonts w:ascii="Times New Roman" w:hAnsi="Times New Roman" w:cs="Times New Roman"/>
          <w:b/>
          <w:sz w:val="24"/>
          <w:szCs w:val="24"/>
        </w:rPr>
      </w:pPr>
      <w:r w:rsidRPr="005D2362">
        <w:rPr>
          <w:rFonts w:ascii="Times New Roman" w:hAnsi="Times New Roman" w:cs="Times New Roman"/>
          <w:b/>
          <w:sz w:val="24"/>
          <w:szCs w:val="24"/>
        </w:rPr>
        <w:t>COMPETING INTERESTS</w:t>
      </w:r>
    </w:p>
    <w:p w14:paraId="4D4EE481" w14:textId="77777777" w:rsidR="005D2362" w:rsidRDefault="005D2362"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Authors have declared that no competing interests exist.</w:t>
      </w:r>
    </w:p>
    <w:p w14:paraId="63AE5AEE" w14:textId="77777777" w:rsidR="00023D87" w:rsidRDefault="00023D87" w:rsidP="00A075E0">
      <w:pPr>
        <w:spacing w:after="0" w:line="480" w:lineRule="auto"/>
        <w:jc w:val="both"/>
        <w:rPr>
          <w:rFonts w:ascii="Times New Roman" w:hAnsi="Times New Roman" w:cs="Times New Roman"/>
          <w:sz w:val="24"/>
          <w:szCs w:val="24"/>
        </w:rPr>
      </w:pPr>
    </w:p>
    <w:p w14:paraId="63924F1E" w14:textId="77777777" w:rsidR="00023D87" w:rsidRPr="00023D87" w:rsidRDefault="00023D87" w:rsidP="00023D87">
      <w:pPr>
        <w:spacing w:after="0" w:line="480" w:lineRule="auto"/>
        <w:jc w:val="both"/>
        <w:rPr>
          <w:rFonts w:ascii="Times New Roman" w:hAnsi="Times New Roman" w:cs="Times New Roman"/>
          <w:sz w:val="24"/>
          <w:szCs w:val="24"/>
        </w:rPr>
      </w:pPr>
      <w:r w:rsidRPr="00023D87">
        <w:rPr>
          <w:rFonts w:ascii="Times New Roman" w:hAnsi="Times New Roman" w:cs="Times New Roman"/>
          <w:sz w:val="24"/>
          <w:szCs w:val="24"/>
        </w:rPr>
        <w:t>COMPETING INTERESTS DISCLAIMER:</w:t>
      </w:r>
    </w:p>
    <w:p w14:paraId="5680C1C6" w14:textId="7EF22150" w:rsidR="00023D87" w:rsidRDefault="00023D87" w:rsidP="00023D87">
      <w:pPr>
        <w:spacing w:after="0" w:line="480" w:lineRule="auto"/>
        <w:jc w:val="both"/>
        <w:rPr>
          <w:rFonts w:ascii="Times New Roman" w:hAnsi="Times New Roman" w:cs="Times New Roman"/>
          <w:sz w:val="24"/>
          <w:szCs w:val="24"/>
        </w:rPr>
      </w:pPr>
      <w:r w:rsidRPr="00023D8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547CAB3" w14:textId="77777777" w:rsidR="00023D87" w:rsidRDefault="00023D87" w:rsidP="00A075E0">
      <w:pPr>
        <w:spacing w:after="0" w:line="480" w:lineRule="auto"/>
        <w:jc w:val="both"/>
        <w:rPr>
          <w:rFonts w:ascii="Times New Roman" w:hAnsi="Times New Roman" w:cs="Times New Roman"/>
          <w:sz w:val="24"/>
          <w:szCs w:val="24"/>
        </w:rPr>
      </w:pPr>
    </w:p>
    <w:p w14:paraId="777CADDF" w14:textId="77777777" w:rsidR="00023D87" w:rsidRDefault="00023D87" w:rsidP="00A075E0">
      <w:pPr>
        <w:spacing w:after="0" w:line="480" w:lineRule="auto"/>
        <w:jc w:val="both"/>
        <w:rPr>
          <w:rFonts w:ascii="Times New Roman" w:hAnsi="Times New Roman" w:cs="Times New Roman"/>
          <w:sz w:val="24"/>
          <w:szCs w:val="24"/>
        </w:rPr>
      </w:pPr>
    </w:p>
    <w:p w14:paraId="66A10087" w14:textId="77777777" w:rsidR="00A075E0" w:rsidRPr="004C15B1" w:rsidRDefault="00A075E0" w:rsidP="00A075E0">
      <w:pPr>
        <w:spacing w:after="0" w:line="480" w:lineRule="auto"/>
        <w:jc w:val="both"/>
        <w:rPr>
          <w:rFonts w:ascii="Times New Roman" w:hAnsi="Times New Roman" w:cs="Times New Roman"/>
          <w:b/>
          <w:sz w:val="24"/>
          <w:szCs w:val="24"/>
        </w:rPr>
      </w:pPr>
      <w:r w:rsidRPr="004C15B1">
        <w:rPr>
          <w:rFonts w:ascii="Times New Roman" w:hAnsi="Times New Roman" w:cs="Times New Roman"/>
          <w:b/>
          <w:sz w:val="24"/>
          <w:szCs w:val="24"/>
        </w:rPr>
        <w:t>REFERENCES</w:t>
      </w:r>
    </w:p>
    <w:p w14:paraId="499E28D0" w14:textId="77777777" w:rsidR="00A075E0" w:rsidRPr="00D361F0" w:rsidRDefault="00A075E0" w:rsidP="00A075E0">
      <w:pPr>
        <w:autoSpaceDE w:val="0"/>
        <w:autoSpaceDN w:val="0"/>
        <w:adjustRightInd w:val="0"/>
        <w:spacing w:after="0" w:line="480" w:lineRule="auto"/>
        <w:ind w:left="2160" w:hanging="2160"/>
        <w:rPr>
          <w:rFonts w:ascii="Times New Roman" w:hAnsi="Times New Roman" w:cs="Times New Roman"/>
          <w:sz w:val="24"/>
          <w:szCs w:val="24"/>
        </w:rPr>
      </w:pPr>
      <w:r w:rsidRPr="00D361F0">
        <w:rPr>
          <w:rFonts w:ascii="Times New Roman" w:hAnsi="Times New Roman" w:cs="Times New Roman"/>
          <w:sz w:val="24"/>
          <w:szCs w:val="24"/>
        </w:rPr>
        <w:t>Abbasi, S., Soltani, N.</w:t>
      </w:r>
      <w:proofErr w:type="gramStart"/>
      <w:r w:rsidRPr="00D361F0">
        <w:rPr>
          <w:rFonts w:ascii="Times New Roman" w:hAnsi="Times New Roman" w:cs="Times New Roman"/>
          <w:sz w:val="24"/>
          <w:szCs w:val="24"/>
        </w:rPr>
        <w:t>,  Keshavarzi</w:t>
      </w:r>
      <w:proofErr w:type="gramEnd"/>
      <w:r w:rsidRPr="00D361F0">
        <w:rPr>
          <w:rFonts w:ascii="Times New Roman" w:hAnsi="Times New Roman" w:cs="Times New Roman"/>
          <w:sz w:val="24"/>
          <w:szCs w:val="24"/>
        </w:rPr>
        <w:t xml:space="preserve">, B. Moore, F., Turner, A. &amp; </w:t>
      </w:r>
      <w:proofErr w:type="spellStart"/>
      <w:r w:rsidRPr="00D361F0">
        <w:rPr>
          <w:rFonts w:ascii="Times New Roman" w:hAnsi="Times New Roman" w:cs="Times New Roman"/>
          <w:sz w:val="24"/>
          <w:szCs w:val="24"/>
        </w:rPr>
        <w:t>Hassanaghaei</w:t>
      </w:r>
      <w:proofErr w:type="spellEnd"/>
      <w:r w:rsidRPr="00D361F0">
        <w:rPr>
          <w:rFonts w:ascii="Times New Roman" w:hAnsi="Times New Roman" w:cs="Times New Roman"/>
          <w:sz w:val="24"/>
          <w:szCs w:val="24"/>
        </w:rPr>
        <w:t>, M. (2018).</w:t>
      </w:r>
    </w:p>
    <w:p w14:paraId="5390915F" w14:textId="77777777" w:rsidR="00A075E0" w:rsidRPr="00D361F0" w:rsidRDefault="00A075E0" w:rsidP="00A075E0">
      <w:pPr>
        <w:autoSpaceDE w:val="0"/>
        <w:autoSpaceDN w:val="0"/>
        <w:adjustRightInd w:val="0"/>
        <w:spacing w:after="0" w:line="48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sidRPr="00D361F0">
        <w:rPr>
          <w:rFonts w:ascii="Times New Roman" w:hAnsi="Times New Roman" w:cs="Times New Roman"/>
          <w:sz w:val="24"/>
          <w:szCs w:val="24"/>
        </w:rPr>
        <w:t>Microplastics in different tissues of fish and prawn from the Musa Estuary,</w:t>
      </w:r>
    </w:p>
    <w:p w14:paraId="6C25D33C" w14:textId="77777777" w:rsidR="00A075E0" w:rsidRPr="00D361F0" w:rsidRDefault="00A075E0" w:rsidP="00A075E0">
      <w:pPr>
        <w:autoSpaceDE w:val="0"/>
        <w:autoSpaceDN w:val="0"/>
        <w:adjustRightInd w:val="0"/>
        <w:spacing w:after="0" w:line="48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sidRPr="00D361F0">
        <w:rPr>
          <w:rFonts w:ascii="Times New Roman" w:hAnsi="Times New Roman" w:cs="Times New Roman"/>
          <w:sz w:val="24"/>
          <w:szCs w:val="24"/>
        </w:rPr>
        <w:t xml:space="preserve">Persian Gulf. </w:t>
      </w:r>
      <w:r w:rsidRPr="00D361F0">
        <w:rPr>
          <w:rFonts w:ascii="Times New Roman" w:hAnsi="Times New Roman" w:cs="Times New Roman"/>
          <w:i/>
          <w:sz w:val="24"/>
          <w:szCs w:val="24"/>
        </w:rPr>
        <w:t xml:space="preserve">Chemosphere. </w:t>
      </w:r>
      <w:r w:rsidRPr="00D361F0">
        <w:rPr>
          <w:rFonts w:ascii="Times New Roman" w:hAnsi="Times New Roman" w:cs="Times New Roman"/>
          <w:sz w:val="24"/>
          <w:szCs w:val="24"/>
        </w:rPr>
        <w:t>6, 205 80e87</w:t>
      </w:r>
    </w:p>
    <w:p w14:paraId="022589F4"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
    <w:p w14:paraId="752A1181"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D361F0">
        <w:rPr>
          <w:rFonts w:ascii="Times New Roman" w:hAnsi="Times New Roman" w:cs="Times New Roman"/>
          <w:sz w:val="24"/>
          <w:szCs w:val="24"/>
        </w:rPr>
        <w:t>Aragaw</w:t>
      </w:r>
      <w:proofErr w:type="spellEnd"/>
      <w:r w:rsidRPr="00D361F0">
        <w:rPr>
          <w:rFonts w:ascii="Times New Roman" w:hAnsi="Times New Roman" w:cs="Times New Roman"/>
          <w:sz w:val="24"/>
          <w:szCs w:val="24"/>
        </w:rPr>
        <w:t>, T. A. (</w:t>
      </w:r>
      <w:r w:rsidRPr="00D361F0">
        <w:rPr>
          <w:rFonts w:ascii="Times New Roman" w:hAnsi="Times New Roman" w:cs="Times New Roman"/>
          <w:bCs/>
          <w:sz w:val="24"/>
          <w:szCs w:val="24"/>
        </w:rPr>
        <w:t>2020</w:t>
      </w:r>
      <w:r w:rsidRPr="00D361F0">
        <w:rPr>
          <w:rFonts w:ascii="Times New Roman" w:hAnsi="Times New Roman" w:cs="Times New Roman"/>
          <w:sz w:val="24"/>
          <w:szCs w:val="24"/>
        </w:rPr>
        <w:t xml:space="preserve">). Surgical face masks as a potential source for microplastic pollution in the COVID-19 scenario. Marine Pollution </w:t>
      </w:r>
      <w:proofErr w:type="spellStart"/>
      <w:r w:rsidRPr="00D361F0">
        <w:rPr>
          <w:rFonts w:ascii="Times New Roman" w:hAnsi="Times New Roman" w:cs="Times New Roman"/>
          <w:sz w:val="24"/>
          <w:szCs w:val="24"/>
        </w:rPr>
        <w:t>Bullutin</w:t>
      </w:r>
      <w:proofErr w:type="spellEnd"/>
      <w:r w:rsidRPr="00D361F0">
        <w:rPr>
          <w:rFonts w:ascii="Times New Roman" w:hAnsi="Times New Roman" w:cs="Times New Roman"/>
          <w:sz w:val="24"/>
          <w:szCs w:val="24"/>
        </w:rPr>
        <w:t>. 159, 111517.</w:t>
      </w:r>
    </w:p>
    <w:p w14:paraId="69EE8716"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
    <w:p w14:paraId="7EC14642" w14:textId="77777777" w:rsidR="00A075E0" w:rsidRPr="00D361F0" w:rsidRDefault="00A075E0" w:rsidP="00A075E0">
      <w:pPr>
        <w:spacing w:after="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Beyer, J</w:t>
      </w:r>
      <w:r w:rsidRPr="00D361F0">
        <w:rPr>
          <w:rFonts w:ascii="Times New Roman" w:eastAsia="Times New Roman" w:hAnsi="Times New Roman" w:cs="Times New Roman"/>
          <w:i/>
          <w:sz w:val="24"/>
          <w:szCs w:val="24"/>
        </w:rPr>
        <w:t>.</w:t>
      </w:r>
      <w:r w:rsidRPr="00D361F0">
        <w:rPr>
          <w:rFonts w:ascii="Times New Roman" w:eastAsia="Times New Roman" w:hAnsi="Times New Roman" w:cs="Times New Roman"/>
          <w:i/>
          <w:iCs/>
          <w:sz w:val="24"/>
          <w:szCs w:val="24"/>
        </w:rPr>
        <w:t xml:space="preserve">  </w:t>
      </w:r>
      <w:r w:rsidRPr="00D361F0">
        <w:rPr>
          <w:rFonts w:ascii="Times New Roman" w:eastAsia="Times New Roman" w:hAnsi="Times New Roman" w:cs="Times New Roman"/>
          <w:sz w:val="24"/>
          <w:szCs w:val="24"/>
        </w:rPr>
        <w:t>(2017</w:t>
      </w:r>
      <w:r w:rsidRPr="00D361F0">
        <w:rPr>
          <w:rFonts w:ascii="Times New Roman" w:eastAsia="Times New Roman" w:hAnsi="Times New Roman" w:cs="Times New Roman"/>
          <w:i/>
          <w:sz w:val="24"/>
          <w:szCs w:val="24"/>
        </w:rPr>
        <w:t xml:space="preserve">), </w:t>
      </w:r>
      <w:hyperlink r:id="rId15" w:tgtFrame="_self" w:history="1">
        <w:r w:rsidRPr="00D361F0">
          <w:rPr>
            <w:rFonts w:ascii="Times New Roman" w:eastAsia="Times New Roman" w:hAnsi="Times New Roman" w:cs="Times New Roman"/>
            <w:sz w:val="24"/>
            <w:szCs w:val="24"/>
          </w:rPr>
          <w:t>Blue mussels (</w:t>
        </w:r>
        <w:r w:rsidRPr="00D361F0">
          <w:rPr>
            <w:rFonts w:ascii="Times New Roman" w:eastAsia="Times New Roman" w:hAnsi="Times New Roman" w:cs="Times New Roman"/>
            <w:i/>
            <w:iCs/>
            <w:sz w:val="24"/>
            <w:szCs w:val="24"/>
          </w:rPr>
          <w:t>Mytilus edulis</w:t>
        </w:r>
        <w:r w:rsidRPr="00D361F0">
          <w:rPr>
            <w:rFonts w:ascii="Times New Roman" w:eastAsia="Times New Roman" w:hAnsi="Times New Roman" w:cs="Times New Roman"/>
            <w:sz w:val="24"/>
            <w:szCs w:val="24"/>
          </w:rPr>
          <w:t> spp.) as sentinel organisms in coastal pollution monitoring: A review</w:t>
        </w:r>
      </w:hyperlink>
      <w:r w:rsidRPr="00D361F0">
        <w:rPr>
          <w:rFonts w:ascii="Times New Roman" w:eastAsia="Times New Roman" w:hAnsi="Times New Roman" w:cs="Times New Roman"/>
          <w:sz w:val="24"/>
          <w:szCs w:val="24"/>
        </w:rPr>
        <w:t xml:space="preserve">. </w:t>
      </w:r>
      <w:proofErr w:type="gramStart"/>
      <w:r w:rsidRPr="00D361F0">
        <w:rPr>
          <w:rFonts w:ascii="Times New Roman" w:eastAsia="Times New Roman" w:hAnsi="Times New Roman" w:cs="Times New Roman"/>
          <w:i/>
          <w:sz w:val="24"/>
          <w:szCs w:val="24"/>
        </w:rPr>
        <w:t>Marine  Environmental</w:t>
      </w:r>
      <w:proofErr w:type="gramEnd"/>
      <w:r w:rsidRPr="00D361F0">
        <w:rPr>
          <w:rFonts w:ascii="Times New Roman" w:eastAsia="Times New Roman" w:hAnsi="Times New Roman" w:cs="Times New Roman"/>
          <w:i/>
          <w:sz w:val="24"/>
          <w:szCs w:val="24"/>
        </w:rPr>
        <w:t xml:space="preserve">  Research</w:t>
      </w:r>
      <w:r w:rsidRPr="00D361F0">
        <w:rPr>
          <w:rFonts w:ascii="Times New Roman" w:eastAsia="Times New Roman" w:hAnsi="Times New Roman" w:cs="Times New Roman"/>
          <w:sz w:val="24"/>
          <w:szCs w:val="24"/>
        </w:rPr>
        <w:t>. 7(2), 9-14.</w:t>
      </w:r>
    </w:p>
    <w:p w14:paraId="57B14810"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
    <w:p w14:paraId="472671D7" w14:textId="77777777" w:rsidR="00A075E0" w:rsidRPr="00D361F0" w:rsidRDefault="00A075E0" w:rsidP="00A075E0">
      <w:pPr>
        <w:shd w:val="clear" w:color="auto" w:fill="FFFFFF"/>
        <w:spacing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Chamas, A.</w:t>
      </w:r>
      <w:proofErr w:type="gramStart"/>
      <w:r w:rsidRPr="00D361F0">
        <w:rPr>
          <w:rFonts w:ascii="Times New Roman" w:eastAsia="Times New Roman" w:hAnsi="Times New Roman" w:cs="Times New Roman"/>
          <w:sz w:val="24"/>
          <w:szCs w:val="24"/>
        </w:rPr>
        <w:t>,  Moon</w:t>
      </w:r>
      <w:proofErr w:type="gramEnd"/>
      <w:r w:rsidRPr="00D361F0">
        <w:rPr>
          <w:rFonts w:ascii="Times New Roman" w:eastAsia="Times New Roman" w:hAnsi="Times New Roman" w:cs="Times New Roman"/>
          <w:sz w:val="24"/>
          <w:szCs w:val="24"/>
        </w:rPr>
        <w:t>, H., Zheng, J., Qiu, Y., Tabassum, T., Jang, J. H,, Abu-Omar, M., Scott, S. L. &amp; Suh, S. (2020). Degradation rates of plastics in the environment. </w:t>
      </w:r>
      <w:r w:rsidRPr="00D361F0">
        <w:rPr>
          <w:rFonts w:ascii="Times New Roman" w:eastAsia="Times New Roman" w:hAnsi="Times New Roman" w:cs="Times New Roman"/>
          <w:i/>
          <w:iCs/>
          <w:sz w:val="24"/>
          <w:szCs w:val="24"/>
        </w:rPr>
        <w:t>ACS Sustainable Chemistry &amp; Engineering. </w:t>
      </w:r>
      <w:r w:rsidRPr="00D361F0">
        <w:rPr>
          <w:rFonts w:ascii="Times New Roman" w:eastAsia="Times New Roman" w:hAnsi="Times New Roman" w:cs="Times New Roman"/>
          <w:sz w:val="24"/>
          <w:szCs w:val="24"/>
        </w:rPr>
        <w:t xml:space="preserve">;8(9):3494–3511. </w:t>
      </w:r>
    </w:p>
    <w:p w14:paraId="28EA31C1"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roofErr w:type="spellStart"/>
      <w:r w:rsidRPr="00D361F0">
        <w:rPr>
          <w:rFonts w:ascii="Times New Roman" w:hAnsi="Times New Roman" w:cs="Times New Roman"/>
          <w:bCs/>
          <w:sz w:val="24"/>
          <w:szCs w:val="24"/>
        </w:rPr>
        <w:t>Choumbou</w:t>
      </w:r>
      <w:proofErr w:type="spellEnd"/>
      <w:r w:rsidRPr="00D361F0">
        <w:rPr>
          <w:rFonts w:ascii="Times New Roman" w:hAnsi="Times New Roman" w:cs="Times New Roman"/>
          <w:bCs/>
          <w:sz w:val="24"/>
          <w:szCs w:val="24"/>
        </w:rPr>
        <w:t xml:space="preserve">, R. F. D., </w:t>
      </w:r>
      <w:proofErr w:type="spellStart"/>
      <w:r w:rsidRPr="00D361F0">
        <w:rPr>
          <w:rFonts w:ascii="Times New Roman" w:hAnsi="Times New Roman" w:cs="Times New Roman"/>
          <w:bCs/>
          <w:sz w:val="24"/>
          <w:szCs w:val="24"/>
        </w:rPr>
        <w:t>Ukpe</w:t>
      </w:r>
      <w:proofErr w:type="spellEnd"/>
      <w:r w:rsidRPr="00D361F0">
        <w:rPr>
          <w:rFonts w:ascii="Times New Roman" w:hAnsi="Times New Roman" w:cs="Times New Roman"/>
          <w:bCs/>
          <w:sz w:val="24"/>
          <w:szCs w:val="24"/>
        </w:rPr>
        <w:t xml:space="preserve">, U. H., Ngo, V. N. &amp; Sani, M. (2021). Perceived Effects of Climate Change on Profit Efficiency Among Small Scale Chile Pepper Marketers in Benue State, Nigeria. </w:t>
      </w:r>
      <w:proofErr w:type="spellStart"/>
      <w:r w:rsidRPr="00D361F0">
        <w:rPr>
          <w:rFonts w:ascii="Times New Roman" w:hAnsi="Times New Roman" w:cs="Times New Roman"/>
          <w:bCs/>
          <w:i/>
          <w:sz w:val="24"/>
          <w:szCs w:val="24"/>
        </w:rPr>
        <w:t>Geojournal</w:t>
      </w:r>
      <w:proofErr w:type="spellEnd"/>
      <w:r w:rsidRPr="00D361F0">
        <w:rPr>
          <w:rFonts w:ascii="Times New Roman" w:hAnsi="Times New Roman" w:cs="Times New Roman"/>
          <w:bCs/>
          <w:sz w:val="24"/>
          <w:szCs w:val="24"/>
        </w:rPr>
        <w:t>. 86 (1</w:t>
      </w:r>
      <w:proofErr w:type="gramStart"/>
      <w:r w:rsidRPr="00D361F0">
        <w:rPr>
          <w:rFonts w:ascii="Times New Roman" w:hAnsi="Times New Roman" w:cs="Times New Roman"/>
          <w:bCs/>
          <w:sz w:val="24"/>
          <w:szCs w:val="24"/>
        </w:rPr>
        <w:t>) :</w:t>
      </w:r>
      <w:proofErr w:type="gramEnd"/>
      <w:r w:rsidRPr="00D361F0">
        <w:rPr>
          <w:rFonts w:ascii="Times New Roman" w:hAnsi="Times New Roman" w:cs="Times New Roman"/>
          <w:bCs/>
          <w:sz w:val="24"/>
          <w:szCs w:val="24"/>
        </w:rPr>
        <w:t xml:space="preserve"> 08-20.</w:t>
      </w:r>
    </w:p>
    <w:p w14:paraId="3B837B20"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
    <w:p w14:paraId="3E175570"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r w:rsidRPr="00D361F0">
        <w:rPr>
          <w:rFonts w:ascii="Times New Roman" w:hAnsi="Times New Roman" w:cs="Times New Roman"/>
          <w:bCs/>
          <w:sz w:val="24"/>
          <w:szCs w:val="24"/>
        </w:rPr>
        <w:t xml:space="preserve">Doherty, V. F., Aneyo, I. A., </w:t>
      </w:r>
      <w:proofErr w:type="spellStart"/>
      <w:r w:rsidRPr="00D361F0">
        <w:rPr>
          <w:rFonts w:ascii="Times New Roman" w:hAnsi="Times New Roman" w:cs="Times New Roman"/>
          <w:bCs/>
          <w:sz w:val="24"/>
          <w:szCs w:val="24"/>
        </w:rPr>
        <w:t>Fatunsin</w:t>
      </w:r>
      <w:proofErr w:type="spellEnd"/>
      <w:r w:rsidRPr="00D361F0">
        <w:rPr>
          <w:rFonts w:ascii="Times New Roman" w:hAnsi="Times New Roman" w:cs="Times New Roman"/>
          <w:bCs/>
          <w:sz w:val="24"/>
          <w:szCs w:val="24"/>
        </w:rPr>
        <w:t xml:space="preserve">, O. T. &amp; </w:t>
      </w:r>
      <w:proofErr w:type="spellStart"/>
      <w:r w:rsidRPr="00D361F0">
        <w:rPr>
          <w:rFonts w:ascii="Times New Roman" w:hAnsi="Times New Roman" w:cs="Times New Roman"/>
          <w:bCs/>
          <w:sz w:val="24"/>
          <w:szCs w:val="24"/>
        </w:rPr>
        <w:t>Enyoh</w:t>
      </w:r>
      <w:proofErr w:type="spellEnd"/>
      <w:r w:rsidRPr="00D361F0">
        <w:rPr>
          <w:rFonts w:ascii="Times New Roman" w:hAnsi="Times New Roman" w:cs="Times New Roman"/>
          <w:bCs/>
          <w:sz w:val="24"/>
          <w:szCs w:val="24"/>
        </w:rPr>
        <w:t xml:space="preserve">, C. B. (2024. Assessment of Fishes, Sediment and Water from Some Inland Rivers across the six geopolitical zones in Nigeria for Microplastics. </w:t>
      </w:r>
      <w:r w:rsidRPr="00D361F0">
        <w:rPr>
          <w:rFonts w:ascii="Times New Roman" w:hAnsi="Times New Roman" w:cs="Times New Roman"/>
          <w:bCs/>
          <w:i/>
          <w:sz w:val="24"/>
          <w:szCs w:val="24"/>
        </w:rPr>
        <w:t>Environmental Analytical Health Toxicology.</w:t>
      </w:r>
      <w:r w:rsidRPr="00D361F0">
        <w:rPr>
          <w:rFonts w:ascii="Times New Roman" w:hAnsi="Times New Roman" w:cs="Times New Roman"/>
          <w:bCs/>
          <w:sz w:val="24"/>
          <w:szCs w:val="24"/>
        </w:rPr>
        <w:t xml:space="preserve"> 39 (4): 89-96.</w:t>
      </w:r>
    </w:p>
    <w:p w14:paraId="20358939"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
    <w:p w14:paraId="40DE19E3"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roofErr w:type="gramStart"/>
      <w:r w:rsidRPr="00D361F0">
        <w:rPr>
          <w:rFonts w:ascii="Times New Roman" w:hAnsi="Times New Roman" w:cs="Times New Roman"/>
          <w:sz w:val="24"/>
          <w:szCs w:val="24"/>
        </w:rPr>
        <w:t>Dris,  R.</w:t>
      </w:r>
      <w:proofErr w:type="gramEnd"/>
      <w:r w:rsidRPr="00D361F0">
        <w:rPr>
          <w:rFonts w:ascii="Times New Roman" w:hAnsi="Times New Roman" w:cs="Times New Roman"/>
          <w:sz w:val="24"/>
          <w:szCs w:val="24"/>
        </w:rPr>
        <w:t xml:space="preserve">, Gasperi, J., Mirande, C.,  Mandin, C., </w:t>
      </w:r>
      <w:proofErr w:type="spellStart"/>
      <w:r w:rsidRPr="00D361F0">
        <w:rPr>
          <w:rFonts w:ascii="Times New Roman" w:hAnsi="Times New Roman" w:cs="Times New Roman"/>
          <w:sz w:val="24"/>
          <w:szCs w:val="24"/>
        </w:rPr>
        <w:t>Guerrouache</w:t>
      </w:r>
      <w:proofErr w:type="spellEnd"/>
      <w:r w:rsidRPr="00D361F0">
        <w:rPr>
          <w:rFonts w:ascii="Times New Roman" w:hAnsi="Times New Roman" w:cs="Times New Roman"/>
          <w:sz w:val="24"/>
          <w:szCs w:val="24"/>
        </w:rPr>
        <w:t xml:space="preserve">, M.,  Langlois, V., &amp; Tassin, B. A (2017). First overview of textile fibers, including microplastics, in indoor and outdoor environments. </w:t>
      </w:r>
      <w:r w:rsidRPr="00D361F0">
        <w:rPr>
          <w:rFonts w:ascii="Times New Roman" w:hAnsi="Times New Roman" w:cs="Times New Roman"/>
          <w:i/>
          <w:sz w:val="24"/>
          <w:szCs w:val="24"/>
        </w:rPr>
        <w:t>Environmental Pollution</w:t>
      </w:r>
      <w:r w:rsidRPr="00D361F0">
        <w:rPr>
          <w:rFonts w:ascii="Times New Roman" w:hAnsi="Times New Roman" w:cs="Times New Roman"/>
          <w:sz w:val="24"/>
          <w:szCs w:val="24"/>
        </w:rPr>
        <w:t xml:space="preserve">. 221, 453e458. </w:t>
      </w:r>
    </w:p>
    <w:p w14:paraId="2393EC90"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
    <w:p w14:paraId="7CE714A5"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
    <w:p w14:paraId="480FF0F5"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D361F0">
        <w:rPr>
          <w:rFonts w:ascii="Times New Roman" w:hAnsi="Times New Roman" w:cs="Times New Roman"/>
          <w:sz w:val="24"/>
          <w:szCs w:val="24"/>
        </w:rPr>
        <w:lastRenderedPageBreak/>
        <w:t>Evode</w:t>
      </w:r>
      <w:proofErr w:type="spellEnd"/>
      <w:r w:rsidRPr="00D361F0">
        <w:rPr>
          <w:rFonts w:ascii="Times New Roman" w:hAnsi="Times New Roman" w:cs="Times New Roman"/>
          <w:sz w:val="24"/>
          <w:szCs w:val="24"/>
        </w:rPr>
        <w:t>, N., Qamar, S. A., Bilal, M., Barceló, D. &amp; Iqbal, H.M. (</w:t>
      </w:r>
      <w:r w:rsidRPr="00D361F0">
        <w:rPr>
          <w:rFonts w:ascii="Times New Roman" w:hAnsi="Times New Roman" w:cs="Times New Roman"/>
          <w:bCs/>
          <w:sz w:val="24"/>
          <w:szCs w:val="24"/>
        </w:rPr>
        <w:t>2021</w:t>
      </w:r>
      <w:r w:rsidRPr="00D361F0">
        <w:rPr>
          <w:rFonts w:ascii="Times New Roman" w:hAnsi="Times New Roman" w:cs="Times New Roman"/>
          <w:b/>
          <w:bCs/>
          <w:sz w:val="24"/>
          <w:szCs w:val="24"/>
        </w:rPr>
        <w:t xml:space="preserve">). </w:t>
      </w:r>
      <w:r w:rsidRPr="00D361F0">
        <w:rPr>
          <w:rFonts w:ascii="Times New Roman" w:hAnsi="Times New Roman" w:cs="Times New Roman"/>
          <w:sz w:val="24"/>
          <w:szCs w:val="24"/>
        </w:rPr>
        <w:t xml:space="preserve">Plastic waste and its management strategies for environmental Sustainability. Case Stud. </w:t>
      </w:r>
      <w:r w:rsidRPr="00D361F0">
        <w:rPr>
          <w:rFonts w:ascii="Times New Roman" w:hAnsi="Times New Roman" w:cs="Times New Roman"/>
          <w:i/>
          <w:sz w:val="24"/>
          <w:szCs w:val="24"/>
        </w:rPr>
        <w:t xml:space="preserve">Chemical </w:t>
      </w:r>
      <w:proofErr w:type="gramStart"/>
      <w:r w:rsidRPr="00D361F0">
        <w:rPr>
          <w:rFonts w:ascii="Times New Roman" w:hAnsi="Times New Roman" w:cs="Times New Roman"/>
          <w:i/>
          <w:sz w:val="24"/>
          <w:szCs w:val="24"/>
        </w:rPr>
        <w:t>and  Environmental</w:t>
      </w:r>
      <w:proofErr w:type="gramEnd"/>
      <w:r w:rsidRPr="00D361F0">
        <w:rPr>
          <w:rFonts w:ascii="Times New Roman" w:hAnsi="Times New Roman" w:cs="Times New Roman"/>
          <w:i/>
          <w:sz w:val="24"/>
          <w:szCs w:val="24"/>
        </w:rPr>
        <w:t xml:space="preserve"> Engineering.</w:t>
      </w:r>
      <w:r w:rsidRPr="00D361F0">
        <w:rPr>
          <w:rFonts w:ascii="Times New Roman" w:hAnsi="Times New Roman" w:cs="Times New Roman"/>
          <w:sz w:val="24"/>
          <w:szCs w:val="24"/>
        </w:rPr>
        <w:t xml:space="preserve"> </w:t>
      </w:r>
      <w:r w:rsidRPr="00D361F0">
        <w:rPr>
          <w:rFonts w:ascii="Times New Roman" w:hAnsi="Times New Roman" w:cs="Times New Roman"/>
          <w:b/>
          <w:sz w:val="24"/>
          <w:szCs w:val="24"/>
        </w:rPr>
        <w:t>4</w:t>
      </w:r>
      <w:r w:rsidRPr="00D361F0">
        <w:rPr>
          <w:rFonts w:ascii="Times New Roman" w:hAnsi="Times New Roman" w:cs="Times New Roman"/>
          <w:sz w:val="24"/>
          <w:szCs w:val="24"/>
        </w:rPr>
        <w:t xml:space="preserve">(2): 100142. </w:t>
      </w:r>
    </w:p>
    <w:p w14:paraId="269BB9F4" w14:textId="77777777" w:rsidR="00A075E0" w:rsidRPr="00D361F0" w:rsidRDefault="00A075E0" w:rsidP="00A075E0">
      <w:pPr>
        <w:spacing w:line="480" w:lineRule="auto"/>
        <w:ind w:left="720" w:hanging="720"/>
        <w:rPr>
          <w:rFonts w:ascii="Times New Roman" w:hAnsi="Times New Roman" w:cs="Times New Roman"/>
          <w:sz w:val="24"/>
          <w:szCs w:val="24"/>
        </w:rPr>
      </w:pPr>
    </w:p>
    <w:p w14:paraId="3F397C0A"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Eerkes-Medrano, D., Thompson, R.C. &amp; Aldridge, D. C. (2015). Microplastics in freshwater</w:t>
      </w:r>
    </w:p>
    <w:p w14:paraId="1B586087"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 xml:space="preserve">systems: a review of the emerging threats, identification of knowledge gaps and </w:t>
      </w:r>
      <w:proofErr w:type="spellStart"/>
      <w:r w:rsidRPr="00D361F0">
        <w:rPr>
          <w:rFonts w:ascii="Times New Roman" w:hAnsi="Times New Roman" w:cs="Times New Roman"/>
          <w:sz w:val="24"/>
          <w:szCs w:val="24"/>
        </w:rPr>
        <w:t>prioritisation</w:t>
      </w:r>
      <w:proofErr w:type="spellEnd"/>
      <w:r w:rsidRPr="00D361F0">
        <w:rPr>
          <w:rFonts w:ascii="Times New Roman" w:hAnsi="Times New Roman" w:cs="Times New Roman"/>
          <w:sz w:val="24"/>
          <w:szCs w:val="24"/>
        </w:rPr>
        <w:t xml:space="preserve"> of research needs. </w:t>
      </w:r>
      <w:r w:rsidRPr="00D361F0">
        <w:rPr>
          <w:rFonts w:ascii="Times New Roman" w:hAnsi="Times New Roman" w:cs="Times New Roman"/>
          <w:i/>
          <w:sz w:val="24"/>
          <w:szCs w:val="24"/>
        </w:rPr>
        <w:t>Water Research</w:t>
      </w:r>
      <w:r w:rsidRPr="00D361F0">
        <w:rPr>
          <w:rFonts w:ascii="Times New Roman" w:hAnsi="Times New Roman" w:cs="Times New Roman"/>
          <w:sz w:val="24"/>
          <w:szCs w:val="24"/>
        </w:rPr>
        <w:t>. 75, 63e82.</w:t>
      </w:r>
    </w:p>
    <w:p w14:paraId="287BED2B"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
    <w:p w14:paraId="35464118" w14:textId="77777777" w:rsidR="00A075E0" w:rsidRPr="00D361F0" w:rsidRDefault="00F8758D" w:rsidP="00A075E0">
      <w:pPr>
        <w:pStyle w:val="Heading1"/>
        <w:shd w:val="clear" w:color="auto" w:fill="FFFFFF"/>
        <w:spacing w:line="480" w:lineRule="auto"/>
        <w:ind w:left="720" w:hanging="720"/>
        <w:rPr>
          <w:b w:val="0"/>
          <w:sz w:val="24"/>
          <w:szCs w:val="24"/>
        </w:rPr>
      </w:pPr>
      <w:hyperlink r:id="rId16" w:history="1">
        <w:r w:rsidR="00A075E0" w:rsidRPr="00D361F0">
          <w:rPr>
            <w:rStyle w:val="Hyperlink"/>
            <w:sz w:val="24"/>
            <w:szCs w:val="24"/>
          </w:rPr>
          <w:t xml:space="preserve"> Enyoh</w:t>
        </w:r>
      </w:hyperlink>
      <w:r w:rsidR="00A075E0" w:rsidRPr="00D361F0">
        <w:rPr>
          <w:rStyle w:val="author-sup-separator"/>
          <w:b w:val="0"/>
          <w:sz w:val="24"/>
          <w:szCs w:val="24"/>
          <w:vertAlign w:val="superscript"/>
        </w:rPr>
        <w:t xml:space="preserve">, </w:t>
      </w:r>
      <w:r w:rsidR="00A075E0" w:rsidRPr="00D361F0">
        <w:rPr>
          <w:rStyle w:val="comma"/>
          <w:b w:val="0"/>
          <w:sz w:val="24"/>
          <w:szCs w:val="24"/>
        </w:rPr>
        <w:t>C. B., </w:t>
      </w:r>
      <w:hyperlink r:id="rId17" w:history="1">
        <w:r w:rsidR="00A075E0" w:rsidRPr="00D361F0">
          <w:rPr>
            <w:rStyle w:val="Hyperlink"/>
            <w:sz w:val="24"/>
            <w:szCs w:val="24"/>
          </w:rPr>
          <w:t>Verla</w:t>
        </w:r>
      </w:hyperlink>
      <w:r w:rsidR="00A075E0" w:rsidRPr="00D361F0">
        <w:rPr>
          <w:rStyle w:val="author-sup-separator"/>
          <w:b w:val="0"/>
          <w:sz w:val="24"/>
          <w:szCs w:val="24"/>
          <w:vertAlign w:val="superscript"/>
        </w:rPr>
        <w:t xml:space="preserve">, </w:t>
      </w:r>
      <w:r w:rsidR="00A075E0" w:rsidRPr="00D361F0">
        <w:rPr>
          <w:rStyle w:val="comma"/>
          <w:b w:val="0"/>
          <w:sz w:val="24"/>
          <w:szCs w:val="24"/>
        </w:rPr>
        <w:t>A. W.,  </w:t>
      </w:r>
      <w:hyperlink r:id="rId18" w:history="1">
        <w:r w:rsidR="00A075E0" w:rsidRPr="00D361F0">
          <w:rPr>
            <w:rStyle w:val="Hyperlink"/>
            <w:sz w:val="24"/>
            <w:szCs w:val="24"/>
          </w:rPr>
          <w:t xml:space="preserve"> Verla</w:t>
        </w:r>
      </w:hyperlink>
      <w:r w:rsidR="00A075E0" w:rsidRPr="00D361F0">
        <w:rPr>
          <w:rStyle w:val="author-sup-separator"/>
          <w:b w:val="0"/>
          <w:sz w:val="24"/>
          <w:szCs w:val="24"/>
        </w:rPr>
        <w:t>, E. N.,</w:t>
      </w:r>
      <w:r w:rsidR="00A075E0" w:rsidRPr="00D361F0">
        <w:rPr>
          <w:rStyle w:val="comma"/>
          <w:b w:val="0"/>
          <w:sz w:val="24"/>
          <w:szCs w:val="24"/>
        </w:rPr>
        <w:t> </w:t>
      </w:r>
      <w:hyperlink r:id="rId19" w:history="1">
        <w:r w:rsidR="00A075E0" w:rsidRPr="00D361F0">
          <w:rPr>
            <w:rStyle w:val="Hyperlink"/>
            <w:sz w:val="24"/>
            <w:szCs w:val="24"/>
          </w:rPr>
          <w:t>Ibe</w:t>
        </w:r>
      </w:hyperlink>
      <w:r w:rsidR="00A075E0" w:rsidRPr="00D361F0">
        <w:rPr>
          <w:rStyle w:val="author-sup-separator"/>
          <w:b w:val="0"/>
          <w:sz w:val="24"/>
          <w:szCs w:val="24"/>
        </w:rPr>
        <w:t>, F. C.,</w:t>
      </w:r>
      <w:r w:rsidR="00A075E0" w:rsidRPr="00D361F0">
        <w:rPr>
          <w:rStyle w:val="comma"/>
          <w:b w:val="0"/>
          <w:sz w:val="24"/>
          <w:szCs w:val="24"/>
        </w:rPr>
        <w:t> </w:t>
      </w:r>
      <w:proofErr w:type="spellStart"/>
      <w:r w:rsidR="00A075E0">
        <w:fldChar w:fldCharType="begin"/>
      </w:r>
      <w:r w:rsidR="00A075E0">
        <w:instrText>HYPERLINK "https://pubmed.ncbi.nlm.nih.gov/?term=Amaobi+CE&amp;cauthor_id=31650348"</w:instrText>
      </w:r>
      <w:r w:rsidR="00A075E0">
        <w:fldChar w:fldCharType="separate"/>
      </w:r>
      <w:r w:rsidR="00A075E0" w:rsidRPr="00D361F0">
        <w:rPr>
          <w:rStyle w:val="Hyperlink"/>
          <w:sz w:val="24"/>
          <w:szCs w:val="24"/>
        </w:rPr>
        <w:t>Amaobi</w:t>
      </w:r>
      <w:proofErr w:type="spellEnd"/>
      <w:r w:rsidR="00A075E0">
        <w:fldChar w:fldCharType="end"/>
      </w:r>
      <w:r w:rsidR="00A075E0" w:rsidRPr="00D361F0">
        <w:rPr>
          <w:rStyle w:val="Hyperlink"/>
          <w:sz w:val="24"/>
          <w:szCs w:val="24"/>
        </w:rPr>
        <w:t xml:space="preserve">, C. E. </w:t>
      </w:r>
      <w:r w:rsidR="00A075E0" w:rsidRPr="00D361F0">
        <w:rPr>
          <w:rStyle w:val="author-sup-separator"/>
          <w:b w:val="0"/>
          <w:sz w:val="24"/>
          <w:szCs w:val="24"/>
          <w:vertAlign w:val="superscript"/>
        </w:rPr>
        <w:t> </w:t>
      </w:r>
      <w:r w:rsidR="00A075E0" w:rsidRPr="00D361F0">
        <w:rPr>
          <w:rStyle w:val="authors-list-item"/>
          <w:b w:val="0"/>
          <w:sz w:val="24"/>
          <w:szCs w:val="24"/>
          <w:shd w:val="clear" w:color="auto" w:fill="F1F1F1"/>
        </w:rPr>
        <w:t xml:space="preserve">(2019). </w:t>
      </w:r>
      <w:r w:rsidR="00A075E0" w:rsidRPr="00D361F0">
        <w:rPr>
          <w:b w:val="0"/>
          <w:sz w:val="24"/>
          <w:szCs w:val="24"/>
        </w:rPr>
        <w:t xml:space="preserve">Airborne microplastics: a review study on method for analysis, </w:t>
      </w:r>
      <w:proofErr w:type="gramStart"/>
      <w:r w:rsidR="00A075E0" w:rsidRPr="00D361F0">
        <w:rPr>
          <w:b w:val="0"/>
          <w:sz w:val="24"/>
          <w:szCs w:val="24"/>
        </w:rPr>
        <w:t>occurrence,  movement</w:t>
      </w:r>
      <w:proofErr w:type="gramEnd"/>
      <w:r w:rsidR="00A075E0" w:rsidRPr="00D361F0">
        <w:rPr>
          <w:b w:val="0"/>
          <w:sz w:val="24"/>
          <w:szCs w:val="24"/>
        </w:rPr>
        <w:t xml:space="preserve"> and risks. </w:t>
      </w:r>
      <w:r w:rsidR="00A075E0" w:rsidRPr="00D361F0">
        <w:rPr>
          <w:b w:val="0"/>
          <w:i/>
          <w:sz w:val="24"/>
          <w:szCs w:val="24"/>
        </w:rPr>
        <w:t>Environmental Monitoring and Assessment</w:t>
      </w:r>
      <w:r w:rsidR="00A075E0" w:rsidRPr="00D361F0">
        <w:rPr>
          <w:b w:val="0"/>
          <w:sz w:val="24"/>
          <w:szCs w:val="24"/>
        </w:rPr>
        <w:t xml:space="preserve">. </w:t>
      </w:r>
      <w:r w:rsidR="00A075E0" w:rsidRPr="00D361F0">
        <w:rPr>
          <w:b w:val="0"/>
          <w:sz w:val="24"/>
          <w:szCs w:val="24"/>
          <w:shd w:val="clear" w:color="auto" w:fill="FFFFFF"/>
        </w:rPr>
        <w:t>191(11):668.</w:t>
      </w:r>
    </w:p>
    <w:p w14:paraId="633C1194"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Egbeocha, C., Malek, S., Emenike, C. &amp; Milow, P. (</w:t>
      </w:r>
      <w:r w:rsidRPr="00D361F0">
        <w:rPr>
          <w:rFonts w:ascii="Times New Roman" w:hAnsi="Times New Roman" w:cs="Times New Roman"/>
          <w:bCs/>
          <w:sz w:val="24"/>
          <w:szCs w:val="24"/>
        </w:rPr>
        <w:t>2018).</w:t>
      </w:r>
      <w:r w:rsidRPr="00D361F0">
        <w:rPr>
          <w:rFonts w:ascii="Times New Roman" w:hAnsi="Times New Roman" w:cs="Times New Roman"/>
          <w:b/>
          <w:bCs/>
          <w:sz w:val="24"/>
          <w:szCs w:val="24"/>
        </w:rPr>
        <w:t xml:space="preserve"> </w:t>
      </w:r>
      <w:r w:rsidRPr="00D361F0">
        <w:rPr>
          <w:rFonts w:ascii="Times New Roman" w:hAnsi="Times New Roman" w:cs="Times New Roman"/>
          <w:sz w:val="24"/>
          <w:szCs w:val="24"/>
        </w:rPr>
        <w:t>Feasting on microplastics: Ingestion by and effects on marine organisms. Aquatic Biology. 27, 93–106.</w:t>
      </w:r>
    </w:p>
    <w:bookmarkStart w:id="1" w:name="baut0005-profile"/>
    <w:p w14:paraId="127B4F22" w14:textId="77777777" w:rsidR="00A075E0" w:rsidRPr="00D361F0" w:rsidRDefault="00A075E0" w:rsidP="00A075E0">
      <w:pPr>
        <w:spacing w:beforeAutospacing="1" w:after="0" w:afterAutospacing="1" w:line="480" w:lineRule="auto"/>
        <w:ind w:left="720" w:hanging="720"/>
        <w:outlineLvl w:val="0"/>
        <w:rPr>
          <w:rFonts w:ascii="Times New Roman" w:eastAsia="Times New Roman" w:hAnsi="Times New Roman" w:cs="Times New Roman"/>
          <w:bCs/>
          <w:kern w:val="36"/>
          <w:sz w:val="24"/>
          <w:szCs w:val="24"/>
        </w:rPr>
      </w:pPr>
      <w:r w:rsidRPr="00D361F0">
        <w:rPr>
          <w:rFonts w:ascii="Times New Roman" w:eastAsia="Times New Roman" w:hAnsi="Times New Roman" w:cs="Times New Roman"/>
          <w:sz w:val="24"/>
          <w:szCs w:val="24"/>
        </w:rPr>
        <w:fldChar w:fldCharType="begin"/>
      </w:r>
      <w:r w:rsidRPr="00D361F0">
        <w:rPr>
          <w:rFonts w:ascii="Times New Roman" w:eastAsia="Times New Roman" w:hAnsi="Times New Roman" w:cs="Times New Roman"/>
          <w:sz w:val="24"/>
          <w:szCs w:val="24"/>
        </w:rPr>
        <w:instrText xml:space="preserve"> HYPERLINK "https://www.sciencedirect.com/author/8963791900/s-franzellitti" </w:instrText>
      </w:r>
      <w:r w:rsidRPr="00D361F0">
        <w:rPr>
          <w:rFonts w:ascii="Times New Roman" w:eastAsia="Times New Roman" w:hAnsi="Times New Roman" w:cs="Times New Roman"/>
          <w:sz w:val="24"/>
          <w:szCs w:val="24"/>
        </w:rPr>
        <w:fldChar w:fldCharType="separate"/>
      </w:r>
      <w:proofErr w:type="spellStart"/>
      <w:r w:rsidRPr="00D361F0">
        <w:rPr>
          <w:rFonts w:ascii="Times New Roman" w:eastAsia="Times New Roman" w:hAnsi="Times New Roman" w:cs="Times New Roman"/>
          <w:sz w:val="24"/>
          <w:szCs w:val="24"/>
        </w:rPr>
        <w:t>Franzellitti</w:t>
      </w:r>
      <w:proofErr w:type="spellEnd"/>
      <w:r w:rsidRPr="00D361F0">
        <w:rPr>
          <w:rFonts w:ascii="Times New Roman" w:eastAsia="Times New Roman" w:hAnsi="Times New Roman" w:cs="Times New Roman"/>
          <w:sz w:val="24"/>
          <w:szCs w:val="24"/>
        </w:rPr>
        <w:t>, S., </w:t>
      </w:r>
      <w:r w:rsidRPr="00D361F0">
        <w:rPr>
          <w:rFonts w:ascii="Times New Roman" w:eastAsia="Times New Roman" w:hAnsi="Times New Roman" w:cs="Times New Roman"/>
          <w:sz w:val="24"/>
          <w:szCs w:val="24"/>
        </w:rPr>
        <w:fldChar w:fldCharType="end"/>
      </w:r>
      <w:bookmarkStart w:id="2" w:name="baut0010-profile"/>
      <w:bookmarkEnd w:id="1"/>
      <w:r w:rsidRPr="00D361F0">
        <w:rPr>
          <w:rFonts w:ascii="Times New Roman" w:eastAsia="Times New Roman" w:hAnsi="Times New Roman" w:cs="Times New Roman"/>
          <w:sz w:val="24"/>
          <w:szCs w:val="24"/>
        </w:rPr>
        <w:t xml:space="preserve">  </w:t>
      </w:r>
      <w:hyperlink r:id="rId20" w:history="1">
        <w:proofErr w:type="spellStart"/>
        <w:r w:rsidRPr="00D361F0">
          <w:rPr>
            <w:rFonts w:ascii="Times New Roman" w:eastAsia="Times New Roman" w:hAnsi="Times New Roman" w:cs="Times New Roman"/>
            <w:sz w:val="24"/>
            <w:szCs w:val="24"/>
          </w:rPr>
          <w:t>Canesi</w:t>
        </w:r>
        <w:proofErr w:type="spellEnd"/>
        <w:r w:rsidRPr="00D361F0">
          <w:rPr>
            <w:rFonts w:ascii="Times New Roman" w:eastAsia="Times New Roman" w:hAnsi="Times New Roman" w:cs="Times New Roman"/>
            <w:sz w:val="24"/>
            <w:szCs w:val="24"/>
          </w:rPr>
          <w:t>, L., </w:t>
        </w:r>
      </w:hyperlink>
      <w:bookmarkEnd w:id="2"/>
      <w:r w:rsidRPr="00D361F0">
        <w:rPr>
          <w:rFonts w:ascii="Times New Roman" w:eastAsia="Times New Roman" w:hAnsi="Times New Roman" w:cs="Times New Roman"/>
          <w:sz w:val="24"/>
          <w:szCs w:val="24"/>
        </w:rPr>
        <w:t> Auguste, M.,  Rajapaksha,</w:t>
      </w:r>
      <w:bookmarkStart w:id="3" w:name="baut0025-profile"/>
      <w:r w:rsidRPr="00D361F0">
        <w:rPr>
          <w:rFonts w:ascii="Times New Roman" w:eastAsia="Times New Roman" w:hAnsi="Times New Roman" w:cs="Times New Roman"/>
          <w:sz w:val="24"/>
          <w:szCs w:val="24"/>
        </w:rPr>
        <w:t xml:space="preserve"> H.G.R. &amp; </w:t>
      </w:r>
      <w:hyperlink r:id="rId21" w:history="1">
        <w:r w:rsidRPr="00D361F0">
          <w:rPr>
            <w:rFonts w:ascii="Times New Roman" w:eastAsia="Times New Roman" w:hAnsi="Times New Roman" w:cs="Times New Roman"/>
            <w:sz w:val="24"/>
            <w:szCs w:val="24"/>
          </w:rPr>
          <w:t>Fabbri, E.</w:t>
        </w:r>
      </w:hyperlink>
      <w:bookmarkEnd w:id="3"/>
      <w:r w:rsidRPr="00D361F0">
        <w:rPr>
          <w:rFonts w:ascii="Times New Roman" w:eastAsia="Times New Roman" w:hAnsi="Times New Roman" w:cs="Times New Roman"/>
          <w:sz w:val="24"/>
          <w:szCs w:val="24"/>
        </w:rPr>
        <w:t xml:space="preserve">  </w:t>
      </w:r>
      <w:r w:rsidRPr="00D361F0">
        <w:rPr>
          <w:rFonts w:ascii="Times New Roman" w:eastAsia="Times New Roman" w:hAnsi="Times New Roman" w:cs="Times New Roman"/>
          <w:bCs/>
          <w:kern w:val="36"/>
          <w:sz w:val="24"/>
          <w:szCs w:val="24"/>
        </w:rPr>
        <w:t xml:space="preserve">(2019). Microplastic exposure and effects in aquatic organisms: A physiological perspective. </w:t>
      </w:r>
      <w:r w:rsidRPr="00D361F0">
        <w:rPr>
          <w:rFonts w:ascii="Times New Roman" w:eastAsia="Times New Roman" w:hAnsi="Times New Roman" w:cs="Times New Roman"/>
          <w:bCs/>
          <w:i/>
          <w:kern w:val="36"/>
          <w:sz w:val="24"/>
          <w:szCs w:val="24"/>
        </w:rPr>
        <w:t>Environmental Toxicology and Pharmacology</w:t>
      </w:r>
      <w:r w:rsidRPr="00D361F0">
        <w:rPr>
          <w:rFonts w:ascii="Times New Roman" w:eastAsia="Times New Roman" w:hAnsi="Times New Roman" w:cs="Times New Roman"/>
          <w:bCs/>
          <w:kern w:val="36"/>
          <w:sz w:val="24"/>
          <w:szCs w:val="24"/>
        </w:rPr>
        <w:t>. 68: 37-51.</w:t>
      </w:r>
    </w:p>
    <w:p w14:paraId="1F978234" w14:textId="77777777" w:rsidR="00A075E0" w:rsidRPr="00D361F0" w:rsidRDefault="00A075E0" w:rsidP="00A075E0">
      <w:pPr>
        <w:autoSpaceDE w:val="0"/>
        <w:autoSpaceDN w:val="0"/>
        <w:adjustRightInd w:val="0"/>
        <w:spacing w:after="0" w:line="480" w:lineRule="auto"/>
        <w:ind w:left="720" w:hanging="720"/>
        <w:rPr>
          <w:rFonts w:ascii="Times New Roman" w:eastAsia="Times New Roman" w:hAnsi="Times New Roman" w:cs="Times New Roman"/>
          <w:sz w:val="24"/>
          <w:szCs w:val="24"/>
        </w:rPr>
      </w:pPr>
      <w:proofErr w:type="spellStart"/>
      <w:r w:rsidRPr="00D361F0">
        <w:rPr>
          <w:rFonts w:ascii="Times New Roman" w:eastAsia="Times New Roman" w:hAnsi="Times New Roman" w:cs="Times New Roman"/>
          <w:sz w:val="24"/>
          <w:szCs w:val="24"/>
        </w:rPr>
        <w:t>Fackelmann</w:t>
      </w:r>
      <w:proofErr w:type="spellEnd"/>
      <w:r w:rsidRPr="00D361F0">
        <w:rPr>
          <w:rFonts w:ascii="Times New Roman" w:eastAsia="Times New Roman" w:hAnsi="Times New Roman" w:cs="Times New Roman"/>
          <w:sz w:val="24"/>
          <w:szCs w:val="24"/>
        </w:rPr>
        <w:t>, G. &amp; Sommer, S. (2019). Microplastics and the gut microbiome: how chronically exposed species may suffer from gut dysbiosis. </w:t>
      </w:r>
      <w:r w:rsidRPr="00D361F0">
        <w:rPr>
          <w:rFonts w:ascii="Times New Roman" w:eastAsia="Times New Roman" w:hAnsi="Times New Roman" w:cs="Times New Roman"/>
          <w:i/>
          <w:iCs/>
          <w:sz w:val="24"/>
          <w:szCs w:val="24"/>
        </w:rPr>
        <w:t>Marine Pollution Bulletin. </w:t>
      </w:r>
      <w:proofErr w:type="gramStart"/>
      <w:r w:rsidRPr="00D361F0">
        <w:rPr>
          <w:rFonts w:ascii="Times New Roman" w:eastAsia="Times New Roman" w:hAnsi="Times New Roman" w:cs="Times New Roman"/>
          <w:sz w:val="24"/>
          <w:szCs w:val="24"/>
        </w:rPr>
        <w:t>;143:193</w:t>
      </w:r>
      <w:proofErr w:type="gramEnd"/>
      <w:r w:rsidRPr="00D361F0">
        <w:rPr>
          <w:rFonts w:ascii="Times New Roman" w:eastAsia="Times New Roman" w:hAnsi="Times New Roman" w:cs="Times New Roman"/>
          <w:sz w:val="24"/>
          <w:szCs w:val="24"/>
        </w:rPr>
        <w:t xml:space="preserve">–203. </w:t>
      </w:r>
    </w:p>
    <w:p w14:paraId="126AB6DF" w14:textId="77777777" w:rsidR="00A075E0" w:rsidRPr="00D361F0" w:rsidRDefault="00A075E0" w:rsidP="00A075E0">
      <w:pPr>
        <w:autoSpaceDE w:val="0"/>
        <w:autoSpaceDN w:val="0"/>
        <w:adjustRightInd w:val="0"/>
        <w:spacing w:after="0" w:line="480" w:lineRule="auto"/>
        <w:ind w:left="720" w:hanging="720"/>
        <w:rPr>
          <w:rFonts w:ascii="Times New Roman" w:eastAsia="Times New Roman" w:hAnsi="Times New Roman" w:cs="Times New Roman"/>
          <w:sz w:val="24"/>
          <w:szCs w:val="24"/>
        </w:rPr>
      </w:pPr>
    </w:p>
    <w:p w14:paraId="22F64269" w14:textId="77777777" w:rsidR="00A075E0" w:rsidRPr="00D361F0" w:rsidRDefault="00A075E0" w:rsidP="00A075E0">
      <w:pPr>
        <w:shd w:val="clear" w:color="auto" w:fill="FFFFFF"/>
        <w:spacing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Hirt, N. &amp; Body-</w:t>
      </w:r>
      <w:proofErr w:type="spellStart"/>
      <w:r w:rsidRPr="00D361F0">
        <w:rPr>
          <w:rFonts w:ascii="Times New Roman" w:eastAsia="Times New Roman" w:hAnsi="Times New Roman" w:cs="Times New Roman"/>
          <w:sz w:val="24"/>
          <w:szCs w:val="24"/>
        </w:rPr>
        <w:t>Malapel</w:t>
      </w:r>
      <w:proofErr w:type="spellEnd"/>
      <w:r w:rsidRPr="00D361F0">
        <w:rPr>
          <w:rFonts w:ascii="Times New Roman" w:eastAsia="Times New Roman" w:hAnsi="Times New Roman" w:cs="Times New Roman"/>
          <w:sz w:val="24"/>
          <w:szCs w:val="24"/>
        </w:rPr>
        <w:t>, M. (2020). Immunotoxicity and intestinal effects of nano- and microplastics: a review of the literature. </w:t>
      </w:r>
      <w:r w:rsidRPr="00D361F0">
        <w:rPr>
          <w:rFonts w:ascii="Times New Roman" w:eastAsia="Times New Roman" w:hAnsi="Times New Roman" w:cs="Times New Roman"/>
          <w:i/>
          <w:iCs/>
          <w:sz w:val="24"/>
          <w:szCs w:val="24"/>
        </w:rPr>
        <w:t xml:space="preserve">Particle and </w:t>
      </w:r>
      <w:proofErr w:type="spellStart"/>
      <w:r w:rsidRPr="00D361F0">
        <w:rPr>
          <w:rFonts w:ascii="Times New Roman" w:eastAsia="Times New Roman" w:hAnsi="Times New Roman" w:cs="Times New Roman"/>
          <w:i/>
          <w:iCs/>
          <w:sz w:val="24"/>
          <w:szCs w:val="24"/>
        </w:rPr>
        <w:t>Fibre</w:t>
      </w:r>
      <w:proofErr w:type="spellEnd"/>
      <w:r w:rsidRPr="00D361F0">
        <w:rPr>
          <w:rFonts w:ascii="Times New Roman" w:eastAsia="Times New Roman" w:hAnsi="Times New Roman" w:cs="Times New Roman"/>
          <w:i/>
          <w:iCs/>
          <w:sz w:val="24"/>
          <w:szCs w:val="24"/>
        </w:rPr>
        <w:t xml:space="preserve"> Toxicology. </w:t>
      </w:r>
      <w:r w:rsidRPr="00D361F0">
        <w:rPr>
          <w:rFonts w:ascii="Times New Roman" w:eastAsia="Times New Roman" w:hAnsi="Times New Roman" w:cs="Times New Roman"/>
          <w:sz w:val="24"/>
          <w:szCs w:val="24"/>
        </w:rPr>
        <w:t xml:space="preserve">17(1):57. </w:t>
      </w:r>
    </w:p>
    <w:p w14:paraId="5C5E6EDD" w14:textId="77777777" w:rsidR="00A075E0" w:rsidRPr="00D361F0" w:rsidRDefault="00A075E0" w:rsidP="00A075E0">
      <w:pPr>
        <w:spacing w:after="12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lastRenderedPageBreak/>
        <w:t xml:space="preserve">Idowu, G. A., </w:t>
      </w:r>
      <w:proofErr w:type="spellStart"/>
      <w:r w:rsidRPr="00D361F0">
        <w:rPr>
          <w:rFonts w:ascii="Times New Roman" w:eastAsia="Times New Roman" w:hAnsi="Times New Roman" w:cs="Times New Roman"/>
          <w:sz w:val="24"/>
          <w:szCs w:val="24"/>
        </w:rPr>
        <w:t>Oriji</w:t>
      </w:r>
      <w:proofErr w:type="spellEnd"/>
      <w:r w:rsidRPr="00D361F0">
        <w:rPr>
          <w:rFonts w:ascii="Times New Roman" w:eastAsia="Times New Roman" w:hAnsi="Times New Roman" w:cs="Times New Roman"/>
          <w:sz w:val="24"/>
          <w:szCs w:val="24"/>
        </w:rPr>
        <w:t xml:space="preserve">, A. Y., Olorunfemi, K. O., Sunday, M. O. </w:t>
      </w:r>
      <w:proofErr w:type="spellStart"/>
      <w:r w:rsidRPr="00D361F0">
        <w:rPr>
          <w:rFonts w:ascii="Times New Roman" w:eastAsia="Times New Roman" w:hAnsi="Times New Roman" w:cs="Times New Roman"/>
          <w:sz w:val="24"/>
          <w:szCs w:val="24"/>
        </w:rPr>
        <w:t>Sogbanmu</w:t>
      </w:r>
      <w:proofErr w:type="spellEnd"/>
      <w:r w:rsidRPr="00D361F0">
        <w:rPr>
          <w:rFonts w:ascii="Times New Roman" w:eastAsia="Times New Roman" w:hAnsi="Times New Roman" w:cs="Times New Roman"/>
          <w:sz w:val="24"/>
          <w:szCs w:val="24"/>
        </w:rPr>
        <w:t xml:space="preserve">, T. O. &amp; </w:t>
      </w:r>
      <w:proofErr w:type="spellStart"/>
      <w:r w:rsidRPr="00D361F0">
        <w:rPr>
          <w:rFonts w:ascii="Times New Roman" w:eastAsia="Times New Roman" w:hAnsi="Times New Roman" w:cs="Times New Roman"/>
          <w:sz w:val="24"/>
          <w:szCs w:val="24"/>
        </w:rPr>
        <w:t>Bodunwa</w:t>
      </w:r>
      <w:proofErr w:type="spellEnd"/>
      <w:r w:rsidRPr="00D361F0">
        <w:rPr>
          <w:rFonts w:ascii="Times New Roman" w:eastAsia="Times New Roman" w:hAnsi="Times New Roman" w:cs="Times New Roman"/>
          <w:sz w:val="24"/>
          <w:szCs w:val="24"/>
        </w:rPr>
        <w:t xml:space="preserve">, O. K. (2024). Why Nigeria Should ban </w:t>
      </w:r>
      <w:proofErr w:type="spellStart"/>
      <w:r w:rsidRPr="00D361F0">
        <w:rPr>
          <w:rFonts w:ascii="Times New Roman" w:eastAsia="Times New Roman" w:hAnsi="Times New Roman" w:cs="Times New Roman"/>
          <w:sz w:val="24"/>
          <w:szCs w:val="24"/>
        </w:rPr>
        <w:t>Singleuse</w:t>
      </w:r>
      <w:proofErr w:type="spellEnd"/>
      <w:r w:rsidRPr="00D361F0">
        <w:rPr>
          <w:rFonts w:ascii="Times New Roman" w:eastAsia="Times New Roman" w:hAnsi="Times New Roman" w:cs="Times New Roman"/>
          <w:sz w:val="24"/>
          <w:szCs w:val="24"/>
        </w:rPr>
        <w:t xml:space="preserve"> plastics: Excessive microplastics pollution of the water, sediment and fish species in Osun River, Nigeria. </w:t>
      </w:r>
      <w:r w:rsidRPr="00D361F0">
        <w:rPr>
          <w:rFonts w:ascii="Times New Roman" w:eastAsia="Times New Roman" w:hAnsi="Times New Roman" w:cs="Times New Roman"/>
          <w:i/>
          <w:sz w:val="24"/>
          <w:szCs w:val="24"/>
        </w:rPr>
        <w:t xml:space="preserve">Journal of </w:t>
      </w:r>
      <w:proofErr w:type="spellStart"/>
      <w:r w:rsidRPr="00D361F0">
        <w:rPr>
          <w:rFonts w:ascii="Times New Roman" w:eastAsia="Times New Roman" w:hAnsi="Times New Roman" w:cs="Times New Roman"/>
          <w:i/>
          <w:sz w:val="24"/>
          <w:szCs w:val="24"/>
        </w:rPr>
        <w:t>Harzardous</w:t>
      </w:r>
      <w:proofErr w:type="spellEnd"/>
      <w:r w:rsidRPr="00D361F0">
        <w:rPr>
          <w:rFonts w:ascii="Times New Roman" w:eastAsia="Times New Roman" w:hAnsi="Times New Roman" w:cs="Times New Roman"/>
          <w:i/>
          <w:sz w:val="24"/>
          <w:szCs w:val="24"/>
        </w:rPr>
        <w:t xml:space="preserve"> Materials</w:t>
      </w:r>
      <w:r w:rsidRPr="00D361F0">
        <w:rPr>
          <w:rFonts w:ascii="Times New Roman" w:eastAsia="Times New Roman" w:hAnsi="Times New Roman" w:cs="Times New Roman"/>
          <w:sz w:val="24"/>
          <w:szCs w:val="24"/>
        </w:rPr>
        <w:t xml:space="preserve"> </w:t>
      </w:r>
      <w:r w:rsidRPr="00D361F0">
        <w:rPr>
          <w:rFonts w:ascii="Times New Roman" w:eastAsia="Times New Roman" w:hAnsi="Times New Roman" w:cs="Times New Roman"/>
          <w:i/>
          <w:sz w:val="24"/>
          <w:szCs w:val="24"/>
        </w:rPr>
        <w:t>Advances</w:t>
      </w:r>
      <w:r w:rsidRPr="00D361F0">
        <w:rPr>
          <w:rFonts w:ascii="Times New Roman" w:eastAsia="Times New Roman" w:hAnsi="Times New Roman" w:cs="Times New Roman"/>
          <w:sz w:val="24"/>
          <w:szCs w:val="24"/>
        </w:rPr>
        <w:t>. 13 (4): 100-110.</w:t>
      </w:r>
    </w:p>
    <w:p w14:paraId="2DD00162" w14:textId="77777777" w:rsidR="00A075E0" w:rsidRPr="00D361F0" w:rsidRDefault="00A075E0" w:rsidP="00A075E0">
      <w:pPr>
        <w:pStyle w:val="Default"/>
        <w:spacing w:line="480" w:lineRule="auto"/>
        <w:ind w:left="720" w:hanging="720"/>
        <w:rPr>
          <w:color w:val="auto"/>
        </w:rPr>
      </w:pPr>
    </w:p>
    <w:p w14:paraId="1FD1D210" w14:textId="77777777" w:rsidR="00A075E0" w:rsidRPr="00D361F0" w:rsidRDefault="00A075E0" w:rsidP="00A075E0">
      <w:pPr>
        <w:pStyle w:val="Pa0"/>
        <w:spacing w:line="480" w:lineRule="auto"/>
        <w:ind w:left="720" w:hanging="720"/>
        <w:jc w:val="center"/>
      </w:pPr>
      <w:r w:rsidRPr="00D361F0">
        <w:t xml:space="preserve"> </w:t>
      </w:r>
    </w:p>
    <w:p w14:paraId="4F7471E6" w14:textId="77777777" w:rsidR="00A075E0" w:rsidRPr="00D361F0" w:rsidRDefault="00A075E0" w:rsidP="00A075E0">
      <w:pPr>
        <w:pStyle w:val="Default"/>
        <w:spacing w:line="480" w:lineRule="auto"/>
        <w:ind w:left="720" w:hanging="720"/>
        <w:rPr>
          <w:color w:val="auto"/>
        </w:rPr>
      </w:pPr>
      <w:proofErr w:type="spellStart"/>
      <w:r w:rsidRPr="00D361F0">
        <w:rPr>
          <w:color w:val="auto"/>
        </w:rPr>
        <w:t>Ilechukwu</w:t>
      </w:r>
      <w:proofErr w:type="spellEnd"/>
      <w:r w:rsidRPr="00D361F0">
        <w:rPr>
          <w:color w:val="auto"/>
        </w:rPr>
        <w:t>, I.</w:t>
      </w:r>
      <w:proofErr w:type="gramStart"/>
      <w:r w:rsidRPr="00D361F0">
        <w:rPr>
          <w:color w:val="auto"/>
        </w:rPr>
        <w:t>,  Ndukwe</w:t>
      </w:r>
      <w:proofErr w:type="gramEnd"/>
      <w:r w:rsidRPr="00D361F0">
        <w:rPr>
          <w:color w:val="auto"/>
        </w:rPr>
        <w:t xml:space="preserve">, G. I.,  Ehigiator, B. E., Ezeh, C. S. &amp; Asogwa, S. L. (2024). </w:t>
      </w:r>
      <w:r w:rsidRPr="00D361F0">
        <w:rPr>
          <w:rStyle w:val="A0"/>
          <w:color w:val="auto"/>
        </w:rPr>
        <w:t>Microplastics In Silver Catfish (</w:t>
      </w:r>
      <w:proofErr w:type="spellStart"/>
      <w:r w:rsidRPr="00D361F0">
        <w:rPr>
          <w:rStyle w:val="A0"/>
          <w:i/>
          <w:iCs/>
          <w:color w:val="auto"/>
        </w:rPr>
        <w:t>Chrysichthys</w:t>
      </w:r>
      <w:proofErr w:type="spellEnd"/>
      <w:r w:rsidRPr="00D361F0">
        <w:rPr>
          <w:rStyle w:val="A0"/>
          <w:i/>
          <w:iCs/>
          <w:color w:val="auto"/>
        </w:rPr>
        <w:t xml:space="preserve"> </w:t>
      </w:r>
      <w:proofErr w:type="spellStart"/>
      <w:r w:rsidRPr="00D361F0">
        <w:rPr>
          <w:rStyle w:val="A0"/>
          <w:i/>
          <w:iCs/>
          <w:color w:val="auto"/>
        </w:rPr>
        <w:t>Nigrodigitatus</w:t>
      </w:r>
      <w:proofErr w:type="spellEnd"/>
      <w:r w:rsidRPr="00D361F0">
        <w:rPr>
          <w:rStyle w:val="A0"/>
          <w:color w:val="auto"/>
        </w:rPr>
        <w:t xml:space="preserve">) From New Calabar River </w:t>
      </w:r>
      <w:proofErr w:type="gramStart"/>
      <w:r w:rsidRPr="00D361F0">
        <w:rPr>
          <w:rStyle w:val="A0"/>
          <w:color w:val="auto"/>
        </w:rPr>
        <w:t>In</w:t>
      </w:r>
      <w:proofErr w:type="gramEnd"/>
      <w:r w:rsidRPr="00D361F0">
        <w:rPr>
          <w:rStyle w:val="A0"/>
          <w:color w:val="auto"/>
        </w:rPr>
        <w:t xml:space="preserve"> Niger Delta, Nigeria.  </w:t>
      </w:r>
      <w:r w:rsidRPr="00D361F0">
        <w:t xml:space="preserve">Ghana Journal </w:t>
      </w:r>
      <w:proofErr w:type="gramStart"/>
      <w:r w:rsidRPr="00D361F0">
        <w:t>of  Science</w:t>
      </w:r>
      <w:proofErr w:type="gramEnd"/>
      <w:r w:rsidRPr="00D361F0">
        <w:rPr>
          <w:b/>
        </w:rPr>
        <w:t xml:space="preserve">. </w:t>
      </w:r>
      <w:r w:rsidRPr="00D361F0">
        <w:rPr>
          <w:bCs/>
        </w:rPr>
        <w:t>62</w:t>
      </w:r>
      <w:r w:rsidRPr="00D361F0">
        <w:rPr>
          <w:b/>
          <w:bCs/>
        </w:rPr>
        <w:t xml:space="preserve"> </w:t>
      </w:r>
      <w:r w:rsidRPr="00D361F0">
        <w:t>(2), 2021, 16 – 24.</w:t>
      </w:r>
    </w:p>
    <w:p w14:paraId="41426656" w14:textId="77777777" w:rsidR="00A075E0" w:rsidRPr="00D361F0" w:rsidRDefault="00A075E0" w:rsidP="00A075E0">
      <w:pPr>
        <w:shd w:val="clear" w:color="auto" w:fill="FFFFFF"/>
        <w:spacing w:line="480" w:lineRule="auto"/>
        <w:ind w:left="720" w:hanging="720"/>
        <w:rPr>
          <w:rFonts w:ascii="Times New Roman" w:eastAsia="Times New Roman" w:hAnsi="Times New Roman" w:cs="Times New Roman"/>
          <w:sz w:val="24"/>
          <w:szCs w:val="24"/>
        </w:rPr>
      </w:pPr>
    </w:p>
    <w:p w14:paraId="2B5CCCA8"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D361F0">
        <w:rPr>
          <w:rFonts w:ascii="Times New Roman" w:hAnsi="Times New Roman" w:cs="Times New Roman"/>
          <w:sz w:val="24"/>
          <w:szCs w:val="24"/>
        </w:rPr>
        <w:t>Jambeck</w:t>
      </w:r>
      <w:proofErr w:type="spellEnd"/>
      <w:r w:rsidRPr="00D361F0">
        <w:rPr>
          <w:rFonts w:ascii="Times New Roman" w:hAnsi="Times New Roman" w:cs="Times New Roman"/>
          <w:sz w:val="24"/>
          <w:szCs w:val="24"/>
        </w:rPr>
        <w:t>, J. R., Geyer, R., Wilcox, C., Siegler, T. R., Perryman, M.</w:t>
      </w:r>
      <w:proofErr w:type="gramStart"/>
      <w:r w:rsidRPr="00D361F0">
        <w:rPr>
          <w:rFonts w:ascii="Times New Roman" w:hAnsi="Times New Roman" w:cs="Times New Roman"/>
          <w:sz w:val="24"/>
          <w:szCs w:val="24"/>
        </w:rPr>
        <w:t xml:space="preserve">,  </w:t>
      </w:r>
      <w:proofErr w:type="spellStart"/>
      <w:r w:rsidRPr="00D361F0">
        <w:rPr>
          <w:rFonts w:ascii="Times New Roman" w:hAnsi="Times New Roman" w:cs="Times New Roman"/>
          <w:sz w:val="24"/>
          <w:szCs w:val="24"/>
        </w:rPr>
        <w:t>Andrady</w:t>
      </w:r>
      <w:proofErr w:type="spellEnd"/>
      <w:proofErr w:type="gramEnd"/>
      <w:r w:rsidRPr="00D361F0">
        <w:rPr>
          <w:rFonts w:ascii="Times New Roman" w:hAnsi="Times New Roman" w:cs="Times New Roman"/>
          <w:sz w:val="24"/>
          <w:szCs w:val="24"/>
        </w:rPr>
        <w:t xml:space="preserve">, A., Narayan, R., Law, K. L. (20150. Plastic waste inputs from land into the ocean. </w:t>
      </w:r>
      <w:r w:rsidRPr="00D361F0">
        <w:rPr>
          <w:rFonts w:ascii="Times New Roman" w:hAnsi="Times New Roman" w:cs="Times New Roman"/>
          <w:i/>
          <w:sz w:val="24"/>
          <w:szCs w:val="24"/>
        </w:rPr>
        <w:t>Science Environment</w:t>
      </w:r>
      <w:r w:rsidRPr="00D361F0">
        <w:rPr>
          <w:rFonts w:ascii="Times New Roman" w:hAnsi="Times New Roman" w:cs="Times New Roman"/>
          <w:sz w:val="24"/>
          <w:szCs w:val="24"/>
        </w:rPr>
        <w:t xml:space="preserve">. 347, 768–771. </w:t>
      </w:r>
    </w:p>
    <w:p w14:paraId="22241396" w14:textId="77777777" w:rsidR="00A075E0" w:rsidRPr="00D361F0" w:rsidRDefault="00F8758D" w:rsidP="00A075E0">
      <w:pPr>
        <w:pStyle w:val="Heading1"/>
        <w:shd w:val="clear" w:color="auto" w:fill="FFFFFF"/>
        <w:spacing w:line="480" w:lineRule="auto"/>
        <w:ind w:left="720" w:hanging="720"/>
        <w:rPr>
          <w:b w:val="0"/>
          <w:sz w:val="24"/>
          <w:szCs w:val="24"/>
        </w:rPr>
      </w:pPr>
      <w:hyperlink r:id="rId22" w:history="1">
        <w:r w:rsidR="00A075E0" w:rsidRPr="00D361F0">
          <w:rPr>
            <w:rStyle w:val="Hyperlink"/>
            <w:sz w:val="24"/>
            <w:szCs w:val="24"/>
          </w:rPr>
          <w:t xml:space="preserve"> Karlsson</w:t>
        </w:r>
      </w:hyperlink>
      <w:r w:rsidR="00A075E0" w:rsidRPr="00D361F0">
        <w:rPr>
          <w:rStyle w:val="authors-list-item"/>
          <w:b w:val="0"/>
          <w:sz w:val="24"/>
          <w:szCs w:val="24"/>
        </w:rPr>
        <w:t>, T. M</w:t>
      </w:r>
      <w:r w:rsidR="00A075E0" w:rsidRPr="00D361F0">
        <w:rPr>
          <w:rStyle w:val="author-sup-separator"/>
          <w:b w:val="0"/>
          <w:sz w:val="24"/>
          <w:szCs w:val="24"/>
          <w:vertAlign w:val="superscript"/>
        </w:rPr>
        <w:t> </w:t>
      </w:r>
      <w:r w:rsidR="00A075E0" w:rsidRPr="00D361F0">
        <w:rPr>
          <w:rStyle w:val="Hyperlink"/>
          <w:sz w:val="24"/>
          <w:szCs w:val="24"/>
          <w:shd w:val="clear" w:color="auto" w:fill="F1F1F1"/>
        </w:rPr>
        <w:t xml:space="preserve">, </w:t>
      </w:r>
      <w:hyperlink r:id="rId23" w:history="1">
        <w:proofErr w:type="spellStart"/>
        <w:r w:rsidR="00A075E0" w:rsidRPr="00D361F0">
          <w:rPr>
            <w:rStyle w:val="Hyperlink"/>
            <w:sz w:val="24"/>
            <w:szCs w:val="24"/>
          </w:rPr>
          <w:t>Vethaak</w:t>
        </w:r>
        <w:proofErr w:type="spellEnd"/>
      </w:hyperlink>
      <w:r w:rsidR="00A075E0" w:rsidRPr="00D361F0">
        <w:rPr>
          <w:rStyle w:val="authors-list-item"/>
          <w:b w:val="0"/>
          <w:sz w:val="24"/>
          <w:szCs w:val="24"/>
        </w:rPr>
        <w:t>, D. A.,</w:t>
      </w:r>
      <w:r w:rsidR="00A075E0" w:rsidRPr="00D361F0">
        <w:rPr>
          <w:rStyle w:val="author-sup-separator"/>
          <w:b w:val="0"/>
          <w:sz w:val="24"/>
          <w:szCs w:val="24"/>
          <w:vertAlign w:val="superscript"/>
        </w:rPr>
        <w:t> </w:t>
      </w:r>
      <w:r w:rsidR="00A075E0" w:rsidRPr="00D361F0">
        <w:rPr>
          <w:rStyle w:val="comma"/>
          <w:b w:val="0"/>
          <w:sz w:val="24"/>
          <w:szCs w:val="24"/>
        </w:rPr>
        <w:t> </w:t>
      </w:r>
      <w:proofErr w:type="spellStart"/>
      <w:r w:rsidR="00A075E0">
        <w:fldChar w:fldCharType="begin"/>
      </w:r>
      <w:r w:rsidR="00A075E0">
        <w:instrText>HYPERLINK "https://pubmed.ncbi.nlm.nih.gov/?term=Almroth+BC&amp;cauthor_id=28689849"</w:instrText>
      </w:r>
      <w:r w:rsidR="00A075E0">
        <w:fldChar w:fldCharType="separate"/>
      </w:r>
      <w:r w:rsidR="00A075E0" w:rsidRPr="00D361F0">
        <w:rPr>
          <w:rStyle w:val="Hyperlink"/>
          <w:sz w:val="24"/>
          <w:szCs w:val="24"/>
        </w:rPr>
        <w:t>Almroth</w:t>
      </w:r>
      <w:proofErr w:type="spellEnd"/>
      <w:r w:rsidR="00A075E0">
        <w:fldChar w:fldCharType="end"/>
      </w:r>
      <w:r w:rsidR="00A075E0" w:rsidRPr="00D361F0">
        <w:rPr>
          <w:rStyle w:val="authors-list-item"/>
          <w:b w:val="0"/>
          <w:sz w:val="24"/>
          <w:szCs w:val="24"/>
        </w:rPr>
        <w:t>, B. C</w:t>
      </w:r>
      <w:r w:rsidR="00A075E0" w:rsidRPr="00D361F0">
        <w:rPr>
          <w:rStyle w:val="author-sup-separator"/>
          <w:b w:val="0"/>
          <w:sz w:val="24"/>
          <w:szCs w:val="24"/>
          <w:vertAlign w:val="superscript"/>
        </w:rPr>
        <w:t> </w:t>
      </w:r>
      <w:r w:rsidR="00A075E0" w:rsidRPr="00D361F0">
        <w:rPr>
          <w:rStyle w:val="Hyperlink"/>
          <w:sz w:val="24"/>
          <w:szCs w:val="24"/>
          <w:shd w:val="clear" w:color="auto" w:fill="F1F1F1"/>
        </w:rPr>
        <w:t xml:space="preserve">., </w:t>
      </w:r>
      <w:hyperlink r:id="rId24" w:history="1">
        <w:proofErr w:type="spellStart"/>
        <w:r w:rsidR="00A075E0" w:rsidRPr="00D361F0">
          <w:rPr>
            <w:rStyle w:val="Hyperlink"/>
            <w:sz w:val="24"/>
            <w:szCs w:val="24"/>
          </w:rPr>
          <w:t>Ariese</w:t>
        </w:r>
        <w:proofErr w:type="spellEnd"/>
      </w:hyperlink>
      <w:r w:rsidR="00A075E0" w:rsidRPr="00D361F0">
        <w:rPr>
          <w:rStyle w:val="authors-list-item"/>
          <w:b w:val="0"/>
          <w:sz w:val="24"/>
          <w:szCs w:val="24"/>
        </w:rPr>
        <w:t>, F.</w:t>
      </w:r>
      <w:r w:rsidR="00A075E0" w:rsidRPr="00D361F0">
        <w:rPr>
          <w:rStyle w:val="author-sup-separator"/>
          <w:b w:val="0"/>
          <w:sz w:val="24"/>
          <w:szCs w:val="24"/>
          <w:vertAlign w:val="superscript"/>
        </w:rPr>
        <w:t xml:space="preserve"> </w:t>
      </w:r>
      <w:r w:rsidR="00A075E0" w:rsidRPr="00D361F0">
        <w:rPr>
          <w:rStyle w:val="Hyperlink"/>
          <w:sz w:val="24"/>
          <w:szCs w:val="24"/>
        </w:rPr>
        <w:t xml:space="preserve">&amp; </w:t>
      </w:r>
      <w:hyperlink r:id="rId25" w:history="1">
        <w:r w:rsidR="00A075E0" w:rsidRPr="00D361F0">
          <w:rPr>
            <w:rStyle w:val="Hyperlink"/>
            <w:sz w:val="24"/>
            <w:szCs w:val="24"/>
          </w:rPr>
          <w:t>Velzen</w:t>
        </w:r>
      </w:hyperlink>
      <w:r w:rsidR="00A075E0" w:rsidRPr="00D361F0">
        <w:rPr>
          <w:rStyle w:val="authors-list-item"/>
          <w:b w:val="0"/>
          <w:sz w:val="24"/>
          <w:szCs w:val="24"/>
        </w:rPr>
        <w:t>, M. V</w:t>
      </w:r>
      <w:r w:rsidR="00A075E0" w:rsidRPr="00D361F0">
        <w:rPr>
          <w:rStyle w:val="author-sup-separator"/>
          <w:b w:val="0"/>
          <w:sz w:val="24"/>
          <w:szCs w:val="24"/>
          <w:vertAlign w:val="superscript"/>
        </w:rPr>
        <w:t xml:space="preserve">. </w:t>
      </w:r>
      <w:r w:rsidR="00A075E0" w:rsidRPr="00D361F0">
        <w:rPr>
          <w:b w:val="0"/>
          <w:sz w:val="24"/>
          <w:szCs w:val="24"/>
        </w:rPr>
        <w:t xml:space="preserve">(2017). Screening for microplastics in sediment, water, marine invertebrates and fish: Method development and microplastic accumulation. </w:t>
      </w:r>
      <w:proofErr w:type="spellStart"/>
      <w:r w:rsidR="00A075E0" w:rsidRPr="00D361F0">
        <w:rPr>
          <w:b w:val="0"/>
          <w:sz w:val="24"/>
          <w:szCs w:val="24"/>
        </w:rPr>
        <w:t>Marrine</w:t>
      </w:r>
      <w:proofErr w:type="spellEnd"/>
      <w:r w:rsidR="00A075E0" w:rsidRPr="00D361F0">
        <w:rPr>
          <w:b w:val="0"/>
          <w:sz w:val="24"/>
          <w:szCs w:val="24"/>
        </w:rPr>
        <w:t xml:space="preserve"> </w:t>
      </w:r>
      <w:proofErr w:type="spellStart"/>
      <w:r w:rsidR="00A075E0" w:rsidRPr="00D361F0">
        <w:rPr>
          <w:b w:val="0"/>
          <w:sz w:val="24"/>
          <w:szCs w:val="24"/>
        </w:rPr>
        <w:t>Pullution</w:t>
      </w:r>
      <w:proofErr w:type="spellEnd"/>
      <w:r w:rsidR="00A075E0" w:rsidRPr="00D361F0">
        <w:rPr>
          <w:b w:val="0"/>
          <w:sz w:val="24"/>
          <w:szCs w:val="24"/>
        </w:rPr>
        <w:t xml:space="preserve"> Bulletin. </w:t>
      </w:r>
      <w:r w:rsidR="00A075E0" w:rsidRPr="00D361F0">
        <w:rPr>
          <w:b w:val="0"/>
          <w:sz w:val="24"/>
          <w:szCs w:val="24"/>
          <w:shd w:val="clear" w:color="auto" w:fill="FFFFFF"/>
        </w:rPr>
        <w:t>122(1-2): 403-408.</w:t>
      </w:r>
    </w:p>
    <w:p w14:paraId="5D103111" w14:textId="77777777" w:rsidR="00A075E0" w:rsidRPr="00D361F0" w:rsidRDefault="00A075E0" w:rsidP="00A075E0">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D361F0">
        <w:rPr>
          <w:rFonts w:ascii="Times New Roman" w:hAnsi="Times New Roman" w:cs="Times New Roman"/>
          <w:bCs/>
          <w:sz w:val="24"/>
          <w:szCs w:val="24"/>
        </w:rPr>
        <w:t>Kpakol</w:t>
      </w:r>
      <w:proofErr w:type="spellEnd"/>
      <w:r w:rsidRPr="00D361F0">
        <w:rPr>
          <w:rFonts w:ascii="Times New Roman" w:hAnsi="Times New Roman" w:cs="Times New Roman"/>
          <w:bCs/>
          <w:sz w:val="24"/>
          <w:szCs w:val="24"/>
        </w:rPr>
        <w:t xml:space="preserve">, N. N., </w:t>
      </w:r>
      <w:proofErr w:type="spellStart"/>
      <w:r w:rsidRPr="00D361F0">
        <w:rPr>
          <w:rFonts w:ascii="Times New Roman" w:hAnsi="Times New Roman" w:cs="Times New Roman"/>
          <w:bCs/>
          <w:sz w:val="24"/>
          <w:szCs w:val="24"/>
        </w:rPr>
        <w:t>Osasere-</w:t>
      </w:r>
      <w:proofErr w:type="gramStart"/>
      <w:r w:rsidRPr="00D361F0">
        <w:rPr>
          <w:rFonts w:ascii="Times New Roman" w:hAnsi="Times New Roman" w:cs="Times New Roman"/>
          <w:bCs/>
          <w:sz w:val="24"/>
          <w:szCs w:val="24"/>
        </w:rPr>
        <w:t>Omoruyi,T</w:t>
      </w:r>
      <w:proofErr w:type="spellEnd"/>
      <w:r w:rsidRPr="00D361F0">
        <w:rPr>
          <w:rFonts w:ascii="Times New Roman" w:hAnsi="Times New Roman" w:cs="Times New Roman"/>
          <w:bCs/>
          <w:sz w:val="24"/>
          <w:szCs w:val="24"/>
        </w:rPr>
        <w:t>.</w:t>
      </w:r>
      <w:proofErr w:type="gramEnd"/>
      <w:r w:rsidRPr="00D361F0">
        <w:rPr>
          <w:rFonts w:ascii="Times New Roman" w:hAnsi="Times New Roman" w:cs="Times New Roman"/>
          <w:bCs/>
          <w:sz w:val="24"/>
          <w:szCs w:val="24"/>
        </w:rPr>
        <w:t xml:space="preserve">, Okoro, S. E &amp; </w:t>
      </w:r>
      <w:proofErr w:type="spellStart"/>
      <w:r w:rsidRPr="00D361F0">
        <w:rPr>
          <w:rFonts w:ascii="Times New Roman" w:hAnsi="Times New Roman" w:cs="Times New Roman"/>
          <w:bCs/>
          <w:sz w:val="24"/>
          <w:szCs w:val="24"/>
        </w:rPr>
        <w:t>Belonwu</w:t>
      </w:r>
      <w:proofErr w:type="spellEnd"/>
      <w:r w:rsidRPr="00D361F0">
        <w:rPr>
          <w:rFonts w:ascii="Times New Roman" w:hAnsi="Times New Roman" w:cs="Times New Roman"/>
          <w:bCs/>
          <w:sz w:val="24"/>
          <w:szCs w:val="24"/>
        </w:rPr>
        <w:t>, D. C. (2023)</w:t>
      </w:r>
    </w:p>
    <w:p w14:paraId="51372F45"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r w:rsidRPr="00D361F0">
        <w:rPr>
          <w:rFonts w:ascii="Times New Roman" w:hAnsi="Times New Roman" w:cs="Times New Roman"/>
          <w:sz w:val="24"/>
          <w:szCs w:val="24"/>
        </w:rPr>
        <w:t xml:space="preserve"> </w:t>
      </w:r>
      <w:r w:rsidRPr="00D361F0">
        <w:rPr>
          <w:rFonts w:ascii="Times New Roman" w:hAnsi="Times New Roman" w:cs="Times New Roman"/>
          <w:bCs/>
          <w:sz w:val="24"/>
          <w:szCs w:val="24"/>
        </w:rPr>
        <w:t>Evaluation of Physicochemical Properties, Micro and Macro- Minerals of Soil</w:t>
      </w:r>
    </w:p>
    <w:p w14:paraId="4D1D3897"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r w:rsidRPr="00D361F0">
        <w:rPr>
          <w:rFonts w:ascii="Times New Roman" w:hAnsi="Times New Roman" w:cs="Times New Roman"/>
          <w:bCs/>
          <w:sz w:val="24"/>
          <w:szCs w:val="24"/>
        </w:rPr>
        <w:t xml:space="preserve">Contaminated </w:t>
      </w:r>
      <w:proofErr w:type="gramStart"/>
      <w:r w:rsidRPr="00D361F0">
        <w:rPr>
          <w:rFonts w:ascii="Times New Roman" w:hAnsi="Times New Roman" w:cs="Times New Roman"/>
          <w:bCs/>
          <w:sz w:val="24"/>
          <w:szCs w:val="24"/>
        </w:rPr>
        <w:t>With</w:t>
      </w:r>
      <w:proofErr w:type="gramEnd"/>
      <w:r w:rsidRPr="00D361F0">
        <w:rPr>
          <w:rFonts w:ascii="Times New Roman" w:hAnsi="Times New Roman" w:cs="Times New Roman"/>
          <w:bCs/>
          <w:sz w:val="24"/>
          <w:szCs w:val="24"/>
        </w:rPr>
        <w:t xml:space="preserve"> Crude Oil and Remediated With Cow Horn-Powder. </w:t>
      </w:r>
      <w:r w:rsidRPr="00D361F0">
        <w:rPr>
          <w:rFonts w:ascii="Times New Roman" w:hAnsi="Times New Roman" w:cs="Times New Roman"/>
          <w:bCs/>
          <w:i/>
          <w:sz w:val="24"/>
          <w:szCs w:val="24"/>
        </w:rPr>
        <w:t xml:space="preserve">Journal of Applied Science and Environmental Management. </w:t>
      </w:r>
      <w:r w:rsidRPr="00D361F0">
        <w:rPr>
          <w:rFonts w:ascii="Times New Roman" w:hAnsi="Times New Roman" w:cs="Times New Roman"/>
          <w:bCs/>
          <w:sz w:val="24"/>
          <w:szCs w:val="24"/>
        </w:rPr>
        <w:t>27 (12), 2881-2887.</w:t>
      </w:r>
    </w:p>
    <w:p w14:paraId="7510E07A"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
    <w:p w14:paraId="2380B08B" w14:textId="77777777" w:rsidR="00A075E0" w:rsidRPr="00D361F0" w:rsidRDefault="00A075E0" w:rsidP="00A075E0">
      <w:pPr>
        <w:spacing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Lusher, A. (2015). Microplastics in the Marine Environment: Distribution, Interactions and Effects. Springer, Cham. (3): 245-307.</w:t>
      </w:r>
    </w:p>
    <w:p w14:paraId="1B0180AB" w14:textId="77777777" w:rsidR="00A075E0" w:rsidRPr="00D361F0" w:rsidRDefault="00A075E0" w:rsidP="00A075E0">
      <w:pPr>
        <w:shd w:val="clear" w:color="auto" w:fill="FFFFFF"/>
        <w:spacing w:after="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 xml:space="preserve">Lusher, A. and Hollman, P. (2017). Microplastics in fisheries and </w:t>
      </w:r>
      <w:proofErr w:type="gramStart"/>
      <w:r w:rsidRPr="00D361F0">
        <w:rPr>
          <w:rFonts w:ascii="Times New Roman" w:eastAsia="Times New Roman" w:hAnsi="Times New Roman" w:cs="Times New Roman"/>
          <w:sz w:val="24"/>
          <w:szCs w:val="24"/>
        </w:rPr>
        <w:t>aquaculture .</w:t>
      </w:r>
      <w:proofErr w:type="gramEnd"/>
      <w:r w:rsidRPr="00D361F0">
        <w:rPr>
          <w:rFonts w:ascii="Times New Roman" w:eastAsia="Times New Roman" w:hAnsi="Times New Roman" w:cs="Times New Roman"/>
          <w:sz w:val="24"/>
          <w:szCs w:val="24"/>
        </w:rPr>
        <w:t xml:space="preserve"> </w:t>
      </w:r>
      <w:r w:rsidRPr="00D361F0">
        <w:rPr>
          <w:rFonts w:ascii="Times New Roman" w:eastAsia="Times New Roman" w:hAnsi="Times New Roman" w:cs="Times New Roman"/>
          <w:i/>
          <w:sz w:val="24"/>
          <w:szCs w:val="24"/>
        </w:rPr>
        <w:t>Fisheries</w:t>
      </w:r>
      <w:r w:rsidRPr="00D361F0">
        <w:rPr>
          <w:rFonts w:ascii="Times New Roman" w:eastAsia="Times New Roman" w:hAnsi="Times New Roman" w:cs="Times New Roman"/>
          <w:sz w:val="24"/>
          <w:szCs w:val="24"/>
        </w:rPr>
        <w:t>. 4 (2): 13-19.</w:t>
      </w:r>
    </w:p>
    <w:p w14:paraId="23B1CE21" w14:textId="77777777" w:rsidR="00A075E0" w:rsidRPr="00D361F0" w:rsidRDefault="00A075E0" w:rsidP="00A075E0">
      <w:pPr>
        <w:shd w:val="clear" w:color="auto" w:fill="FFFFFF"/>
        <w:spacing w:after="0" w:line="480" w:lineRule="auto"/>
        <w:ind w:left="720" w:hanging="720"/>
        <w:rPr>
          <w:rFonts w:ascii="Times New Roman" w:eastAsia="Times New Roman" w:hAnsi="Times New Roman" w:cs="Times New Roman"/>
          <w:sz w:val="24"/>
          <w:szCs w:val="24"/>
        </w:rPr>
      </w:pPr>
    </w:p>
    <w:p w14:paraId="773D8FB1" w14:textId="77777777" w:rsidR="00A075E0" w:rsidRPr="00D361F0" w:rsidRDefault="00A075E0" w:rsidP="00A075E0">
      <w:pPr>
        <w:spacing w:after="12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 xml:space="preserve">Lusher, A. L., Welden, N. A., Sobral, P. &amp; Cole, M. (2017). Sampling, Isolating and </w:t>
      </w:r>
      <w:proofErr w:type="gramStart"/>
      <w:r w:rsidRPr="00D361F0">
        <w:rPr>
          <w:rFonts w:ascii="Times New Roman" w:eastAsia="Times New Roman" w:hAnsi="Times New Roman" w:cs="Times New Roman"/>
          <w:sz w:val="24"/>
          <w:szCs w:val="24"/>
        </w:rPr>
        <w:t>Identifying  Microplastics</w:t>
      </w:r>
      <w:proofErr w:type="gramEnd"/>
      <w:r w:rsidRPr="00D361F0">
        <w:rPr>
          <w:rFonts w:ascii="Times New Roman" w:eastAsia="Times New Roman" w:hAnsi="Times New Roman" w:cs="Times New Roman"/>
          <w:sz w:val="24"/>
          <w:szCs w:val="24"/>
        </w:rPr>
        <w:t xml:space="preserve"> Ingested by Fish and Invertebrates. </w:t>
      </w:r>
      <w:r w:rsidRPr="00D361F0">
        <w:rPr>
          <w:rFonts w:ascii="Times New Roman" w:eastAsia="Times New Roman" w:hAnsi="Times New Roman" w:cs="Times New Roman"/>
          <w:i/>
          <w:sz w:val="24"/>
          <w:szCs w:val="24"/>
        </w:rPr>
        <w:t>Royal Society of Chemistry</w:t>
      </w:r>
      <w:r w:rsidRPr="00D361F0">
        <w:rPr>
          <w:rFonts w:ascii="Times New Roman" w:eastAsia="Times New Roman" w:hAnsi="Times New Roman" w:cs="Times New Roman"/>
          <w:sz w:val="24"/>
          <w:szCs w:val="24"/>
        </w:rPr>
        <w:t>. 9, 1346-1360.</w:t>
      </w:r>
    </w:p>
    <w:p w14:paraId="0FBE72FD" w14:textId="77777777" w:rsidR="00A075E0" w:rsidRPr="00D361F0" w:rsidRDefault="00A075E0" w:rsidP="00A075E0">
      <w:pPr>
        <w:spacing w:after="120" w:line="480" w:lineRule="auto"/>
        <w:ind w:left="720" w:hanging="720"/>
        <w:rPr>
          <w:rFonts w:ascii="Times New Roman" w:eastAsia="Times New Roman" w:hAnsi="Times New Roman" w:cs="Times New Roman"/>
          <w:sz w:val="24"/>
          <w:szCs w:val="24"/>
        </w:rPr>
      </w:pPr>
    </w:p>
    <w:p w14:paraId="184E06CA" w14:textId="77777777" w:rsidR="00A075E0" w:rsidRPr="00960CD1" w:rsidRDefault="00A075E0" w:rsidP="00A075E0">
      <w:pPr>
        <w:pStyle w:val="Default"/>
        <w:spacing w:line="480" w:lineRule="auto"/>
        <w:ind w:left="720" w:hanging="720"/>
        <w:rPr>
          <w:color w:val="auto"/>
        </w:rPr>
      </w:pPr>
      <w:proofErr w:type="spellStart"/>
      <w:r w:rsidRPr="00D361F0">
        <w:rPr>
          <w:color w:val="auto"/>
        </w:rPr>
        <w:t>Malapel</w:t>
      </w:r>
      <w:proofErr w:type="spellEnd"/>
      <w:r w:rsidRPr="00D361F0">
        <w:rPr>
          <w:color w:val="auto"/>
        </w:rPr>
        <w:t xml:space="preserve">, B. (2020). Immunotoxicity and Intestinal Effects of Nano and </w:t>
      </w:r>
      <w:proofErr w:type="gramStart"/>
      <w:r w:rsidRPr="00D361F0">
        <w:rPr>
          <w:color w:val="auto"/>
        </w:rPr>
        <w:t>Microplastics :</w:t>
      </w:r>
      <w:proofErr w:type="gramEnd"/>
      <w:r w:rsidRPr="00D361F0">
        <w:rPr>
          <w:color w:val="auto"/>
        </w:rPr>
        <w:t xml:space="preserve"> A Review of the Literature. </w:t>
      </w:r>
      <w:proofErr w:type="spellStart"/>
      <w:r w:rsidRPr="00D361F0">
        <w:rPr>
          <w:i/>
          <w:color w:val="auto"/>
        </w:rPr>
        <w:t>Fibre</w:t>
      </w:r>
      <w:proofErr w:type="spellEnd"/>
      <w:r w:rsidRPr="00D361F0">
        <w:rPr>
          <w:i/>
          <w:color w:val="auto"/>
        </w:rPr>
        <w:t xml:space="preserve"> Toxicology</w:t>
      </w:r>
      <w:r w:rsidRPr="00D361F0">
        <w:rPr>
          <w:color w:val="auto"/>
        </w:rPr>
        <w:t>. 12 (1): 57.</w:t>
      </w:r>
    </w:p>
    <w:p w14:paraId="046733AD" w14:textId="77777777" w:rsidR="00A075E0" w:rsidRPr="00D361F0" w:rsidRDefault="00A075E0" w:rsidP="00A075E0">
      <w:pPr>
        <w:spacing w:beforeAutospacing="1" w:after="0" w:afterAutospacing="1" w:line="480" w:lineRule="auto"/>
        <w:ind w:left="720" w:hanging="720"/>
        <w:outlineLvl w:val="0"/>
        <w:rPr>
          <w:rFonts w:ascii="Times New Roman" w:eastAsia="Times New Roman" w:hAnsi="Times New Roman" w:cs="Times New Roman"/>
          <w:bCs/>
          <w:kern w:val="36"/>
          <w:sz w:val="24"/>
          <w:szCs w:val="24"/>
        </w:rPr>
      </w:pPr>
      <w:r w:rsidRPr="00D361F0">
        <w:rPr>
          <w:rFonts w:ascii="Times New Roman" w:eastAsia="Times New Roman" w:hAnsi="Times New Roman" w:cs="Times New Roman"/>
          <w:sz w:val="24"/>
          <w:szCs w:val="24"/>
        </w:rPr>
        <w:t> Moreschi, L., Gagliano, E., Gallo, M., </w:t>
      </w:r>
      <w:bookmarkStart w:id="4" w:name="bau020-profile"/>
      <w:proofErr w:type="spellStart"/>
      <w:r w:rsidRPr="00D361F0">
        <w:rPr>
          <w:rFonts w:ascii="Times New Roman" w:eastAsia="Times New Roman" w:hAnsi="Times New Roman" w:cs="Times New Roman"/>
          <w:sz w:val="24"/>
          <w:szCs w:val="24"/>
        </w:rPr>
        <w:fldChar w:fldCharType="begin"/>
      </w:r>
      <w:r w:rsidRPr="00D361F0">
        <w:rPr>
          <w:rFonts w:ascii="Times New Roman" w:eastAsia="Times New Roman" w:hAnsi="Times New Roman" w:cs="Times New Roman"/>
          <w:sz w:val="24"/>
          <w:szCs w:val="24"/>
        </w:rPr>
        <w:instrText xml:space="preserve"> HYPERLINK "https://www.sciencedirect.com/author/57189692396/adriana-del-borghi" </w:instrText>
      </w:r>
      <w:r w:rsidRPr="00D361F0">
        <w:rPr>
          <w:rFonts w:ascii="Times New Roman" w:eastAsia="Times New Roman" w:hAnsi="Times New Roman" w:cs="Times New Roman"/>
          <w:sz w:val="24"/>
          <w:szCs w:val="24"/>
        </w:rPr>
        <w:fldChar w:fldCharType="separate"/>
      </w:r>
      <w:r w:rsidRPr="00D361F0">
        <w:rPr>
          <w:rFonts w:ascii="Times New Roman" w:eastAsia="Times New Roman" w:hAnsi="Times New Roman" w:cs="Times New Roman"/>
          <w:sz w:val="24"/>
          <w:szCs w:val="24"/>
        </w:rPr>
        <w:t>Borghi</w:t>
      </w:r>
      <w:proofErr w:type="spellEnd"/>
      <w:r w:rsidRPr="00D361F0">
        <w:rPr>
          <w:rFonts w:ascii="Times New Roman" w:eastAsia="Times New Roman" w:hAnsi="Times New Roman" w:cs="Times New Roman"/>
          <w:sz w:val="24"/>
          <w:szCs w:val="24"/>
        </w:rPr>
        <w:fldChar w:fldCharType="end"/>
      </w:r>
      <w:bookmarkEnd w:id="4"/>
      <w:r w:rsidRPr="00D361F0">
        <w:rPr>
          <w:rFonts w:ascii="Times New Roman" w:eastAsia="Times New Roman" w:hAnsi="Times New Roman" w:cs="Times New Roman"/>
          <w:sz w:val="24"/>
          <w:szCs w:val="24"/>
        </w:rPr>
        <w:t xml:space="preserve">, A. D. </w:t>
      </w:r>
      <w:r w:rsidRPr="00D361F0">
        <w:rPr>
          <w:rFonts w:ascii="Times New Roman" w:eastAsia="Times New Roman" w:hAnsi="Times New Roman" w:cs="Times New Roman"/>
          <w:bCs/>
          <w:kern w:val="36"/>
          <w:sz w:val="24"/>
          <w:szCs w:val="24"/>
        </w:rPr>
        <w:t xml:space="preserve">(2020). A framework for the environmental assessment of water-energy-food-climate nexus of crops: Development of a comprehensive decision support indicator. </w:t>
      </w:r>
      <w:r w:rsidRPr="00D361F0">
        <w:rPr>
          <w:rFonts w:ascii="Times New Roman" w:eastAsia="Times New Roman" w:hAnsi="Times New Roman" w:cs="Times New Roman"/>
          <w:bCs/>
          <w:i/>
          <w:kern w:val="36"/>
          <w:sz w:val="24"/>
          <w:szCs w:val="24"/>
        </w:rPr>
        <w:t>Science</w:t>
      </w:r>
      <w:r w:rsidRPr="00D361F0">
        <w:rPr>
          <w:rFonts w:ascii="Times New Roman" w:eastAsia="Times New Roman" w:hAnsi="Times New Roman" w:cs="Times New Roman"/>
          <w:bCs/>
          <w:kern w:val="36"/>
          <w:sz w:val="24"/>
          <w:szCs w:val="24"/>
        </w:rPr>
        <w:t>. 7(2), 19-26.</w:t>
      </w:r>
    </w:p>
    <w:p w14:paraId="0636217C"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Mattsson, K.</w:t>
      </w:r>
      <w:proofErr w:type="gramStart"/>
      <w:r w:rsidRPr="00D361F0">
        <w:rPr>
          <w:rFonts w:ascii="Times New Roman" w:hAnsi="Times New Roman" w:cs="Times New Roman"/>
          <w:sz w:val="24"/>
          <w:szCs w:val="24"/>
        </w:rPr>
        <w:t>,  Jocic</w:t>
      </w:r>
      <w:proofErr w:type="gramEnd"/>
      <w:r w:rsidRPr="00D361F0">
        <w:rPr>
          <w:rFonts w:ascii="Times New Roman" w:hAnsi="Times New Roman" w:cs="Times New Roman"/>
          <w:sz w:val="24"/>
          <w:szCs w:val="24"/>
        </w:rPr>
        <w:t xml:space="preserve">, S., </w:t>
      </w:r>
      <w:proofErr w:type="spellStart"/>
      <w:r w:rsidRPr="00D361F0">
        <w:rPr>
          <w:rFonts w:ascii="Times New Roman" w:hAnsi="Times New Roman" w:cs="Times New Roman"/>
          <w:sz w:val="24"/>
          <w:szCs w:val="24"/>
        </w:rPr>
        <w:t>Doverbratt</w:t>
      </w:r>
      <w:proofErr w:type="spellEnd"/>
      <w:r w:rsidRPr="00D361F0">
        <w:rPr>
          <w:rFonts w:ascii="Times New Roman" w:hAnsi="Times New Roman" w:cs="Times New Roman"/>
          <w:sz w:val="24"/>
          <w:szCs w:val="24"/>
        </w:rPr>
        <w:t xml:space="preserve">, I. &amp; Hansson, L. A. (2018). </w:t>
      </w:r>
      <w:proofErr w:type="spellStart"/>
      <w:r w:rsidRPr="00D361F0">
        <w:rPr>
          <w:rFonts w:ascii="Times New Roman" w:hAnsi="Times New Roman" w:cs="Times New Roman"/>
          <w:sz w:val="24"/>
          <w:szCs w:val="24"/>
        </w:rPr>
        <w:t>Nanoplastics</w:t>
      </w:r>
      <w:proofErr w:type="spellEnd"/>
      <w:r w:rsidRPr="00D361F0">
        <w:rPr>
          <w:rFonts w:ascii="Times New Roman" w:hAnsi="Times New Roman" w:cs="Times New Roman"/>
          <w:sz w:val="24"/>
          <w:szCs w:val="24"/>
        </w:rPr>
        <w:t xml:space="preserve"> in the aquatic</w:t>
      </w:r>
    </w:p>
    <w:p w14:paraId="65AF36E9"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D361F0">
        <w:rPr>
          <w:rFonts w:ascii="Times New Roman" w:hAnsi="Times New Roman" w:cs="Times New Roman"/>
          <w:sz w:val="24"/>
          <w:szCs w:val="24"/>
        </w:rPr>
        <w:t xml:space="preserve">Environment. </w:t>
      </w:r>
      <w:r w:rsidRPr="00D361F0">
        <w:rPr>
          <w:rFonts w:ascii="Times New Roman" w:hAnsi="Times New Roman" w:cs="Times New Roman"/>
          <w:i/>
          <w:sz w:val="24"/>
          <w:szCs w:val="24"/>
        </w:rPr>
        <w:t>Elsevier</w:t>
      </w:r>
      <w:r w:rsidRPr="00D361F0">
        <w:rPr>
          <w:rFonts w:ascii="Times New Roman" w:hAnsi="Times New Roman" w:cs="Times New Roman"/>
          <w:sz w:val="24"/>
          <w:szCs w:val="24"/>
        </w:rPr>
        <w:t>. 3(1), 379e399.</w:t>
      </w:r>
    </w:p>
    <w:p w14:paraId="0DDA7093"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r w:rsidRPr="00D361F0">
        <w:rPr>
          <w:rFonts w:ascii="Times New Roman" w:hAnsi="Times New Roman" w:cs="Times New Roman"/>
          <w:bCs/>
          <w:sz w:val="24"/>
          <w:szCs w:val="24"/>
        </w:rPr>
        <w:t xml:space="preserve">Mangale, V. Y. &amp; Kulkarni, B. G. (2013). Morphological Study of Fiddler Crabs in Mumbai Region. </w:t>
      </w:r>
      <w:r w:rsidRPr="00D361F0">
        <w:rPr>
          <w:rFonts w:ascii="Times New Roman" w:hAnsi="Times New Roman" w:cs="Times New Roman"/>
          <w:bCs/>
          <w:i/>
          <w:sz w:val="24"/>
          <w:szCs w:val="24"/>
        </w:rPr>
        <w:t>Advanced Biomedical Research</w:t>
      </w:r>
      <w:r w:rsidRPr="00D361F0">
        <w:rPr>
          <w:rFonts w:ascii="Times New Roman" w:hAnsi="Times New Roman" w:cs="Times New Roman"/>
          <w:bCs/>
          <w:sz w:val="24"/>
          <w:szCs w:val="24"/>
        </w:rPr>
        <w:t>. 4(3): 86-91.</w:t>
      </w:r>
    </w:p>
    <w:p w14:paraId="101D6869"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
    <w:p w14:paraId="533B2FAD" w14:textId="77777777" w:rsidR="00A075E0" w:rsidRPr="00D361F0" w:rsidRDefault="00A075E0" w:rsidP="00A075E0">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D361F0">
        <w:rPr>
          <w:rFonts w:ascii="Times New Roman" w:eastAsia="Times New Roman" w:hAnsi="Times New Roman" w:cs="Times New Roman"/>
          <w:sz w:val="24"/>
          <w:szCs w:val="24"/>
        </w:rPr>
        <w:t>Nwonumara</w:t>
      </w:r>
      <w:proofErr w:type="spellEnd"/>
      <w:r w:rsidRPr="00D361F0">
        <w:rPr>
          <w:rFonts w:ascii="Times New Roman" w:eastAsia="Times New Roman" w:hAnsi="Times New Roman" w:cs="Times New Roman"/>
          <w:sz w:val="24"/>
          <w:szCs w:val="24"/>
        </w:rPr>
        <w:t>, G. N.</w:t>
      </w:r>
      <w:proofErr w:type="gramStart"/>
      <w:r w:rsidRPr="00D361F0">
        <w:rPr>
          <w:rFonts w:ascii="Times New Roman" w:eastAsia="Times New Roman" w:hAnsi="Times New Roman" w:cs="Times New Roman"/>
          <w:sz w:val="24"/>
          <w:szCs w:val="24"/>
        </w:rPr>
        <w:t>,</w:t>
      </w:r>
      <w:r w:rsidRPr="00D361F0">
        <w:rPr>
          <w:rFonts w:ascii="Times New Roman" w:eastAsia="Times New Roman" w:hAnsi="Times New Roman" w:cs="Times New Roman"/>
          <w:spacing w:val="2"/>
          <w:position w:val="33"/>
          <w:sz w:val="24"/>
          <w:szCs w:val="24"/>
        </w:rPr>
        <w:t xml:space="preserve">  </w:t>
      </w:r>
      <w:r w:rsidRPr="00D361F0">
        <w:rPr>
          <w:rFonts w:ascii="Times New Roman" w:eastAsia="Times New Roman" w:hAnsi="Times New Roman" w:cs="Times New Roman"/>
          <w:sz w:val="24"/>
          <w:szCs w:val="24"/>
        </w:rPr>
        <w:t>Okoro</w:t>
      </w:r>
      <w:proofErr w:type="gramEnd"/>
      <w:r w:rsidRPr="00D361F0">
        <w:rPr>
          <w:rFonts w:ascii="Times New Roman" w:eastAsia="Times New Roman" w:hAnsi="Times New Roman" w:cs="Times New Roman"/>
          <w:sz w:val="24"/>
          <w:szCs w:val="24"/>
        </w:rPr>
        <w:t xml:space="preserve">, P. O. and </w:t>
      </w:r>
      <w:proofErr w:type="spellStart"/>
      <w:r w:rsidRPr="00D361F0">
        <w:rPr>
          <w:rFonts w:ascii="Times New Roman" w:eastAsia="Times New Roman" w:hAnsi="Times New Roman" w:cs="Times New Roman"/>
          <w:sz w:val="24"/>
          <w:szCs w:val="24"/>
        </w:rPr>
        <w:t>Okogwu</w:t>
      </w:r>
      <w:proofErr w:type="spellEnd"/>
      <w:r w:rsidRPr="00D361F0">
        <w:rPr>
          <w:rFonts w:ascii="Times New Roman" w:eastAsia="Times New Roman" w:hAnsi="Times New Roman" w:cs="Times New Roman"/>
          <w:sz w:val="24"/>
          <w:szCs w:val="24"/>
        </w:rPr>
        <w:t>, O. I. (2021).</w:t>
      </w:r>
    </w:p>
    <w:p w14:paraId="20A0EE25" w14:textId="77777777" w:rsidR="00A075E0" w:rsidRPr="00D361F0" w:rsidRDefault="00A075E0" w:rsidP="00A075E0">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D361F0">
        <w:rPr>
          <w:rFonts w:ascii="Times New Roman" w:eastAsia="Times New Roman" w:hAnsi="Times New Roman" w:cs="Times New Roman"/>
          <w:sz w:val="24"/>
          <w:szCs w:val="24"/>
        </w:rPr>
        <w:t xml:space="preserve">Assessment </w:t>
      </w:r>
      <w:r w:rsidRPr="00D361F0">
        <w:rPr>
          <w:rFonts w:ascii="Times New Roman" w:eastAsia="Times New Roman" w:hAnsi="Times New Roman" w:cs="Times New Roman"/>
          <w:spacing w:val="4"/>
          <w:sz w:val="24"/>
          <w:szCs w:val="24"/>
        </w:rPr>
        <w:t>of</w:t>
      </w:r>
      <w:r w:rsidRPr="00D361F0">
        <w:rPr>
          <w:rFonts w:ascii="Times New Roman" w:eastAsia="Times New Roman" w:hAnsi="Times New Roman" w:cs="Times New Roman"/>
          <w:sz w:val="24"/>
          <w:szCs w:val="24"/>
        </w:rPr>
        <w:t xml:space="preserve"> the incidence of microplastics </w:t>
      </w:r>
      <w:r w:rsidRPr="00D361F0">
        <w:rPr>
          <w:rFonts w:ascii="Times New Roman" w:eastAsia="Times New Roman" w:hAnsi="Times New Roman" w:cs="Times New Roman"/>
          <w:spacing w:val="4"/>
          <w:sz w:val="24"/>
          <w:szCs w:val="24"/>
        </w:rPr>
        <w:t>at</w:t>
      </w:r>
      <w:r w:rsidRPr="00D361F0">
        <w:rPr>
          <w:rFonts w:ascii="Times New Roman" w:eastAsia="Times New Roman" w:hAnsi="Times New Roman" w:cs="Times New Roman"/>
          <w:sz w:val="24"/>
          <w:szCs w:val="24"/>
        </w:rPr>
        <w:t xml:space="preserve"> Ndibe, Cross River, Nigeria. </w:t>
      </w:r>
      <w:r w:rsidRPr="00D361F0">
        <w:rPr>
          <w:rFonts w:ascii="Times New Roman" w:eastAsia="Times New Roman" w:hAnsi="Times New Roman" w:cs="Times New Roman"/>
          <w:i/>
          <w:sz w:val="24"/>
          <w:szCs w:val="24"/>
        </w:rPr>
        <w:t>Zoological Society of Nigeria.</w:t>
      </w:r>
      <w:r w:rsidRPr="00D361F0">
        <w:rPr>
          <w:rFonts w:ascii="Times New Roman" w:eastAsia="Times New Roman" w:hAnsi="Times New Roman" w:cs="Times New Roman"/>
          <w:sz w:val="24"/>
          <w:szCs w:val="24"/>
        </w:rPr>
        <w:t xml:space="preserve"> 19: 46-51.</w:t>
      </w:r>
    </w:p>
    <w:p w14:paraId="58DCC34D" w14:textId="77777777" w:rsidR="00A075E0" w:rsidRPr="00D361F0" w:rsidRDefault="00A075E0" w:rsidP="00A075E0">
      <w:pPr>
        <w:shd w:val="clear" w:color="auto" w:fill="FFFFFF"/>
        <w:spacing w:after="0" w:line="480" w:lineRule="auto"/>
        <w:ind w:left="720" w:hanging="720"/>
        <w:rPr>
          <w:rFonts w:ascii="Times New Roman" w:eastAsia="Times New Roman" w:hAnsi="Times New Roman" w:cs="Times New Roman"/>
          <w:sz w:val="24"/>
          <w:szCs w:val="24"/>
        </w:rPr>
      </w:pPr>
    </w:p>
    <w:p w14:paraId="283D5437"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roofErr w:type="spellStart"/>
      <w:r w:rsidRPr="00D361F0">
        <w:rPr>
          <w:rFonts w:ascii="Times New Roman" w:hAnsi="Times New Roman" w:cs="Times New Roman"/>
          <w:bCs/>
          <w:sz w:val="24"/>
          <w:szCs w:val="24"/>
        </w:rPr>
        <w:t>Oweikeye</w:t>
      </w:r>
      <w:proofErr w:type="spellEnd"/>
      <w:r w:rsidRPr="00D361F0">
        <w:rPr>
          <w:rFonts w:ascii="Times New Roman" w:hAnsi="Times New Roman" w:cs="Times New Roman"/>
          <w:bCs/>
          <w:sz w:val="24"/>
          <w:szCs w:val="24"/>
        </w:rPr>
        <w:t xml:space="preserve">, E, (2017). GIS Based Mapping and Analysis of Oil Pollution in Niger Delta Coastal Environment. </w:t>
      </w:r>
      <w:r w:rsidRPr="00D361F0">
        <w:rPr>
          <w:rFonts w:ascii="Times New Roman" w:hAnsi="Times New Roman" w:cs="Times New Roman"/>
          <w:bCs/>
          <w:i/>
          <w:sz w:val="24"/>
          <w:szCs w:val="24"/>
        </w:rPr>
        <w:t>Journal of Nigeria Maritime</w:t>
      </w:r>
      <w:r w:rsidRPr="00D361F0">
        <w:rPr>
          <w:rFonts w:ascii="Times New Roman" w:hAnsi="Times New Roman" w:cs="Times New Roman"/>
          <w:bCs/>
          <w:sz w:val="24"/>
          <w:szCs w:val="24"/>
        </w:rPr>
        <w:t>. 10: 2-9.</w:t>
      </w:r>
    </w:p>
    <w:p w14:paraId="53D48364"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
    <w:p w14:paraId="1AC18320"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D361F0">
        <w:rPr>
          <w:rFonts w:ascii="Times New Roman" w:hAnsi="Times New Roman" w:cs="Times New Roman"/>
          <w:sz w:val="24"/>
          <w:szCs w:val="24"/>
        </w:rPr>
        <w:t>PlasticsEurope</w:t>
      </w:r>
      <w:proofErr w:type="spellEnd"/>
      <w:r w:rsidRPr="00D361F0">
        <w:rPr>
          <w:rFonts w:ascii="Times New Roman" w:hAnsi="Times New Roman" w:cs="Times New Roman"/>
          <w:sz w:val="24"/>
          <w:szCs w:val="24"/>
        </w:rPr>
        <w:t>, Plastics the Facts (2017). An analysis of European plastics</w:t>
      </w:r>
    </w:p>
    <w:p w14:paraId="0CD01667"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D361F0">
        <w:rPr>
          <w:rFonts w:ascii="Times New Roman" w:hAnsi="Times New Roman" w:cs="Times New Roman"/>
          <w:sz w:val="24"/>
          <w:szCs w:val="24"/>
        </w:rPr>
        <w:t>production, demand and waste data, 2017.</w:t>
      </w:r>
    </w:p>
    <w:p w14:paraId="25F8349A" w14:textId="77777777" w:rsidR="00A075E0" w:rsidRPr="00D361F0" w:rsidRDefault="00A075E0" w:rsidP="00A075E0">
      <w:pPr>
        <w:shd w:val="clear" w:color="auto" w:fill="FFFFFF"/>
        <w:spacing w:line="480" w:lineRule="auto"/>
        <w:ind w:left="720" w:hanging="720"/>
        <w:rPr>
          <w:rFonts w:ascii="Times New Roman" w:hAnsi="Times New Roman" w:cs="Times New Roman"/>
          <w:sz w:val="24"/>
          <w:szCs w:val="24"/>
        </w:rPr>
      </w:pPr>
    </w:p>
    <w:p w14:paraId="3E06C0DA" w14:textId="77777777" w:rsidR="00A075E0" w:rsidRPr="00D361F0" w:rsidRDefault="00A075E0" w:rsidP="00A075E0">
      <w:pPr>
        <w:spacing w:after="12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 xml:space="preserve">Sani, A., Darma, A. I., Abba, D. F. (2022). Microplastics Profile in Fishes </w:t>
      </w:r>
      <w:proofErr w:type="gramStart"/>
      <w:r w:rsidRPr="00D361F0">
        <w:rPr>
          <w:rFonts w:ascii="Times New Roman" w:eastAsia="Times New Roman" w:hAnsi="Times New Roman" w:cs="Times New Roman"/>
          <w:sz w:val="24"/>
          <w:szCs w:val="24"/>
        </w:rPr>
        <w:t>From</w:t>
      </w:r>
      <w:proofErr w:type="gramEnd"/>
      <w:r w:rsidRPr="00D361F0">
        <w:rPr>
          <w:rFonts w:ascii="Times New Roman" w:eastAsia="Times New Roman" w:hAnsi="Times New Roman" w:cs="Times New Roman"/>
          <w:sz w:val="24"/>
          <w:szCs w:val="24"/>
        </w:rPr>
        <w:t xml:space="preserve"> Selected Burrow Pits: A Case of Plastic Pollution in Kano Metropolis, Nigeria. </w:t>
      </w:r>
      <w:r w:rsidRPr="00D361F0">
        <w:rPr>
          <w:rFonts w:ascii="Times New Roman" w:eastAsia="Times New Roman" w:hAnsi="Times New Roman" w:cs="Times New Roman"/>
          <w:i/>
          <w:sz w:val="24"/>
          <w:szCs w:val="24"/>
        </w:rPr>
        <w:t>Environmental Forensics</w:t>
      </w:r>
      <w:r w:rsidRPr="00D361F0">
        <w:rPr>
          <w:rFonts w:ascii="Times New Roman" w:eastAsia="Times New Roman" w:hAnsi="Times New Roman" w:cs="Times New Roman"/>
          <w:sz w:val="24"/>
          <w:szCs w:val="24"/>
        </w:rPr>
        <w:t>. 25 (3): 81-91.</w:t>
      </w:r>
    </w:p>
    <w:p w14:paraId="24213AEC" w14:textId="77777777" w:rsidR="00A075E0" w:rsidRPr="00D361F0" w:rsidRDefault="00A075E0" w:rsidP="00A075E0">
      <w:pPr>
        <w:shd w:val="clear" w:color="auto" w:fill="FFFFFF"/>
        <w:spacing w:line="480" w:lineRule="auto"/>
        <w:ind w:left="720" w:hanging="720"/>
        <w:rPr>
          <w:rFonts w:ascii="Times New Roman" w:hAnsi="Times New Roman" w:cs="Times New Roman"/>
          <w:sz w:val="24"/>
          <w:szCs w:val="24"/>
        </w:rPr>
      </w:pPr>
    </w:p>
    <w:p w14:paraId="29DE2D67"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Sommer, F., Dietze</w:t>
      </w:r>
      <w:proofErr w:type="gramStart"/>
      <w:r w:rsidRPr="00D361F0">
        <w:rPr>
          <w:rFonts w:ascii="Times New Roman" w:hAnsi="Times New Roman" w:cs="Times New Roman"/>
          <w:sz w:val="24"/>
          <w:szCs w:val="24"/>
        </w:rPr>
        <w:t>,  V.,.</w:t>
      </w:r>
      <w:proofErr w:type="gramEnd"/>
      <w:r w:rsidRPr="00D361F0">
        <w:rPr>
          <w:rFonts w:ascii="Times New Roman" w:hAnsi="Times New Roman" w:cs="Times New Roman"/>
          <w:sz w:val="24"/>
          <w:szCs w:val="24"/>
        </w:rPr>
        <w:t xml:space="preserve"> Baum, A.</w:t>
      </w:r>
      <w:proofErr w:type="gramStart"/>
      <w:r w:rsidRPr="00D361F0">
        <w:rPr>
          <w:rFonts w:ascii="Times New Roman" w:hAnsi="Times New Roman" w:cs="Times New Roman"/>
          <w:sz w:val="24"/>
          <w:szCs w:val="24"/>
        </w:rPr>
        <w:t>,  Sauer</w:t>
      </w:r>
      <w:proofErr w:type="gramEnd"/>
      <w:r w:rsidRPr="00D361F0">
        <w:rPr>
          <w:rFonts w:ascii="Times New Roman" w:hAnsi="Times New Roman" w:cs="Times New Roman"/>
          <w:sz w:val="24"/>
          <w:szCs w:val="24"/>
        </w:rPr>
        <w:t xml:space="preserve">, J.,  Gilge, S., </w:t>
      </w:r>
      <w:proofErr w:type="spellStart"/>
      <w:r w:rsidRPr="00D361F0">
        <w:rPr>
          <w:rFonts w:ascii="Times New Roman" w:hAnsi="Times New Roman" w:cs="Times New Roman"/>
          <w:sz w:val="24"/>
          <w:szCs w:val="24"/>
        </w:rPr>
        <w:t>Maschowski</w:t>
      </w:r>
      <w:proofErr w:type="spellEnd"/>
      <w:r w:rsidRPr="00D361F0">
        <w:rPr>
          <w:rFonts w:ascii="Times New Roman" w:hAnsi="Times New Roman" w:cs="Times New Roman"/>
          <w:sz w:val="24"/>
          <w:szCs w:val="24"/>
        </w:rPr>
        <w:t>, C. &amp; Gier, R. (2018). Tire Abrasion as a Major Source of Microplastics in the Environment, Aerosol Air.</w:t>
      </w:r>
    </w:p>
    <w:p w14:paraId="4B808EB3" w14:textId="77777777" w:rsidR="00A075E0" w:rsidRPr="00D361F0" w:rsidRDefault="00A075E0" w:rsidP="00A075E0">
      <w:pPr>
        <w:shd w:val="clear" w:color="auto" w:fill="FFFFFF"/>
        <w:spacing w:line="48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          </w:t>
      </w:r>
      <w:r w:rsidRPr="00D361F0">
        <w:rPr>
          <w:rFonts w:ascii="Times New Roman" w:hAnsi="Times New Roman" w:cs="Times New Roman"/>
          <w:i/>
          <w:sz w:val="24"/>
          <w:szCs w:val="24"/>
        </w:rPr>
        <w:t>Quality Research</w:t>
      </w:r>
      <w:r w:rsidRPr="00D361F0">
        <w:rPr>
          <w:rFonts w:ascii="Times New Roman" w:hAnsi="Times New Roman" w:cs="Times New Roman"/>
          <w:sz w:val="24"/>
          <w:szCs w:val="24"/>
        </w:rPr>
        <w:t xml:space="preserve">. 18, 2014e2028. </w:t>
      </w:r>
    </w:p>
    <w:p w14:paraId="1DEF5168" w14:textId="77777777" w:rsidR="00A075E0" w:rsidRPr="00D361F0" w:rsidRDefault="00A075E0" w:rsidP="00A075E0">
      <w:pPr>
        <w:shd w:val="clear" w:color="auto" w:fill="FFFFFF"/>
        <w:spacing w:line="480" w:lineRule="auto"/>
        <w:ind w:left="720" w:hanging="720"/>
        <w:rPr>
          <w:rFonts w:ascii="Times New Roman" w:eastAsia="Times New Roman" w:hAnsi="Times New Roman" w:cs="Times New Roman"/>
          <w:sz w:val="24"/>
          <w:szCs w:val="24"/>
        </w:rPr>
      </w:pPr>
      <w:proofErr w:type="gramStart"/>
      <w:r w:rsidRPr="00D361F0">
        <w:rPr>
          <w:rFonts w:ascii="Times New Roman" w:eastAsia="Times New Roman" w:hAnsi="Times New Roman" w:cs="Times New Roman"/>
          <w:sz w:val="24"/>
          <w:szCs w:val="24"/>
        </w:rPr>
        <w:t>Wright,  S.</w:t>
      </w:r>
      <w:proofErr w:type="gramEnd"/>
      <w:r w:rsidRPr="00D361F0">
        <w:rPr>
          <w:rFonts w:ascii="Times New Roman" w:eastAsia="Times New Roman" w:hAnsi="Times New Roman" w:cs="Times New Roman"/>
          <w:sz w:val="24"/>
          <w:szCs w:val="24"/>
        </w:rPr>
        <w:t xml:space="preserve"> L., Ulke, J., Font, A., Chan, K. L. A. &amp; Kelly, F. J. (2020). Atmospheric microplastic deposition in an urban environment and an evaluation of transport. </w:t>
      </w:r>
      <w:r w:rsidRPr="00D361F0">
        <w:rPr>
          <w:rFonts w:ascii="Times New Roman" w:eastAsia="Times New Roman" w:hAnsi="Times New Roman" w:cs="Times New Roman"/>
          <w:i/>
          <w:iCs/>
          <w:sz w:val="24"/>
          <w:szCs w:val="24"/>
        </w:rPr>
        <w:t>Environment International. </w:t>
      </w:r>
      <w:r w:rsidRPr="00D361F0">
        <w:rPr>
          <w:rFonts w:ascii="Times New Roman" w:eastAsia="Times New Roman" w:hAnsi="Times New Roman" w:cs="Times New Roman"/>
          <w:sz w:val="24"/>
          <w:szCs w:val="24"/>
        </w:rPr>
        <w:t xml:space="preserve">136(8):105411. </w:t>
      </w:r>
    </w:p>
    <w:p w14:paraId="0112B73C" w14:textId="77777777" w:rsidR="00A075E0" w:rsidRPr="00D361F0" w:rsidRDefault="00A075E0" w:rsidP="00A075E0">
      <w:pPr>
        <w:shd w:val="clear" w:color="auto" w:fill="FFFFFF"/>
        <w:spacing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 xml:space="preserve">Yee, M. S., Hii, L. W., Looi, C. K., Lim, W. M., Wong, S. F., Kok, Y. Y., Tan, B. K., Wong, C. Y. &amp; Leong, C. O. (2021). Impact of microplastics and </w:t>
      </w:r>
      <w:proofErr w:type="spellStart"/>
      <w:r w:rsidRPr="00D361F0">
        <w:rPr>
          <w:rFonts w:ascii="Times New Roman" w:eastAsia="Times New Roman" w:hAnsi="Times New Roman" w:cs="Times New Roman"/>
          <w:sz w:val="24"/>
          <w:szCs w:val="24"/>
        </w:rPr>
        <w:t>nanoplastics</w:t>
      </w:r>
      <w:proofErr w:type="spellEnd"/>
      <w:r w:rsidRPr="00D361F0">
        <w:rPr>
          <w:rFonts w:ascii="Times New Roman" w:eastAsia="Times New Roman" w:hAnsi="Times New Roman" w:cs="Times New Roman"/>
          <w:sz w:val="24"/>
          <w:szCs w:val="24"/>
        </w:rPr>
        <w:t xml:space="preserve"> on human health. </w:t>
      </w:r>
      <w:r w:rsidRPr="00D361F0">
        <w:rPr>
          <w:rFonts w:ascii="Times New Roman" w:eastAsia="Times New Roman" w:hAnsi="Times New Roman" w:cs="Times New Roman"/>
          <w:i/>
          <w:iCs/>
          <w:sz w:val="24"/>
          <w:szCs w:val="24"/>
        </w:rPr>
        <w:t>Nanomaterials. </w:t>
      </w:r>
      <w:r w:rsidRPr="00D361F0">
        <w:rPr>
          <w:rFonts w:ascii="Times New Roman" w:eastAsia="Times New Roman" w:hAnsi="Times New Roman" w:cs="Times New Roman"/>
          <w:sz w:val="24"/>
          <w:szCs w:val="24"/>
        </w:rPr>
        <w:t xml:space="preserve">11(2): 496. </w:t>
      </w:r>
    </w:p>
    <w:p w14:paraId="460C31F8" w14:textId="77777777" w:rsidR="00A075E0" w:rsidRPr="00FA722E"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lastRenderedPageBreak/>
        <w:t xml:space="preserve">Zhang, K., </w:t>
      </w:r>
      <w:proofErr w:type="spellStart"/>
      <w:r w:rsidRPr="00D361F0">
        <w:rPr>
          <w:rFonts w:ascii="Times New Roman" w:hAnsi="Times New Roman" w:cs="Times New Roman"/>
          <w:sz w:val="24"/>
          <w:szCs w:val="24"/>
        </w:rPr>
        <w:t>Hamidian</w:t>
      </w:r>
      <w:proofErr w:type="spellEnd"/>
      <w:r w:rsidRPr="00D361F0">
        <w:rPr>
          <w:rFonts w:ascii="Times New Roman" w:hAnsi="Times New Roman" w:cs="Times New Roman"/>
          <w:sz w:val="24"/>
          <w:szCs w:val="24"/>
        </w:rPr>
        <w:t xml:space="preserve">, A.H., </w:t>
      </w:r>
      <w:proofErr w:type="spellStart"/>
      <w:r w:rsidRPr="00D361F0">
        <w:rPr>
          <w:rFonts w:ascii="Times New Roman" w:hAnsi="Times New Roman" w:cs="Times New Roman"/>
          <w:sz w:val="24"/>
          <w:szCs w:val="24"/>
        </w:rPr>
        <w:t>Tubi´c</w:t>
      </w:r>
      <w:proofErr w:type="spellEnd"/>
      <w:r w:rsidRPr="00D361F0">
        <w:rPr>
          <w:rFonts w:ascii="Times New Roman" w:hAnsi="Times New Roman" w:cs="Times New Roman"/>
          <w:sz w:val="24"/>
          <w:szCs w:val="24"/>
        </w:rPr>
        <w:t xml:space="preserve">, A., Zhang, Y., Fang, J. K., Wu, C., &amp; Lam, P. K. (2021). Understanding plastic degradation and microplastic formation in the environment: A review. </w:t>
      </w:r>
      <w:proofErr w:type="gramStart"/>
      <w:r w:rsidRPr="00D361F0">
        <w:rPr>
          <w:rFonts w:ascii="Times New Roman" w:hAnsi="Times New Roman" w:cs="Times New Roman"/>
          <w:sz w:val="24"/>
          <w:szCs w:val="24"/>
        </w:rPr>
        <w:t>Environmental  Pollution</w:t>
      </w:r>
      <w:proofErr w:type="gramEnd"/>
      <w:r w:rsidRPr="00D361F0">
        <w:rPr>
          <w:rFonts w:ascii="Times New Roman" w:hAnsi="Times New Roman" w:cs="Times New Roman"/>
          <w:sz w:val="24"/>
          <w:szCs w:val="24"/>
        </w:rPr>
        <w:t>. 274, 116554.</w:t>
      </w:r>
    </w:p>
    <w:p w14:paraId="5CE5C146" w14:textId="77777777" w:rsidR="00A075E0" w:rsidRPr="00D361F0" w:rsidRDefault="00A075E0" w:rsidP="00A075E0">
      <w:pPr>
        <w:spacing w:after="12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 xml:space="preserve">Zhang, Q., Xie, J., Ma, S., Chen, Y., Lin, F. &amp; Diao, X. (2023). Occurrence and Characteristics of Microplastics in Benthic Species </w:t>
      </w:r>
      <w:proofErr w:type="gramStart"/>
      <w:r w:rsidRPr="00D361F0">
        <w:rPr>
          <w:rFonts w:ascii="Times New Roman" w:eastAsia="Times New Roman" w:hAnsi="Times New Roman" w:cs="Times New Roman"/>
          <w:sz w:val="24"/>
          <w:szCs w:val="24"/>
        </w:rPr>
        <w:t>From</w:t>
      </w:r>
      <w:proofErr w:type="gramEnd"/>
      <w:r w:rsidRPr="00D361F0">
        <w:rPr>
          <w:rFonts w:ascii="Times New Roman" w:eastAsia="Times New Roman" w:hAnsi="Times New Roman" w:cs="Times New Roman"/>
          <w:sz w:val="24"/>
          <w:szCs w:val="24"/>
        </w:rPr>
        <w:t xml:space="preserve"> Mangrove Wetlands of Hainan, South China. </w:t>
      </w:r>
      <w:r w:rsidRPr="00D361F0">
        <w:rPr>
          <w:rFonts w:ascii="Times New Roman" w:eastAsia="Times New Roman" w:hAnsi="Times New Roman" w:cs="Times New Roman"/>
          <w:i/>
          <w:sz w:val="24"/>
          <w:szCs w:val="24"/>
        </w:rPr>
        <w:t>Frontiers</w:t>
      </w:r>
      <w:r w:rsidRPr="00D361F0">
        <w:rPr>
          <w:rFonts w:ascii="Times New Roman" w:eastAsia="Times New Roman" w:hAnsi="Times New Roman" w:cs="Times New Roman"/>
          <w:sz w:val="24"/>
          <w:szCs w:val="24"/>
        </w:rPr>
        <w:t>. 10 (01), 20-30.</w:t>
      </w:r>
    </w:p>
    <w:p w14:paraId="753478FC" w14:textId="77777777" w:rsidR="00F45D12" w:rsidRPr="00A075E0" w:rsidRDefault="00F45D12">
      <w:pPr>
        <w:rPr>
          <w:rFonts w:ascii="Times New Roman" w:hAnsi="Times New Roman" w:cs="Times New Roman"/>
          <w:sz w:val="24"/>
          <w:szCs w:val="24"/>
        </w:rPr>
      </w:pPr>
    </w:p>
    <w:sectPr w:rsidR="00F45D12" w:rsidRPr="00A075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7CD58" w14:textId="77777777" w:rsidR="00F8758D" w:rsidRDefault="00F8758D" w:rsidP="00931385">
      <w:pPr>
        <w:spacing w:after="0" w:line="240" w:lineRule="auto"/>
      </w:pPr>
      <w:r>
        <w:separator/>
      </w:r>
    </w:p>
  </w:endnote>
  <w:endnote w:type="continuationSeparator" w:id="0">
    <w:p w14:paraId="58D6A856" w14:textId="77777777" w:rsidR="00F8758D" w:rsidRDefault="00F8758D" w:rsidP="0093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ABD1B" w14:textId="77777777" w:rsidR="00931385" w:rsidRDefault="00931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EDF4F" w14:textId="77777777" w:rsidR="00931385" w:rsidRDefault="00931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D2982" w14:textId="77777777" w:rsidR="00931385" w:rsidRDefault="00931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92E36" w14:textId="77777777" w:rsidR="00F8758D" w:rsidRDefault="00F8758D" w:rsidP="00931385">
      <w:pPr>
        <w:spacing w:after="0" w:line="240" w:lineRule="auto"/>
      </w:pPr>
      <w:r>
        <w:separator/>
      </w:r>
    </w:p>
  </w:footnote>
  <w:footnote w:type="continuationSeparator" w:id="0">
    <w:p w14:paraId="071A4256" w14:textId="77777777" w:rsidR="00F8758D" w:rsidRDefault="00F8758D" w:rsidP="00931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8AFC" w14:textId="7A5CB46F" w:rsidR="00931385" w:rsidRDefault="00931385">
    <w:pPr>
      <w:pStyle w:val="Header"/>
    </w:pPr>
    <w:r>
      <w:rPr>
        <w:noProof/>
      </w:rPr>
      <w:pict w14:anchorId="129BB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553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EB7C" w14:textId="7AC4EFA0" w:rsidR="00931385" w:rsidRDefault="00931385">
    <w:pPr>
      <w:pStyle w:val="Header"/>
    </w:pPr>
    <w:r>
      <w:rPr>
        <w:noProof/>
      </w:rPr>
      <w:pict w14:anchorId="5646F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553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925F" w14:textId="107DB09D" w:rsidR="00931385" w:rsidRDefault="00931385">
    <w:pPr>
      <w:pStyle w:val="Header"/>
    </w:pPr>
    <w:r>
      <w:rPr>
        <w:noProof/>
      </w:rPr>
      <w:pict w14:anchorId="17AE3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553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831B2"/>
    <w:multiLevelType w:val="hybridMultilevel"/>
    <w:tmpl w:val="BBC86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E0"/>
    <w:rsid w:val="00023D87"/>
    <w:rsid w:val="00146B8E"/>
    <w:rsid w:val="00195CDE"/>
    <w:rsid w:val="003315AF"/>
    <w:rsid w:val="003370E1"/>
    <w:rsid w:val="00414F6D"/>
    <w:rsid w:val="005D2362"/>
    <w:rsid w:val="00636E68"/>
    <w:rsid w:val="007327CC"/>
    <w:rsid w:val="0087299C"/>
    <w:rsid w:val="008E7898"/>
    <w:rsid w:val="00931385"/>
    <w:rsid w:val="009864BB"/>
    <w:rsid w:val="009917C2"/>
    <w:rsid w:val="00A075E0"/>
    <w:rsid w:val="00A40174"/>
    <w:rsid w:val="00E709B7"/>
    <w:rsid w:val="00F45D12"/>
    <w:rsid w:val="00F8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D25E24"/>
  <w15:chartTrackingRefBased/>
  <w15:docId w15:val="{51AC7EE3-252F-4570-9AE7-92EAB324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5E0"/>
  </w:style>
  <w:style w:type="paragraph" w:styleId="Heading1">
    <w:name w:val="heading 1"/>
    <w:basedOn w:val="Normal"/>
    <w:link w:val="Heading1Char"/>
    <w:uiPriority w:val="9"/>
    <w:qFormat/>
    <w:rsid w:val="00A075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E0"/>
    <w:rPr>
      <w:rFonts w:ascii="Times New Roman" w:eastAsia="Times New Roman" w:hAnsi="Times New Roman" w:cs="Times New Roman"/>
      <w:b/>
      <w:bCs/>
      <w:kern w:val="36"/>
      <w:sz w:val="48"/>
      <w:szCs w:val="48"/>
    </w:rPr>
  </w:style>
  <w:style w:type="table" w:styleId="TableGrid">
    <w:name w:val="Table Grid"/>
    <w:basedOn w:val="TableNormal"/>
    <w:uiPriority w:val="59"/>
    <w:rsid w:val="00A07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5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A075E0"/>
    <w:rPr>
      <w:color w:val="000000"/>
      <w:sz w:val="18"/>
      <w:szCs w:val="18"/>
    </w:rPr>
  </w:style>
  <w:style w:type="character" w:styleId="Hyperlink">
    <w:name w:val="Hyperlink"/>
    <w:basedOn w:val="DefaultParagraphFont"/>
    <w:uiPriority w:val="99"/>
    <w:unhideWhenUsed/>
    <w:rsid w:val="00A075E0"/>
    <w:rPr>
      <w:color w:val="0563C1" w:themeColor="hyperlink"/>
      <w:u w:val="single"/>
    </w:rPr>
  </w:style>
  <w:style w:type="character" w:customStyle="1" w:styleId="authors-list-item">
    <w:name w:val="authors-list-item"/>
    <w:basedOn w:val="DefaultParagraphFont"/>
    <w:rsid w:val="00A075E0"/>
  </w:style>
  <w:style w:type="character" w:customStyle="1" w:styleId="author-sup-separator">
    <w:name w:val="author-sup-separator"/>
    <w:basedOn w:val="DefaultParagraphFont"/>
    <w:rsid w:val="00A075E0"/>
  </w:style>
  <w:style w:type="character" w:customStyle="1" w:styleId="comma">
    <w:name w:val="comma"/>
    <w:basedOn w:val="DefaultParagraphFont"/>
    <w:rsid w:val="00A075E0"/>
  </w:style>
  <w:style w:type="paragraph" w:customStyle="1" w:styleId="Pa0">
    <w:name w:val="Pa0"/>
    <w:basedOn w:val="Default"/>
    <w:next w:val="Default"/>
    <w:uiPriority w:val="99"/>
    <w:rsid w:val="00A075E0"/>
    <w:pPr>
      <w:spacing w:line="221" w:lineRule="atLeast"/>
    </w:pPr>
    <w:rPr>
      <w:color w:val="auto"/>
    </w:rPr>
  </w:style>
  <w:style w:type="character" w:customStyle="1" w:styleId="A0">
    <w:name w:val="A0"/>
    <w:uiPriority w:val="99"/>
    <w:rsid w:val="00A075E0"/>
    <w:rPr>
      <w:b/>
      <w:bCs/>
      <w:color w:val="000000"/>
      <w:sz w:val="28"/>
      <w:szCs w:val="28"/>
    </w:rPr>
  </w:style>
  <w:style w:type="paragraph" w:styleId="ListParagraph">
    <w:name w:val="List Paragraph"/>
    <w:basedOn w:val="Normal"/>
    <w:uiPriority w:val="34"/>
    <w:qFormat/>
    <w:rsid w:val="00A40174"/>
    <w:pPr>
      <w:ind w:left="720"/>
      <w:contextualSpacing/>
    </w:pPr>
  </w:style>
  <w:style w:type="character" w:styleId="UnresolvedMention">
    <w:name w:val="Unresolved Mention"/>
    <w:basedOn w:val="DefaultParagraphFont"/>
    <w:uiPriority w:val="99"/>
    <w:semiHidden/>
    <w:unhideWhenUsed/>
    <w:rsid w:val="0087299C"/>
    <w:rPr>
      <w:color w:val="605E5C"/>
      <w:shd w:val="clear" w:color="auto" w:fill="E1DFDD"/>
    </w:rPr>
  </w:style>
  <w:style w:type="paragraph" w:styleId="Header">
    <w:name w:val="header"/>
    <w:basedOn w:val="Normal"/>
    <w:link w:val="HeaderChar"/>
    <w:uiPriority w:val="99"/>
    <w:unhideWhenUsed/>
    <w:rsid w:val="0093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385"/>
  </w:style>
  <w:style w:type="paragraph" w:styleId="Footer">
    <w:name w:val="footer"/>
    <w:basedOn w:val="Normal"/>
    <w:link w:val="FooterChar"/>
    <w:uiPriority w:val="99"/>
    <w:unhideWhenUsed/>
    <w:rsid w:val="0093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https://pubmed.ncbi.nlm.nih.gov/?term=Verla+EN&amp;cauthor_id=3165034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iencedirect.com/author/57193196102/elena-fabbri"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pubmed.ncbi.nlm.nih.gov/?term=Verla+AW&amp;cauthor_id=31650348" TargetMode="External"/><Relationship Id="rId25" Type="http://schemas.openxmlformats.org/officeDocument/2006/relationships/hyperlink" Target="https://pubmed.ncbi.nlm.nih.gov/?term=van+Velzen+M&amp;cauthor_id=28689849" TargetMode="External"/><Relationship Id="rId2" Type="http://schemas.openxmlformats.org/officeDocument/2006/relationships/styles" Target="styles.xml"/><Relationship Id="rId16" Type="http://schemas.openxmlformats.org/officeDocument/2006/relationships/hyperlink" Target="https://pubmed.ncbi.nlm.nih.gov/?term=Enyoh+CE&amp;cauthor_id=31650348" TargetMode="External"/><Relationship Id="rId20" Type="http://schemas.openxmlformats.org/officeDocument/2006/relationships/hyperlink" Target="https://www.sciencedirect.com/author/7003351671/laura-cane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pubmed.ncbi.nlm.nih.gov/?term=Ariese+F&amp;cauthor_id=28689849" TargetMode="External"/><Relationship Id="rId5" Type="http://schemas.openxmlformats.org/officeDocument/2006/relationships/footnotes" Target="footnotes.xml"/><Relationship Id="rId15" Type="http://schemas.openxmlformats.org/officeDocument/2006/relationships/hyperlink" Target="https://www.sciencedirect.com/science/article/pii/S0141113617302660" TargetMode="External"/><Relationship Id="rId23" Type="http://schemas.openxmlformats.org/officeDocument/2006/relationships/hyperlink" Target="https://pubmed.ncbi.nlm.nih.gov/?term=Vethaak+AD&amp;cauthor_id=28689849" TargetMode="External"/><Relationship Id="rId10" Type="http://schemas.openxmlformats.org/officeDocument/2006/relationships/header" Target="header2.xml"/><Relationship Id="rId19" Type="http://schemas.openxmlformats.org/officeDocument/2006/relationships/hyperlink" Target="https://pubmed.ncbi.nlm.nih.gov/?term=Ibe+FC&amp;cauthor_id=31650348"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ubmed.ncbi.nlm.nih.gov/?term=Karlsson+TM&amp;cauthor_id=2868984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29</Pages>
  <Words>6024</Words>
  <Characters>34339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OWNER'S PC</dc:creator>
  <cp:keywords/>
  <dc:description/>
  <cp:lastModifiedBy>SDI 1084</cp:lastModifiedBy>
  <cp:revision>15</cp:revision>
  <dcterms:created xsi:type="dcterms:W3CDTF">2025-09-16T02:06:00Z</dcterms:created>
  <dcterms:modified xsi:type="dcterms:W3CDTF">2025-09-16T10:05:00Z</dcterms:modified>
</cp:coreProperties>
</file>