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3591B" w14:textId="77777777" w:rsidR="00535C7A" w:rsidRPr="00C84E07" w:rsidRDefault="00535C7A">
      <w:pPr>
        <w:pStyle w:val="BodyText"/>
        <w:spacing w:before="4"/>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535C7A" w:rsidRPr="00C84E07" w14:paraId="1E68FFBB" w14:textId="77777777">
        <w:trPr>
          <w:trHeight w:val="290"/>
        </w:trPr>
        <w:tc>
          <w:tcPr>
            <w:tcW w:w="5168" w:type="dxa"/>
          </w:tcPr>
          <w:p w14:paraId="4B2E219F" w14:textId="77777777" w:rsidR="00535C7A" w:rsidRPr="00C84E07" w:rsidRDefault="00593047">
            <w:pPr>
              <w:pStyle w:val="TableParagraph"/>
              <w:spacing w:line="229" w:lineRule="exact"/>
              <w:ind w:left="95"/>
              <w:rPr>
                <w:rFonts w:ascii="Arial" w:hAnsi="Arial" w:cs="Arial"/>
                <w:sz w:val="20"/>
                <w:szCs w:val="20"/>
              </w:rPr>
            </w:pPr>
            <w:r w:rsidRPr="00C84E07">
              <w:rPr>
                <w:rFonts w:ascii="Arial" w:hAnsi="Arial" w:cs="Arial"/>
                <w:sz w:val="20"/>
                <w:szCs w:val="20"/>
              </w:rPr>
              <w:t>Journal</w:t>
            </w:r>
            <w:r w:rsidRPr="00C84E07">
              <w:rPr>
                <w:rFonts w:ascii="Arial" w:hAnsi="Arial" w:cs="Arial"/>
                <w:spacing w:val="-10"/>
                <w:sz w:val="20"/>
                <w:szCs w:val="20"/>
              </w:rPr>
              <w:t xml:space="preserve"> </w:t>
            </w:r>
            <w:r w:rsidRPr="00C84E07">
              <w:rPr>
                <w:rFonts w:ascii="Arial" w:hAnsi="Arial" w:cs="Arial"/>
                <w:spacing w:val="-2"/>
                <w:sz w:val="20"/>
                <w:szCs w:val="20"/>
              </w:rPr>
              <w:t>Name:</w:t>
            </w:r>
          </w:p>
        </w:tc>
        <w:tc>
          <w:tcPr>
            <w:tcW w:w="15770" w:type="dxa"/>
          </w:tcPr>
          <w:p w14:paraId="43CCAF2C" w14:textId="77777777" w:rsidR="00535C7A" w:rsidRPr="00C84E07" w:rsidRDefault="00E44E62">
            <w:pPr>
              <w:pStyle w:val="TableParagraph"/>
              <w:spacing w:before="26"/>
              <w:ind w:left="107"/>
              <w:rPr>
                <w:rFonts w:ascii="Arial" w:hAnsi="Arial" w:cs="Arial"/>
                <w:b/>
                <w:sz w:val="20"/>
                <w:szCs w:val="20"/>
              </w:rPr>
            </w:pPr>
            <w:hyperlink r:id="rId6">
              <w:r w:rsidR="00593047" w:rsidRPr="00C84E07">
                <w:rPr>
                  <w:rFonts w:ascii="Arial" w:hAnsi="Arial" w:cs="Arial"/>
                  <w:b/>
                  <w:color w:val="0000FF"/>
                  <w:sz w:val="20"/>
                  <w:szCs w:val="20"/>
                  <w:u w:val="single" w:color="0000FF"/>
                </w:rPr>
                <w:t>Journal</w:t>
              </w:r>
              <w:r w:rsidR="00593047" w:rsidRPr="00C84E07">
                <w:rPr>
                  <w:rFonts w:ascii="Arial" w:hAnsi="Arial" w:cs="Arial"/>
                  <w:b/>
                  <w:color w:val="0000FF"/>
                  <w:spacing w:val="-7"/>
                  <w:sz w:val="20"/>
                  <w:szCs w:val="20"/>
                  <w:u w:val="single" w:color="0000FF"/>
                </w:rPr>
                <w:t xml:space="preserve"> </w:t>
              </w:r>
              <w:r w:rsidR="00593047" w:rsidRPr="00C84E07">
                <w:rPr>
                  <w:rFonts w:ascii="Arial" w:hAnsi="Arial" w:cs="Arial"/>
                  <w:b/>
                  <w:color w:val="0000FF"/>
                  <w:sz w:val="20"/>
                  <w:szCs w:val="20"/>
                  <w:u w:val="single" w:color="0000FF"/>
                </w:rPr>
                <w:t>of</w:t>
              </w:r>
              <w:r w:rsidR="00593047" w:rsidRPr="00C84E07">
                <w:rPr>
                  <w:rFonts w:ascii="Arial" w:hAnsi="Arial" w:cs="Arial"/>
                  <w:b/>
                  <w:color w:val="0000FF"/>
                  <w:spacing w:val="-1"/>
                  <w:sz w:val="20"/>
                  <w:szCs w:val="20"/>
                  <w:u w:val="single" w:color="0000FF"/>
                </w:rPr>
                <w:t xml:space="preserve"> </w:t>
              </w:r>
              <w:r w:rsidR="00593047" w:rsidRPr="00C84E07">
                <w:rPr>
                  <w:rFonts w:ascii="Arial" w:hAnsi="Arial" w:cs="Arial"/>
                  <w:b/>
                  <w:color w:val="0000FF"/>
                  <w:sz w:val="20"/>
                  <w:szCs w:val="20"/>
                  <w:u w:val="single" w:color="0000FF"/>
                </w:rPr>
                <w:t>Advances</w:t>
              </w:r>
              <w:r w:rsidR="00593047" w:rsidRPr="00C84E07">
                <w:rPr>
                  <w:rFonts w:ascii="Arial" w:hAnsi="Arial" w:cs="Arial"/>
                  <w:b/>
                  <w:color w:val="0000FF"/>
                  <w:spacing w:val="-6"/>
                  <w:sz w:val="20"/>
                  <w:szCs w:val="20"/>
                  <w:u w:val="single" w:color="0000FF"/>
                </w:rPr>
                <w:t xml:space="preserve"> </w:t>
              </w:r>
              <w:r w:rsidR="00593047" w:rsidRPr="00C84E07">
                <w:rPr>
                  <w:rFonts w:ascii="Arial" w:hAnsi="Arial" w:cs="Arial"/>
                  <w:b/>
                  <w:color w:val="0000FF"/>
                  <w:sz w:val="20"/>
                  <w:szCs w:val="20"/>
                  <w:u w:val="single" w:color="0000FF"/>
                </w:rPr>
                <w:t>in</w:t>
              </w:r>
              <w:r w:rsidR="00593047" w:rsidRPr="00C84E07">
                <w:rPr>
                  <w:rFonts w:ascii="Arial" w:hAnsi="Arial" w:cs="Arial"/>
                  <w:b/>
                  <w:color w:val="0000FF"/>
                  <w:spacing w:val="-5"/>
                  <w:sz w:val="20"/>
                  <w:szCs w:val="20"/>
                  <w:u w:val="single" w:color="0000FF"/>
                </w:rPr>
                <w:t xml:space="preserve"> </w:t>
              </w:r>
              <w:r w:rsidR="00593047" w:rsidRPr="00C84E07">
                <w:rPr>
                  <w:rFonts w:ascii="Arial" w:hAnsi="Arial" w:cs="Arial"/>
                  <w:b/>
                  <w:color w:val="0000FF"/>
                  <w:sz w:val="20"/>
                  <w:szCs w:val="20"/>
                  <w:u w:val="single" w:color="0000FF"/>
                </w:rPr>
                <w:t>Biology</w:t>
              </w:r>
              <w:r w:rsidR="00593047" w:rsidRPr="00C84E07">
                <w:rPr>
                  <w:rFonts w:ascii="Arial" w:hAnsi="Arial" w:cs="Arial"/>
                  <w:b/>
                  <w:color w:val="0000FF"/>
                  <w:spacing w:val="-7"/>
                  <w:sz w:val="20"/>
                  <w:szCs w:val="20"/>
                  <w:u w:val="single" w:color="0000FF"/>
                </w:rPr>
                <w:t xml:space="preserve"> </w:t>
              </w:r>
              <w:r w:rsidR="00593047" w:rsidRPr="00C84E07">
                <w:rPr>
                  <w:rFonts w:ascii="Arial" w:hAnsi="Arial" w:cs="Arial"/>
                  <w:b/>
                  <w:color w:val="0000FF"/>
                  <w:sz w:val="20"/>
                  <w:szCs w:val="20"/>
                  <w:u w:val="single" w:color="0000FF"/>
                </w:rPr>
                <w:t>&amp;</w:t>
              </w:r>
              <w:r w:rsidR="00593047" w:rsidRPr="00C84E07">
                <w:rPr>
                  <w:rFonts w:ascii="Arial" w:hAnsi="Arial" w:cs="Arial"/>
                  <w:b/>
                  <w:color w:val="0000FF"/>
                  <w:spacing w:val="-6"/>
                  <w:sz w:val="20"/>
                  <w:szCs w:val="20"/>
                  <w:u w:val="single" w:color="0000FF"/>
                </w:rPr>
                <w:t xml:space="preserve"> </w:t>
              </w:r>
              <w:r w:rsidR="00593047" w:rsidRPr="00C84E07">
                <w:rPr>
                  <w:rFonts w:ascii="Arial" w:hAnsi="Arial" w:cs="Arial"/>
                  <w:b/>
                  <w:color w:val="0000FF"/>
                  <w:spacing w:val="-2"/>
                  <w:sz w:val="20"/>
                  <w:szCs w:val="20"/>
                  <w:u w:val="single" w:color="0000FF"/>
                </w:rPr>
                <w:t>Biotechnology</w:t>
              </w:r>
            </w:hyperlink>
          </w:p>
        </w:tc>
      </w:tr>
      <w:tr w:rsidR="00535C7A" w:rsidRPr="00C84E07" w14:paraId="77A2DDEE" w14:textId="77777777">
        <w:trPr>
          <w:trHeight w:val="290"/>
        </w:trPr>
        <w:tc>
          <w:tcPr>
            <w:tcW w:w="5168" w:type="dxa"/>
          </w:tcPr>
          <w:p w14:paraId="3D276D1E" w14:textId="77777777" w:rsidR="00535C7A" w:rsidRPr="00C84E07" w:rsidRDefault="00593047">
            <w:pPr>
              <w:pStyle w:val="TableParagraph"/>
              <w:spacing w:line="229" w:lineRule="exact"/>
              <w:ind w:left="95"/>
              <w:rPr>
                <w:rFonts w:ascii="Arial" w:hAnsi="Arial" w:cs="Arial"/>
                <w:sz w:val="20"/>
                <w:szCs w:val="20"/>
              </w:rPr>
            </w:pPr>
            <w:r w:rsidRPr="00C84E07">
              <w:rPr>
                <w:rFonts w:ascii="Arial" w:hAnsi="Arial" w:cs="Arial"/>
                <w:sz w:val="20"/>
                <w:szCs w:val="20"/>
              </w:rPr>
              <w:t>Manuscript</w:t>
            </w:r>
            <w:r w:rsidRPr="00C84E07">
              <w:rPr>
                <w:rFonts w:ascii="Arial" w:hAnsi="Arial" w:cs="Arial"/>
                <w:spacing w:val="-14"/>
                <w:sz w:val="20"/>
                <w:szCs w:val="20"/>
              </w:rPr>
              <w:t xml:space="preserve"> </w:t>
            </w:r>
            <w:r w:rsidRPr="00C84E07">
              <w:rPr>
                <w:rFonts w:ascii="Arial" w:hAnsi="Arial" w:cs="Arial"/>
                <w:spacing w:val="-2"/>
                <w:sz w:val="20"/>
                <w:szCs w:val="20"/>
              </w:rPr>
              <w:t>Number:</w:t>
            </w:r>
          </w:p>
        </w:tc>
        <w:tc>
          <w:tcPr>
            <w:tcW w:w="15770" w:type="dxa"/>
          </w:tcPr>
          <w:p w14:paraId="2C91FCFA" w14:textId="77777777" w:rsidR="00535C7A" w:rsidRPr="00C84E07" w:rsidRDefault="00593047">
            <w:pPr>
              <w:pStyle w:val="TableParagraph"/>
              <w:spacing w:before="26"/>
              <w:ind w:left="107"/>
              <w:rPr>
                <w:rFonts w:ascii="Arial" w:hAnsi="Arial" w:cs="Arial"/>
                <w:b/>
                <w:sz w:val="20"/>
                <w:szCs w:val="20"/>
              </w:rPr>
            </w:pPr>
            <w:r w:rsidRPr="00C84E07">
              <w:rPr>
                <w:rFonts w:ascii="Arial" w:hAnsi="Arial" w:cs="Arial"/>
                <w:b/>
                <w:spacing w:val="-2"/>
                <w:sz w:val="20"/>
                <w:szCs w:val="20"/>
              </w:rPr>
              <w:t>Ms_JABB_142863</w:t>
            </w:r>
          </w:p>
        </w:tc>
      </w:tr>
      <w:tr w:rsidR="00535C7A" w:rsidRPr="00C84E07" w14:paraId="6C1EC637" w14:textId="77777777">
        <w:trPr>
          <w:trHeight w:val="650"/>
        </w:trPr>
        <w:tc>
          <w:tcPr>
            <w:tcW w:w="5168" w:type="dxa"/>
          </w:tcPr>
          <w:p w14:paraId="3E28EEDE" w14:textId="77777777" w:rsidR="00535C7A" w:rsidRPr="00C84E07" w:rsidRDefault="00593047">
            <w:pPr>
              <w:pStyle w:val="TableParagraph"/>
              <w:spacing w:line="229" w:lineRule="exact"/>
              <w:ind w:left="95"/>
              <w:rPr>
                <w:rFonts w:ascii="Arial" w:hAnsi="Arial" w:cs="Arial"/>
                <w:sz w:val="20"/>
                <w:szCs w:val="20"/>
              </w:rPr>
            </w:pPr>
            <w:r w:rsidRPr="00C84E07">
              <w:rPr>
                <w:rFonts w:ascii="Arial" w:hAnsi="Arial" w:cs="Arial"/>
                <w:sz w:val="20"/>
                <w:szCs w:val="20"/>
              </w:rPr>
              <w:t>Title</w:t>
            </w:r>
            <w:r w:rsidRPr="00C84E07">
              <w:rPr>
                <w:rFonts w:ascii="Arial" w:hAnsi="Arial" w:cs="Arial"/>
                <w:spacing w:val="-6"/>
                <w:sz w:val="20"/>
                <w:szCs w:val="20"/>
              </w:rPr>
              <w:t xml:space="preserve"> </w:t>
            </w:r>
            <w:r w:rsidRPr="00C84E07">
              <w:rPr>
                <w:rFonts w:ascii="Arial" w:hAnsi="Arial" w:cs="Arial"/>
                <w:sz w:val="20"/>
                <w:szCs w:val="20"/>
              </w:rPr>
              <w:t>of</w:t>
            </w:r>
            <w:r w:rsidRPr="00C84E07">
              <w:rPr>
                <w:rFonts w:ascii="Arial" w:hAnsi="Arial" w:cs="Arial"/>
                <w:spacing w:val="-4"/>
                <w:sz w:val="20"/>
                <w:szCs w:val="20"/>
              </w:rPr>
              <w:t xml:space="preserve"> </w:t>
            </w:r>
            <w:r w:rsidRPr="00C84E07">
              <w:rPr>
                <w:rFonts w:ascii="Arial" w:hAnsi="Arial" w:cs="Arial"/>
                <w:sz w:val="20"/>
                <w:szCs w:val="20"/>
              </w:rPr>
              <w:t>the</w:t>
            </w:r>
            <w:r w:rsidRPr="00C84E07">
              <w:rPr>
                <w:rFonts w:ascii="Arial" w:hAnsi="Arial" w:cs="Arial"/>
                <w:spacing w:val="-4"/>
                <w:sz w:val="20"/>
                <w:szCs w:val="20"/>
              </w:rPr>
              <w:t xml:space="preserve"> </w:t>
            </w:r>
            <w:r w:rsidRPr="00C84E07">
              <w:rPr>
                <w:rFonts w:ascii="Arial" w:hAnsi="Arial" w:cs="Arial"/>
                <w:spacing w:val="-2"/>
                <w:sz w:val="20"/>
                <w:szCs w:val="20"/>
              </w:rPr>
              <w:t>Manuscript:</w:t>
            </w:r>
          </w:p>
        </w:tc>
        <w:tc>
          <w:tcPr>
            <w:tcW w:w="15770" w:type="dxa"/>
          </w:tcPr>
          <w:p w14:paraId="43609AC8" w14:textId="77777777" w:rsidR="00535C7A" w:rsidRPr="00C84E07" w:rsidRDefault="00593047">
            <w:pPr>
              <w:pStyle w:val="TableParagraph"/>
              <w:spacing w:before="206"/>
              <w:ind w:left="107"/>
              <w:rPr>
                <w:rFonts w:ascii="Arial" w:hAnsi="Arial" w:cs="Arial"/>
                <w:b/>
                <w:sz w:val="20"/>
                <w:szCs w:val="20"/>
              </w:rPr>
            </w:pPr>
            <w:r w:rsidRPr="00C84E07">
              <w:rPr>
                <w:rFonts w:ascii="Arial" w:hAnsi="Arial" w:cs="Arial"/>
                <w:b/>
                <w:sz w:val="20"/>
                <w:szCs w:val="20"/>
              </w:rPr>
              <w:t>YIELD</w:t>
            </w:r>
            <w:r w:rsidRPr="00C84E07">
              <w:rPr>
                <w:rFonts w:ascii="Arial" w:hAnsi="Arial" w:cs="Arial"/>
                <w:b/>
                <w:spacing w:val="-10"/>
                <w:sz w:val="20"/>
                <w:szCs w:val="20"/>
              </w:rPr>
              <w:t xml:space="preserve"> </w:t>
            </w:r>
            <w:r w:rsidRPr="00C84E07">
              <w:rPr>
                <w:rFonts w:ascii="Arial" w:hAnsi="Arial" w:cs="Arial"/>
                <w:b/>
                <w:sz w:val="20"/>
                <w:szCs w:val="20"/>
              </w:rPr>
              <w:t>DYNAMICS</w:t>
            </w:r>
            <w:r w:rsidRPr="00C84E07">
              <w:rPr>
                <w:rFonts w:ascii="Arial" w:hAnsi="Arial" w:cs="Arial"/>
                <w:b/>
                <w:spacing w:val="-5"/>
                <w:sz w:val="20"/>
                <w:szCs w:val="20"/>
              </w:rPr>
              <w:t xml:space="preserve"> </w:t>
            </w:r>
            <w:r w:rsidRPr="00C84E07">
              <w:rPr>
                <w:rFonts w:ascii="Arial" w:hAnsi="Arial" w:cs="Arial"/>
                <w:b/>
                <w:sz w:val="20"/>
                <w:szCs w:val="20"/>
              </w:rPr>
              <w:t>AND</w:t>
            </w:r>
            <w:r w:rsidRPr="00C84E07">
              <w:rPr>
                <w:rFonts w:ascii="Arial" w:hAnsi="Arial" w:cs="Arial"/>
                <w:b/>
                <w:spacing w:val="-7"/>
                <w:sz w:val="20"/>
                <w:szCs w:val="20"/>
              </w:rPr>
              <w:t xml:space="preserve"> </w:t>
            </w:r>
            <w:r w:rsidRPr="00C84E07">
              <w:rPr>
                <w:rFonts w:ascii="Arial" w:hAnsi="Arial" w:cs="Arial"/>
                <w:b/>
                <w:sz w:val="20"/>
                <w:szCs w:val="20"/>
              </w:rPr>
              <w:t>ECONOMIC</w:t>
            </w:r>
            <w:r w:rsidRPr="00C84E07">
              <w:rPr>
                <w:rFonts w:ascii="Arial" w:hAnsi="Arial" w:cs="Arial"/>
                <w:b/>
                <w:spacing w:val="-8"/>
                <w:sz w:val="20"/>
                <w:szCs w:val="20"/>
              </w:rPr>
              <w:t xml:space="preserve"> </w:t>
            </w:r>
            <w:r w:rsidRPr="00C84E07">
              <w:rPr>
                <w:rFonts w:ascii="Arial" w:hAnsi="Arial" w:cs="Arial"/>
                <w:b/>
                <w:sz w:val="20"/>
                <w:szCs w:val="20"/>
              </w:rPr>
              <w:t>ANALYSIS</w:t>
            </w:r>
            <w:r w:rsidRPr="00C84E07">
              <w:rPr>
                <w:rFonts w:ascii="Arial" w:hAnsi="Arial" w:cs="Arial"/>
                <w:b/>
                <w:spacing w:val="-10"/>
                <w:sz w:val="20"/>
                <w:szCs w:val="20"/>
              </w:rPr>
              <w:t xml:space="preserve"> </w:t>
            </w:r>
            <w:r w:rsidRPr="00C84E07">
              <w:rPr>
                <w:rFonts w:ascii="Arial" w:hAnsi="Arial" w:cs="Arial"/>
                <w:b/>
                <w:sz w:val="20"/>
                <w:szCs w:val="20"/>
              </w:rPr>
              <w:t>OF</w:t>
            </w:r>
            <w:r w:rsidRPr="00C84E07">
              <w:rPr>
                <w:rFonts w:ascii="Arial" w:hAnsi="Arial" w:cs="Arial"/>
                <w:b/>
                <w:spacing w:val="-6"/>
                <w:sz w:val="20"/>
                <w:szCs w:val="20"/>
              </w:rPr>
              <w:t xml:space="preserve"> </w:t>
            </w:r>
            <w:r w:rsidRPr="00C84E07">
              <w:rPr>
                <w:rFonts w:ascii="Arial" w:hAnsi="Arial" w:cs="Arial"/>
                <w:b/>
                <w:sz w:val="20"/>
                <w:szCs w:val="20"/>
              </w:rPr>
              <w:t>CASTOR-BASED</w:t>
            </w:r>
            <w:r w:rsidRPr="00C84E07">
              <w:rPr>
                <w:rFonts w:ascii="Arial" w:hAnsi="Arial" w:cs="Arial"/>
                <w:b/>
                <w:spacing w:val="-7"/>
                <w:sz w:val="20"/>
                <w:szCs w:val="20"/>
              </w:rPr>
              <w:t xml:space="preserve"> </w:t>
            </w:r>
            <w:r w:rsidRPr="00C84E07">
              <w:rPr>
                <w:rFonts w:ascii="Arial" w:hAnsi="Arial" w:cs="Arial"/>
                <w:b/>
                <w:sz w:val="20"/>
                <w:szCs w:val="20"/>
              </w:rPr>
              <w:t>RELAY</w:t>
            </w:r>
            <w:r w:rsidRPr="00C84E07">
              <w:rPr>
                <w:rFonts w:ascii="Arial" w:hAnsi="Arial" w:cs="Arial"/>
                <w:b/>
                <w:spacing w:val="-7"/>
                <w:sz w:val="20"/>
                <w:szCs w:val="20"/>
              </w:rPr>
              <w:t xml:space="preserve"> </w:t>
            </w:r>
            <w:r w:rsidRPr="00C84E07">
              <w:rPr>
                <w:rFonts w:ascii="Arial" w:hAnsi="Arial" w:cs="Arial"/>
                <w:b/>
                <w:sz w:val="20"/>
                <w:szCs w:val="20"/>
              </w:rPr>
              <w:t>INTERCROPPING</w:t>
            </w:r>
            <w:r w:rsidRPr="00C84E07">
              <w:rPr>
                <w:rFonts w:ascii="Arial" w:hAnsi="Arial" w:cs="Arial"/>
                <w:b/>
                <w:spacing w:val="-9"/>
                <w:sz w:val="20"/>
                <w:szCs w:val="20"/>
              </w:rPr>
              <w:t xml:space="preserve"> </w:t>
            </w:r>
            <w:r w:rsidRPr="00C84E07">
              <w:rPr>
                <w:rFonts w:ascii="Arial" w:hAnsi="Arial" w:cs="Arial"/>
                <w:b/>
                <w:sz w:val="20"/>
                <w:szCs w:val="20"/>
              </w:rPr>
              <w:t>SYSTEM</w:t>
            </w:r>
            <w:r w:rsidRPr="00C84E07">
              <w:rPr>
                <w:rFonts w:ascii="Arial" w:hAnsi="Arial" w:cs="Arial"/>
                <w:b/>
                <w:spacing w:val="-5"/>
                <w:sz w:val="20"/>
                <w:szCs w:val="20"/>
              </w:rPr>
              <w:t xml:space="preserve"> </w:t>
            </w:r>
            <w:r w:rsidRPr="00C84E07">
              <w:rPr>
                <w:rFonts w:ascii="Arial" w:hAnsi="Arial" w:cs="Arial"/>
                <w:b/>
                <w:sz w:val="20"/>
                <w:szCs w:val="20"/>
              </w:rPr>
              <w:t>IN</w:t>
            </w:r>
            <w:r w:rsidRPr="00C84E07">
              <w:rPr>
                <w:rFonts w:ascii="Arial" w:hAnsi="Arial" w:cs="Arial"/>
                <w:b/>
                <w:spacing w:val="-9"/>
                <w:sz w:val="20"/>
                <w:szCs w:val="20"/>
              </w:rPr>
              <w:t xml:space="preserve"> </w:t>
            </w:r>
            <w:r w:rsidRPr="00C84E07">
              <w:rPr>
                <w:rFonts w:ascii="Arial" w:hAnsi="Arial" w:cs="Arial"/>
                <w:b/>
                <w:sz w:val="20"/>
                <w:szCs w:val="20"/>
              </w:rPr>
              <w:t>RAINFED</w:t>
            </w:r>
            <w:r w:rsidRPr="00C84E07">
              <w:rPr>
                <w:rFonts w:ascii="Arial" w:hAnsi="Arial" w:cs="Arial"/>
                <w:b/>
                <w:spacing w:val="-3"/>
                <w:sz w:val="20"/>
                <w:szCs w:val="20"/>
              </w:rPr>
              <w:t xml:space="preserve"> </w:t>
            </w:r>
            <w:r w:rsidRPr="00C84E07">
              <w:rPr>
                <w:rFonts w:ascii="Arial" w:hAnsi="Arial" w:cs="Arial"/>
                <w:b/>
                <w:spacing w:val="-2"/>
                <w:sz w:val="20"/>
                <w:szCs w:val="20"/>
              </w:rPr>
              <w:t>ALFISOLS</w:t>
            </w:r>
          </w:p>
        </w:tc>
      </w:tr>
      <w:tr w:rsidR="00535C7A" w:rsidRPr="00C84E07" w14:paraId="30D55EB1" w14:textId="77777777">
        <w:trPr>
          <w:trHeight w:val="333"/>
        </w:trPr>
        <w:tc>
          <w:tcPr>
            <w:tcW w:w="5168" w:type="dxa"/>
          </w:tcPr>
          <w:p w14:paraId="73A72AD5" w14:textId="77777777" w:rsidR="00535C7A" w:rsidRPr="00C84E07" w:rsidRDefault="00593047">
            <w:pPr>
              <w:pStyle w:val="TableParagraph"/>
              <w:spacing w:line="229" w:lineRule="exact"/>
              <w:ind w:left="95"/>
              <w:rPr>
                <w:rFonts w:ascii="Arial" w:hAnsi="Arial" w:cs="Arial"/>
                <w:sz w:val="20"/>
                <w:szCs w:val="20"/>
              </w:rPr>
            </w:pPr>
            <w:r w:rsidRPr="00C84E07">
              <w:rPr>
                <w:rFonts w:ascii="Arial" w:hAnsi="Arial" w:cs="Arial"/>
                <w:sz w:val="20"/>
                <w:szCs w:val="20"/>
              </w:rPr>
              <w:t>Type</w:t>
            </w:r>
            <w:r w:rsidRPr="00C84E07">
              <w:rPr>
                <w:rFonts w:ascii="Arial" w:hAnsi="Arial" w:cs="Arial"/>
                <w:spacing w:val="-5"/>
                <w:sz w:val="20"/>
                <w:szCs w:val="20"/>
              </w:rPr>
              <w:t xml:space="preserve"> </w:t>
            </w:r>
            <w:r w:rsidRPr="00C84E07">
              <w:rPr>
                <w:rFonts w:ascii="Arial" w:hAnsi="Arial" w:cs="Arial"/>
                <w:sz w:val="20"/>
                <w:szCs w:val="20"/>
              </w:rPr>
              <w:t>of</w:t>
            </w:r>
            <w:r w:rsidRPr="00C84E07">
              <w:rPr>
                <w:rFonts w:ascii="Arial" w:hAnsi="Arial" w:cs="Arial"/>
                <w:spacing w:val="-3"/>
                <w:sz w:val="20"/>
                <w:szCs w:val="20"/>
              </w:rPr>
              <w:t xml:space="preserve"> </w:t>
            </w:r>
            <w:r w:rsidRPr="00C84E07">
              <w:rPr>
                <w:rFonts w:ascii="Arial" w:hAnsi="Arial" w:cs="Arial"/>
                <w:sz w:val="20"/>
                <w:szCs w:val="20"/>
              </w:rPr>
              <w:t>the</w:t>
            </w:r>
            <w:r w:rsidRPr="00C84E07">
              <w:rPr>
                <w:rFonts w:ascii="Arial" w:hAnsi="Arial" w:cs="Arial"/>
                <w:spacing w:val="-3"/>
                <w:sz w:val="20"/>
                <w:szCs w:val="20"/>
              </w:rPr>
              <w:t xml:space="preserve"> </w:t>
            </w:r>
            <w:r w:rsidRPr="00C84E07">
              <w:rPr>
                <w:rFonts w:ascii="Arial" w:hAnsi="Arial" w:cs="Arial"/>
                <w:spacing w:val="-2"/>
                <w:sz w:val="20"/>
                <w:szCs w:val="20"/>
              </w:rPr>
              <w:t>Article</w:t>
            </w:r>
          </w:p>
        </w:tc>
        <w:tc>
          <w:tcPr>
            <w:tcW w:w="15770" w:type="dxa"/>
          </w:tcPr>
          <w:p w14:paraId="6F231B25" w14:textId="77777777" w:rsidR="00535C7A" w:rsidRPr="00C84E07" w:rsidRDefault="00593047">
            <w:pPr>
              <w:pStyle w:val="TableParagraph"/>
              <w:spacing w:before="47"/>
              <w:ind w:left="107"/>
              <w:rPr>
                <w:rFonts w:ascii="Arial" w:hAnsi="Arial" w:cs="Arial"/>
                <w:b/>
                <w:sz w:val="20"/>
                <w:szCs w:val="20"/>
              </w:rPr>
            </w:pPr>
            <w:r w:rsidRPr="00C84E07">
              <w:rPr>
                <w:rFonts w:ascii="Arial" w:hAnsi="Arial" w:cs="Arial"/>
                <w:b/>
                <w:sz w:val="20"/>
                <w:szCs w:val="20"/>
              </w:rPr>
              <w:t>Original</w:t>
            </w:r>
            <w:r w:rsidRPr="00C84E07">
              <w:rPr>
                <w:rFonts w:ascii="Arial" w:hAnsi="Arial" w:cs="Arial"/>
                <w:b/>
                <w:spacing w:val="-9"/>
                <w:sz w:val="20"/>
                <w:szCs w:val="20"/>
              </w:rPr>
              <w:t xml:space="preserve"> </w:t>
            </w:r>
            <w:r w:rsidRPr="00C84E07">
              <w:rPr>
                <w:rFonts w:ascii="Arial" w:hAnsi="Arial" w:cs="Arial"/>
                <w:b/>
                <w:sz w:val="20"/>
                <w:szCs w:val="20"/>
              </w:rPr>
              <w:t>Research</w:t>
            </w:r>
            <w:r w:rsidRPr="00C84E07">
              <w:rPr>
                <w:rFonts w:ascii="Arial" w:hAnsi="Arial" w:cs="Arial"/>
                <w:b/>
                <w:spacing w:val="-5"/>
                <w:sz w:val="20"/>
                <w:szCs w:val="20"/>
              </w:rPr>
              <w:t xml:space="preserve"> </w:t>
            </w:r>
            <w:r w:rsidRPr="00C84E07">
              <w:rPr>
                <w:rFonts w:ascii="Arial" w:hAnsi="Arial" w:cs="Arial"/>
                <w:b/>
                <w:spacing w:val="-2"/>
                <w:sz w:val="20"/>
                <w:szCs w:val="20"/>
              </w:rPr>
              <w:t>Article</w:t>
            </w:r>
          </w:p>
        </w:tc>
      </w:tr>
    </w:tbl>
    <w:p w14:paraId="049E76B5" w14:textId="77777777" w:rsidR="00535C7A" w:rsidRPr="00C84E07" w:rsidRDefault="00535C7A">
      <w:pPr>
        <w:pStyle w:val="BodyText"/>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535C7A" w:rsidRPr="00C84E07" w14:paraId="0B873DAB" w14:textId="77777777">
        <w:trPr>
          <w:trHeight w:val="453"/>
        </w:trPr>
        <w:tc>
          <w:tcPr>
            <w:tcW w:w="21153" w:type="dxa"/>
            <w:gridSpan w:val="3"/>
            <w:tcBorders>
              <w:top w:val="nil"/>
              <w:left w:val="nil"/>
              <w:right w:val="nil"/>
            </w:tcBorders>
          </w:tcPr>
          <w:p w14:paraId="4E3CBF64" w14:textId="77777777" w:rsidR="00535C7A" w:rsidRPr="00C84E07" w:rsidRDefault="00593047">
            <w:pPr>
              <w:pStyle w:val="TableParagraph"/>
              <w:spacing w:line="221" w:lineRule="exact"/>
              <w:ind w:left="112"/>
              <w:rPr>
                <w:rFonts w:ascii="Arial" w:hAnsi="Arial" w:cs="Arial"/>
                <w:b/>
                <w:sz w:val="20"/>
                <w:szCs w:val="20"/>
              </w:rPr>
            </w:pPr>
            <w:r w:rsidRPr="00C84E07">
              <w:rPr>
                <w:rFonts w:ascii="Arial" w:hAnsi="Arial" w:cs="Arial"/>
                <w:b/>
                <w:color w:val="000000"/>
                <w:sz w:val="20"/>
                <w:szCs w:val="20"/>
                <w:highlight w:val="yellow"/>
              </w:rPr>
              <w:t>PART</w:t>
            </w:r>
            <w:r w:rsidRPr="00C84E07">
              <w:rPr>
                <w:rFonts w:ascii="Arial" w:hAnsi="Arial" w:cs="Arial"/>
                <w:b/>
                <w:color w:val="000000"/>
                <w:spacing w:val="45"/>
                <w:sz w:val="20"/>
                <w:szCs w:val="20"/>
                <w:highlight w:val="yellow"/>
              </w:rPr>
              <w:t xml:space="preserve"> </w:t>
            </w:r>
            <w:r w:rsidRPr="00C84E07">
              <w:rPr>
                <w:rFonts w:ascii="Arial" w:hAnsi="Arial" w:cs="Arial"/>
                <w:b/>
                <w:color w:val="000000"/>
                <w:sz w:val="20"/>
                <w:szCs w:val="20"/>
                <w:highlight w:val="yellow"/>
              </w:rPr>
              <w:t>1:</w:t>
            </w:r>
            <w:r w:rsidRPr="00C84E07">
              <w:rPr>
                <w:rFonts w:ascii="Arial" w:hAnsi="Arial" w:cs="Arial"/>
                <w:b/>
                <w:color w:val="000000"/>
                <w:sz w:val="20"/>
                <w:szCs w:val="20"/>
              </w:rPr>
              <w:t xml:space="preserve"> </w:t>
            </w:r>
            <w:r w:rsidRPr="00C84E07">
              <w:rPr>
                <w:rFonts w:ascii="Arial" w:hAnsi="Arial" w:cs="Arial"/>
                <w:b/>
                <w:color w:val="000000"/>
                <w:spacing w:val="-2"/>
                <w:sz w:val="20"/>
                <w:szCs w:val="20"/>
              </w:rPr>
              <w:t>Comments</w:t>
            </w:r>
          </w:p>
        </w:tc>
      </w:tr>
      <w:tr w:rsidR="00535C7A" w:rsidRPr="00C84E07" w14:paraId="15B92434" w14:textId="77777777">
        <w:trPr>
          <w:trHeight w:val="964"/>
        </w:trPr>
        <w:tc>
          <w:tcPr>
            <w:tcW w:w="5352" w:type="dxa"/>
          </w:tcPr>
          <w:p w14:paraId="5E557088" w14:textId="77777777" w:rsidR="00535C7A" w:rsidRPr="00C84E07" w:rsidRDefault="00535C7A">
            <w:pPr>
              <w:pStyle w:val="TableParagraph"/>
              <w:ind w:left="0"/>
              <w:rPr>
                <w:rFonts w:ascii="Arial" w:hAnsi="Arial" w:cs="Arial"/>
                <w:sz w:val="20"/>
                <w:szCs w:val="20"/>
              </w:rPr>
            </w:pPr>
          </w:p>
        </w:tc>
        <w:tc>
          <w:tcPr>
            <w:tcW w:w="9356" w:type="dxa"/>
          </w:tcPr>
          <w:p w14:paraId="0ECB0014" w14:textId="77777777" w:rsidR="00535C7A" w:rsidRPr="00C84E07" w:rsidRDefault="00593047">
            <w:pPr>
              <w:pStyle w:val="TableParagraph"/>
              <w:spacing w:line="228" w:lineRule="exact"/>
              <w:rPr>
                <w:rFonts w:ascii="Arial" w:hAnsi="Arial" w:cs="Arial"/>
                <w:b/>
                <w:sz w:val="20"/>
                <w:szCs w:val="20"/>
              </w:rPr>
            </w:pPr>
            <w:r w:rsidRPr="00C84E07">
              <w:rPr>
                <w:rFonts w:ascii="Arial" w:hAnsi="Arial" w:cs="Arial"/>
                <w:b/>
                <w:sz w:val="20"/>
                <w:szCs w:val="20"/>
              </w:rPr>
              <w:t>Reviewer’s</w:t>
            </w:r>
            <w:r w:rsidRPr="00C84E07">
              <w:rPr>
                <w:rFonts w:ascii="Arial" w:hAnsi="Arial" w:cs="Arial"/>
                <w:b/>
                <w:spacing w:val="-10"/>
                <w:sz w:val="20"/>
                <w:szCs w:val="20"/>
              </w:rPr>
              <w:t xml:space="preserve"> </w:t>
            </w:r>
            <w:r w:rsidRPr="00C84E07">
              <w:rPr>
                <w:rFonts w:ascii="Arial" w:hAnsi="Arial" w:cs="Arial"/>
                <w:b/>
                <w:spacing w:val="-2"/>
                <w:sz w:val="20"/>
                <w:szCs w:val="20"/>
              </w:rPr>
              <w:t>comment</w:t>
            </w:r>
          </w:p>
          <w:p w14:paraId="1CCEBD9C" w14:textId="77777777" w:rsidR="00535C7A" w:rsidRPr="00C84E07" w:rsidRDefault="00593047">
            <w:pPr>
              <w:pStyle w:val="TableParagraph"/>
              <w:ind w:right="137"/>
              <w:rPr>
                <w:rFonts w:ascii="Arial" w:hAnsi="Arial" w:cs="Arial"/>
                <w:b/>
                <w:sz w:val="20"/>
                <w:szCs w:val="20"/>
              </w:rPr>
            </w:pPr>
            <w:r w:rsidRPr="00C84E07">
              <w:rPr>
                <w:rFonts w:ascii="Arial" w:hAnsi="Arial" w:cs="Arial"/>
                <w:b/>
                <w:color w:val="000000"/>
                <w:sz w:val="20"/>
                <w:szCs w:val="20"/>
                <w:highlight w:val="yellow"/>
              </w:rPr>
              <w:t>Artificial</w:t>
            </w:r>
            <w:r w:rsidRPr="00C84E07">
              <w:rPr>
                <w:rFonts w:ascii="Arial" w:hAnsi="Arial" w:cs="Arial"/>
                <w:b/>
                <w:color w:val="000000"/>
                <w:spacing w:val="-6"/>
                <w:sz w:val="20"/>
                <w:szCs w:val="20"/>
                <w:highlight w:val="yellow"/>
              </w:rPr>
              <w:t xml:space="preserve"> </w:t>
            </w:r>
            <w:r w:rsidRPr="00C84E07">
              <w:rPr>
                <w:rFonts w:ascii="Arial" w:hAnsi="Arial" w:cs="Arial"/>
                <w:b/>
                <w:color w:val="000000"/>
                <w:sz w:val="20"/>
                <w:szCs w:val="20"/>
                <w:highlight w:val="yellow"/>
              </w:rPr>
              <w:t>Intelligence</w:t>
            </w:r>
            <w:r w:rsidRPr="00C84E07">
              <w:rPr>
                <w:rFonts w:ascii="Arial" w:hAnsi="Arial" w:cs="Arial"/>
                <w:b/>
                <w:color w:val="000000"/>
                <w:spacing w:val="-5"/>
                <w:sz w:val="20"/>
                <w:szCs w:val="20"/>
                <w:highlight w:val="yellow"/>
              </w:rPr>
              <w:t xml:space="preserve"> </w:t>
            </w:r>
            <w:r w:rsidRPr="00C84E07">
              <w:rPr>
                <w:rFonts w:ascii="Arial" w:hAnsi="Arial" w:cs="Arial"/>
                <w:b/>
                <w:color w:val="000000"/>
                <w:sz w:val="20"/>
                <w:szCs w:val="20"/>
                <w:highlight w:val="yellow"/>
              </w:rPr>
              <w:t>(AI)</w:t>
            </w:r>
            <w:r w:rsidRPr="00C84E07">
              <w:rPr>
                <w:rFonts w:ascii="Arial" w:hAnsi="Arial" w:cs="Arial"/>
                <w:b/>
                <w:color w:val="000000"/>
                <w:spacing w:val="-5"/>
                <w:sz w:val="20"/>
                <w:szCs w:val="20"/>
                <w:highlight w:val="yellow"/>
              </w:rPr>
              <w:t xml:space="preserve"> </w:t>
            </w:r>
            <w:r w:rsidRPr="00C84E07">
              <w:rPr>
                <w:rFonts w:ascii="Arial" w:hAnsi="Arial" w:cs="Arial"/>
                <w:b/>
                <w:color w:val="000000"/>
                <w:sz w:val="20"/>
                <w:szCs w:val="20"/>
                <w:highlight w:val="yellow"/>
              </w:rPr>
              <w:t>generated</w:t>
            </w:r>
            <w:r w:rsidRPr="00C84E07">
              <w:rPr>
                <w:rFonts w:ascii="Arial" w:hAnsi="Arial" w:cs="Arial"/>
                <w:b/>
                <w:color w:val="000000"/>
                <w:spacing w:val="-5"/>
                <w:sz w:val="20"/>
                <w:szCs w:val="20"/>
                <w:highlight w:val="yellow"/>
              </w:rPr>
              <w:t xml:space="preserve"> </w:t>
            </w:r>
            <w:r w:rsidRPr="00C84E07">
              <w:rPr>
                <w:rFonts w:ascii="Arial" w:hAnsi="Arial" w:cs="Arial"/>
                <w:b/>
                <w:color w:val="000000"/>
                <w:sz w:val="20"/>
                <w:szCs w:val="20"/>
                <w:highlight w:val="yellow"/>
              </w:rPr>
              <w:t>or</w:t>
            </w:r>
            <w:r w:rsidRPr="00C84E07">
              <w:rPr>
                <w:rFonts w:ascii="Arial" w:hAnsi="Arial" w:cs="Arial"/>
                <w:b/>
                <w:color w:val="000000"/>
                <w:spacing w:val="-5"/>
                <w:sz w:val="20"/>
                <w:szCs w:val="20"/>
                <w:highlight w:val="yellow"/>
              </w:rPr>
              <w:t xml:space="preserve"> </w:t>
            </w:r>
            <w:r w:rsidRPr="00C84E07">
              <w:rPr>
                <w:rFonts w:ascii="Arial" w:hAnsi="Arial" w:cs="Arial"/>
                <w:b/>
                <w:color w:val="000000"/>
                <w:sz w:val="20"/>
                <w:szCs w:val="20"/>
                <w:highlight w:val="yellow"/>
              </w:rPr>
              <w:t>assisted</w:t>
            </w:r>
            <w:r w:rsidRPr="00C84E07">
              <w:rPr>
                <w:rFonts w:ascii="Arial" w:hAnsi="Arial" w:cs="Arial"/>
                <w:b/>
                <w:color w:val="000000"/>
                <w:spacing w:val="-5"/>
                <w:sz w:val="20"/>
                <w:szCs w:val="20"/>
                <w:highlight w:val="yellow"/>
              </w:rPr>
              <w:t xml:space="preserve"> </w:t>
            </w:r>
            <w:r w:rsidRPr="00C84E07">
              <w:rPr>
                <w:rFonts w:ascii="Arial" w:hAnsi="Arial" w:cs="Arial"/>
                <w:b/>
                <w:color w:val="000000"/>
                <w:sz w:val="20"/>
                <w:szCs w:val="20"/>
                <w:highlight w:val="yellow"/>
              </w:rPr>
              <w:t>review</w:t>
            </w:r>
            <w:r w:rsidRPr="00C84E07">
              <w:rPr>
                <w:rFonts w:ascii="Arial" w:hAnsi="Arial" w:cs="Arial"/>
                <w:b/>
                <w:color w:val="000000"/>
                <w:spacing w:val="-3"/>
                <w:sz w:val="20"/>
                <w:szCs w:val="20"/>
                <w:highlight w:val="yellow"/>
              </w:rPr>
              <w:t xml:space="preserve"> </w:t>
            </w:r>
            <w:r w:rsidRPr="00C84E07">
              <w:rPr>
                <w:rFonts w:ascii="Arial" w:hAnsi="Arial" w:cs="Arial"/>
                <w:b/>
                <w:color w:val="000000"/>
                <w:sz w:val="20"/>
                <w:szCs w:val="20"/>
                <w:highlight w:val="yellow"/>
              </w:rPr>
              <w:t>comments</w:t>
            </w:r>
            <w:r w:rsidRPr="00C84E07">
              <w:rPr>
                <w:rFonts w:ascii="Arial" w:hAnsi="Arial" w:cs="Arial"/>
                <w:b/>
                <w:color w:val="000000"/>
                <w:spacing w:val="-6"/>
                <w:sz w:val="20"/>
                <w:szCs w:val="20"/>
                <w:highlight w:val="yellow"/>
              </w:rPr>
              <w:t xml:space="preserve"> </w:t>
            </w:r>
            <w:r w:rsidRPr="00C84E07">
              <w:rPr>
                <w:rFonts w:ascii="Arial" w:hAnsi="Arial" w:cs="Arial"/>
                <w:b/>
                <w:color w:val="000000"/>
                <w:sz w:val="20"/>
                <w:szCs w:val="20"/>
                <w:highlight w:val="yellow"/>
              </w:rPr>
              <w:t>are</w:t>
            </w:r>
            <w:r w:rsidRPr="00C84E07">
              <w:rPr>
                <w:rFonts w:ascii="Arial" w:hAnsi="Arial" w:cs="Arial"/>
                <w:b/>
                <w:color w:val="000000"/>
                <w:spacing w:val="-5"/>
                <w:sz w:val="20"/>
                <w:szCs w:val="20"/>
                <w:highlight w:val="yellow"/>
              </w:rPr>
              <w:t xml:space="preserve"> </w:t>
            </w:r>
            <w:r w:rsidRPr="00C84E07">
              <w:rPr>
                <w:rFonts w:ascii="Arial" w:hAnsi="Arial" w:cs="Arial"/>
                <w:b/>
                <w:color w:val="000000"/>
                <w:sz w:val="20"/>
                <w:szCs w:val="20"/>
                <w:highlight w:val="yellow"/>
              </w:rPr>
              <w:t>strictly</w:t>
            </w:r>
            <w:r w:rsidRPr="00C84E07">
              <w:rPr>
                <w:rFonts w:ascii="Arial" w:hAnsi="Arial" w:cs="Arial"/>
                <w:b/>
                <w:color w:val="000000"/>
                <w:spacing w:val="-4"/>
                <w:sz w:val="20"/>
                <w:szCs w:val="20"/>
                <w:highlight w:val="yellow"/>
              </w:rPr>
              <w:t xml:space="preserve"> </w:t>
            </w:r>
            <w:r w:rsidRPr="00C84E07">
              <w:rPr>
                <w:rFonts w:ascii="Arial" w:hAnsi="Arial" w:cs="Arial"/>
                <w:b/>
                <w:color w:val="000000"/>
                <w:sz w:val="20"/>
                <w:szCs w:val="20"/>
                <w:highlight w:val="yellow"/>
              </w:rPr>
              <w:t>prohibited</w:t>
            </w:r>
            <w:r w:rsidRPr="00C84E07">
              <w:rPr>
                <w:rFonts w:ascii="Arial" w:hAnsi="Arial" w:cs="Arial"/>
                <w:b/>
                <w:color w:val="000000"/>
                <w:spacing w:val="-5"/>
                <w:sz w:val="20"/>
                <w:szCs w:val="20"/>
                <w:highlight w:val="yellow"/>
              </w:rPr>
              <w:t xml:space="preserve"> </w:t>
            </w:r>
            <w:r w:rsidRPr="00C84E07">
              <w:rPr>
                <w:rFonts w:ascii="Arial" w:hAnsi="Arial" w:cs="Arial"/>
                <w:b/>
                <w:color w:val="000000"/>
                <w:sz w:val="20"/>
                <w:szCs w:val="20"/>
                <w:highlight w:val="yellow"/>
              </w:rPr>
              <w:t>during</w:t>
            </w:r>
            <w:r w:rsidRPr="00C84E07">
              <w:rPr>
                <w:rFonts w:ascii="Arial" w:hAnsi="Arial" w:cs="Arial"/>
                <w:b/>
                <w:color w:val="000000"/>
                <w:spacing w:val="-4"/>
                <w:sz w:val="20"/>
                <w:szCs w:val="20"/>
                <w:highlight w:val="yellow"/>
              </w:rPr>
              <w:t xml:space="preserve"> </w:t>
            </w:r>
            <w:r w:rsidRPr="00C84E07">
              <w:rPr>
                <w:rFonts w:ascii="Arial" w:hAnsi="Arial" w:cs="Arial"/>
                <w:b/>
                <w:color w:val="000000"/>
                <w:sz w:val="20"/>
                <w:szCs w:val="20"/>
                <w:highlight w:val="yellow"/>
              </w:rPr>
              <w:t>peer</w:t>
            </w:r>
            <w:r w:rsidRPr="00C84E07">
              <w:rPr>
                <w:rFonts w:ascii="Arial" w:hAnsi="Arial" w:cs="Arial"/>
                <w:b/>
                <w:color w:val="000000"/>
                <w:sz w:val="20"/>
                <w:szCs w:val="20"/>
              </w:rPr>
              <w:t xml:space="preserve"> </w:t>
            </w:r>
            <w:r w:rsidRPr="00C84E07">
              <w:rPr>
                <w:rFonts w:ascii="Arial" w:hAnsi="Arial" w:cs="Arial"/>
                <w:b/>
                <w:color w:val="000000"/>
                <w:spacing w:val="-2"/>
                <w:sz w:val="20"/>
                <w:szCs w:val="20"/>
                <w:highlight w:val="yellow"/>
              </w:rPr>
              <w:t>review.</w:t>
            </w:r>
          </w:p>
        </w:tc>
        <w:tc>
          <w:tcPr>
            <w:tcW w:w="6445" w:type="dxa"/>
          </w:tcPr>
          <w:p w14:paraId="424CC1F1" w14:textId="77777777" w:rsidR="00535C7A" w:rsidRPr="00C84E07" w:rsidRDefault="00593047">
            <w:pPr>
              <w:pStyle w:val="TableParagraph"/>
              <w:spacing w:line="252" w:lineRule="auto"/>
              <w:ind w:right="740"/>
              <w:rPr>
                <w:rFonts w:ascii="Arial" w:hAnsi="Arial" w:cs="Arial"/>
                <w:sz w:val="20"/>
                <w:szCs w:val="20"/>
              </w:rPr>
            </w:pPr>
            <w:r w:rsidRPr="00C84E07">
              <w:rPr>
                <w:rFonts w:ascii="Arial" w:hAnsi="Arial" w:cs="Arial"/>
                <w:b/>
                <w:sz w:val="20"/>
                <w:szCs w:val="20"/>
              </w:rPr>
              <w:t>Author’s</w:t>
            </w:r>
            <w:r w:rsidRPr="00C84E07">
              <w:rPr>
                <w:rFonts w:ascii="Arial" w:hAnsi="Arial" w:cs="Arial"/>
                <w:b/>
                <w:spacing w:val="-6"/>
                <w:sz w:val="20"/>
                <w:szCs w:val="20"/>
              </w:rPr>
              <w:t xml:space="preserve"> </w:t>
            </w:r>
            <w:r w:rsidRPr="00C84E07">
              <w:rPr>
                <w:rFonts w:ascii="Arial" w:hAnsi="Arial" w:cs="Arial"/>
                <w:b/>
                <w:sz w:val="20"/>
                <w:szCs w:val="20"/>
              </w:rPr>
              <w:t>Feedback</w:t>
            </w:r>
            <w:r w:rsidRPr="00C84E07">
              <w:rPr>
                <w:rFonts w:ascii="Arial" w:hAnsi="Arial" w:cs="Arial"/>
                <w:b/>
                <w:spacing w:val="-5"/>
                <w:sz w:val="20"/>
                <w:szCs w:val="20"/>
              </w:rPr>
              <w:t xml:space="preserve"> </w:t>
            </w:r>
            <w:r w:rsidRPr="00C84E07">
              <w:rPr>
                <w:rFonts w:ascii="Arial" w:hAnsi="Arial" w:cs="Arial"/>
                <w:sz w:val="20"/>
                <w:szCs w:val="20"/>
              </w:rPr>
              <w:t>(It</w:t>
            </w:r>
            <w:r w:rsidRPr="00C84E07">
              <w:rPr>
                <w:rFonts w:ascii="Arial" w:hAnsi="Arial" w:cs="Arial"/>
                <w:spacing w:val="-6"/>
                <w:sz w:val="20"/>
                <w:szCs w:val="20"/>
              </w:rPr>
              <w:t xml:space="preserve"> </w:t>
            </w:r>
            <w:r w:rsidRPr="00C84E07">
              <w:rPr>
                <w:rFonts w:ascii="Arial" w:hAnsi="Arial" w:cs="Arial"/>
                <w:sz w:val="20"/>
                <w:szCs w:val="20"/>
              </w:rPr>
              <w:t>is</w:t>
            </w:r>
            <w:r w:rsidRPr="00C84E07">
              <w:rPr>
                <w:rFonts w:ascii="Arial" w:hAnsi="Arial" w:cs="Arial"/>
                <w:spacing w:val="-4"/>
                <w:sz w:val="20"/>
                <w:szCs w:val="20"/>
              </w:rPr>
              <w:t xml:space="preserve"> </w:t>
            </w:r>
            <w:r w:rsidRPr="00C84E07">
              <w:rPr>
                <w:rFonts w:ascii="Arial" w:hAnsi="Arial" w:cs="Arial"/>
                <w:sz w:val="20"/>
                <w:szCs w:val="20"/>
              </w:rPr>
              <w:t>mandatory</w:t>
            </w:r>
            <w:r w:rsidRPr="00C84E07">
              <w:rPr>
                <w:rFonts w:ascii="Arial" w:hAnsi="Arial" w:cs="Arial"/>
                <w:spacing w:val="-9"/>
                <w:sz w:val="20"/>
                <w:szCs w:val="20"/>
              </w:rPr>
              <w:t xml:space="preserve"> </w:t>
            </w:r>
            <w:r w:rsidRPr="00C84E07">
              <w:rPr>
                <w:rFonts w:ascii="Arial" w:hAnsi="Arial" w:cs="Arial"/>
                <w:sz w:val="20"/>
                <w:szCs w:val="20"/>
              </w:rPr>
              <w:t>that</w:t>
            </w:r>
            <w:r w:rsidRPr="00C84E07">
              <w:rPr>
                <w:rFonts w:ascii="Arial" w:hAnsi="Arial" w:cs="Arial"/>
                <w:spacing w:val="-5"/>
                <w:sz w:val="20"/>
                <w:szCs w:val="20"/>
              </w:rPr>
              <w:t xml:space="preserve"> </w:t>
            </w:r>
            <w:r w:rsidRPr="00C84E07">
              <w:rPr>
                <w:rFonts w:ascii="Arial" w:hAnsi="Arial" w:cs="Arial"/>
                <w:sz w:val="20"/>
                <w:szCs w:val="20"/>
              </w:rPr>
              <w:t>authors</w:t>
            </w:r>
            <w:r w:rsidRPr="00C84E07">
              <w:rPr>
                <w:rFonts w:ascii="Arial" w:hAnsi="Arial" w:cs="Arial"/>
                <w:spacing w:val="-6"/>
                <w:sz w:val="20"/>
                <w:szCs w:val="20"/>
              </w:rPr>
              <w:t xml:space="preserve"> </w:t>
            </w:r>
            <w:r w:rsidRPr="00C84E07">
              <w:rPr>
                <w:rFonts w:ascii="Arial" w:hAnsi="Arial" w:cs="Arial"/>
                <w:sz w:val="20"/>
                <w:szCs w:val="20"/>
              </w:rPr>
              <w:t>should</w:t>
            </w:r>
            <w:r w:rsidRPr="00C84E07">
              <w:rPr>
                <w:rFonts w:ascii="Arial" w:hAnsi="Arial" w:cs="Arial"/>
                <w:spacing w:val="-3"/>
                <w:sz w:val="20"/>
                <w:szCs w:val="20"/>
              </w:rPr>
              <w:t xml:space="preserve"> </w:t>
            </w:r>
            <w:r w:rsidRPr="00C84E07">
              <w:rPr>
                <w:rFonts w:ascii="Arial" w:hAnsi="Arial" w:cs="Arial"/>
                <w:sz w:val="20"/>
                <w:szCs w:val="20"/>
              </w:rPr>
              <w:t>write</w:t>
            </w:r>
            <w:r w:rsidRPr="00C84E07">
              <w:rPr>
                <w:rFonts w:ascii="Arial" w:hAnsi="Arial" w:cs="Arial"/>
                <w:spacing w:val="-5"/>
                <w:sz w:val="20"/>
                <w:szCs w:val="20"/>
              </w:rPr>
              <w:t xml:space="preserve"> </w:t>
            </w:r>
            <w:r w:rsidRPr="00C84E07">
              <w:rPr>
                <w:rFonts w:ascii="Arial" w:hAnsi="Arial" w:cs="Arial"/>
                <w:sz w:val="20"/>
                <w:szCs w:val="20"/>
              </w:rPr>
              <w:t>his/her feedback here)</w:t>
            </w:r>
          </w:p>
        </w:tc>
      </w:tr>
      <w:tr w:rsidR="00535C7A" w:rsidRPr="00C84E07" w14:paraId="50EE6AD7" w14:textId="77777777">
        <w:trPr>
          <w:trHeight w:val="5191"/>
        </w:trPr>
        <w:tc>
          <w:tcPr>
            <w:tcW w:w="5352" w:type="dxa"/>
          </w:tcPr>
          <w:p w14:paraId="7AAE96B5" w14:textId="77777777" w:rsidR="00535C7A" w:rsidRPr="00C84E07" w:rsidRDefault="00593047">
            <w:pPr>
              <w:pStyle w:val="TableParagraph"/>
              <w:ind w:left="467" w:right="200"/>
              <w:rPr>
                <w:rFonts w:ascii="Arial" w:hAnsi="Arial" w:cs="Arial"/>
                <w:b/>
                <w:sz w:val="20"/>
                <w:szCs w:val="20"/>
              </w:rPr>
            </w:pPr>
            <w:r w:rsidRPr="00C84E07">
              <w:rPr>
                <w:rFonts w:ascii="Arial" w:hAnsi="Arial" w:cs="Arial"/>
                <w:b/>
                <w:sz w:val="20"/>
                <w:szCs w:val="20"/>
              </w:rPr>
              <w:t>Please</w:t>
            </w:r>
            <w:r w:rsidRPr="00C84E07">
              <w:rPr>
                <w:rFonts w:ascii="Arial" w:hAnsi="Arial" w:cs="Arial"/>
                <w:b/>
                <w:spacing w:val="-7"/>
                <w:sz w:val="20"/>
                <w:szCs w:val="20"/>
              </w:rPr>
              <w:t xml:space="preserve"> </w:t>
            </w:r>
            <w:r w:rsidRPr="00C84E07">
              <w:rPr>
                <w:rFonts w:ascii="Arial" w:hAnsi="Arial" w:cs="Arial"/>
                <w:b/>
                <w:sz w:val="20"/>
                <w:szCs w:val="20"/>
              </w:rPr>
              <w:t>write</w:t>
            </w:r>
            <w:r w:rsidRPr="00C84E07">
              <w:rPr>
                <w:rFonts w:ascii="Arial" w:hAnsi="Arial" w:cs="Arial"/>
                <w:b/>
                <w:spacing w:val="-5"/>
                <w:sz w:val="20"/>
                <w:szCs w:val="20"/>
              </w:rPr>
              <w:t xml:space="preserve"> </w:t>
            </w:r>
            <w:r w:rsidRPr="00C84E07">
              <w:rPr>
                <w:rFonts w:ascii="Arial" w:hAnsi="Arial" w:cs="Arial"/>
                <w:b/>
                <w:sz w:val="20"/>
                <w:szCs w:val="20"/>
              </w:rPr>
              <w:t>a</w:t>
            </w:r>
            <w:r w:rsidRPr="00C84E07">
              <w:rPr>
                <w:rFonts w:ascii="Arial" w:hAnsi="Arial" w:cs="Arial"/>
                <w:b/>
                <w:spacing w:val="-7"/>
                <w:sz w:val="20"/>
                <w:szCs w:val="20"/>
              </w:rPr>
              <w:t xml:space="preserve"> </w:t>
            </w:r>
            <w:r w:rsidRPr="00C84E07">
              <w:rPr>
                <w:rFonts w:ascii="Arial" w:hAnsi="Arial" w:cs="Arial"/>
                <w:b/>
                <w:sz w:val="20"/>
                <w:szCs w:val="20"/>
              </w:rPr>
              <w:t>few</w:t>
            </w:r>
            <w:r w:rsidRPr="00C84E07">
              <w:rPr>
                <w:rFonts w:ascii="Arial" w:hAnsi="Arial" w:cs="Arial"/>
                <w:b/>
                <w:spacing w:val="-5"/>
                <w:sz w:val="20"/>
                <w:szCs w:val="20"/>
              </w:rPr>
              <w:t xml:space="preserve"> </w:t>
            </w:r>
            <w:r w:rsidRPr="00C84E07">
              <w:rPr>
                <w:rFonts w:ascii="Arial" w:hAnsi="Arial" w:cs="Arial"/>
                <w:b/>
                <w:sz w:val="20"/>
                <w:szCs w:val="20"/>
              </w:rPr>
              <w:t>sentences</w:t>
            </w:r>
            <w:r w:rsidRPr="00C84E07">
              <w:rPr>
                <w:rFonts w:ascii="Arial" w:hAnsi="Arial" w:cs="Arial"/>
                <w:b/>
                <w:spacing w:val="-7"/>
                <w:sz w:val="20"/>
                <w:szCs w:val="20"/>
              </w:rPr>
              <w:t xml:space="preserve"> </w:t>
            </w:r>
            <w:r w:rsidRPr="00C84E07">
              <w:rPr>
                <w:rFonts w:ascii="Arial" w:hAnsi="Arial" w:cs="Arial"/>
                <w:b/>
                <w:sz w:val="20"/>
                <w:szCs w:val="20"/>
              </w:rPr>
              <w:t>regarding</w:t>
            </w:r>
            <w:r w:rsidRPr="00C84E07">
              <w:rPr>
                <w:rFonts w:ascii="Arial" w:hAnsi="Arial" w:cs="Arial"/>
                <w:b/>
                <w:spacing w:val="-7"/>
                <w:sz w:val="20"/>
                <w:szCs w:val="20"/>
              </w:rPr>
              <w:t xml:space="preserve"> </w:t>
            </w:r>
            <w:r w:rsidRPr="00C84E07">
              <w:rPr>
                <w:rFonts w:ascii="Arial" w:hAnsi="Arial" w:cs="Arial"/>
                <w:b/>
                <w:sz w:val="20"/>
                <w:szCs w:val="20"/>
              </w:rPr>
              <w:t>the</w:t>
            </w:r>
            <w:r w:rsidRPr="00C84E07">
              <w:rPr>
                <w:rFonts w:ascii="Arial" w:hAnsi="Arial" w:cs="Arial"/>
                <w:b/>
                <w:spacing w:val="-7"/>
                <w:sz w:val="20"/>
                <w:szCs w:val="20"/>
              </w:rPr>
              <w:t xml:space="preserve"> </w:t>
            </w:r>
            <w:r w:rsidRPr="00C84E07">
              <w:rPr>
                <w:rFonts w:ascii="Arial" w:hAnsi="Arial" w:cs="Arial"/>
                <w:b/>
                <w:sz w:val="20"/>
                <w:szCs w:val="20"/>
              </w:rPr>
              <w:t xml:space="preserve">importance of this manuscript for the scientific community. A minimum of 3-4 sentences may be required for this </w:t>
            </w:r>
            <w:r w:rsidRPr="00C84E07">
              <w:rPr>
                <w:rFonts w:ascii="Arial" w:hAnsi="Arial" w:cs="Arial"/>
                <w:b/>
                <w:spacing w:val="-2"/>
                <w:sz w:val="20"/>
                <w:szCs w:val="20"/>
              </w:rPr>
              <w:t>part.</w:t>
            </w:r>
          </w:p>
        </w:tc>
        <w:tc>
          <w:tcPr>
            <w:tcW w:w="9356" w:type="dxa"/>
          </w:tcPr>
          <w:p w14:paraId="16D8AA52" w14:textId="77777777" w:rsidR="00535C7A" w:rsidRPr="00C84E07" w:rsidRDefault="00593047">
            <w:pPr>
              <w:pStyle w:val="TableParagraph"/>
              <w:spacing w:before="54" w:line="288" w:lineRule="auto"/>
              <w:ind w:right="90"/>
              <w:jc w:val="both"/>
              <w:rPr>
                <w:rFonts w:ascii="Arial" w:hAnsi="Arial" w:cs="Arial"/>
                <w:b/>
                <w:sz w:val="20"/>
                <w:szCs w:val="20"/>
              </w:rPr>
            </w:pPr>
            <w:r w:rsidRPr="00C84E07">
              <w:rPr>
                <w:rFonts w:ascii="Arial" w:hAnsi="Arial" w:cs="Arial"/>
                <w:b/>
                <w:sz w:val="20"/>
                <w:szCs w:val="20"/>
              </w:rPr>
              <w:t>This is a very interesting study, the authors have well summarized and correlated a unique dataset regarding “Yield Dynamics and Economic Analysis of Castor-based</w:t>
            </w:r>
            <w:r w:rsidRPr="00C84E07">
              <w:rPr>
                <w:rFonts w:ascii="Arial" w:hAnsi="Arial" w:cs="Arial"/>
                <w:b/>
                <w:spacing w:val="80"/>
                <w:sz w:val="20"/>
                <w:szCs w:val="20"/>
              </w:rPr>
              <w:t xml:space="preserve"> </w:t>
            </w:r>
            <w:r w:rsidRPr="00C84E07">
              <w:rPr>
                <w:rFonts w:ascii="Arial" w:hAnsi="Arial" w:cs="Arial"/>
                <w:b/>
                <w:sz w:val="20"/>
                <w:szCs w:val="20"/>
              </w:rPr>
              <w:t>Relay Intercropping System in Rainfed Alfisols”.</w:t>
            </w:r>
            <w:r w:rsidRPr="00C84E07">
              <w:rPr>
                <w:rFonts w:ascii="Arial" w:hAnsi="Arial" w:cs="Arial"/>
                <w:b/>
                <w:spacing w:val="40"/>
                <w:sz w:val="20"/>
                <w:szCs w:val="20"/>
              </w:rPr>
              <w:t xml:space="preserve"> </w:t>
            </w:r>
            <w:r w:rsidRPr="00C84E07">
              <w:rPr>
                <w:rFonts w:ascii="Arial" w:hAnsi="Arial" w:cs="Arial"/>
                <w:b/>
                <w:sz w:val="20"/>
                <w:szCs w:val="20"/>
              </w:rPr>
              <w:t>A castor-based relay intercropping system in rainfed Alfisols involves integrating castor with other crops, like fieldbean, groundnut or finger millets etc., where the castor is planted after the initial crop has established itself.</w:t>
            </w:r>
            <w:r w:rsidRPr="00C84E07">
              <w:rPr>
                <w:rFonts w:ascii="Arial" w:hAnsi="Arial" w:cs="Arial"/>
                <w:b/>
                <w:spacing w:val="-1"/>
                <w:sz w:val="20"/>
                <w:szCs w:val="20"/>
              </w:rPr>
              <w:t xml:space="preserve"> </w:t>
            </w:r>
            <w:r w:rsidRPr="00C84E07">
              <w:rPr>
                <w:rFonts w:ascii="Arial" w:hAnsi="Arial" w:cs="Arial"/>
                <w:b/>
                <w:sz w:val="20"/>
                <w:szCs w:val="20"/>
              </w:rPr>
              <w:t xml:space="preserve">This approach aims to improve land productivity and resource use </w:t>
            </w:r>
            <w:proofErr w:type="spellStart"/>
            <w:r w:rsidRPr="00C84E07">
              <w:rPr>
                <w:rFonts w:ascii="Arial" w:hAnsi="Arial" w:cs="Arial"/>
                <w:b/>
                <w:sz w:val="20"/>
                <w:szCs w:val="20"/>
              </w:rPr>
              <w:t>effiency</w:t>
            </w:r>
            <w:proofErr w:type="spellEnd"/>
            <w:r w:rsidRPr="00C84E07">
              <w:rPr>
                <w:rFonts w:ascii="Arial" w:hAnsi="Arial" w:cs="Arial"/>
                <w:b/>
                <w:spacing w:val="-2"/>
                <w:sz w:val="20"/>
                <w:szCs w:val="20"/>
              </w:rPr>
              <w:t xml:space="preserve"> </w:t>
            </w:r>
            <w:r w:rsidRPr="00C84E07">
              <w:rPr>
                <w:rFonts w:ascii="Arial" w:hAnsi="Arial" w:cs="Arial"/>
                <w:b/>
                <w:sz w:val="20"/>
                <w:szCs w:val="20"/>
              </w:rPr>
              <w:t>specially</w:t>
            </w:r>
            <w:r w:rsidRPr="00C84E07">
              <w:rPr>
                <w:rFonts w:ascii="Arial" w:hAnsi="Arial" w:cs="Arial"/>
                <w:b/>
                <w:spacing w:val="40"/>
                <w:sz w:val="20"/>
                <w:szCs w:val="20"/>
              </w:rPr>
              <w:t xml:space="preserve"> </w:t>
            </w:r>
            <w:r w:rsidRPr="00C84E07">
              <w:rPr>
                <w:rFonts w:ascii="Arial" w:hAnsi="Arial" w:cs="Arial"/>
                <w:b/>
                <w:sz w:val="20"/>
                <w:szCs w:val="20"/>
              </w:rPr>
              <w:t>in</w:t>
            </w:r>
            <w:r w:rsidRPr="00C84E07">
              <w:rPr>
                <w:rFonts w:ascii="Arial" w:hAnsi="Arial" w:cs="Arial"/>
                <w:b/>
                <w:spacing w:val="-2"/>
                <w:sz w:val="20"/>
                <w:szCs w:val="20"/>
              </w:rPr>
              <w:t xml:space="preserve"> </w:t>
            </w:r>
            <w:r w:rsidRPr="00C84E07">
              <w:rPr>
                <w:rFonts w:ascii="Arial" w:hAnsi="Arial" w:cs="Arial"/>
                <w:b/>
                <w:sz w:val="20"/>
                <w:szCs w:val="20"/>
              </w:rPr>
              <w:t>rainfed</w:t>
            </w:r>
            <w:r w:rsidRPr="00C84E07">
              <w:rPr>
                <w:rFonts w:ascii="Arial" w:hAnsi="Arial" w:cs="Arial"/>
                <w:b/>
                <w:spacing w:val="-3"/>
                <w:sz w:val="20"/>
                <w:szCs w:val="20"/>
              </w:rPr>
              <w:t xml:space="preserve"> </w:t>
            </w:r>
            <w:r w:rsidRPr="00C84E07">
              <w:rPr>
                <w:rFonts w:ascii="Arial" w:hAnsi="Arial" w:cs="Arial"/>
                <w:b/>
                <w:sz w:val="20"/>
                <w:szCs w:val="20"/>
              </w:rPr>
              <w:t>agricultural</w:t>
            </w:r>
            <w:r w:rsidRPr="00C84E07">
              <w:rPr>
                <w:rFonts w:ascii="Arial" w:hAnsi="Arial" w:cs="Arial"/>
                <w:b/>
                <w:spacing w:val="-2"/>
                <w:sz w:val="20"/>
                <w:szCs w:val="20"/>
              </w:rPr>
              <w:t xml:space="preserve"> </w:t>
            </w:r>
            <w:r w:rsidRPr="00C84E07">
              <w:rPr>
                <w:rFonts w:ascii="Arial" w:hAnsi="Arial" w:cs="Arial"/>
                <w:b/>
                <w:sz w:val="20"/>
                <w:szCs w:val="20"/>
              </w:rPr>
              <w:t>systems,</w:t>
            </w:r>
            <w:r w:rsidRPr="00C84E07">
              <w:rPr>
                <w:rFonts w:ascii="Arial" w:hAnsi="Arial" w:cs="Arial"/>
                <w:b/>
                <w:spacing w:val="-2"/>
                <w:sz w:val="20"/>
                <w:szCs w:val="20"/>
              </w:rPr>
              <w:t xml:space="preserve"> </w:t>
            </w:r>
            <w:r w:rsidRPr="00C84E07">
              <w:rPr>
                <w:rFonts w:ascii="Arial" w:hAnsi="Arial" w:cs="Arial"/>
                <w:b/>
                <w:sz w:val="20"/>
                <w:szCs w:val="20"/>
              </w:rPr>
              <w:t>particularly</w:t>
            </w:r>
            <w:r w:rsidRPr="00C84E07">
              <w:rPr>
                <w:rFonts w:ascii="Arial" w:hAnsi="Arial" w:cs="Arial"/>
                <w:b/>
                <w:spacing w:val="-2"/>
                <w:sz w:val="20"/>
                <w:szCs w:val="20"/>
              </w:rPr>
              <w:t xml:space="preserve"> </w:t>
            </w:r>
            <w:r w:rsidRPr="00C84E07">
              <w:rPr>
                <w:rFonts w:ascii="Arial" w:hAnsi="Arial" w:cs="Arial"/>
                <w:b/>
                <w:sz w:val="20"/>
                <w:szCs w:val="20"/>
              </w:rPr>
              <w:t>in</w:t>
            </w:r>
            <w:r w:rsidRPr="00C84E07">
              <w:rPr>
                <w:rFonts w:ascii="Arial" w:hAnsi="Arial" w:cs="Arial"/>
                <w:b/>
                <w:spacing w:val="-1"/>
                <w:sz w:val="20"/>
                <w:szCs w:val="20"/>
              </w:rPr>
              <w:t xml:space="preserve"> </w:t>
            </w:r>
            <w:r w:rsidRPr="00C84E07">
              <w:rPr>
                <w:rFonts w:ascii="Arial" w:hAnsi="Arial" w:cs="Arial"/>
                <w:b/>
                <w:sz w:val="20"/>
                <w:szCs w:val="20"/>
              </w:rPr>
              <w:t>areas</w:t>
            </w:r>
            <w:r w:rsidRPr="00C84E07">
              <w:rPr>
                <w:rFonts w:ascii="Arial" w:hAnsi="Arial" w:cs="Arial"/>
                <w:b/>
                <w:spacing w:val="-2"/>
                <w:sz w:val="20"/>
                <w:szCs w:val="20"/>
              </w:rPr>
              <w:t xml:space="preserve"> </w:t>
            </w:r>
            <w:r w:rsidRPr="00C84E07">
              <w:rPr>
                <w:rFonts w:ascii="Arial" w:hAnsi="Arial" w:cs="Arial"/>
                <w:b/>
                <w:sz w:val="20"/>
                <w:szCs w:val="20"/>
              </w:rPr>
              <w:t>with</w:t>
            </w:r>
            <w:r w:rsidRPr="00C84E07">
              <w:rPr>
                <w:rFonts w:ascii="Arial" w:hAnsi="Arial" w:cs="Arial"/>
                <w:b/>
                <w:spacing w:val="-2"/>
                <w:sz w:val="20"/>
                <w:szCs w:val="20"/>
              </w:rPr>
              <w:t xml:space="preserve"> </w:t>
            </w:r>
            <w:proofErr w:type="spellStart"/>
            <w:r w:rsidRPr="00C84E07">
              <w:rPr>
                <w:rFonts w:ascii="Arial" w:hAnsi="Arial" w:cs="Arial"/>
                <w:b/>
                <w:sz w:val="20"/>
                <w:szCs w:val="20"/>
              </w:rPr>
              <w:t>Alfisol</w:t>
            </w:r>
            <w:proofErr w:type="spellEnd"/>
            <w:r w:rsidRPr="00C84E07">
              <w:rPr>
                <w:rFonts w:ascii="Arial" w:hAnsi="Arial" w:cs="Arial"/>
                <w:b/>
                <w:spacing w:val="-3"/>
                <w:sz w:val="20"/>
                <w:szCs w:val="20"/>
              </w:rPr>
              <w:t xml:space="preserve"> </w:t>
            </w:r>
            <w:r w:rsidRPr="00C84E07">
              <w:rPr>
                <w:rFonts w:ascii="Arial" w:hAnsi="Arial" w:cs="Arial"/>
                <w:b/>
                <w:sz w:val="20"/>
                <w:szCs w:val="20"/>
              </w:rPr>
              <w:t>which is a type of soil order common in semi-arid tropical regions, characterized by low</w:t>
            </w:r>
            <w:r w:rsidRPr="00C84E07">
              <w:rPr>
                <w:rFonts w:ascii="Arial" w:hAnsi="Arial" w:cs="Arial"/>
                <w:b/>
                <w:spacing w:val="80"/>
                <w:sz w:val="20"/>
                <w:szCs w:val="20"/>
              </w:rPr>
              <w:t xml:space="preserve"> </w:t>
            </w:r>
            <w:r w:rsidRPr="00C84E07">
              <w:rPr>
                <w:rFonts w:ascii="Arial" w:hAnsi="Arial" w:cs="Arial"/>
                <w:b/>
                <w:sz w:val="20"/>
                <w:szCs w:val="20"/>
              </w:rPr>
              <w:t>organic matter content and moisture retention capacity. By adopting intercropping system, farmers can potentially increase overall yields and income from the same piece</w:t>
            </w:r>
            <w:r w:rsidRPr="00C84E07">
              <w:rPr>
                <w:rFonts w:ascii="Arial" w:hAnsi="Arial" w:cs="Arial"/>
                <w:b/>
                <w:spacing w:val="80"/>
                <w:sz w:val="20"/>
                <w:szCs w:val="20"/>
              </w:rPr>
              <w:t xml:space="preserve"> </w:t>
            </w:r>
            <w:r w:rsidRPr="00C84E07">
              <w:rPr>
                <w:rFonts w:ascii="Arial" w:hAnsi="Arial" w:cs="Arial"/>
                <w:b/>
                <w:sz w:val="20"/>
                <w:szCs w:val="20"/>
              </w:rPr>
              <w:t>of land compared to sole cropping with potentially improve water and nutrient use efficiency, particularly relevant for the Semi-Arid Tropics (SAT) where Alfisols are prevalent and water management is crucial.</w:t>
            </w:r>
          </w:p>
          <w:p w14:paraId="110ADC57" w14:textId="77777777" w:rsidR="00535C7A" w:rsidRPr="00C84E07" w:rsidRDefault="00593047">
            <w:pPr>
              <w:pStyle w:val="TableParagraph"/>
              <w:spacing w:before="104" w:line="288" w:lineRule="auto"/>
              <w:ind w:right="93"/>
              <w:jc w:val="both"/>
              <w:rPr>
                <w:rFonts w:ascii="Arial" w:hAnsi="Arial" w:cs="Arial"/>
                <w:b/>
                <w:sz w:val="20"/>
                <w:szCs w:val="20"/>
              </w:rPr>
            </w:pPr>
            <w:r w:rsidRPr="00C84E07">
              <w:rPr>
                <w:rFonts w:ascii="Arial" w:hAnsi="Arial" w:cs="Arial"/>
                <w:b/>
                <w:sz w:val="20"/>
                <w:szCs w:val="20"/>
              </w:rPr>
              <w:t xml:space="preserve">Popularization of </w:t>
            </w:r>
            <w:proofErr w:type="gramStart"/>
            <w:r w:rsidRPr="00C84E07">
              <w:rPr>
                <w:rFonts w:ascii="Arial" w:hAnsi="Arial" w:cs="Arial"/>
                <w:b/>
                <w:sz w:val="20"/>
                <w:szCs w:val="20"/>
              </w:rPr>
              <w:t>above mentioned</w:t>
            </w:r>
            <w:proofErr w:type="gramEnd"/>
            <w:r w:rsidRPr="00C84E07">
              <w:rPr>
                <w:rFonts w:ascii="Arial" w:hAnsi="Arial" w:cs="Arial"/>
                <w:b/>
                <w:sz w:val="20"/>
                <w:szCs w:val="20"/>
              </w:rPr>
              <w:t xml:space="preserve"> work and more research focuses needed in these </w:t>
            </w:r>
            <w:r w:rsidRPr="00C84E07">
              <w:rPr>
                <w:rFonts w:ascii="Arial" w:hAnsi="Arial" w:cs="Arial"/>
                <w:b/>
                <w:spacing w:val="-2"/>
                <w:sz w:val="20"/>
                <w:szCs w:val="20"/>
              </w:rPr>
              <w:t>dimensions.</w:t>
            </w:r>
          </w:p>
        </w:tc>
        <w:tc>
          <w:tcPr>
            <w:tcW w:w="6445" w:type="dxa"/>
          </w:tcPr>
          <w:p w14:paraId="68B3B332" w14:textId="4BBAD6A3" w:rsidR="00535C7A" w:rsidRPr="00C84E07" w:rsidRDefault="00502394">
            <w:pPr>
              <w:pStyle w:val="TableParagraph"/>
              <w:ind w:left="0"/>
              <w:rPr>
                <w:rFonts w:ascii="Arial" w:hAnsi="Arial" w:cs="Arial"/>
                <w:sz w:val="20"/>
                <w:szCs w:val="20"/>
              </w:rPr>
            </w:pPr>
            <w:r w:rsidRPr="00C84E07">
              <w:rPr>
                <w:rFonts w:ascii="Arial" w:hAnsi="Arial" w:cs="Arial"/>
                <w:sz w:val="20"/>
                <w:szCs w:val="20"/>
              </w:rPr>
              <w:t xml:space="preserve"> </w:t>
            </w:r>
            <w:r w:rsidR="00CB320E" w:rsidRPr="00C84E07">
              <w:rPr>
                <w:rFonts w:ascii="Arial" w:hAnsi="Arial" w:cs="Arial"/>
                <w:sz w:val="20"/>
                <w:szCs w:val="20"/>
              </w:rPr>
              <w:t xml:space="preserve">Thanking you for </w:t>
            </w:r>
            <w:r w:rsidR="007F1A80" w:rsidRPr="00C84E07">
              <w:rPr>
                <w:rFonts w:ascii="Arial" w:hAnsi="Arial" w:cs="Arial"/>
                <w:sz w:val="20"/>
                <w:szCs w:val="20"/>
              </w:rPr>
              <w:t xml:space="preserve">support and </w:t>
            </w:r>
            <w:r w:rsidR="00CB320E" w:rsidRPr="00C84E07">
              <w:rPr>
                <w:rFonts w:ascii="Arial" w:hAnsi="Arial" w:cs="Arial"/>
                <w:sz w:val="20"/>
                <w:szCs w:val="20"/>
              </w:rPr>
              <w:t xml:space="preserve">valuable insights </w:t>
            </w:r>
            <w:r w:rsidR="007F1A80" w:rsidRPr="00C84E07">
              <w:rPr>
                <w:rFonts w:ascii="Arial" w:hAnsi="Arial" w:cs="Arial"/>
                <w:sz w:val="20"/>
                <w:szCs w:val="20"/>
              </w:rPr>
              <w:t>of review comments</w:t>
            </w:r>
          </w:p>
        </w:tc>
      </w:tr>
      <w:tr w:rsidR="00535C7A" w:rsidRPr="00C84E07" w14:paraId="5E9EB7BF" w14:textId="77777777">
        <w:trPr>
          <w:trHeight w:val="1262"/>
        </w:trPr>
        <w:tc>
          <w:tcPr>
            <w:tcW w:w="5352" w:type="dxa"/>
          </w:tcPr>
          <w:p w14:paraId="6585A69A" w14:textId="77777777" w:rsidR="00535C7A" w:rsidRPr="00C84E07" w:rsidRDefault="00593047">
            <w:pPr>
              <w:pStyle w:val="TableParagraph"/>
              <w:spacing w:line="228" w:lineRule="exact"/>
              <w:ind w:left="467"/>
              <w:rPr>
                <w:rFonts w:ascii="Arial" w:hAnsi="Arial" w:cs="Arial"/>
                <w:b/>
                <w:sz w:val="20"/>
                <w:szCs w:val="20"/>
              </w:rPr>
            </w:pPr>
            <w:r w:rsidRPr="00C84E07">
              <w:rPr>
                <w:rFonts w:ascii="Arial" w:hAnsi="Arial" w:cs="Arial"/>
                <w:b/>
                <w:sz w:val="20"/>
                <w:szCs w:val="20"/>
              </w:rPr>
              <w:t>Is</w:t>
            </w:r>
            <w:r w:rsidRPr="00C84E07">
              <w:rPr>
                <w:rFonts w:ascii="Arial" w:hAnsi="Arial" w:cs="Arial"/>
                <w:b/>
                <w:spacing w:val="-4"/>
                <w:sz w:val="20"/>
                <w:szCs w:val="20"/>
              </w:rPr>
              <w:t xml:space="preserve"> </w:t>
            </w:r>
            <w:r w:rsidRPr="00C84E07">
              <w:rPr>
                <w:rFonts w:ascii="Arial" w:hAnsi="Arial" w:cs="Arial"/>
                <w:b/>
                <w:sz w:val="20"/>
                <w:szCs w:val="20"/>
              </w:rPr>
              <w:t>the</w:t>
            </w:r>
            <w:r w:rsidRPr="00C84E07">
              <w:rPr>
                <w:rFonts w:ascii="Arial" w:hAnsi="Arial" w:cs="Arial"/>
                <w:b/>
                <w:spacing w:val="-3"/>
                <w:sz w:val="20"/>
                <w:szCs w:val="20"/>
              </w:rPr>
              <w:t xml:space="preserve"> </w:t>
            </w:r>
            <w:r w:rsidRPr="00C84E07">
              <w:rPr>
                <w:rFonts w:ascii="Arial" w:hAnsi="Arial" w:cs="Arial"/>
                <w:b/>
                <w:sz w:val="20"/>
                <w:szCs w:val="20"/>
              </w:rPr>
              <w:t>title</w:t>
            </w:r>
            <w:r w:rsidRPr="00C84E07">
              <w:rPr>
                <w:rFonts w:ascii="Arial" w:hAnsi="Arial" w:cs="Arial"/>
                <w:b/>
                <w:spacing w:val="-2"/>
                <w:sz w:val="20"/>
                <w:szCs w:val="20"/>
              </w:rPr>
              <w:t xml:space="preserve"> </w:t>
            </w:r>
            <w:r w:rsidRPr="00C84E07">
              <w:rPr>
                <w:rFonts w:ascii="Arial" w:hAnsi="Arial" w:cs="Arial"/>
                <w:b/>
                <w:sz w:val="20"/>
                <w:szCs w:val="20"/>
              </w:rPr>
              <w:t>of</w:t>
            </w:r>
            <w:r w:rsidRPr="00C84E07">
              <w:rPr>
                <w:rFonts w:ascii="Arial" w:hAnsi="Arial" w:cs="Arial"/>
                <w:b/>
                <w:spacing w:val="-3"/>
                <w:sz w:val="20"/>
                <w:szCs w:val="20"/>
              </w:rPr>
              <w:t xml:space="preserve"> </w:t>
            </w:r>
            <w:r w:rsidRPr="00C84E07">
              <w:rPr>
                <w:rFonts w:ascii="Arial" w:hAnsi="Arial" w:cs="Arial"/>
                <w:b/>
                <w:sz w:val="20"/>
                <w:szCs w:val="20"/>
              </w:rPr>
              <w:t>the</w:t>
            </w:r>
            <w:r w:rsidRPr="00C84E07">
              <w:rPr>
                <w:rFonts w:ascii="Arial" w:hAnsi="Arial" w:cs="Arial"/>
                <w:b/>
                <w:spacing w:val="-2"/>
                <w:sz w:val="20"/>
                <w:szCs w:val="20"/>
              </w:rPr>
              <w:t xml:space="preserve"> </w:t>
            </w:r>
            <w:r w:rsidRPr="00C84E07">
              <w:rPr>
                <w:rFonts w:ascii="Arial" w:hAnsi="Arial" w:cs="Arial"/>
                <w:b/>
                <w:sz w:val="20"/>
                <w:szCs w:val="20"/>
              </w:rPr>
              <w:t>article</w:t>
            </w:r>
            <w:r w:rsidRPr="00C84E07">
              <w:rPr>
                <w:rFonts w:ascii="Arial" w:hAnsi="Arial" w:cs="Arial"/>
                <w:b/>
                <w:spacing w:val="-3"/>
                <w:sz w:val="20"/>
                <w:szCs w:val="20"/>
              </w:rPr>
              <w:t xml:space="preserve"> </w:t>
            </w:r>
            <w:r w:rsidRPr="00C84E07">
              <w:rPr>
                <w:rFonts w:ascii="Arial" w:hAnsi="Arial" w:cs="Arial"/>
                <w:b/>
                <w:spacing w:val="-2"/>
                <w:sz w:val="20"/>
                <w:szCs w:val="20"/>
              </w:rPr>
              <w:t>suitable?</w:t>
            </w:r>
          </w:p>
          <w:p w14:paraId="53553C62" w14:textId="77777777" w:rsidR="00535C7A" w:rsidRPr="00C84E07" w:rsidRDefault="00593047">
            <w:pPr>
              <w:pStyle w:val="TableParagraph"/>
              <w:spacing w:before="1"/>
              <w:ind w:left="467"/>
              <w:rPr>
                <w:rFonts w:ascii="Arial" w:hAnsi="Arial" w:cs="Arial"/>
                <w:b/>
                <w:sz w:val="20"/>
                <w:szCs w:val="20"/>
              </w:rPr>
            </w:pPr>
            <w:r w:rsidRPr="00C84E07">
              <w:rPr>
                <w:rFonts w:ascii="Arial" w:hAnsi="Arial" w:cs="Arial"/>
                <w:b/>
                <w:sz w:val="20"/>
                <w:szCs w:val="20"/>
              </w:rPr>
              <w:t>(If</w:t>
            </w:r>
            <w:r w:rsidRPr="00C84E07">
              <w:rPr>
                <w:rFonts w:ascii="Arial" w:hAnsi="Arial" w:cs="Arial"/>
                <w:b/>
                <w:spacing w:val="-5"/>
                <w:sz w:val="20"/>
                <w:szCs w:val="20"/>
              </w:rPr>
              <w:t xml:space="preserve"> </w:t>
            </w:r>
            <w:r w:rsidRPr="00C84E07">
              <w:rPr>
                <w:rFonts w:ascii="Arial" w:hAnsi="Arial" w:cs="Arial"/>
                <w:b/>
                <w:sz w:val="20"/>
                <w:szCs w:val="20"/>
              </w:rPr>
              <w:t>not</w:t>
            </w:r>
            <w:r w:rsidRPr="00C84E07">
              <w:rPr>
                <w:rFonts w:ascii="Arial" w:hAnsi="Arial" w:cs="Arial"/>
                <w:b/>
                <w:spacing w:val="-5"/>
                <w:sz w:val="20"/>
                <w:szCs w:val="20"/>
              </w:rPr>
              <w:t xml:space="preserve"> </w:t>
            </w:r>
            <w:r w:rsidRPr="00C84E07">
              <w:rPr>
                <w:rFonts w:ascii="Arial" w:hAnsi="Arial" w:cs="Arial"/>
                <w:b/>
                <w:sz w:val="20"/>
                <w:szCs w:val="20"/>
              </w:rPr>
              <w:t>please</w:t>
            </w:r>
            <w:r w:rsidRPr="00C84E07">
              <w:rPr>
                <w:rFonts w:ascii="Arial" w:hAnsi="Arial" w:cs="Arial"/>
                <w:b/>
                <w:spacing w:val="-5"/>
                <w:sz w:val="20"/>
                <w:szCs w:val="20"/>
              </w:rPr>
              <w:t xml:space="preserve"> </w:t>
            </w:r>
            <w:r w:rsidRPr="00C84E07">
              <w:rPr>
                <w:rFonts w:ascii="Arial" w:hAnsi="Arial" w:cs="Arial"/>
                <w:b/>
                <w:sz w:val="20"/>
                <w:szCs w:val="20"/>
              </w:rPr>
              <w:t>suggest</w:t>
            </w:r>
            <w:r w:rsidRPr="00C84E07">
              <w:rPr>
                <w:rFonts w:ascii="Arial" w:hAnsi="Arial" w:cs="Arial"/>
                <w:b/>
                <w:spacing w:val="-5"/>
                <w:sz w:val="20"/>
                <w:szCs w:val="20"/>
              </w:rPr>
              <w:t xml:space="preserve"> </w:t>
            </w:r>
            <w:r w:rsidRPr="00C84E07">
              <w:rPr>
                <w:rFonts w:ascii="Arial" w:hAnsi="Arial" w:cs="Arial"/>
                <w:b/>
                <w:sz w:val="20"/>
                <w:szCs w:val="20"/>
              </w:rPr>
              <w:t>an</w:t>
            </w:r>
            <w:r w:rsidRPr="00C84E07">
              <w:rPr>
                <w:rFonts w:ascii="Arial" w:hAnsi="Arial" w:cs="Arial"/>
                <w:b/>
                <w:spacing w:val="-5"/>
                <w:sz w:val="20"/>
                <w:szCs w:val="20"/>
              </w:rPr>
              <w:t xml:space="preserve"> </w:t>
            </w:r>
            <w:r w:rsidRPr="00C84E07">
              <w:rPr>
                <w:rFonts w:ascii="Arial" w:hAnsi="Arial" w:cs="Arial"/>
                <w:b/>
                <w:sz w:val="20"/>
                <w:szCs w:val="20"/>
              </w:rPr>
              <w:t>alternative</w:t>
            </w:r>
            <w:r w:rsidRPr="00C84E07">
              <w:rPr>
                <w:rFonts w:ascii="Arial" w:hAnsi="Arial" w:cs="Arial"/>
                <w:b/>
                <w:spacing w:val="-5"/>
                <w:sz w:val="20"/>
                <w:szCs w:val="20"/>
              </w:rPr>
              <w:t xml:space="preserve"> </w:t>
            </w:r>
            <w:r w:rsidRPr="00C84E07">
              <w:rPr>
                <w:rFonts w:ascii="Arial" w:hAnsi="Arial" w:cs="Arial"/>
                <w:b/>
                <w:spacing w:val="-2"/>
                <w:sz w:val="20"/>
                <w:szCs w:val="20"/>
              </w:rPr>
              <w:t>title)</w:t>
            </w:r>
          </w:p>
        </w:tc>
        <w:tc>
          <w:tcPr>
            <w:tcW w:w="9356" w:type="dxa"/>
          </w:tcPr>
          <w:p w14:paraId="07FA5EA9" w14:textId="77777777" w:rsidR="00535C7A" w:rsidRPr="00C84E07" w:rsidRDefault="00593047">
            <w:pPr>
              <w:pStyle w:val="TableParagraph"/>
              <w:spacing w:line="273" w:lineRule="exact"/>
              <w:rPr>
                <w:rFonts w:ascii="Arial" w:hAnsi="Arial" w:cs="Arial"/>
                <w:b/>
                <w:sz w:val="20"/>
                <w:szCs w:val="20"/>
              </w:rPr>
            </w:pPr>
            <w:r w:rsidRPr="00C84E07">
              <w:rPr>
                <w:rFonts w:ascii="Arial" w:hAnsi="Arial" w:cs="Arial"/>
                <w:b/>
                <w:spacing w:val="-4"/>
                <w:sz w:val="20"/>
                <w:szCs w:val="20"/>
              </w:rPr>
              <w:t>Yes,</w:t>
            </w:r>
          </w:p>
          <w:p w14:paraId="2B0E31D1" w14:textId="77777777" w:rsidR="00535C7A" w:rsidRPr="00C84E07" w:rsidRDefault="00593047">
            <w:pPr>
              <w:pStyle w:val="TableParagraph"/>
              <w:ind w:left="168"/>
              <w:rPr>
                <w:rFonts w:ascii="Arial" w:hAnsi="Arial" w:cs="Arial"/>
                <w:b/>
                <w:sz w:val="20"/>
                <w:szCs w:val="20"/>
              </w:rPr>
            </w:pPr>
            <w:r w:rsidRPr="00C84E07">
              <w:rPr>
                <w:rFonts w:ascii="Arial" w:hAnsi="Arial" w:cs="Arial"/>
                <w:b/>
                <w:sz w:val="20"/>
                <w:szCs w:val="20"/>
              </w:rPr>
              <w:t>The</w:t>
            </w:r>
            <w:r w:rsidRPr="00C84E07">
              <w:rPr>
                <w:rFonts w:ascii="Arial" w:hAnsi="Arial" w:cs="Arial"/>
                <w:b/>
                <w:spacing w:val="-2"/>
                <w:sz w:val="20"/>
                <w:szCs w:val="20"/>
              </w:rPr>
              <w:t xml:space="preserve"> </w:t>
            </w:r>
            <w:r w:rsidRPr="00C84E07">
              <w:rPr>
                <w:rFonts w:ascii="Arial" w:hAnsi="Arial" w:cs="Arial"/>
                <w:b/>
                <w:sz w:val="20"/>
                <w:szCs w:val="20"/>
              </w:rPr>
              <w:t>title</w:t>
            </w:r>
            <w:r w:rsidRPr="00C84E07">
              <w:rPr>
                <w:rFonts w:ascii="Arial" w:hAnsi="Arial" w:cs="Arial"/>
                <w:b/>
                <w:spacing w:val="-1"/>
                <w:sz w:val="20"/>
                <w:szCs w:val="20"/>
              </w:rPr>
              <w:t xml:space="preserve"> </w:t>
            </w:r>
            <w:r w:rsidRPr="00C84E07">
              <w:rPr>
                <w:rFonts w:ascii="Arial" w:hAnsi="Arial" w:cs="Arial"/>
                <w:b/>
                <w:sz w:val="20"/>
                <w:szCs w:val="20"/>
              </w:rPr>
              <w:t>of</w:t>
            </w:r>
            <w:r w:rsidRPr="00C84E07">
              <w:rPr>
                <w:rFonts w:ascii="Arial" w:hAnsi="Arial" w:cs="Arial"/>
                <w:b/>
                <w:spacing w:val="1"/>
                <w:sz w:val="20"/>
                <w:szCs w:val="20"/>
              </w:rPr>
              <w:t xml:space="preserve"> </w:t>
            </w:r>
            <w:r w:rsidRPr="00C84E07">
              <w:rPr>
                <w:rFonts w:ascii="Arial" w:hAnsi="Arial" w:cs="Arial"/>
                <w:b/>
                <w:sz w:val="20"/>
                <w:szCs w:val="20"/>
              </w:rPr>
              <w:t>the</w:t>
            </w:r>
            <w:r w:rsidRPr="00C84E07">
              <w:rPr>
                <w:rFonts w:ascii="Arial" w:hAnsi="Arial" w:cs="Arial"/>
                <w:b/>
                <w:spacing w:val="-1"/>
                <w:sz w:val="20"/>
                <w:szCs w:val="20"/>
              </w:rPr>
              <w:t xml:space="preserve"> </w:t>
            </w:r>
            <w:r w:rsidRPr="00C84E07">
              <w:rPr>
                <w:rFonts w:ascii="Arial" w:hAnsi="Arial" w:cs="Arial"/>
                <w:b/>
                <w:sz w:val="20"/>
                <w:szCs w:val="20"/>
              </w:rPr>
              <w:t>manuscript</w:t>
            </w:r>
            <w:r w:rsidRPr="00C84E07">
              <w:rPr>
                <w:rFonts w:ascii="Arial" w:hAnsi="Arial" w:cs="Arial"/>
                <w:b/>
                <w:spacing w:val="-1"/>
                <w:sz w:val="20"/>
                <w:szCs w:val="20"/>
              </w:rPr>
              <w:t xml:space="preserve"> </w:t>
            </w:r>
            <w:r w:rsidRPr="00C84E07">
              <w:rPr>
                <w:rFonts w:ascii="Arial" w:hAnsi="Arial" w:cs="Arial"/>
                <w:b/>
                <w:sz w:val="20"/>
                <w:szCs w:val="20"/>
              </w:rPr>
              <w:t>is</w:t>
            </w:r>
            <w:r w:rsidRPr="00C84E07">
              <w:rPr>
                <w:rFonts w:ascii="Arial" w:hAnsi="Arial" w:cs="Arial"/>
                <w:b/>
                <w:spacing w:val="-1"/>
                <w:sz w:val="20"/>
                <w:szCs w:val="20"/>
              </w:rPr>
              <w:t xml:space="preserve"> </w:t>
            </w:r>
            <w:r w:rsidRPr="00C84E07">
              <w:rPr>
                <w:rFonts w:ascii="Arial" w:hAnsi="Arial" w:cs="Arial"/>
                <w:b/>
                <w:sz w:val="20"/>
                <w:szCs w:val="20"/>
              </w:rPr>
              <w:t>suitable</w:t>
            </w:r>
            <w:r w:rsidRPr="00C84E07">
              <w:rPr>
                <w:rFonts w:ascii="Arial" w:hAnsi="Arial" w:cs="Arial"/>
                <w:b/>
                <w:spacing w:val="-2"/>
                <w:sz w:val="20"/>
                <w:szCs w:val="20"/>
              </w:rPr>
              <w:t xml:space="preserve"> </w:t>
            </w:r>
            <w:r w:rsidRPr="00C84E07">
              <w:rPr>
                <w:rFonts w:ascii="Arial" w:hAnsi="Arial" w:cs="Arial"/>
                <w:b/>
                <w:sz w:val="20"/>
                <w:szCs w:val="20"/>
              </w:rPr>
              <w:t>and</w:t>
            </w:r>
            <w:r w:rsidRPr="00C84E07">
              <w:rPr>
                <w:rFonts w:ascii="Arial" w:hAnsi="Arial" w:cs="Arial"/>
                <w:b/>
                <w:spacing w:val="1"/>
                <w:sz w:val="20"/>
                <w:szCs w:val="20"/>
              </w:rPr>
              <w:t xml:space="preserve"> </w:t>
            </w:r>
            <w:r w:rsidRPr="00C84E07">
              <w:rPr>
                <w:rFonts w:ascii="Arial" w:hAnsi="Arial" w:cs="Arial"/>
                <w:b/>
                <w:spacing w:val="-2"/>
                <w:sz w:val="20"/>
                <w:szCs w:val="20"/>
              </w:rPr>
              <w:t>appropriate.</w:t>
            </w:r>
          </w:p>
        </w:tc>
        <w:tc>
          <w:tcPr>
            <w:tcW w:w="6445" w:type="dxa"/>
          </w:tcPr>
          <w:p w14:paraId="5A99F026" w14:textId="677C3024" w:rsidR="00535C7A" w:rsidRPr="00C84E07" w:rsidRDefault="007F1A80">
            <w:pPr>
              <w:pStyle w:val="TableParagraph"/>
              <w:ind w:left="0"/>
              <w:rPr>
                <w:rFonts w:ascii="Arial" w:hAnsi="Arial" w:cs="Arial"/>
                <w:sz w:val="20"/>
                <w:szCs w:val="20"/>
              </w:rPr>
            </w:pPr>
            <w:r w:rsidRPr="00C84E07">
              <w:rPr>
                <w:rFonts w:ascii="Arial" w:hAnsi="Arial" w:cs="Arial"/>
                <w:sz w:val="20"/>
                <w:szCs w:val="20"/>
              </w:rPr>
              <w:t xml:space="preserve"> It </w:t>
            </w:r>
            <w:r w:rsidR="005B365E" w:rsidRPr="00C84E07">
              <w:rPr>
                <w:rFonts w:ascii="Arial" w:hAnsi="Arial" w:cs="Arial"/>
                <w:sz w:val="20"/>
                <w:szCs w:val="20"/>
              </w:rPr>
              <w:t>is</w:t>
            </w:r>
            <w:r w:rsidRPr="00C84E07">
              <w:rPr>
                <w:rFonts w:ascii="Arial" w:hAnsi="Arial" w:cs="Arial"/>
                <w:sz w:val="20"/>
                <w:szCs w:val="20"/>
              </w:rPr>
              <w:t xml:space="preserve"> kept </w:t>
            </w:r>
            <w:r w:rsidR="005B365E" w:rsidRPr="00C84E07">
              <w:rPr>
                <w:rFonts w:ascii="Arial" w:hAnsi="Arial" w:cs="Arial"/>
                <w:sz w:val="20"/>
                <w:szCs w:val="20"/>
              </w:rPr>
              <w:t xml:space="preserve">as </w:t>
            </w:r>
            <w:r w:rsidRPr="00C84E07">
              <w:rPr>
                <w:rFonts w:ascii="Arial" w:hAnsi="Arial" w:cs="Arial"/>
                <w:sz w:val="20"/>
                <w:szCs w:val="20"/>
              </w:rPr>
              <w:t>same</w:t>
            </w:r>
            <w:r w:rsidR="005B365E" w:rsidRPr="00C84E07">
              <w:rPr>
                <w:rFonts w:ascii="Arial" w:hAnsi="Arial" w:cs="Arial"/>
                <w:sz w:val="20"/>
                <w:szCs w:val="20"/>
              </w:rPr>
              <w:t xml:space="preserve"> as submitted </w:t>
            </w:r>
          </w:p>
        </w:tc>
      </w:tr>
      <w:tr w:rsidR="00535C7A" w:rsidRPr="00C84E07" w14:paraId="427D41B3" w14:textId="77777777">
        <w:trPr>
          <w:trHeight w:val="1261"/>
        </w:trPr>
        <w:tc>
          <w:tcPr>
            <w:tcW w:w="5352" w:type="dxa"/>
          </w:tcPr>
          <w:p w14:paraId="09FC0158" w14:textId="77777777" w:rsidR="00535C7A" w:rsidRPr="00C84E07" w:rsidRDefault="00593047">
            <w:pPr>
              <w:pStyle w:val="TableParagraph"/>
              <w:ind w:left="467" w:right="200"/>
              <w:rPr>
                <w:rFonts w:ascii="Arial" w:hAnsi="Arial" w:cs="Arial"/>
                <w:b/>
                <w:sz w:val="20"/>
                <w:szCs w:val="20"/>
              </w:rPr>
            </w:pPr>
            <w:r w:rsidRPr="00C84E07">
              <w:rPr>
                <w:rFonts w:ascii="Arial" w:hAnsi="Arial" w:cs="Arial"/>
                <w:b/>
                <w:sz w:val="20"/>
                <w:szCs w:val="20"/>
              </w:rPr>
              <w:t>Is the abstract of the article comprehensive? Do you suggest</w:t>
            </w:r>
            <w:r w:rsidRPr="00C84E07">
              <w:rPr>
                <w:rFonts w:ascii="Arial" w:hAnsi="Arial" w:cs="Arial"/>
                <w:b/>
                <w:spacing w:val="-4"/>
                <w:sz w:val="20"/>
                <w:szCs w:val="20"/>
              </w:rPr>
              <w:t xml:space="preserve"> </w:t>
            </w:r>
            <w:r w:rsidRPr="00C84E07">
              <w:rPr>
                <w:rFonts w:ascii="Arial" w:hAnsi="Arial" w:cs="Arial"/>
                <w:b/>
                <w:sz w:val="20"/>
                <w:szCs w:val="20"/>
              </w:rPr>
              <w:t>the</w:t>
            </w:r>
            <w:r w:rsidRPr="00C84E07">
              <w:rPr>
                <w:rFonts w:ascii="Arial" w:hAnsi="Arial" w:cs="Arial"/>
                <w:b/>
                <w:spacing w:val="-5"/>
                <w:sz w:val="20"/>
                <w:szCs w:val="20"/>
              </w:rPr>
              <w:t xml:space="preserve"> </w:t>
            </w:r>
            <w:r w:rsidRPr="00C84E07">
              <w:rPr>
                <w:rFonts w:ascii="Arial" w:hAnsi="Arial" w:cs="Arial"/>
                <w:b/>
                <w:sz w:val="20"/>
                <w:szCs w:val="20"/>
              </w:rPr>
              <w:t>addition</w:t>
            </w:r>
            <w:r w:rsidRPr="00C84E07">
              <w:rPr>
                <w:rFonts w:ascii="Arial" w:hAnsi="Arial" w:cs="Arial"/>
                <w:b/>
                <w:spacing w:val="-6"/>
                <w:sz w:val="20"/>
                <w:szCs w:val="20"/>
              </w:rPr>
              <w:t xml:space="preserve"> </w:t>
            </w:r>
            <w:r w:rsidRPr="00C84E07">
              <w:rPr>
                <w:rFonts w:ascii="Arial" w:hAnsi="Arial" w:cs="Arial"/>
                <w:b/>
                <w:sz w:val="20"/>
                <w:szCs w:val="20"/>
              </w:rPr>
              <w:t>(or</w:t>
            </w:r>
            <w:r w:rsidRPr="00C84E07">
              <w:rPr>
                <w:rFonts w:ascii="Arial" w:hAnsi="Arial" w:cs="Arial"/>
                <w:b/>
                <w:spacing w:val="-5"/>
                <w:sz w:val="20"/>
                <w:szCs w:val="20"/>
              </w:rPr>
              <w:t xml:space="preserve"> </w:t>
            </w:r>
            <w:r w:rsidRPr="00C84E07">
              <w:rPr>
                <w:rFonts w:ascii="Arial" w:hAnsi="Arial" w:cs="Arial"/>
                <w:b/>
                <w:sz w:val="20"/>
                <w:szCs w:val="20"/>
              </w:rPr>
              <w:t>deletion)</w:t>
            </w:r>
            <w:r w:rsidRPr="00C84E07">
              <w:rPr>
                <w:rFonts w:ascii="Arial" w:hAnsi="Arial" w:cs="Arial"/>
                <w:b/>
                <w:spacing w:val="-5"/>
                <w:sz w:val="20"/>
                <w:szCs w:val="20"/>
              </w:rPr>
              <w:t xml:space="preserve"> </w:t>
            </w:r>
            <w:r w:rsidRPr="00C84E07">
              <w:rPr>
                <w:rFonts w:ascii="Arial" w:hAnsi="Arial" w:cs="Arial"/>
                <w:b/>
                <w:sz w:val="20"/>
                <w:szCs w:val="20"/>
              </w:rPr>
              <w:t>of</w:t>
            </w:r>
            <w:r w:rsidRPr="00C84E07">
              <w:rPr>
                <w:rFonts w:ascii="Arial" w:hAnsi="Arial" w:cs="Arial"/>
                <w:b/>
                <w:spacing w:val="-5"/>
                <w:sz w:val="20"/>
                <w:szCs w:val="20"/>
              </w:rPr>
              <w:t xml:space="preserve"> </w:t>
            </w:r>
            <w:r w:rsidRPr="00C84E07">
              <w:rPr>
                <w:rFonts w:ascii="Arial" w:hAnsi="Arial" w:cs="Arial"/>
                <w:b/>
                <w:sz w:val="20"/>
                <w:szCs w:val="20"/>
              </w:rPr>
              <w:t>some</w:t>
            </w:r>
            <w:r w:rsidRPr="00C84E07">
              <w:rPr>
                <w:rFonts w:ascii="Arial" w:hAnsi="Arial" w:cs="Arial"/>
                <w:b/>
                <w:spacing w:val="-5"/>
                <w:sz w:val="20"/>
                <w:szCs w:val="20"/>
              </w:rPr>
              <w:t xml:space="preserve"> </w:t>
            </w:r>
            <w:r w:rsidRPr="00C84E07">
              <w:rPr>
                <w:rFonts w:ascii="Arial" w:hAnsi="Arial" w:cs="Arial"/>
                <w:b/>
                <w:sz w:val="20"/>
                <w:szCs w:val="20"/>
              </w:rPr>
              <w:t>points</w:t>
            </w:r>
            <w:r w:rsidRPr="00C84E07">
              <w:rPr>
                <w:rFonts w:ascii="Arial" w:hAnsi="Arial" w:cs="Arial"/>
                <w:b/>
                <w:spacing w:val="-6"/>
                <w:sz w:val="20"/>
                <w:szCs w:val="20"/>
              </w:rPr>
              <w:t xml:space="preserve"> </w:t>
            </w:r>
            <w:r w:rsidRPr="00C84E07">
              <w:rPr>
                <w:rFonts w:ascii="Arial" w:hAnsi="Arial" w:cs="Arial"/>
                <w:b/>
                <w:sz w:val="20"/>
                <w:szCs w:val="20"/>
              </w:rPr>
              <w:t>in</w:t>
            </w:r>
            <w:r w:rsidRPr="00C84E07">
              <w:rPr>
                <w:rFonts w:ascii="Arial" w:hAnsi="Arial" w:cs="Arial"/>
                <w:b/>
                <w:spacing w:val="-6"/>
                <w:sz w:val="20"/>
                <w:szCs w:val="20"/>
              </w:rPr>
              <w:t xml:space="preserve"> </w:t>
            </w:r>
            <w:r w:rsidRPr="00C84E07">
              <w:rPr>
                <w:rFonts w:ascii="Arial" w:hAnsi="Arial" w:cs="Arial"/>
                <w:b/>
                <w:sz w:val="20"/>
                <w:szCs w:val="20"/>
              </w:rPr>
              <w:t>this section? Please write your suggestions here.</w:t>
            </w:r>
          </w:p>
        </w:tc>
        <w:tc>
          <w:tcPr>
            <w:tcW w:w="9356" w:type="dxa"/>
          </w:tcPr>
          <w:p w14:paraId="23CC301D" w14:textId="77777777" w:rsidR="00535C7A" w:rsidRPr="00C84E07" w:rsidRDefault="00593047">
            <w:pPr>
              <w:pStyle w:val="TableParagraph"/>
              <w:spacing w:line="273" w:lineRule="exact"/>
              <w:rPr>
                <w:rFonts w:ascii="Arial" w:hAnsi="Arial" w:cs="Arial"/>
                <w:b/>
                <w:sz w:val="20"/>
                <w:szCs w:val="20"/>
              </w:rPr>
            </w:pPr>
            <w:r w:rsidRPr="00C84E07">
              <w:rPr>
                <w:rFonts w:ascii="Arial" w:hAnsi="Arial" w:cs="Arial"/>
                <w:b/>
                <w:spacing w:val="-4"/>
                <w:sz w:val="20"/>
                <w:szCs w:val="20"/>
              </w:rPr>
              <w:t>Yes,</w:t>
            </w:r>
          </w:p>
          <w:p w14:paraId="6B5E8347" w14:textId="77777777" w:rsidR="00535C7A" w:rsidRPr="00C84E07" w:rsidRDefault="00593047">
            <w:pPr>
              <w:pStyle w:val="TableParagraph"/>
              <w:ind w:left="168"/>
              <w:rPr>
                <w:rFonts w:ascii="Arial" w:hAnsi="Arial" w:cs="Arial"/>
                <w:b/>
                <w:sz w:val="20"/>
                <w:szCs w:val="20"/>
              </w:rPr>
            </w:pPr>
            <w:r w:rsidRPr="00C84E07">
              <w:rPr>
                <w:rFonts w:ascii="Arial" w:hAnsi="Arial" w:cs="Arial"/>
                <w:b/>
                <w:sz w:val="20"/>
                <w:szCs w:val="20"/>
              </w:rPr>
              <w:t>The</w:t>
            </w:r>
            <w:r w:rsidRPr="00C84E07">
              <w:rPr>
                <w:rFonts w:ascii="Arial" w:hAnsi="Arial" w:cs="Arial"/>
                <w:b/>
                <w:spacing w:val="-5"/>
                <w:sz w:val="20"/>
                <w:szCs w:val="20"/>
              </w:rPr>
              <w:t xml:space="preserve"> </w:t>
            </w:r>
            <w:r w:rsidRPr="00C84E07">
              <w:rPr>
                <w:rFonts w:ascii="Arial" w:hAnsi="Arial" w:cs="Arial"/>
                <w:b/>
                <w:sz w:val="20"/>
                <w:szCs w:val="20"/>
              </w:rPr>
              <w:t>abstract</w:t>
            </w:r>
            <w:r w:rsidRPr="00C84E07">
              <w:rPr>
                <w:rFonts w:ascii="Arial" w:hAnsi="Arial" w:cs="Arial"/>
                <w:b/>
                <w:spacing w:val="-1"/>
                <w:sz w:val="20"/>
                <w:szCs w:val="20"/>
              </w:rPr>
              <w:t xml:space="preserve"> </w:t>
            </w:r>
            <w:r w:rsidRPr="00C84E07">
              <w:rPr>
                <w:rFonts w:ascii="Arial" w:hAnsi="Arial" w:cs="Arial"/>
                <w:b/>
                <w:sz w:val="20"/>
                <w:szCs w:val="20"/>
              </w:rPr>
              <w:t>of</w:t>
            </w:r>
            <w:r w:rsidRPr="00C84E07">
              <w:rPr>
                <w:rFonts w:ascii="Arial" w:hAnsi="Arial" w:cs="Arial"/>
                <w:b/>
                <w:spacing w:val="-2"/>
                <w:sz w:val="20"/>
                <w:szCs w:val="20"/>
              </w:rPr>
              <w:t xml:space="preserve"> </w:t>
            </w:r>
            <w:r w:rsidRPr="00C84E07">
              <w:rPr>
                <w:rFonts w:ascii="Arial" w:hAnsi="Arial" w:cs="Arial"/>
                <w:b/>
                <w:sz w:val="20"/>
                <w:szCs w:val="20"/>
              </w:rPr>
              <w:t>the manuscript</w:t>
            </w:r>
            <w:r w:rsidRPr="00C84E07">
              <w:rPr>
                <w:rFonts w:ascii="Arial" w:hAnsi="Arial" w:cs="Arial"/>
                <w:b/>
                <w:spacing w:val="-2"/>
                <w:sz w:val="20"/>
                <w:szCs w:val="20"/>
              </w:rPr>
              <w:t xml:space="preserve"> </w:t>
            </w:r>
            <w:r w:rsidRPr="00C84E07">
              <w:rPr>
                <w:rFonts w:ascii="Arial" w:hAnsi="Arial" w:cs="Arial"/>
                <w:b/>
                <w:sz w:val="20"/>
                <w:szCs w:val="20"/>
              </w:rPr>
              <w:t>is</w:t>
            </w:r>
            <w:r w:rsidRPr="00C84E07">
              <w:rPr>
                <w:rFonts w:ascii="Arial" w:hAnsi="Arial" w:cs="Arial"/>
                <w:b/>
                <w:spacing w:val="-1"/>
                <w:sz w:val="20"/>
                <w:szCs w:val="20"/>
              </w:rPr>
              <w:t xml:space="preserve"> </w:t>
            </w:r>
            <w:r w:rsidRPr="00C84E07">
              <w:rPr>
                <w:rFonts w:ascii="Arial" w:hAnsi="Arial" w:cs="Arial"/>
                <w:b/>
                <w:sz w:val="20"/>
                <w:szCs w:val="20"/>
              </w:rPr>
              <w:t>well</w:t>
            </w:r>
            <w:r w:rsidRPr="00C84E07">
              <w:rPr>
                <w:rFonts w:ascii="Arial" w:hAnsi="Arial" w:cs="Arial"/>
                <w:b/>
                <w:spacing w:val="-3"/>
                <w:sz w:val="20"/>
                <w:szCs w:val="20"/>
              </w:rPr>
              <w:t xml:space="preserve"> </w:t>
            </w:r>
            <w:r w:rsidRPr="00C84E07">
              <w:rPr>
                <w:rFonts w:ascii="Arial" w:hAnsi="Arial" w:cs="Arial"/>
                <w:b/>
                <w:sz w:val="20"/>
                <w:szCs w:val="20"/>
              </w:rPr>
              <w:t>written</w:t>
            </w:r>
            <w:r w:rsidRPr="00C84E07">
              <w:rPr>
                <w:rFonts w:ascii="Arial" w:hAnsi="Arial" w:cs="Arial"/>
                <w:b/>
                <w:spacing w:val="-2"/>
                <w:sz w:val="20"/>
                <w:szCs w:val="20"/>
              </w:rPr>
              <w:t xml:space="preserve"> </w:t>
            </w:r>
            <w:r w:rsidRPr="00C84E07">
              <w:rPr>
                <w:rFonts w:ascii="Arial" w:hAnsi="Arial" w:cs="Arial"/>
                <w:b/>
                <w:sz w:val="20"/>
                <w:szCs w:val="20"/>
              </w:rPr>
              <w:t>and</w:t>
            </w:r>
            <w:r w:rsidRPr="00C84E07">
              <w:rPr>
                <w:rFonts w:ascii="Arial" w:hAnsi="Arial" w:cs="Arial"/>
                <w:b/>
                <w:spacing w:val="-1"/>
                <w:sz w:val="20"/>
                <w:szCs w:val="20"/>
              </w:rPr>
              <w:t xml:space="preserve"> </w:t>
            </w:r>
            <w:r w:rsidRPr="00C84E07">
              <w:rPr>
                <w:rFonts w:ascii="Arial" w:hAnsi="Arial" w:cs="Arial"/>
                <w:b/>
                <w:sz w:val="20"/>
                <w:szCs w:val="20"/>
              </w:rPr>
              <w:t>structured</w:t>
            </w:r>
            <w:r w:rsidRPr="00C84E07">
              <w:rPr>
                <w:rFonts w:ascii="Arial" w:hAnsi="Arial" w:cs="Arial"/>
                <w:b/>
                <w:spacing w:val="-1"/>
                <w:sz w:val="20"/>
                <w:szCs w:val="20"/>
              </w:rPr>
              <w:t xml:space="preserve"> </w:t>
            </w:r>
            <w:r w:rsidRPr="00C84E07">
              <w:rPr>
                <w:rFonts w:ascii="Arial" w:hAnsi="Arial" w:cs="Arial"/>
                <w:b/>
                <w:spacing w:val="-2"/>
                <w:sz w:val="20"/>
                <w:szCs w:val="20"/>
              </w:rPr>
              <w:t>comprehensively.</w:t>
            </w:r>
          </w:p>
        </w:tc>
        <w:tc>
          <w:tcPr>
            <w:tcW w:w="6445" w:type="dxa"/>
          </w:tcPr>
          <w:p w14:paraId="23DF2438" w14:textId="60027561" w:rsidR="00535C7A" w:rsidRPr="00C84E07" w:rsidRDefault="00E86503">
            <w:pPr>
              <w:pStyle w:val="TableParagraph"/>
              <w:ind w:left="0"/>
              <w:rPr>
                <w:rFonts w:ascii="Arial" w:hAnsi="Arial" w:cs="Arial"/>
                <w:sz w:val="20"/>
                <w:szCs w:val="20"/>
              </w:rPr>
            </w:pPr>
            <w:r w:rsidRPr="00C84E07">
              <w:rPr>
                <w:rFonts w:ascii="Arial" w:hAnsi="Arial" w:cs="Arial"/>
                <w:sz w:val="20"/>
                <w:szCs w:val="20"/>
              </w:rPr>
              <w:t xml:space="preserve"> No correction has taken</w:t>
            </w:r>
          </w:p>
        </w:tc>
      </w:tr>
      <w:tr w:rsidR="00535C7A" w:rsidRPr="00C84E07" w14:paraId="06CC0F1A" w14:textId="77777777">
        <w:trPr>
          <w:trHeight w:val="705"/>
        </w:trPr>
        <w:tc>
          <w:tcPr>
            <w:tcW w:w="5352" w:type="dxa"/>
          </w:tcPr>
          <w:p w14:paraId="5A4E4332" w14:textId="77777777" w:rsidR="00535C7A" w:rsidRPr="00C84E07" w:rsidRDefault="00593047">
            <w:pPr>
              <w:pStyle w:val="TableParagraph"/>
              <w:ind w:left="467" w:right="200"/>
              <w:rPr>
                <w:rFonts w:ascii="Arial" w:hAnsi="Arial" w:cs="Arial"/>
                <w:b/>
                <w:sz w:val="20"/>
                <w:szCs w:val="20"/>
              </w:rPr>
            </w:pPr>
            <w:r w:rsidRPr="00C84E07">
              <w:rPr>
                <w:rFonts w:ascii="Arial" w:hAnsi="Arial" w:cs="Arial"/>
                <w:b/>
                <w:sz w:val="20"/>
                <w:szCs w:val="20"/>
              </w:rPr>
              <w:t>Is</w:t>
            </w:r>
            <w:r w:rsidRPr="00C84E07">
              <w:rPr>
                <w:rFonts w:ascii="Arial" w:hAnsi="Arial" w:cs="Arial"/>
                <w:b/>
                <w:spacing w:val="-8"/>
                <w:sz w:val="20"/>
                <w:szCs w:val="20"/>
              </w:rPr>
              <w:t xml:space="preserve"> </w:t>
            </w:r>
            <w:r w:rsidRPr="00C84E07">
              <w:rPr>
                <w:rFonts w:ascii="Arial" w:hAnsi="Arial" w:cs="Arial"/>
                <w:b/>
                <w:sz w:val="20"/>
                <w:szCs w:val="20"/>
              </w:rPr>
              <w:t>the</w:t>
            </w:r>
            <w:r w:rsidRPr="00C84E07">
              <w:rPr>
                <w:rFonts w:ascii="Arial" w:hAnsi="Arial" w:cs="Arial"/>
                <w:b/>
                <w:spacing w:val="-4"/>
                <w:sz w:val="20"/>
                <w:szCs w:val="20"/>
              </w:rPr>
              <w:t xml:space="preserve"> </w:t>
            </w:r>
            <w:r w:rsidRPr="00C84E07">
              <w:rPr>
                <w:rFonts w:ascii="Arial" w:hAnsi="Arial" w:cs="Arial"/>
                <w:b/>
                <w:sz w:val="20"/>
                <w:szCs w:val="20"/>
              </w:rPr>
              <w:t>manuscript</w:t>
            </w:r>
            <w:r w:rsidRPr="00C84E07">
              <w:rPr>
                <w:rFonts w:ascii="Arial" w:hAnsi="Arial" w:cs="Arial"/>
                <w:b/>
                <w:spacing w:val="-7"/>
                <w:sz w:val="20"/>
                <w:szCs w:val="20"/>
              </w:rPr>
              <w:t xml:space="preserve"> </w:t>
            </w:r>
            <w:r w:rsidRPr="00C84E07">
              <w:rPr>
                <w:rFonts w:ascii="Arial" w:hAnsi="Arial" w:cs="Arial"/>
                <w:b/>
                <w:sz w:val="20"/>
                <w:szCs w:val="20"/>
              </w:rPr>
              <w:t>scientifically,</w:t>
            </w:r>
            <w:r w:rsidRPr="00C84E07">
              <w:rPr>
                <w:rFonts w:ascii="Arial" w:hAnsi="Arial" w:cs="Arial"/>
                <w:b/>
                <w:spacing w:val="-7"/>
                <w:sz w:val="20"/>
                <w:szCs w:val="20"/>
              </w:rPr>
              <w:t xml:space="preserve"> </w:t>
            </w:r>
            <w:r w:rsidRPr="00C84E07">
              <w:rPr>
                <w:rFonts w:ascii="Arial" w:hAnsi="Arial" w:cs="Arial"/>
                <w:b/>
                <w:sz w:val="20"/>
                <w:szCs w:val="20"/>
              </w:rPr>
              <w:t>correct?</w:t>
            </w:r>
            <w:r w:rsidRPr="00C84E07">
              <w:rPr>
                <w:rFonts w:ascii="Arial" w:hAnsi="Arial" w:cs="Arial"/>
                <w:b/>
                <w:spacing w:val="-8"/>
                <w:sz w:val="20"/>
                <w:szCs w:val="20"/>
              </w:rPr>
              <w:t xml:space="preserve"> </w:t>
            </w:r>
            <w:r w:rsidRPr="00C84E07">
              <w:rPr>
                <w:rFonts w:ascii="Arial" w:hAnsi="Arial" w:cs="Arial"/>
                <w:b/>
                <w:sz w:val="20"/>
                <w:szCs w:val="20"/>
              </w:rPr>
              <w:t>Please</w:t>
            </w:r>
            <w:r w:rsidRPr="00C84E07">
              <w:rPr>
                <w:rFonts w:ascii="Arial" w:hAnsi="Arial" w:cs="Arial"/>
                <w:b/>
                <w:spacing w:val="-7"/>
                <w:sz w:val="20"/>
                <w:szCs w:val="20"/>
              </w:rPr>
              <w:t xml:space="preserve"> </w:t>
            </w:r>
            <w:r w:rsidRPr="00C84E07">
              <w:rPr>
                <w:rFonts w:ascii="Arial" w:hAnsi="Arial" w:cs="Arial"/>
                <w:b/>
                <w:sz w:val="20"/>
                <w:szCs w:val="20"/>
              </w:rPr>
              <w:t xml:space="preserve">write </w:t>
            </w:r>
            <w:r w:rsidRPr="00C84E07">
              <w:rPr>
                <w:rFonts w:ascii="Arial" w:hAnsi="Arial" w:cs="Arial"/>
                <w:b/>
                <w:spacing w:val="-2"/>
                <w:sz w:val="20"/>
                <w:szCs w:val="20"/>
              </w:rPr>
              <w:t>here.</w:t>
            </w:r>
          </w:p>
        </w:tc>
        <w:tc>
          <w:tcPr>
            <w:tcW w:w="9356" w:type="dxa"/>
          </w:tcPr>
          <w:p w14:paraId="0774C6D6" w14:textId="77777777" w:rsidR="00535C7A" w:rsidRPr="00C84E07" w:rsidRDefault="00593047">
            <w:pPr>
              <w:pStyle w:val="TableParagraph"/>
              <w:spacing w:line="273" w:lineRule="exact"/>
              <w:rPr>
                <w:rFonts w:ascii="Arial" w:hAnsi="Arial" w:cs="Arial"/>
                <w:b/>
                <w:sz w:val="20"/>
                <w:szCs w:val="20"/>
              </w:rPr>
            </w:pPr>
            <w:r w:rsidRPr="00C84E07">
              <w:rPr>
                <w:rFonts w:ascii="Arial" w:hAnsi="Arial" w:cs="Arial"/>
                <w:b/>
                <w:spacing w:val="-4"/>
                <w:sz w:val="20"/>
                <w:szCs w:val="20"/>
              </w:rPr>
              <w:t>Yes,</w:t>
            </w:r>
          </w:p>
          <w:p w14:paraId="25FCA1E9" w14:textId="77777777" w:rsidR="00535C7A" w:rsidRPr="00C84E07" w:rsidRDefault="00593047">
            <w:pPr>
              <w:pStyle w:val="TableParagraph"/>
              <w:rPr>
                <w:rFonts w:ascii="Arial" w:hAnsi="Arial" w:cs="Arial"/>
                <w:b/>
                <w:sz w:val="20"/>
                <w:szCs w:val="20"/>
              </w:rPr>
            </w:pPr>
            <w:r w:rsidRPr="00C84E07">
              <w:rPr>
                <w:rFonts w:ascii="Arial" w:hAnsi="Arial" w:cs="Arial"/>
                <w:b/>
                <w:sz w:val="20"/>
                <w:szCs w:val="20"/>
              </w:rPr>
              <w:t>The</w:t>
            </w:r>
            <w:r w:rsidRPr="00C84E07">
              <w:rPr>
                <w:rFonts w:ascii="Arial" w:hAnsi="Arial" w:cs="Arial"/>
                <w:b/>
                <w:spacing w:val="-3"/>
                <w:sz w:val="20"/>
                <w:szCs w:val="20"/>
              </w:rPr>
              <w:t xml:space="preserve"> </w:t>
            </w:r>
            <w:r w:rsidRPr="00C84E07">
              <w:rPr>
                <w:rFonts w:ascii="Arial" w:hAnsi="Arial" w:cs="Arial"/>
                <w:b/>
                <w:sz w:val="20"/>
                <w:szCs w:val="20"/>
              </w:rPr>
              <w:t>manuscript</w:t>
            </w:r>
            <w:r w:rsidRPr="00C84E07">
              <w:rPr>
                <w:rFonts w:ascii="Arial" w:hAnsi="Arial" w:cs="Arial"/>
                <w:b/>
                <w:spacing w:val="-2"/>
                <w:sz w:val="20"/>
                <w:szCs w:val="20"/>
              </w:rPr>
              <w:t xml:space="preserve"> </w:t>
            </w:r>
            <w:r w:rsidRPr="00C84E07">
              <w:rPr>
                <w:rFonts w:ascii="Arial" w:hAnsi="Arial" w:cs="Arial"/>
                <w:b/>
                <w:sz w:val="20"/>
                <w:szCs w:val="20"/>
              </w:rPr>
              <w:t>is</w:t>
            </w:r>
            <w:r w:rsidRPr="00C84E07">
              <w:rPr>
                <w:rFonts w:ascii="Arial" w:hAnsi="Arial" w:cs="Arial"/>
                <w:b/>
                <w:spacing w:val="-1"/>
                <w:sz w:val="20"/>
                <w:szCs w:val="20"/>
              </w:rPr>
              <w:t xml:space="preserve"> </w:t>
            </w:r>
            <w:r w:rsidRPr="00C84E07">
              <w:rPr>
                <w:rFonts w:ascii="Arial" w:hAnsi="Arial" w:cs="Arial"/>
                <w:b/>
                <w:sz w:val="20"/>
                <w:szCs w:val="20"/>
              </w:rPr>
              <w:t>scientifically</w:t>
            </w:r>
            <w:r w:rsidRPr="00C84E07">
              <w:rPr>
                <w:rFonts w:ascii="Arial" w:hAnsi="Arial" w:cs="Arial"/>
                <w:b/>
                <w:spacing w:val="-2"/>
                <w:sz w:val="20"/>
                <w:szCs w:val="20"/>
              </w:rPr>
              <w:t xml:space="preserve"> </w:t>
            </w:r>
            <w:r w:rsidRPr="00C84E07">
              <w:rPr>
                <w:rFonts w:ascii="Arial" w:hAnsi="Arial" w:cs="Arial"/>
                <w:b/>
                <w:sz w:val="20"/>
                <w:szCs w:val="20"/>
              </w:rPr>
              <w:t>correct</w:t>
            </w:r>
            <w:r w:rsidRPr="00C84E07">
              <w:rPr>
                <w:rFonts w:ascii="Arial" w:hAnsi="Arial" w:cs="Arial"/>
                <w:b/>
                <w:spacing w:val="-2"/>
                <w:sz w:val="20"/>
                <w:szCs w:val="20"/>
              </w:rPr>
              <w:t xml:space="preserve"> </w:t>
            </w:r>
            <w:r w:rsidRPr="00C84E07">
              <w:rPr>
                <w:rFonts w:ascii="Arial" w:hAnsi="Arial" w:cs="Arial"/>
                <w:b/>
                <w:sz w:val="20"/>
                <w:szCs w:val="20"/>
              </w:rPr>
              <w:t>and</w:t>
            </w:r>
            <w:r w:rsidRPr="00C84E07">
              <w:rPr>
                <w:rFonts w:ascii="Arial" w:hAnsi="Arial" w:cs="Arial"/>
                <w:b/>
                <w:spacing w:val="-1"/>
                <w:sz w:val="20"/>
                <w:szCs w:val="20"/>
              </w:rPr>
              <w:t xml:space="preserve"> </w:t>
            </w:r>
            <w:r w:rsidRPr="00C84E07">
              <w:rPr>
                <w:rFonts w:ascii="Arial" w:hAnsi="Arial" w:cs="Arial"/>
                <w:b/>
                <w:spacing w:val="-2"/>
                <w:sz w:val="20"/>
                <w:szCs w:val="20"/>
              </w:rPr>
              <w:t>novel.</w:t>
            </w:r>
          </w:p>
        </w:tc>
        <w:tc>
          <w:tcPr>
            <w:tcW w:w="6445" w:type="dxa"/>
          </w:tcPr>
          <w:p w14:paraId="67DC3AE3" w14:textId="4BEF57F7" w:rsidR="00535C7A" w:rsidRPr="00C84E07" w:rsidRDefault="00E86503">
            <w:pPr>
              <w:pStyle w:val="TableParagraph"/>
              <w:ind w:left="0"/>
              <w:rPr>
                <w:rFonts w:ascii="Arial" w:hAnsi="Arial" w:cs="Arial"/>
                <w:sz w:val="20"/>
                <w:szCs w:val="20"/>
              </w:rPr>
            </w:pPr>
            <w:r w:rsidRPr="00C84E07">
              <w:rPr>
                <w:rFonts w:ascii="Arial" w:hAnsi="Arial" w:cs="Arial"/>
                <w:sz w:val="20"/>
                <w:szCs w:val="20"/>
              </w:rPr>
              <w:t xml:space="preserve"> Thank you, sir/madam,</w:t>
            </w:r>
          </w:p>
        </w:tc>
      </w:tr>
      <w:tr w:rsidR="00E86503" w:rsidRPr="00C84E07" w14:paraId="23D35F59" w14:textId="77777777">
        <w:trPr>
          <w:trHeight w:val="703"/>
        </w:trPr>
        <w:tc>
          <w:tcPr>
            <w:tcW w:w="5352" w:type="dxa"/>
          </w:tcPr>
          <w:p w14:paraId="5D6C1CDA" w14:textId="77777777" w:rsidR="00E86503" w:rsidRPr="00C84E07" w:rsidRDefault="00E86503" w:rsidP="00E86503">
            <w:pPr>
              <w:pStyle w:val="TableParagraph"/>
              <w:spacing w:line="228" w:lineRule="exact"/>
              <w:ind w:left="467"/>
              <w:rPr>
                <w:rFonts w:ascii="Arial" w:hAnsi="Arial" w:cs="Arial"/>
                <w:b/>
                <w:sz w:val="20"/>
                <w:szCs w:val="20"/>
              </w:rPr>
            </w:pPr>
            <w:r w:rsidRPr="00C84E07">
              <w:rPr>
                <w:rFonts w:ascii="Arial" w:hAnsi="Arial" w:cs="Arial"/>
                <w:b/>
                <w:sz w:val="20"/>
                <w:szCs w:val="20"/>
              </w:rPr>
              <w:t>Are</w:t>
            </w:r>
            <w:r w:rsidRPr="00C84E07">
              <w:rPr>
                <w:rFonts w:ascii="Arial" w:hAnsi="Arial" w:cs="Arial"/>
                <w:b/>
                <w:spacing w:val="-5"/>
                <w:sz w:val="20"/>
                <w:szCs w:val="20"/>
              </w:rPr>
              <w:t xml:space="preserve"> </w:t>
            </w:r>
            <w:r w:rsidRPr="00C84E07">
              <w:rPr>
                <w:rFonts w:ascii="Arial" w:hAnsi="Arial" w:cs="Arial"/>
                <w:b/>
                <w:sz w:val="20"/>
                <w:szCs w:val="20"/>
              </w:rPr>
              <w:t>the</w:t>
            </w:r>
            <w:r w:rsidRPr="00C84E07">
              <w:rPr>
                <w:rFonts w:ascii="Arial" w:hAnsi="Arial" w:cs="Arial"/>
                <w:b/>
                <w:spacing w:val="-4"/>
                <w:sz w:val="20"/>
                <w:szCs w:val="20"/>
              </w:rPr>
              <w:t xml:space="preserve"> </w:t>
            </w:r>
            <w:r w:rsidRPr="00C84E07">
              <w:rPr>
                <w:rFonts w:ascii="Arial" w:hAnsi="Arial" w:cs="Arial"/>
                <w:b/>
                <w:sz w:val="20"/>
                <w:szCs w:val="20"/>
              </w:rPr>
              <w:t>references</w:t>
            </w:r>
            <w:r w:rsidRPr="00C84E07">
              <w:rPr>
                <w:rFonts w:ascii="Arial" w:hAnsi="Arial" w:cs="Arial"/>
                <w:b/>
                <w:spacing w:val="-5"/>
                <w:sz w:val="20"/>
                <w:szCs w:val="20"/>
              </w:rPr>
              <w:t xml:space="preserve"> </w:t>
            </w:r>
            <w:r w:rsidRPr="00C84E07">
              <w:rPr>
                <w:rFonts w:ascii="Arial" w:hAnsi="Arial" w:cs="Arial"/>
                <w:b/>
                <w:sz w:val="20"/>
                <w:szCs w:val="20"/>
              </w:rPr>
              <w:t>sufficient</w:t>
            </w:r>
            <w:r w:rsidRPr="00C84E07">
              <w:rPr>
                <w:rFonts w:ascii="Arial" w:hAnsi="Arial" w:cs="Arial"/>
                <w:b/>
                <w:spacing w:val="-2"/>
                <w:sz w:val="20"/>
                <w:szCs w:val="20"/>
              </w:rPr>
              <w:t xml:space="preserve"> </w:t>
            </w:r>
            <w:r w:rsidRPr="00C84E07">
              <w:rPr>
                <w:rFonts w:ascii="Arial" w:hAnsi="Arial" w:cs="Arial"/>
                <w:b/>
                <w:sz w:val="20"/>
                <w:szCs w:val="20"/>
              </w:rPr>
              <w:t>and</w:t>
            </w:r>
            <w:r w:rsidRPr="00C84E07">
              <w:rPr>
                <w:rFonts w:ascii="Arial" w:hAnsi="Arial" w:cs="Arial"/>
                <w:b/>
                <w:spacing w:val="-5"/>
                <w:sz w:val="20"/>
                <w:szCs w:val="20"/>
              </w:rPr>
              <w:t xml:space="preserve"> </w:t>
            </w:r>
            <w:r w:rsidRPr="00C84E07">
              <w:rPr>
                <w:rFonts w:ascii="Arial" w:hAnsi="Arial" w:cs="Arial"/>
                <w:b/>
                <w:sz w:val="20"/>
                <w:szCs w:val="20"/>
              </w:rPr>
              <w:t>recent?</w:t>
            </w:r>
            <w:r w:rsidRPr="00C84E07">
              <w:rPr>
                <w:rFonts w:ascii="Arial" w:hAnsi="Arial" w:cs="Arial"/>
                <w:b/>
                <w:spacing w:val="-3"/>
                <w:sz w:val="20"/>
                <w:szCs w:val="20"/>
              </w:rPr>
              <w:t xml:space="preserve"> </w:t>
            </w:r>
            <w:r w:rsidRPr="00C84E07">
              <w:rPr>
                <w:rFonts w:ascii="Arial" w:hAnsi="Arial" w:cs="Arial"/>
                <w:b/>
                <w:sz w:val="20"/>
                <w:szCs w:val="20"/>
              </w:rPr>
              <w:t>If</w:t>
            </w:r>
            <w:r w:rsidRPr="00C84E07">
              <w:rPr>
                <w:rFonts w:ascii="Arial" w:hAnsi="Arial" w:cs="Arial"/>
                <w:b/>
                <w:spacing w:val="-5"/>
                <w:sz w:val="20"/>
                <w:szCs w:val="20"/>
              </w:rPr>
              <w:t xml:space="preserve"> </w:t>
            </w:r>
            <w:r w:rsidRPr="00C84E07">
              <w:rPr>
                <w:rFonts w:ascii="Arial" w:hAnsi="Arial" w:cs="Arial"/>
                <w:b/>
                <w:sz w:val="20"/>
                <w:szCs w:val="20"/>
              </w:rPr>
              <w:t xml:space="preserve">you </w:t>
            </w:r>
            <w:r w:rsidRPr="00C84E07">
              <w:rPr>
                <w:rFonts w:ascii="Arial" w:hAnsi="Arial" w:cs="Arial"/>
                <w:b/>
                <w:spacing w:val="-4"/>
                <w:sz w:val="20"/>
                <w:szCs w:val="20"/>
              </w:rPr>
              <w:t>have</w:t>
            </w:r>
          </w:p>
          <w:p w14:paraId="179BD12E" w14:textId="77777777" w:rsidR="00E86503" w:rsidRPr="00C84E07" w:rsidRDefault="00E86503" w:rsidP="00E86503">
            <w:pPr>
              <w:pStyle w:val="TableParagraph"/>
              <w:spacing w:line="228" w:lineRule="exact"/>
              <w:ind w:left="467" w:right="200"/>
              <w:rPr>
                <w:rFonts w:ascii="Arial" w:hAnsi="Arial" w:cs="Arial"/>
                <w:b/>
                <w:sz w:val="20"/>
                <w:szCs w:val="20"/>
              </w:rPr>
            </w:pPr>
            <w:r w:rsidRPr="00C84E07">
              <w:rPr>
                <w:rFonts w:ascii="Arial" w:hAnsi="Arial" w:cs="Arial"/>
                <w:b/>
                <w:sz w:val="20"/>
                <w:szCs w:val="20"/>
              </w:rPr>
              <w:t>suggestions</w:t>
            </w:r>
            <w:r w:rsidRPr="00C84E07">
              <w:rPr>
                <w:rFonts w:ascii="Arial" w:hAnsi="Arial" w:cs="Arial"/>
                <w:b/>
                <w:spacing w:val="-9"/>
                <w:sz w:val="20"/>
                <w:szCs w:val="20"/>
              </w:rPr>
              <w:t xml:space="preserve"> </w:t>
            </w:r>
            <w:r w:rsidRPr="00C84E07">
              <w:rPr>
                <w:rFonts w:ascii="Arial" w:hAnsi="Arial" w:cs="Arial"/>
                <w:b/>
                <w:sz w:val="20"/>
                <w:szCs w:val="20"/>
              </w:rPr>
              <w:t>of</w:t>
            </w:r>
            <w:r w:rsidRPr="00C84E07">
              <w:rPr>
                <w:rFonts w:ascii="Arial" w:hAnsi="Arial" w:cs="Arial"/>
                <w:b/>
                <w:spacing w:val="-9"/>
                <w:sz w:val="20"/>
                <w:szCs w:val="20"/>
              </w:rPr>
              <w:t xml:space="preserve"> </w:t>
            </w:r>
            <w:r w:rsidRPr="00C84E07">
              <w:rPr>
                <w:rFonts w:ascii="Arial" w:hAnsi="Arial" w:cs="Arial"/>
                <w:b/>
                <w:sz w:val="20"/>
                <w:szCs w:val="20"/>
              </w:rPr>
              <w:t>additional</w:t>
            </w:r>
            <w:r w:rsidRPr="00C84E07">
              <w:rPr>
                <w:rFonts w:ascii="Arial" w:hAnsi="Arial" w:cs="Arial"/>
                <w:b/>
                <w:spacing w:val="-9"/>
                <w:sz w:val="20"/>
                <w:szCs w:val="20"/>
              </w:rPr>
              <w:t xml:space="preserve"> </w:t>
            </w:r>
            <w:r w:rsidRPr="00C84E07">
              <w:rPr>
                <w:rFonts w:ascii="Arial" w:hAnsi="Arial" w:cs="Arial"/>
                <w:b/>
                <w:sz w:val="20"/>
                <w:szCs w:val="20"/>
              </w:rPr>
              <w:t>references,</w:t>
            </w:r>
            <w:r w:rsidRPr="00C84E07">
              <w:rPr>
                <w:rFonts w:ascii="Arial" w:hAnsi="Arial" w:cs="Arial"/>
                <w:b/>
                <w:spacing w:val="-9"/>
                <w:sz w:val="20"/>
                <w:szCs w:val="20"/>
              </w:rPr>
              <w:t xml:space="preserve"> </w:t>
            </w:r>
            <w:r w:rsidRPr="00C84E07">
              <w:rPr>
                <w:rFonts w:ascii="Arial" w:hAnsi="Arial" w:cs="Arial"/>
                <w:b/>
                <w:sz w:val="20"/>
                <w:szCs w:val="20"/>
              </w:rPr>
              <w:t>please</w:t>
            </w:r>
            <w:r w:rsidRPr="00C84E07">
              <w:rPr>
                <w:rFonts w:ascii="Arial" w:hAnsi="Arial" w:cs="Arial"/>
                <w:b/>
                <w:spacing w:val="-7"/>
                <w:sz w:val="20"/>
                <w:szCs w:val="20"/>
              </w:rPr>
              <w:t xml:space="preserve"> </w:t>
            </w:r>
            <w:r w:rsidRPr="00C84E07">
              <w:rPr>
                <w:rFonts w:ascii="Arial" w:hAnsi="Arial" w:cs="Arial"/>
                <w:b/>
                <w:sz w:val="20"/>
                <w:szCs w:val="20"/>
              </w:rPr>
              <w:t>mention them in the review form.</w:t>
            </w:r>
          </w:p>
        </w:tc>
        <w:tc>
          <w:tcPr>
            <w:tcW w:w="9356" w:type="dxa"/>
          </w:tcPr>
          <w:p w14:paraId="4FB4A076" w14:textId="77777777" w:rsidR="00E86503" w:rsidRPr="00C84E07" w:rsidRDefault="00E86503" w:rsidP="00E86503">
            <w:pPr>
              <w:pStyle w:val="TableParagraph"/>
              <w:spacing w:line="273" w:lineRule="exact"/>
              <w:rPr>
                <w:rFonts w:ascii="Arial" w:hAnsi="Arial" w:cs="Arial"/>
                <w:b/>
                <w:sz w:val="20"/>
                <w:szCs w:val="20"/>
              </w:rPr>
            </w:pPr>
            <w:r w:rsidRPr="00C84E07">
              <w:rPr>
                <w:rFonts w:ascii="Arial" w:hAnsi="Arial" w:cs="Arial"/>
                <w:b/>
                <w:spacing w:val="-4"/>
                <w:sz w:val="20"/>
                <w:szCs w:val="20"/>
              </w:rPr>
              <w:t>Yes,</w:t>
            </w:r>
          </w:p>
          <w:p w14:paraId="5F7CA508" w14:textId="77777777" w:rsidR="00E86503" w:rsidRPr="00C84E07" w:rsidRDefault="00E86503" w:rsidP="00E86503">
            <w:pPr>
              <w:pStyle w:val="TableParagraph"/>
              <w:rPr>
                <w:rFonts w:ascii="Arial" w:hAnsi="Arial" w:cs="Arial"/>
                <w:b/>
                <w:sz w:val="20"/>
                <w:szCs w:val="20"/>
              </w:rPr>
            </w:pPr>
            <w:r w:rsidRPr="00C84E07">
              <w:rPr>
                <w:rFonts w:ascii="Arial" w:hAnsi="Arial" w:cs="Arial"/>
                <w:b/>
                <w:sz w:val="20"/>
                <w:szCs w:val="20"/>
              </w:rPr>
              <w:t>The</w:t>
            </w:r>
            <w:r w:rsidRPr="00C84E07">
              <w:rPr>
                <w:rFonts w:ascii="Arial" w:hAnsi="Arial" w:cs="Arial"/>
                <w:b/>
                <w:spacing w:val="-2"/>
                <w:sz w:val="20"/>
                <w:szCs w:val="20"/>
              </w:rPr>
              <w:t xml:space="preserve"> </w:t>
            </w:r>
            <w:r w:rsidRPr="00C84E07">
              <w:rPr>
                <w:rFonts w:ascii="Arial" w:hAnsi="Arial" w:cs="Arial"/>
                <w:b/>
                <w:sz w:val="20"/>
                <w:szCs w:val="20"/>
              </w:rPr>
              <w:t>review of literature/</w:t>
            </w:r>
            <w:r w:rsidRPr="00C84E07">
              <w:rPr>
                <w:rFonts w:ascii="Arial" w:hAnsi="Arial" w:cs="Arial"/>
                <w:b/>
                <w:spacing w:val="-1"/>
                <w:sz w:val="20"/>
                <w:szCs w:val="20"/>
              </w:rPr>
              <w:t xml:space="preserve"> </w:t>
            </w:r>
            <w:r w:rsidRPr="00C84E07">
              <w:rPr>
                <w:rFonts w:ascii="Arial" w:hAnsi="Arial" w:cs="Arial"/>
                <w:b/>
                <w:sz w:val="20"/>
                <w:szCs w:val="20"/>
              </w:rPr>
              <w:t>references</w:t>
            </w:r>
            <w:r w:rsidRPr="00C84E07">
              <w:rPr>
                <w:rFonts w:ascii="Arial" w:hAnsi="Arial" w:cs="Arial"/>
                <w:b/>
                <w:spacing w:val="-1"/>
                <w:sz w:val="20"/>
                <w:szCs w:val="20"/>
              </w:rPr>
              <w:t xml:space="preserve"> </w:t>
            </w:r>
            <w:proofErr w:type="gramStart"/>
            <w:r w:rsidRPr="00C84E07">
              <w:rPr>
                <w:rFonts w:ascii="Arial" w:hAnsi="Arial" w:cs="Arial"/>
                <w:b/>
                <w:sz w:val="20"/>
                <w:szCs w:val="20"/>
              </w:rPr>
              <w:t>are</w:t>
            </w:r>
            <w:proofErr w:type="gramEnd"/>
            <w:r w:rsidRPr="00C84E07">
              <w:rPr>
                <w:rFonts w:ascii="Arial" w:hAnsi="Arial" w:cs="Arial"/>
                <w:b/>
                <w:spacing w:val="-2"/>
                <w:sz w:val="20"/>
                <w:szCs w:val="20"/>
              </w:rPr>
              <w:t xml:space="preserve"> </w:t>
            </w:r>
            <w:r w:rsidRPr="00C84E07">
              <w:rPr>
                <w:rFonts w:ascii="Arial" w:hAnsi="Arial" w:cs="Arial"/>
                <w:b/>
                <w:sz w:val="20"/>
                <w:szCs w:val="20"/>
              </w:rPr>
              <w:t>sufficient</w:t>
            </w:r>
            <w:r w:rsidRPr="00C84E07">
              <w:rPr>
                <w:rFonts w:ascii="Arial" w:hAnsi="Arial" w:cs="Arial"/>
                <w:b/>
                <w:spacing w:val="-1"/>
                <w:sz w:val="20"/>
                <w:szCs w:val="20"/>
              </w:rPr>
              <w:t xml:space="preserve"> </w:t>
            </w:r>
            <w:r w:rsidRPr="00C84E07">
              <w:rPr>
                <w:rFonts w:ascii="Arial" w:hAnsi="Arial" w:cs="Arial"/>
                <w:b/>
                <w:sz w:val="20"/>
                <w:szCs w:val="20"/>
              </w:rPr>
              <w:t xml:space="preserve">and </w:t>
            </w:r>
            <w:r w:rsidRPr="00C84E07">
              <w:rPr>
                <w:rFonts w:ascii="Arial" w:hAnsi="Arial" w:cs="Arial"/>
                <w:b/>
                <w:spacing w:val="-2"/>
                <w:sz w:val="20"/>
                <w:szCs w:val="20"/>
              </w:rPr>
              <w:t>recent.</w:t>
            </w:r>
          </w:p>
        </w:tc>
        <w:tc>
          <w:tcPr>
            <w:tcW w:w="6445" w:type="dxa"/>
          </w:tcPr>
          <w:p w14:paraId="4BD41FC3" w14:textId="4DCAFCB1" w:rsidR="00E86503" w:rsidRPr="00C84E07" w:rsidRDefault="00E86503" w:rsidP="00E86503">
            <w:pPr>
              <w:pStyle w:val="TableParagraph"/>
              <w:ind w:left="0"/>
              <w:rPr>
                <w:rFonts w:ascii="Arial" w:hAnsi="Arial" w:cs="Arial"/>
                <w:sz w:val="20"/>
                <w:szCs w:val="20"/>
              </w:rPr>
            </w:pPr>
            <w:r w:rsidRPr="00C84E07">
              <w:rPr>
                <w:rFonts w:ascii="Arial" w:hAnsi="Arial" w:cs="Arial"/>
                <w:sz w:val="20"/>
                <w:szCs w:val="20"/>
              </w:rPr>
              <w:t xml:space="preserve"> Thank you, sir/madam,</w:t>
            </w:r>
          </w:p>
        </w:tc>
      </w:tr>
      <w:tr w:rsidR="009E1786" w:rsidRPr="00C84E07" w14:paraId="1B288A19" w14:textId="77777777">
        <w:trPr>
          <w:trHeight w:val="688"/>
        </w:trPr>
        <w:tc>
          <w:tcPr>
            <w:tcW w:w="5352" w:type="dxa"/>
          </w:tcPr>
          <w:p w14:paraId="7EFD9532" w14:textId="77777777" w:rsidR="009E1786" w:rsidRPr="00C84E07" w:rsidRDefault="009E1786" w:rsidP="009E1786">
            <w:pPr>
              <w:pStyle w:val="TableParagraph"/>
              <w:ind w:left="467" w:right="200"/>
              <w:rPr>
                <w:rFonts w:ascii="Arial" w:hAnsi="Arial" w:cs="Arial"/>
                <w:b/>
                <w:sz w:val="20"/>
                <w:szCs w:val="20"/>
              </w:rPr>
            </w:pPr>
            <w:r w:rsidRPr="00C84E07">
              <w:rPr>
                <w:rFonts w:ascii="Arial" w:hAnsi="Arial" w:cs="Arial"/>
                <w:b/>
                <w:sz w:val="20"/>
                <w:szCs w:val="20"/>
              </w:rPr>
              <w:t>Is</w:t>
            </w:r>
            <w:r w:rsidRPr="00C84E07">
              <w:rPr>
                <w:rFonts w:ascii="Arial" w:hAnsi="Arial" w:cs="Arial"/>
                <w:b/>
                <w:spacing w:val="-7"/>
                <w:sz w:val="20"/>
                <w:szCs w:val="20"/>
              </w:rPr>
              <w:t xml:space="preserve"> </w:t>
            </w:r>
            <w:r w:rsidRPr="00C84E07">
              <w:rPr>
                <w:rFonts w:ascii="Arial" w:hAnsi="Arial" w:cs="Arial"/>
                <w:b/>
                <w:sz w:val="20"/>
                <w:szCs w:val="20"/>
              </w:rPr>
              <w:t>the</w:t>
            </w:r>
            <w:r w:rsidRPr="00C84E07">
              <w:rPr>
                <w:rFonts w:ascii="Arial" w:hAnsi="Arial" w:cs="Arial"/>
                <w:b/>
                <w:spacing w:val="-6"/>
                <w:sz w:val="20"/>
                <w:szCs w:val="20"/>
              </w:rPr>
              <w:t xml:space="preserve"> </w:t>
            </w:r>
            <w:r w:rsidRPr="00C84E07">
              <w:rPr>
                <w:rFonts w:ascii="Arial" w:hAnsi="Arial" w:cs="Arial"/>
                <w:b/>
                <w:sz w:val="20"/>
                <w:szCs w:val="20"/>
              </w:rPr>
              <w:t>language/English</w:t>
            </w:r>
            <w:r w:rsidRPr="00C84E07">
              <w:rPr>
                <w:rFonts w:ascii="Arial" w:hAnsi="Arial" w:cs="Arial"/>
                <w:b/>
                <w:spacing w:val="-7"/>
                <w:sz w:val="20"/>
                <w:szCs w:val="20"/>
              </w:rPr>
              <w:t xml:space="preserve"> </w:t>
            </w:r>
            <w:r w:rsidRPr="00C84E07">
              <w:rPr>
                <w:rFonts w:ascii="Arial" w:hAnsi="Arial" w:cs="Arial"/>
                <w:b/>
                <w:sz w:val="20"/>
                <w:szCs w:val="20"/>
              </w:rPr>
              <w:t>quality</w:t>
            </w:r>
            <w:r w:rsidRPr="00C84E07">
              <w:rPr>
                <w:rFonts w:ascii="Arial" w:hAnsi="Arial" w:cs="Arial"/>
                <w:b/>
                <w:spacing w:val="-5"/>
                <w:sz w:val="20"/>
                <w:szCs w:val="20"/>
              </w:rPr>
              <w:t xml:space="preserve"> </w:t>
            </w:r>
            <w:r w:rsidRPr="00C84E07">
              <w:rPr>
                <w:rFonts w:ascii="Arial" w:hAnsi="Arial" w:cs="Arial"/>
                <w:b/>
                <w:sz w:val="20"/>
                <w:szCs w:val="20"/>
              </w:rPr>
              <w:t>of</w:t>
            </w:r>
            <w:r w:rsidRPr="00C84E07">
              <w:rPr>
                <w:rFonts w:ascii="Arial" w:hAnsi="Arial" w:cs="Arial"/>
                <w:b/>
                <w:spacing w:val="-8"/>
                <w:sz w:val="20"/>
                <w:szCs w:val="20"/>
              </w:rPr>
              <w:t xml:space="preserve"> </w:t>
            </w:r>
            <w:r w:rsidRPr="00C84E07">
              <w:rPr>
                <w:rFonts w:ascii="Arial" w:hAnsi="Arial" w:cs="Arial"/>
                <w:b/>
                <w:sz w:val="20"/>
                <w:szCs w:val="20"/>
              </w:rPr>
              <w:t>the</w:t>
            </w:r>
            <w:r w:rsidRPr="00C84E07">
              <w:rPr>
                <w:rFonts w:ascii="Arial" w:hAnsi="Arial" w:cs="Arial"/>
                <w:b/>
                <w:spacing w:val="-6"/>
                <w:sz w:val="20"/>
                <w:szCs w:val="20"/>
              </w:rPr>
              <w:t xml:space="preserve"> </w:t>
            </w:r>
            <w:r w:rsidRPr="00C84E07">
              <w:rPr>
                <w:rFonts w:ascii="Arial" w:hAnsi="Arial" w:cs="Arial"/>
                <w:b/>
                <w:sz w:val="20"/>
                <w:szCs w:val="20"/>
              </w:rPr>
              <w:t>article</w:t>
            </w:r>
            <w:r w:rsidRPr="00C84E07">
              <w:rPr>
                <w:rFonts w:ascii="Arial" w:hAnsi="Arial" w:cs="Arial"/>
                <w:b/>
                <w:spacing w:val="-6"/>
                <w:sz w:val="20"/>
                <w:szCs w:val="20"/>
              </w:rPr>
              <w:t xml:space="preserve"> </w:t>
            </w:r>
            <w:r w:rsidRPr="00C84E07">
              <w:rPr>
                <w:rFonts w:ascii="Arial" w:hAnsi="Arial" w:cs="Arial"/>
                <w:b/>
                <w:sz w:val="20"/>
                <w:szCs w:val="20"/>
              </w:rPr>
              <w:t>suitable for scholarly communications?</w:t>
            </w:r>
          </w:p>
        </w:tc>
        <w:tc>
          <w:tcPr>
            <w:tcW w:w="9356" w:type="dxa"/>
          </w:tcPr>
          <w:p w14:paraId="6151A463" w14:textId="77777777" w:rsidR="009E1786" w:rsidRPr="00C84E07" w:rsidRDefault="009E1786" w:rsidP="009E1786">
            <w:pPr>
              <w:pStyle w:val="TableParagraph"/>
              <w:rPr>
                <w:rFonts w:ascii="Arial" w:hAnsi="Arial" w:cs="Arial"/>
                <w:b/>
                <w:sz w:val="20"/>
                <w:szCs w:val="20"/>
              </w:rPr>
            </w:pPr>
            <w:r w:rsidRPr="00C84E07">
              <w:rPr>
                <w:rFonts w:ascii="Arial" w:hAnsi="Arial" w:cs="Arial"/>
                <w:b/>
                <w:sz w:val="20"/>
                <w:szCs w:val="20"/>
              </w:rPr>
              <w:t>The</w:t>
            </w:r>
            <w:r w:rsidRPr="00C84E07">
              <w:rPr>
                <w:rFonts w:ascii="Arial" w:hAnsi="Arial" w:cs="Arial"/>
                <w:b/>
                <w:spacing w:val="-5"/>
                <w:sz w:val="20"/>
                <w:szCs w:val="20"/>
              </w:rPr>
              <w:t xml:space="preserve"> </w:t>
            </w:r>
            <w:r w:rsidRPr="00C84E07">
              <w:rPr>
                <w:rFonts w:ascii="Arial" w:hAnsi="Arial" w:cs="Arial"/>
                <w:b/>
                <w:sz w:val="20"/>
                <w:szCs w:val="20"/>
              </w:rPr>
              <w:t>language</w:t>
            </w:r>
            <w:r w:rsidRPr="00C84E07">
              <w:rPr>
                <w:rFonts w:ascii="Arial" w:hAnsi="Arial" w:cs="Arial"/>
                <w:b/>
                <w:spacing w:val="-5"/>
                <w:sz w:val="20"/>
                <w:szCs w:val="20"/>
              </w:rPr>
              <w:t xml:space="preserve"> </w:t>
            </w:r>
            <w:r w:rsidRPr="00C84E07">
              <w:rPr>
                <w:rFonts w:ascii="Arial" w:hAnsi="Arial" w:cs="Arial"/>
                <w:b/>
                <w:sz w:val="20"/>
                <w:szCs w:val="20"/>
              </w:rPr>
              <w:t>of</w:t>
            </w:r>
            <w:r w:rsidRPr="00C84E07">
              <w:rPr>
                <w:rFonts w:ascii="Arial" w:hAnsi="Arial" w:cs="Arial"/>
                <w:b/>
                <w:spacing w:val="-3"/>
                <w:sz w:val="20"/>
                <w:szCs w:val="20"/>
              </w:rPr>
              <w:t xml:space="preserve"> </w:t>
            </w:r>
            <w:r w:rsidRPr="00C84E07">
              <w:rPr>
                <w:rFonts w:ascii="Arial" w:hAnsi="Arial" w:cs="Arial"/>
                <w:b/>
                <w:sz w:val="20"/>
                <w:szCs w:val="20"/>
              </w:rPr>
              <w:t>the</w:t>
            </w:r>
            <w:r w:rsidRPr="00C84E07">
              <w:rPr>
                <w:rFonts w:ascii="Arial" w:hAnsi="Arial" w:cs="Arial"/>
                <w:b/>
                <w:spacing w:val="-5"/>
                <w:sz w:val="20"/>
                <w:szCs w:val="20"/>
              </w:rPr>
              <w:t xml:space="preserve"> </w:t>
            </w:r>
            <w:r w:rsidRPr="00C84E07">
              <w:rPr>
                <w:rFonts w:ascii="Arial" w:hAnsi="Arial" w:cs="Arial"/>
                <w:b/>
                <w:sz w:val="20"/>
                <w:szCs w:val="20"/>
              </w:rPr>
              <w:t>whole</w:t>
            </w:r>
            <w:r w:rsidRPr="00C84E07">
              <w:rPr>
                <w:rFonts w:ascii="Arial" w:hAnsi="Arial" w:cs="Arial"/>
                <w:b/>
                <w:spacing w:val="-4"/>
                <w:sz w:val="20"/>
                <w:szCs w:val="20"/>
              </w:rPr>
              <w:t xml:space="preserve"> </w:t>
            </w:r>
            <w:r w:rsidRPr="00C84E07">
              <w:rPr>
                <w:rFonts w:ascii="Arial" w:hAnsi="Arial" w:cs="Arial"/>
                <w:b/>
                <w:sz w:val="20"/>
                <w:szCs w:val="20"/>
              </w:rPr>
              <w:t>manuscript</w:t>
            </w:r>
            <w:r w:rsidRPr="00C84E07">
              <w:rPr>
                <w:rFonts w:ascii="Arial" w:hAnsi="Arial" w:cs="Arial"/>
                <w:b/>
                <w:spacing w:val="-4"/>
                <w:sz w:val="20"/>
                <w:szCs w:val="20"/>
              </w:rPr>
              <w:t xml:space="preserve"> </w:t>
            </w:r>
            <w:r w:rsidRPr="00C84E07">
              <w:rPr>
                <w:rFonts w:ascii="Arial" w:hAnsi="Arial" w:cs="Arial"/>
                <w:b/>
                <w:sz w:val="20"/>
                <w:szCs w:val="20"/>
              </w:rPr>
              <w:t>is</w:t>
            </w:r>
            <w:r w:rsidRPr="00C84E07">
              <w:rPr>
                <w:rFonts w:ascii="Arial" w:hAnsi="Arial" w:cs="Arial"/>
                <w:b/>
                <w:spacing w:val="-4"/>
                <w:sz w:val="20"/>
                <w:szCs w:val="20"/>
              </w:rPr>
              <w:t xml:space="preserve"> </w:t>
            </w:r>
            <w:r w:rsidRPr="00C84E07">
              <w:rPr>
                <w:rFonts w:ascii="Arial" w:hAnsi="Arial" w:cs="Arial"/>
                <w:b/>
                <w:sz w:val="20"/>
                <w:szCs w:val="20"/>
              </w:rPr>
              <w:t>good</w:t>
            </w:r>
            <w:r w:rsidRPr="00C84E07">
              <w:rPr>
                <w:rFonts w:ascii="Arial" w:hAnsi="Arial" w:cs="Arial"/>
                <w:b/>
                <w:spacing w:val="-4"/>
                <w:sz w:val="20"/>
                <w:szCs w:val="20"/>
              </w:rPr>
              <w:t xml:space="preserve"> </w:t>
            </w:r>
            <w:r w:rsidRPr="00C84E07">
              <w:rPr>
                <w:rFonts w:ascii="Arial" w:hAnsi="Arial" w:cs="Arial"/>
                <w:b/>
                <w:sz w:val="20"/>
                <w:szCs w:val="20"/>
              </w:rPr>
              <w:t>and</w:t>
            </w:r>
            <w:r w:rsidRPr="00C84E07">
              <w:rPr>
                <w:rFonts w:ascii="Arial" w:hAnsi="Arial" w:cs="Arial"/>
                <w:b/>
                <w:spacing w:val="-4"/>
                <w:sz w:val="20"/>
                <w:szCs w:val="20"/>
              </w:rPr>
              <w:t xml:space="preserve"> </w:t>
            </w:r>
            <w:r w:rsidRPr="00C84E07">
              <w:rPr>
                <w:rFonts w:ascii="Arial" w:hAnsi="Arial" w:cs="Arial"/>
                <w:b/>
                <w:sz w:val="20"/>
                <w:szCs w:val="20"/>
              </w:rPr>
              <w:t>suitable</w:t>
            </w:r>
            <w:r w:rsidRPr="00C84E07">
              <w:rPr>
                <w:rFonts w:ascii="Arial" w:hAnsi="Arial" w:cs="Arial"/>
                <w:b/>
                <w:spacing w:val="-4"/>
                <w:sz w:val="20"/>
                <w:szCs w:val="20"/>
              </w:rPr>
              <w:t xml:space="preserve"> </w:t>
            </w:r>
            <w:r w:rsidRPr="00C84E07">
              <w:rPr>
                <w:rFonts w:ascii="Arial" w:hAnsi="Arial" w:cs="Arial"/>
                <w:b/>
                <w:sz w:val="20"/>
                <w:szCs w:val="20"/>
              </w:rPr>
              <w:t>for</w:t>
            </w:r>
            <w:r w:rsidRPr="00C84E07">
              <w:rPr>
                <w:rFonts w:ascii="Arial" w:hAnsi="Arial" w:cs="Arial"/>
                <w:b/>
                <w:spacing w:val="-5"/>
                <w:sz w:val="20"/>
                <w:szCs w:val="20"/>
              </w:rPr>
              <w:t xml:space="preserve"> </w:t>
            </w:r>
            <w:r w:rsidRPr="00C84E07">
              <w:rPr>
                <w:rFonts w:ascii="Arial" w:hAnsi="Arial" w:cs="Arial"/>
                <w:b/>
                <w:sz w:val="20"/>
                <w:szCs w:val="20"/>
              </w:rPr>
              <w:t>effective</w:t>
            </w:r>
            <w:r w:rsidRPr="00C84E07">
              <w:rPr>
                <w:rFonts w:ascii="Arial" w:hAnsi="Arial" w:cs="Arial"/>
                <w:b/>
                <w:spacing w:val="-6"/>
                <w:sz w:val="20"/>
                <w:szCs w:val="20"/>
              </w:rPr>
              <w:t xml:space="preserve"> </w:t>
            </w:r>
            <w:r w:rsidRPr="00C84E07">
              <w:rPr>
                <w:rFonts w:ascii="Arial" w:hAnsi="Arial" w:cs="Arial"/>
                <w:b/>
                <w:sz w:val="20"/>
                <w:szCs w:val="20"/>
              </w:rPr>
              <w:t xml:space="preserve">scholarly </w:t>
            </w:r>
            <w:r w:rsidRPr="00C84E07">
              <w:rPr>
                <w:rFonts w:ascii="Arial" w:hAnsi="Arial" w:cs="Arial"/>
                <w:b/>
                <w:spacing w:val="-2"/>
                <w:sz w:val="20"/>
                <w:szCs w:val="20"/>
              </w:rPr>
              <w:t>communications.</w:t>
            </w:r>
          </w:p>
        </w:tc>
        <w:tc>
          <w:tcPr>
            <w:tcW w:w="6445" w:type="dxa"/>
          </w:tcPr>
          <w:p w14:paraId="141C424F" w14:textId="0D06C2B8" w:rsidR="009E1786" w:rsidRPr="00C84E07" w:rsidRDefault="009E1786" w:rsidP="009E1786">
            <w:pPr>
              <w:pStyle w:val="TableParagraph"/>
              <w:ind w:left="0"/>
              <w:rPr>
                <w:rFonts w:ascii="Arial" w:hAnsi="Arial" w:cs="Arial"/>
                <w:sz w:val="20"/>
                <w:szCs w:val="20"/>
              </w:rPr>
            </w:pPr>
            <w:r w:rsidRPr="00C84E07">
              <w:rPr>
                <w:rFonts w:ascii="Arial" w:hAnsi="Arial" w:cs="Arial"/>
                <w:sz w:val="20"/>
                <w:szCs w:val="20"/>
              </w:rPr>
              <w:t xml:space="preserve"> Thank you, sir/madam,</w:t>
            </w:r>
          </w:p>
        </w:tc>
      </w:tr>
      <w:tr w:rsidR="009E1786" w:rsidRPr="00C84E07" w14:paraId="5E140446" w14:textId="77777777">
        <w:trPr>
          <w:trHeight w:val="1382"/>
        </w:trPr>
        <w:tc>
          <w:tcPr>
            <w:tcW w:w="5352" w:type="dxa"/>
          </w:tcPr>
          <w:p w14:paraId="7D4699CD" w14:textId="77777777" w:rsidR="009E1786" w:rsidRPr="00C84E07" w:rsidRDefault="009E1786" w:rsidP="009E1786">
            <w:pPr>
              <w:pStyle w:val="TableParagraph"/>
              <w:spacing w:line="223" w:lineRule="exact"/>
              <w:ind w:left="107"/>
              <w:rPr>
                <w:rFonts w:ascii="Arial" w:hAnsi="Arial" w:cs="Arial"/>
                <w:sz w:val="20"/>
                <w:szCs w:val="20"/>
              </w:rPr>
            </w:pPr>
            <w:r w:rsidRPr="00C84E07">
              <w:rPr>
                <w:rFonts w:ascii="Arial" w:hAnsi="Arial" w:cs="Arial"/>
                <w:b/>
                <w:spacing w:val="-2"/>
                <w:sz w:val="20"/>
                <w:szCs w:val="20"/>
                <w:u w:val="single"/>
              </w:rPr>
              <w:lastRenderedPageBreak/>
              <w:t>Optional/General</w:t>
            </w:r>
            <w:r w:rsidRPr="00C84E07">
              <w:rPr>
                <w:rFonts w:ascii="Arial" w:hAnsi="Arial" w:cs="Arial"/>
                <w:b/>
                <w:spacing w:val="18"/>
                <w:sz w:val="20"/>
                <w:szCs w:val="20"/>
              </w:rPr>
              <w:t xml:space="preserve"> </w:t>
            </w:r>
            <w:r w:rsidRPr="00C84E07">
              <w:rPr>
                <w:rFonts w:ascii="Arial" w:hAnsi="Arial" w:cs="Arial"/>
                <w:spacing w:val="-2"/>
                <w:sz w:val="20"/>
                <w:szCs w:val="20"/>
              </w:rPr>
              <w:t>comments</w:t>
            </w:r>
          </w:p>
        </w:tc>
        <w:tc>
          <w:tcPr>
            <w:tcW w:w="9356" w:type="dxa"/>
          </w:tcPr>
          <w:p w14:paraId="18873A92" w14:textId="77777777" w:rsidR="009E1786" w:rsidRPr="00C84E07" w:rsidRDefault="009E1786" w:rsidP="009E1786">
            <w:pPr>
              <w:pStyle w:val="TableParagraph"/>
              <w:rPr>
                <w:rFonts w:ascii="Arial" w:hAnsi="Arial" w:cs="Arial"/>
                <w:b/>
                <w:sz w:val="20"/>
                <w:szCs w:val="20"/>
              </w:rPr>
            </w:pPr>
            <w:r w:rsidRPr="00C84E07">
              <w:rPr>
                <w:rFonts w:ascii="Arial" w:hAnsi="Arial" w:cs="Arial"/>
                <w:b/>
                <w:sz w:val="20"/>
                <w:szCs w:val="20"/>
              </w:rPr>
              <w:t>The</w:t>
            </w:r>
            <w:r w:rsidRPr="00C84E07">
              <w:rPr>
                <w:rFonts w:ascii="Arial" w:hAnsi="Arial" w:cs="Arial"/>
                <w:b/>
                <w:spacing w:val="-2"/>
                <w:sz w:val="20"/>
                <w:szCs w:val="20"/>
              </w:rPr>
              <w:t xml:space="preserve"> </w:t>
            </w:r>
            <w:r w:rsidRPr="00C84E07">
              <w:rPr>
                <w:rFonts w:ascii="Arial" w:hAnsi="Arial" w:cs="Arial"/>
                <w:b/>
                <w:sz w:val="20"/>
                <w:szCs w:val="20"/>
              </w:rPr>
              <w:t>manuscript</w:t>
            </w:r>
            <w:r w:rsidRPr="00C84E07">
              <w:rPr>
                <w:rFonts w:ascii="Arial" w:hAnsi="Arial" w:cs="Arial"/>
                <w:b/>
                <w:spacing w:val="-3"/>
                <w:sz w:val="20"/>
                <w:szCs w:val="20"/>
              </w:rPr>
              <w:t xml:space="preserve"> </w:t>
            </w:r>
            <w:r w:rsidRPr="00C84E07">
              <w:rPr>
                <w:rFonts w:ascii="Arial" w:hAnsi="Arial" w:cs="Arial"/>
                <w:b/>
                <w:sz w:val="20"/>
                <w:szCs w:val="20"/>
              </w:rPr>
              <w:t>is</w:t>
            </w:r>
            <w:r w:rsidRPr="00C84E07">
              <w:rPr>
                <w:rFonts w:ascii="Arial" w:hAnsi="Arial" w:cs="Arial"/>
                <w:b/>
                <w:spacing w:val="-2"/>
                <w:sz w:val="20"/>
                <w:szCs w:val="20"/>
              </w:rPr>
              <w:t xml:space="preserve"> </w:t>
            </w:r>
            <w:r w:rsidRPr="00C84E07">
              <w:rPr>
                <w:rFonts w:ascii="Arial" w:hAnsi="Arial" w:cs="Arial"/>
                <w:b/>
                <w:sz w:val="20"/>
                <w:szCs w:val="20"/>
              </w:rPr>
              <w:t>well</w:t>
            </w:r>
            <w:r w:rsidRPr="00C84E07">
              <w:rPr>
                <w:rFonts w:ascii="Arial" w:hAnsi="Arial" w:cs="Arial"/>
                <w:b/>
                <w:spacing w:val="-4"/>
                <w:sz w:val="20"/>
                <w:szCs w:val="20"/>
              </w:rPr>
              <w:t xml:space="preserve"> </w:t>
            </w:r>
            <w:r w:rsidRPr="00C84E07">
              <w:rPr>
                <w:rFonts w:ascii="Arial" w:hAnsi="Arial" w:cs="Arial"/>
                <w:b/>
                <w:sz w:val="20"/>
                <w:szCs w:val="20"/>
              </w:rPr>
              <w:t>written</w:t>
            </w:r>
            <w:r w:rsidRPr="00C84E07">
              <w:rPr>
                <w:rFonts w:ascii="Arial" w:hAnsi="Arial" w:cs="Arial"/>
                <w:b/>
                <w:spacing w:val="-2"/>
                <w:sz w:val="20"/>
                <w:szCs w:val="20"/>
              </w:rPr>
              <w:t xml:space="preserve"> </w:t>
            </w:r>
            <w:r w:rsidRPr="00C84E07">
              <w:rPr>
                <w:rFonts w:ascii="Arial" w:hAnsi="Arial" w:cs="Arial"/>
                <w:b/>
                <w:sz w:val="20"/>
                <w:szCs w:val="20"/>
              </w:rPr>
              <w:t>and</w:t>
            </w:r>
            <w:r w:rsidRPr="00C84E07">
              <w:rPr>
                <w:rFonts w:ascii="Arial" w:hAnsi="Arial" w:cs="Arial"/>
                <w:b/>
                <w:spacing w:val="-2"/>
                <w:sz w:val="20"/>
                <w:szCs w:val="20"/>
              </w:rPr>
              <w:t xml:space="preserve"> </w:t>
            </w:r>
            <w:r w:rsidRPr="00C84E07">
              <w:rPr>
                <w:rFonts w:ascii="Arial" w:hAnsi="Arial" w:cs="Arial"/>
                <w:b/>
                <w:sz w:val="20"/>
                <w:szCs w:val="20"/>
              </w:rPr>
              <w:t>structured.</w:t>
            </w:r>
            <w:r w:rsidRPr="00C84E07">
              <w:rPr>
                <w:rFonts w:ascii="Arial" w:hAnsi="Arial" w:cs="Arial"/>
                <w:b/>
                <w:spacing w:val="-2"/>
                <w:sz w:val="20"/>
                <w:szCs w:val="20"/>
              </w:rPr>
              <w:t xml:space="preserve"> </w:t>
            </w:r>
            <w:r w:rsidRPr="00C84E07">
              <w:rPr>
                <w:rFonts w:ascii="Arial" w:hAnsi="Arial" w:cs="Arial"/>
                <w:b/>
                <w:sz w:val="20"/>
                <w:szCs w:val="20"/>
              </w:rPr>
              <w:t>In</w:t>
            </w:r>
            <w:r w:rsidRPr="00C84E07">
              <w:rPr>
                <w:rFonts w:ascii="Arial" w:hAnsi="Arial" w:cs="Arial"/>
                <w:b/>
                <w:spacing w:val="-1"/>
                <w:sz w:val="20"/>
                <w:szCs w:val="20"/>
              </w:rPr>
              <w:t xml:space="preserve"> </w:t>
            </w:r>
            <w:r w:rsidRPr="00C84E07">
              <w:rPr>
                <w:rFonts w:ascii="Arial" w:hAnsi="Arial" w:cs="Arial"/>
                <w:b/>
                <w:sz w:val="20"/>
                <w:szCs w:val="20"/>
              </w:rPr>
              <w:t>terms</w:t>
            </w:r>
            <w:r w:rsidRPr="00C84E07">
              <w:rPr>
                <w:rFonts w:ascii="Arial" w:hAnsi="Arial" w:cs="Arial"/>
                <w:b/>
                <w:spacing w:val="-2"/>
                <w:sz w:val="20"/>
                <w:szCs w:val="20"/>
              </w:rPr>
              <w:t xml:space="preserve"> </w:t>
            </w:r>
            <w:r w:rsidRPr="00C84E07">
              <w:rPr>
                <w:rFonts w:ascii="Arial" w:hAnsi="Arial" w:cs="Arial"/>
                <w:b/>
                <w:sz w:val="20"/>
                <w:szCs w:val="20"/>
              </w:rPr>
              <w:t>of</w:t>
            </w:r>
            <w:r w:rsidRPr="00C84E07">
              <w:rPr>
                <w:rFonts w:ascii="Arial" w:hAnsi="Arial" w:cs="Arial"/>
                <w:b/>
                <w:spacing w:val="-1"/>
                <w:sz w:val="20"/>
                <w:szCs w:val="20"/>
              </w:rPr>
              <w:t xml:space="preserve"> </w:t>
            </w:r>
            <w:r w:rsidRPr="00C84E07">
              <w:rPr>
                <w:rFonts w:ascii="Arial" w:hAnsi="Arial" w:cs="Arial"/>
                <w:b/>
                <w:sz w:val="20"/>
                <w:szCs w:val="20"/>
              </w:rPr>
              <w:t>experimental</w:t>
            </w:r>
            <w:r w:rsidRPr="00C84E07">
              <w:rPr>
                <w:rFonts w:ascii="Arial" w:hAnsi="Arial" w:cs="Arial"/>
                <w:b/>
                <w:spacing w:val="-2"/>
                <w:sz w:val="20"/>
                <w:szCs w:val="20"/>
              </w:rPr>
              <w:t xml:space="preserve"> </w:t>
            </w:r>
            <w:r w:rsidRPr="00C84E07">
              <w:rPr>
                <w:rFonts w:ascii="Arial" w:hAnsi="Arial" w:cs="Arial"/>
                <w:b/>
                <w:sz w:val="20"/>
                <w:szCs w:val="20"/>
              </w:rPr>
              <w:t>techniques/</w:t>
            </w:r>
            <w:r w:rsidRPr="00C84E07">
              <w:rPr>
                <w:rFonts w:ascii="Arial" w:hAnsi="Arial" w:cs="Arial"/>
                <w:b/>
                <w:spacing w:val="-2"/>
                <w:sz w:val="20"/>
                <w:szCs w:val="20"/>
              </w:rPr>
              <w:t xml:space="preserve"> </w:t>
            </w:r>
            <w:r w:rsidRPr="00C84E07">
              <w:rPr>
                <w:rFonts w:ascii="Arial" w:hAnsi="Arial" w:cs="Arial"/>
                <w:b/>
                <w:sz w:val="20"/>
                <w:szCs w:val="20"/>
              </w:rPr>
              <w:t>data analysis, review of literature cited, methods used are novel.</w:t>
            </w:r>
          </w:p>
          <w:p w14:paraId="16DEB880" w14:textId="77777777" w:rsidR="009E1786" w:rsidRPr="00C84E07" w:rsidRDefault="009E1786" w:rsidP="009E1786">
            <w:pPr>
              <w:pStyle w:val="TableParagraph"/>
              <w:ind w:right="1518"/>
              <w:rPr>
                <w:rFonts w:ascii="Arial" w:hAnsi="Arial" w:cs="Arial"/>
                <w:b/>
                <w:sz w:val="20"/>
                <w:szCs w:val="20"/>
              </w:rPr>
            </w:pPr>
            <w:r w:rsidRPr="00C84E07">
              <w:rPr>
                <w:rFonts w:ascii="Arial" w:hAnsi="Arial" w:cs="Arial"/>
                <w:b/>
                <w:sz w:val="20"/>
                <w:szCs w:val="20"/>
              </w:rPr>
              <w:t>And</w:t>
            </w:r>
            <w:r w:rsidRPr="00C84E07">
              <w:rPr>
                <w:rFonts w:ascii="Arial" w:hAnsi="Arial" w:cs="Arial"/>
                <w:b/>
                <w:spacing w:val="-3"/>
                <w:sz w:val="20"/>
                <w:szCs w:val="20"/>
              </w:rPr>
              <w:t xml:space="preserve"> </w:t>
            </w:r>
            <w:r w:rsidRPr="00C84E07">
              <w:rPr>
                <w:rFonts w:ascii="Arial" w:hAnsi="Arial" w:cs="Arial"/>
                <w:b/>
                <w:sz w:val="20"/>
                <w:szCs w:val="20"/>
              </w:rPr>
              <w:t>I</w:t>
            </w:r>
            <w:r w:rsidRPr="00C84E07">
              <w:rPr>
                <w:rFonts w:ascii="Arial" w:hAnsi="Arial" w:cs="Arial"/>
                <w:b/>
                <w:spacing w:val="-4"/>
                <w:sz w:val="20"/>
                <w:szCs w:val="20"/>
              </w:rPr>
              <w:t xml:space="preserve"> </w:t>
            </w:r>
            <w:r w:rsidRPr="00C84E07">
              <w:rPr>
                <w:rFonts w:ascii="Arial" w:hAnsi="Arial" w:cs="Arial"/>
                <w:b/>
                <w:sz w:val="20"/>
                <w:szCs w:val="20"/>
              </w:rPr>
              <w:t>feel</w:t>
            </w:r>
            <w:r w:rsidRPr="00C84E07">
              <w:rPr>
                <w:rFonts w:ascii="Arial" w:hAnsi="Arial" w:cs="Arial"/>
                <w:b/>
                <w:spacing w:val="-4"/>
                <w:sz w:val="20"/>
                <w:szCs w:val="20"/>
              </w:rPr>
              <w:t xml:space="preserve"> </w:t>
            </w:r>
            <w:r w:rsidRPr="00C84E07">
              <w:rPr>
                <w:rFonts w:ascii="Arial" w:hAnsi="Arial" w:cs="Arial"/>
                <w:b/>
                <w:sz w:val="20"/>
                <w:szCs w:val="20"/>
              </w:rPr>
              <w:t>this</w:t>
            </w:r>
            <w:r w:rsidRPr="00C84E07">
              <w:rPr>
                <w:rFonts w:ascii="Arial" w:hAnsi="Arial" w:cs="Arial"/>
                <w:b/>
                <w:spacing w:val="-4"/>
                <w:sz w:val="20"/>
                <w:szCs w:val="20"/>
              </w:rPr>
              <w:t xml:space="preserve"> </w:t>
            </w:r>
            <w:r w:rsidRPr="00C84E07">
              <w:rPr>
                <w:rFonts w:ascii="Arial" w:hAnsi="Arial" w:cs="Arial"/>
                <w:b/>
                <w:sz w:val="20"/>
                <w:szCs w:val="20"/>
              </w:rPr>
              <w:t>unique</w:t>
            </w:r>
            <w:r w:rsidRPr="00C84E07">
              <w:rPr>
                <w:rFonts w:ascii="Arial" w:hAnsi="Arial" w:cs="Arial"/>
                <w:b/>
                <w:spacing w:val="-5"/>
                <w:sz w:val="20"/>
                <w:szCs w:val="20"/>
              </w:rPr>
              <w:t xml:space="preserve"> </w:t>
            </w:r>
            <w:r w:rsidRPr="00C84E07">
              <w:rPr>
                <w:rFonts w:ascii="Arial" w:hAnsi="Arial" w:cs="Arial"/>
                <w:b/>
                <w:sz w:val="20"/>
                <w:szCs w:val="20"/>
              </w:rPr>
              <w:t>manuscript</w:t>
            </w:r>
            <w:r w:rsidRPr="00C84E07">
              <w:rPr>
                <w:rFonts w:ascii="Arial" w:hAnsi="Arial" w:cs="Arial"/>
                <w:b/>
                <w:spacing w:val="-4"/>
                <w:sz w:val="20"/>
                <w:szCs w:val="20"/>
              </w:rPr>
              <w:t xml:space="preserve"> </w:t>
            </w:r>
            <w:r w:rsidRPr="00C84E07">
              <w:rPr>
                <w:rFonts w:ascii="Arial" w:hAnsi="Arial" w:cs="Arial"/>
                <w:b/>
                <w:sz w:val="20"/>
                <w:szCs w:val="20"/>
              </w:rPr>
              <w:t>dataset</w:t>
            </w:r>
            <w:r w:rsidRPr="00C84E07">
              <w:rPr>
                <w:rFonts w:ascii="Arial" w:hAnsi="Arial" w:cs="Arial"/>
                <w:b/>
                <w:spacing w:val="-4"/>
                <w:sz w:val="20"/>
                <w:szCs w:val="20"/>
              </w:rPr>
              <w:t xml:space="preserve"> </w:t>
            </w:r>
            <w:r w:rsidRPr="00C84E07">
              <w:rPr>
                <w:rFonts w:ascii="Arial" w:hAnsi="Arial" w:cs="Arial"/>
                <w:b/>
                <w:sz w:val="20"/>
                <w:szCs w:val="20"/>
              </w:rPr>
              <w:t>has</w:t>
            </w:r>
            <w:r w:rsidRPr="00C84E07">
              <w:rPr>
                <w:rFonts w:ascii="Arial" w:hAnsi="Arial" w:cs="Arial"/>
                <w:b/>
                <w:spacing w:val="-2"/>
                <w:sz w:val="20"/>
                <w:szCs w:val="20"/>
              </w:rPr>
              <w:t xml:space="preserve"> </w:t>
            </w:r>
            <w:r w:rsidRPr="00C84E07">
              <w:rPr>
                <w:rFonts w:ascii="Arial" w:hAnsi="Arial" w:cs="Arial"/>
                <w:b/>
                <w:sz w:val="20"/>
                <w:szCs w:val="20"/>
              </w:rPr>
              <w:t>been</w:t>
            </w:r>
            <w:r w:rsidRPr="00C84E07">
              <w:rPr>
                <w:rFonts w:ascii="Arial" w:hAnsi="Arial" w:cs="Arial"/>
                <w:b/>
                <w:spacing w:val="-4"/>
                <w:sz w:val="20"/>
                <w:szCs w:val="20"/>
              </w:rPr>
              <w:t xml:space="preserve"> </w:t>
            </w:r>
            <w:r w:rsidRPr="00C84E07">
              <w:rPr>
                <w:rFonts w:ascii="Arial" w:hAnsi="Arial" w:cs="Arial"/>
                <w:b/>
                <w:sz w:val="20"/>
                <w:szCs w:val="20"/>
              </w:rPr>
              <w:t>utilized</w:t>
            </w:r>
            <w:r w:rsidRPr="00C84E07">
              <w:rPr>
                <w:rFonts w:ascii="Arial" w:hAnsi="Arial" w:cs="Arial"/>
                <w:b/>
                <w:spacing w:val="-4"/>
                <w:sz w:val="20"/>
                <w:szCs w:val="20"/>
              </w:rPr>
              <w:t xml:space="preserve"> </w:t>
            </w:r>
            <w:r w:rsidRPr="00C84E07">
              <w:rPr>
                <w:rFonts w:ascii="Arial" w:hAnsi="Arial" w:cs="Arial"/>
                <w:b/>
                <w:sz w:val="20"/>
                <w:szCs w:val="20"/>
              </w:rPr>
              <w:t>to</w:t>
            </w:r>
            <w:r w:rsidRPr="00C84E07">
              <w:rPr>
                <w:rFonts w:ascii="Arial" w:hAnsi="Arial" w:cs="Arial"/>
                <w:b/>
                <w:spacing w:val="-4"/>
                <w:sz w:val="20"/>
                <w:szCs w:val="20"/>
              </w:rPr>
              <w:t xml:space="preserve"> </w:t>
            </w:r>
            <w:r w:rsidRPr="00C84E07">
              <w:rPr>
                <w:rFonts w:ascii="Arial" w:hAnsi="Arial" w:cs="Arial"/>
                <w:b/>
                <w:sz w:val="20"/>
                <w:szCs w:val="20"/>
              </w:rPr>
              <w:t>its</w:t>
            </w:r>
            <w:r w:rsidRPr="00C84E07">
              <w:rPr>
                <w:rFonts w:ascii="Arial" w:hAnsi="Arial" w:cs="Arial"/>
                <w:b/>
                <w:spacing w:val="-4"/>
                <w:sz w:val="20"/>
                <w:szCs w:val="20"/>
              </w:rPr>
              <w:t xml:space="preserve"> </w:t>
            </w:r>
            <w:r w:rsidRPr="00C84E07">
              <w:rPr>
                <w:rFonts w:ascii="Arial" w:hAnsi="Arial" w:cs="Arial"/>
                <w:b/>
                <w:sz w:val="20"/>
                <w:szCs w:val="20"/>
              </w:rPr>
              <w:t>full</w:t>
            </w:r>
            <w:r w:rsidRPr="00C84E07">
              <w:rPr>
                <w:rFonts w:ascii="Arial" w:hAnsi="Arial" w:cs="Arial"/>
                <w:b/>
                <w:spacing w:val="-4"/>
                <w:sz w:val="20"/>
                <w:szCs w:val="20"/>
              </w:rPr>
              <w:t xml:space="preserve"> </w:t>
            </w:r>
            <w:r w:rsidRPr="00C84E07">
              <w:rPr>
                <w:rFonts w:ascii="Arial" w:hAnsi="Arial" w:cs="Arial"/>
                <w:b/>
                <w:sz w:val="20"/>
                <w:szCs w:val="20"/>
              </w:rPr>
              <w:t>extent. Hence, I recommend that this manuscript be accepted for publication.</w:t>
            </w:r>
          </w:p>
        </w:tc>
        <w:tc>
          <w:tcPr>
            <w:tcW w:w="6445" w:type="dxa"/>
          </w:tcPr>
          <w:p w14:paraId="7958C895" w14:textId="1C844C21" w:rsidR="009E1786" w:rsidRPr="00C84E07" w:rsidRDefault="009E1786" w:rsidP="009E1786">
            <w:pPr>
              <w:pStyle w:val="TableParagraph"/>
              <w:ind w:left="0"/>
              <w:rPr>
                <w:rFonts w:ascii="Arial" w:hAnsi="Arial" w:cs="Arial"/>
                <w:sz w:val="20"/>
                <w:szCs w:val="20"/>
              </w:rPr>
            </w:pPr>
            <w:r w:rsidRPr="00C84E07">
              <w:rPr>
                <w:rFonts w:ascii="Arial" w:hAnsi="Arial" w:cs="Arial"/>
                <w:sz w:val="20"/>
                <w:szCs w:val="20"/>
              </w:rPr>
              <w:t xml:space="preserve"> Thank you, sir/madam, for acceptance and valuable feedback and review comments </w:t>
            </w:r>
          </w:p>
        </w:tc>
      </w:tr>
    </w:tbl>
    <w:p w14:paraId="16DF11D0" w14:textId="77777777" w:rsidR="00535C7A" w:rsidRPr="00C84E07" w:rsidRDefault="00535C7A">
      <w:pPr>
        <w:pStyle w:val="BodyText"/>
        <w:rPr>
          <w:rFonts w:ascii="Arial" w:hAnsi="Arial" w:cs="Arial"/>
          <w:b w:val="0"/>
        </w:rPr>
      </w:pPr>
    </w:p>
    <w:tbl>
      <w:tblPr>
        <w:tblW w:w="47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94"/>
        <w:gridCol w:w="7348"/>
        <w:gridCol w:w="7331"/>
      </w:tblGrid>
      <w:tr w:rsidR="00040FB7" w:rsidRPr="00C84E07" w14:paraId="12C7CA39" w14:textId="77777777" w:rsidTr="00C84E07">
        <w:trPr>
          <w:trHeight w:val="581"/>
        </w:trPr>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6BB20F2" w14:textId="77777777" w:rsidR="00040FB7" w:rsidRPr="00C84E07" w:rsidRDefault="00040FB7" w:rsidP="00040FB7">
            <w:pPr>
              <w:widowControl/>
              <w:autoSpaceDE/>
              <w:autoSpaceDN/>
              <w:spacing w:line="276" w:lineRule="auto"/>
              <w:rPr>
                <w:rFonts w:ascii="Arial" w:eastAsia="Arial Unicode MS" w:hAnsi="Arial" w:cs="Arial"/>
                <w:b/>
                <w:sz w:val="20"/>
                <w:szCs w:val="20"/>
                <w:u w:val="single"/>
                <w:lang w:val="en-GB"/>
              </w:rPr>
            </w:pPr>
            <w:bookmarkStart w:id="0" w:name="_Hlk156057704"/>
            <w:bookmarkStart w:id="1" w:name="_Hlk156057883"/>
            <w:r w:rsidRPr="00C84E07">
              <w:rPr>
                <w:rFonts w:ascii="Arial" w:eastAsia="Arial Unicode MS" w:hAnsi="Arial" w:cs="Arial"/>
                <w:b/>
                <w:sz w:val="20"/>
                <w:szCs w:val="20"/>
                <w:highlight w:val="yellow"/>
                <w:u w:val="single"/>
                <w:lang w:val="en-GB"/>
              </w:rPr>
              <w:t>PART  2:</w:t>
            </w:r>
            <w:r w:rsidRPr="00C84E07">
              <w:rPr>
                <w:rFonts w:ascii="Arial" w:eastAsia="Arial Unicode MS" w:hAnsi="Arial" w:cs="Arial"/>
                <w:b/>
                <w:sz w:val="20"/>
                <w:szCs w:val="20"/>
                <w:u w:val="single"/>
                <w:lang w:val="en-GB"/>
              </w:rPr>
              <w:t xml:space="preserve"> </w:t>
            </w:r>
          </w:p>
          <w:p w14:paraId="53EBA939" w14:textId="77777777" w:rsidR="00040FB7" w:rsidRPr="00C84E07" w:rsidRDefault="00040FB7" w:rsidP="00040FB7">
            <w:pPr>
              <w:widowControl/>
              <w:autoSpaceDE/>
              <w:autoSpaceDN/>
              <w:spacing w:line="276" w:lineRule="auto"/>
              <w:rPr>
                <w:rFonts w:ascii="Arial" w:eastAsia="Arial Unicode MS" w:hAnsi="Arial" w:cs="Arial"/>
                <w:b/>
                <w:sz w:val="20"/>
                <w:szCs w:val="20"/>
                <w:u w:val="single"/>
                <w:lang w:val="en-GB"/>
              </w:rPr>
            </w:pPr>
          </w:p>
        </w:tc>
      </w:tr>
      <w:tr w:rsidR="00040FB7" w:rsidRPr="00C84E07" w14:paraId="2AAEC051" w14:textId="77777777" w:rsidTr="00C84E07">
        <w:trPr>
          <w:trHeight w:val="581"/>
        </w:trPr>
        <w:tc>
          <w:tcPr>
            <w:tcW w:w="159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5A5B05F" w14:textId="77777777" w:rsidR="00040FB7" w:rsidRPr="00C84E07" w:rsidRDefault="00040FB7" w:rsidP="00040FB7">
            <w:pPr>
              <w:widowControl/>
              <w:autoSpaceDE/>
              <w:autoSpaceDN/>
              <w:spacing w:line="276" w:lineRule="auto"/>
              <w:rPr>
                <w:rFonts w:ascii="Arial" w:eastAsia="Arial Unicode MS" w:hAnsi="Arial" w:cs="Arial"/>
                <w:sz w:val="20"/>
                <w:szCs w:val="20"/>
                <w:lang w:val="en-GB"/>
              </w:rPr>
            </w:pPr>
          </w:p>
        </w:tc>
        <w:tc>
          <w:tcPr>
            <w:tcW w:w="17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BE0D1" w14:textId="77777777" w:rsidR="00040FB7" w:rsidRPr="00C84E07" w:rsidRDefault="00040FB7" w:rsidP="00040FB7">
            <w:pPr>
              <w:keepNext/>
              <w:widowControl/>
              <w:autoSpaceDE/>
              <w:autoSpaceDN/>
              <w:spacing w:line="276" w:lineRule="auto"/>
              <w:outlineLvl w:val="1"/>
              <w:rPr>
                <w:rFonts w:ascii="Arial" w:eastAsia="MS Mincho" w:hAnsi="Arial" w:cs="Arial"/>
                <w:b/>
                <w:bCs/>
                <w:sz w:val="20"/>
                <w:szCs w:val="20"/>
                <w:lang w:val="en-GB"/>
              </w:rPr>
            </w:pPr>
            <w:r w:rsidRPr="00C84E07">
              <w:rPr>
                <w:rFonts w:ascii="Arial" w:eastAsia="MS Mincho" w:hAnsi="Arial" w:cs="Arial"/>
                <w:b/>
                <w:bCs/>
                <w:sz w:val="20"/>
                <w:szCs w:val="20"/>
                <w:lang w:val="en-GB"/>
              </w:rPr>
              <w:t>Reviewer’s comment</w:t>
            </w:r>
          </w:p>
        </w:tc>
        <w:tc>
          <w:tcPr>
            <w:tcW w:w="1699" w:type="pct"/>
            <w:tcBorders>
              <w:top w:val="single" w:sz="4" w:space="0" w:color="auto"/>
              <w:left w:val="single" w:sz="4" w:space="0" w:color="auto"/>
              <w:bottom w:val="single" w:sz="4" w:space="0" w:color="auto"/>
              <w:right w:val="single" w:sz="4" w:space="0" w:color="auto"/>
            </w:tcBorders>
            <w:hideMark/>
          </w:tcPr>
          <w:p w14:paraId="159C5D2A" w14:textId="77777777" w:rsidR="00040FB7" w:rsidRPr="00C84E07" w:rsidRDefault="00040FB7" w:rsidP="00040FB7">
            <w:pPr>
              <w:keepNext/>
              <w:widowControl/>
              <w:autoSpaceDE/>
              <w:autoSpaceDN/>
              <w:spacing w:line="276" w:lineRule="auto"/>
              <w:outlineLvl w:val="1"/>
              <w:rPr>
                <w:rFonts w:ascii="Arial" w:eastAsia="MS Mincho" w:hAnsi="Arial" w:cs="Arial"/>
                <w:bCs/>
                <w:sz w:val="20"/>
                <w:szCs w:val="20"/>
                <w:lang w:val="en-GB"/>
              </w:rPr>
            </w:pPr>
            <w:r w:rsidRPr="00C84E07">
              <w:rPr>
                <w:rFonts w:ascii="Arial" w:eastAsia="MS Mincho" w:hAnsi="Arial" w:cs="Arial"/>
                <w:b/>
                <w:bCs/>
                <w:sz w:val="20"/>
                <w:szCs w:val="20"/>
                <w:lang w:val="en-GB"/>
              </w:rPr>
              <w:t>Author’s comment</w:t>
            </w:r>
            <w:r w:rsidRPr="00C84E07">
              <w:rPr>
                <w:rFonts w:ascii="Arial" w:eastAsia="MS Mincho" w:hAnsi="Arial" w:cs="Arial"/>
                <w:bCs/>
                <w:sz w:val="20"/>
                <w:szCs w:val="20"/>
                <w:lang w:val="en-GB"/>
              </w:rPr>
              <w:t xml:space="preserve"> </w:t>
            </w:r>
            <w:r w:rsidRPr="00C84E07">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040FB7" w:rsidRPr="00C84E07" w14:paraId="7487AB50" w14:textId="77777777" w:rsidTr="00C84E07">
        <w:trPr>
          <w:trHeight w:val="958"/>
        </w:trPr>
        <w:tc>
          <w:tcPr>
            <w:tcW w:w="159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D14B5C7" w14:textId="77777777" w:rsidR="00040FB7" w:rsidRPr="00C84E07" w:rsidRDefault="00040FB7" w:rsidP="00040FB7">
            <w:pPr>
              <w:widowControl/>
              <w:autoSpaceDE/>
              <w:autoSpaceDN/>
              <w:spacing w:line="276" w:lineRule="auto"/>
              <w:rPr>
                <w:rFonts w:ascii="Arial" w:eastAsia="Arial Unicode MS" w:hAnsi="Arial" w:cs="Arial"/>
                <w:b/>
                <w:sz w:val="20"/>
                <w:szCs w:val="20"/>
                <w:lang w:val="en-GB"/>
              </w:rPr>
            </w:pPr>
            <w:r w:rsidRPr="00C84E07">
              <w:rPr>
                <w:rFonts w:ascii="Arial" w:eastAsia="Arial Unicode MS" w:hAnsi="Arial" w:cs="Arial"/>
                <w:b/>
                <w:sz w:val="20"/>
                <w:szCs w:val="20"/>
                <w:lang w:val="en-GB"/>
              </w:rPr>
              <w:t xml:space="preserve">Are there ethical issues in this manuscript? </w:t>
            </w:r>
          </w:p>
          <w:p w14:paraId="6E8E384E" w14:textId="77777777" w:rsidR="00040FB7" w:rsidRPr="00C84E07" w:rsidRDefault="00040FB7" w:rsidP="00040FB7">
            <w:pPr>
              <w:widowControl/>
              <w:autoSpaceDE/>
              <w:autoSpaceDN/>
              <w:spacing w:line="276" w:lineRule="auto"/>
              <w:rPr>
                <w:rFonts w:ascii="Arial" w:eastAsia="Arial Unicode MS" w:hAnsi="Arial" w:cs="Arial"/>
                <w:sz w:val="20"/>
                <w:szCs w:val="20"/>
                <w:lang w:val="en-GB"/>
              </w:rPr>
            </w:pPr>
          </w:p>
        </w:tc>
        <w:tc>
          <w:tcPr>
            <w:tcW w:w="17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2FE32" w14:textId="77777777" w:rsidR="00040FB7" w:rsidRPr="00C84E07" w:rsidRDefault="00040FB7" w:rsidP="00040FB7">
            <w:pPr>
              <w:widowControl/>
              <w:autoSpaceDE/>
              <w:autoSpaceDN/>
              <w:spacing w:line="276" w:lineRule="auto"/>
              <w:rPr>
                <w:rFonts w:ascii="Arial" w:eastAsia="Arial Unicode MS" w:hAnsi="Arial" w:cs="Arial"/>
                <w:i/>
                <w:iCs/>
                <w:sz w:val="20"/>
                <w:szCs w:val="20"/>
                <w:u w:val="single"/>
                <w:lang w:val="en-GB"/>
              </w:rPr>
            </w:pPr>
            <w:r w:rsidRPr="00C84E07">
              <w:rPr>
                <w:rFonts w:ascii="Arial" w:eastAsia="Arial Unicode MS" w:hAnsi="Arial" w:cs="Arial"/>
                <w:i/>
                <w:iCs/>
                <w:sz w:val="20"/>
                <w:szCs w:val="20"/>
                <w:u w:val="single"/>
                <w:lang w:val="en-GB"/>
              </w:rPr>
              <w:t xml:space="preserve">(If yes, </w:t>
            </w:r>
            <w:proofErr w:type="gramStart"/>
            <w:r w:rsidRPr="00C84E07">
              <w:rPr>
                <w:rFonts w:ascii="Arial" w:eastAsia="Arial Unicode MS" w:hAnsi="Arial" w:cs="Arial"/>
                <w:i/>
                <w:iCs/>
                <w:sz w:val="20"/>
                <w:szCs w:val="20"/>
                <w:u w:val="single"/>
                <w:lang w:val="en-GB"/>
              </w:rPr>
              <w:t>Kindly</w:t>
            </w:r>
            <w:proofErr w:type="gramEnd"/>
            <w:r w:rsidRPr="00C84E07">
              <w:rPr>
                <w:rFonts w:ascii="Arial" w:eastAsia="Arial Unicode MS" w:hAnsi="Arial" w:cs="Arial"/>
                <w:i/>
                <w:iCs/>
                <w:sz w:val="20"/>
                <w:szCs w:val="20"/>
                <w:u w:val="single"/>
                <w:lang w:val="en-GB"/>
              </w:rPr>
              <w:t xml:space="preserve"> please write down the ethical issues here in details)</w:t>
            </w:r>
          </w:p>
          <w:p w14:paraId="30AEB9BA" w14:textId="77777777" w:rsidR="00040FB7" w:rsidRPr="00C84E07" w:rsidRDefault="00040FB7" w:rsidP="00040FB7">
            <w:pPr>
              <w:widowControl/>
              <w:autoSpaceDE/>
              <w:autoSpaceDN/>
              <w:spacing w:line="276" w:lineRule="auto"/>
              <w:rPr>
                <w:rFonts w:ascii="Arial" w:eastAsia="Arial Unicode MS" w:hAnsi="Arial" w:cs="Arial"/>
                <w:sz w:val="20"/>
                <w:szCs w:val="20"/>
                <w:lang w:val="en-GB"/>
              </w:rPr>
            </w:pPr>
          </w:p>
          <w:p w14:paraId="3A17EE2F" w14:textId="77777777" w:rsidR="00040FB7" w:rsidRPr="00C84E07" w:rsidRDefault="00040FB7" w:rsidP="00040FB7">
            <w:pPr>
              <w:widowControl/>
              <w:autoSpaceDE/>
              <w:autoSpaceDN/>
              <w:spacing w:line="276" w:lineRule="auto"/>
              <w:rPr>
                <w:rFonts w:ascii="Arial" w:eastAsia="Arial Unicode MS" w:hAnsi="Arial" w:cs="Arial"/>
                <w:sz w:val="20"/>
                <w:szCs w:val="20"/>
                <w:lang w:val="en-GB"/>
              </w:rPr>
            </w:pPr>
          </w:p>
        </w:tc>
        <w:tc>
          <w:tcPr>
            <w:tcW w:w="1699" w:type="pct"/>
            <w:tcBorders>
              <w:top w:val="single" w:sz="4" w:space="0" w:color="auto"/>
              <w:left w:val="single" w:sz="4" w:space="0" w:color="auto"/>
              <w:bottom w:val="single" w:sz="4" w:space="0" w:color="auto"/>
              <w:right w:val="single" w:sz="4" w:space="0" w:color="auto"/>
            </w:tcBorders>
            <w:vAlign w:val="center"/>
          </w:tcPr>
          <w:p w14:paraId="43196434" w14:textId="77777777" w:rsidR="00040FB7" w:rsidRPr="00C84E07" w:rsidRDefault="00040FB7" w:rsidP="00040FB7">
            <w:pPr>
              <w:widowControl/>
              <w:autoSpaceDE/>
              <w:autoSpaceDN/>
              <w:spacing w:line="276" w:lineRule="auto"/>
              <w:rPr>
                <w:rFonts w:ascii="Arial" w:eastAsia="Arial Unicode MS" w:hAnsi="Arial" w:cs="Arial"/>
                <w:sz w:val="20"/>
                <w:szCs w:val="20"/>
                <w:lang w:val="en-GB"/>
              </w:rPr>
            </w:pPr>
          </w:p>
          <w:p w14:paraId="402604A5" w14:textId="77777777" w:rsidR="00040FB7" w:rsidRPr="00C84E07" w:rsidRDefault="00040FB7" w:rsidP="00040FB7">
            <w:pPr>
              <w:widowControl/>
              <w:autoSpaceDE/>
              <w:autoSpaceDN/>
              <w:spacing w:line="276" w:lineRule="auto"/>
              <w:rPr>
                <w:rFonts w:ascii="Arial" w:eastAsia="Arial Unicode MS" w:hAnsi="Arial" w:cs="Arial"/>
                <w:sz w:val="20"/>
                <w:szCs w:val="20"/>
                <w:lang w:val="en-GB"/>
              </w:rPr>
            </w:pPr>
          </w:p>
          <w:p w14:paraId="0D8CFB0C" w14:textId="77777777" w:rsidR="00040FB7" w:rsidRPr="00C84E07" w:rsidRDefault="00040FB7" w:rsidP="00040FB7">
            <w:pPr>
              <w:widowControl/>
              <w:autoSpaceDE/>
              <w:autoSpaceDN/>
              <w:spacing w:line="276" w:lineRule="auto"/>
              <w:rPr>
                <w:rFonts w:ascii="Arial" w:eastAsia="Arial Unicode MS" w:hAnsi="Arial" w:cs="Arial"/>
                <w:sz w:val="20"/>
                <w:szCs w:val="20"/>
                <w:lang w:val="en-GB"/>
              </w:rPr>
            </w:pPr>
          </w:p>
        </w:tc>
      </w:tr>
      <w:bookmarkEnd w:id="1"/>
    </w:tbl>
    <w:p w14:paraId="13C3FF7F" w14:textId="77777777" w:rsidR="00040FB7" w:rsidRPr="00C84E07" w:rsidRDefault="00040FB7" w:rsidP="00040FB7">
      <w:pPr>
        <w:widowControl/>
        <w:autoSpaceDE/>
        <w:autoSpaceDN/>
        <w:rPr>
          <w:rFonts w:ascii="Arial" w:hAnsi="Arial" w:cs="Arial"/>
          <w:sz w:val="20"/>
          <w:szCs w:val="20"/>
        </w:rPr>
      </w:pPr>
    </w:p>
    <w:bookmarkEnd w:id="0"/>
    <w:p w14:paraId="612D601C" w14:textId="77777777" w:rsidR="00040FB7" w:rsidRPr="00C84E07" w:rsidRDefault="00040FB7" w:rsidP="00040FB7">
      <w:pPr>
        <w:widowControl/>
        <w:autoSpaceDE/>
        <w:autoSpaceDN/>
        <w:rPr>
          <w:rFonts w:ascii="Arial" w:hAnsi="Arial" w:cs="Arial"/>
          <w:sz w:val="20"/>
          <w:szCs w:val="20"/>
        </w:rPr>
      </w:pPr>
    </w:p>
    <w:p w14:paraId="24CCFC1F" w14:textId="77777777" w:rsidR="00535C7A" w:rsidRPr="00C84E07" w:rsidRDefault="00535C7A">
      <w:pPr>
        <w:pStyle w:val="BodyText"/>
        <w:rPr>
          <w:rFonts w:ascii="Arial" w:hAnsi="Arial" w:cs="Arial"/>
          <w:b w:val="0"/>
        </w:rPr>
      </w:pPr>
      <w:bookmarkStart w:id="2" w:name="_GoBack"/>
      <w:bookmarkEnd w:id="2"/>
    </w:p>
    <w:sectPr w:rsidR="00535C7A" w:rsidRPr="00C84E07">
      <w:headerReference w:type="default" r:id="rId7"/>
      <w:footerReference w:type="default" r:id="rId8"/>
      <w:pgSz w:w="23820" w:h="16840" w:orient="landscape"/>
      <w:pgMar w:top="2000" w:right="0"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9A789" w14:textId="77777777" w:rsidR="00E44E62" w:rsidRDefault="00E44E62">
      <w:r>
        <w:separator/>
      </w:r>
    </w:p>
  </w:endnote>
  <w:endnote w:type="continuationSeparator" w:id="0">
    <w:p w14:paraId="7894259F" w14:textId="77777777" w:rsidR="00E44E62" w:rsidRDefault="00E4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unga">
    <w:altName w:val="Tunga"/>
    <w:panose1 w:val="00000400000000000000"/>
    <w:charset w:val="00"/>
    <w:family w:val="swiss"/>
    <w:pitch w:val="variable"/>
    <w:sig w:usb0="004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12E93" w14:textId="77777777" w:rsidR="00535C7A" w:rsidRDefault="00593047">
    <w:pPr>
      <w:pStyle w:val="BodyText"/>
      <w:spacing w:line="14" w:lineRule="auto"/>
      <w:rPr>
        <w:b w:val="0"/>
      </w:rPr>
    </w:pPr>
    <w:r>
      <w:rPr>
        <w:b w:val="0"/>
        <w:noProof/>
      </w:rPr>
      <mc:AlternateContent>
        <mc:Choice Requires="wps">
          <w:drawing>
            <wp:anchor distT="0" distB="0" distL="0" distR="0" simplePos="0" relativeHeight="487391744" behindDoc="1" locked="0" layoutInCell="1" allowOverlap="1" wp14:anchorId="63D56D5F" wp14:editId="0DD1C5D5">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05206AFF" w14:textId="77777777" w:rsidR="00535C7A" w:rsidRDefault="00593047">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63D56D5F" id="_x0000_t202" coordsize="21600,21600" o:spt="202" path="m,l,21600r21600,l21600,xe">
              <v:stroke joinstyle="miter"/>
              <v:path gradientshapeok="t" o:connecttype="rect"/>
            </v:shapetype>
            <v:shape id="Textbox 2" o:spid="_x0000_s1027" type="#_x0000_t202" style="position:absolute;margin-left:71pt;margin-top:795.95pt;width:52.1pt;height:10.95pt;z-index:-15924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05206AFF" w14:textId="77777777" w:rsidR="00535C7A" w:rsidRDefault="00593047">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392256" behindDoc="1" locked="0" layoutInCell="1" allowOverlap="1" wp14:anchorId="439F3A92" wp14:editId="4E96C3BC">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6C9875C6" w14:textId="77777777" w:rsidR="00535C7A" w:rsidRDefault="00593047">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39F3A92" id="Textbox 3" o:spid="_x0000_s1028" type="#_x0000_t202" style="position:absolute;margin-left:207.95pt;margin-top:795.95pt;width:55.7pt;height:10.95pt;z-index:-1592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6C9875C6" w14:textId="77777777" w:rsidR="00535C7A" w:rsidRDefault="00593047">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2768" behindDoc="1" locked="0" layoutInCell="1" allowOverlap="1" wp14:anchorId="08DFF531" wp14:editId="12CE0FE0">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56877B18" w14:textId="77777777" w:rsidR="00535C7A" w:rsidRDefault="00593047">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8DFF531" id="Textbox 4" o:spid="_x0000_s1029" type="#_x0000_t202" style="position:absolute;margin-left:347.75pt;margin-top:795.95pt;width:67.8pt;height:10.95pt;z-index:-1592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56877B18" w14:textId="77777777" w:rsidR="00535C7A" w:rsidRDefault="00593047">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3280" behindDoc="1" locked="0" layoutInCell="1" allowOverlap="1" wp14:anchorId="0643CB43" wp14:editId="71D9765E">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1290FB6A" w14:textId="77777777" w:rsidR="00535C7A" w:rsidRDefault="00593047">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643CB43" id="Textbox 5" o:spid="_x0000_s1030" type="#_x0000_t202" style="position:absolute;margin-left:539.05pt;margin-top:795.95pt;width:80.45pt;height:10.95pt;z-index:-15923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1290FB6A" w14:textId="77777777" w:rsidR="00535C7A" w:rsidRDefault="00593047">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53BF0" w14:textId="77777777" w:rsidR="00E44E62" w:rsidRDefault="00E44E62">
      <w:r>
        <w:separator/>
      </w:r>
    </w:p>
  </w:footnote>
  <w:footnote w:type="continuationSeparator" w:id="0">
    <w:p w14:paraId="1B677A69" w14:textId="77777777" w:rsidR="00E44E62" w:rsidRDefault="00E44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22E55" w14:textId="77777777" w:rsidR="00535C7A" w:rsidRDefault="00593047">
    <w:pPr>
      <w:pStyle w:val="BodyText"/>
      <w:spacing w:line="14" w:lineRule="auto"/>
      <w:rPr>
        <w:b w:val="0"/>
      </w:rPr>
    </w:pPr>
    <w:r>
      <w:rPr>
        <w:b w:val="0"/>
        <w:noProof/>
      </w:rPr>
      <mc:AlternateContent>
        <mc:Choice Requires="wps">
          <w:drawing>
            <wp:anchor distT="0" distB="0" distL="0" distR="0" simplePos="0" relativeHeight="487391232" behindDoc="1" locked="0" layoutInCell="1" allowOverlap="1" wp14:anchorId="4C359D2C" wp14:editId="3FDB86F6">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3A8FE259" w14:textId="77777777" w:rsidR="00535C7A" w:rsidRDefault="00593047">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C359D2C" id="_x0000_t202" coordsize="21600,21600" o:spt="202" path="m,l,21600r21600,l21600,xe">
              <v:stroke joinstyle="miter"/>
              <v:path gradientshapeok="t" o:connecttype="rect"/>
            </v:shapetype>
            <v:shape id="Textbox 1" o:spid="_x0000_s1026" type="#_x0000_t202" style="position:absolute;margin-left:71pt;margin-top:63pt;width:86.85pt;height:15.45pt;z-index:-15925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3A8FE259" w14:textId="77777777" w:rsidR="00535C7A" w:rsidRDefault="00593047">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35C7A"/>
    <w:rsid w:val="00040FB7"/>
    <w:rsid w:val="001D1831"/>
    <w:rsid w:val="003D553B"/>
    <w:rsid w:val="00502394"/>
    <w:rsid w:val="00535C7A"/>
    <w:rsid w:val="00593047"/>
    <w:rsid w:val="005B365E"/>
    <w:rsid w:val="007F1A80"/>
    <w:rsid w:val="00817B4C"/>
    <w:rsid w:val="009E1786"/>
    <w:rsid w:val="00A44B67"/>
    <w:rsid w:val="00BD43B4"/>
    <w:rsid w:val="00C84E07"/>
    <w:rsid w:val="00CB320E"/>
    <w:rsid w:val="00DB4C99"/>
    <w:rsid w:val="00E44E62"/>
    <w:rsid w:val="00E86503"/>
    <w:rsid w:val="00F138B5"/>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76574"/>
  <w15:docId w15:val="{6A94F9FA-7B52-44FC-A717-88B30C17D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1D18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15891">
      <w:bodyDiv w:val="1"/>
      <w:marLeft w:val="0"/>
      <w:marRight w:val="0"/>
      <w:marTop w:val="0"/>
      <w:marBottom w:val="0"/>
      <w:divBdr>
        <w:top w:val="none" w:sz="0" w:space="0" w:color="auto"/>
        <w:left w:val="none" w:sz="0" w:space="0" w:color="auto"/>
        <w:bottom w:val="none" w:sz="0" w:space="0" w:color="auto"/>
        <w:right w:val="none" w:sz="0" w:space="0" w:color="auto"/>
      </w:divBdr>
    </w:div>
    <w:div w:id="241650371">
      <w:bodyDiv w:val="1"/>
      <w:marLeft w:val="0"/>
      <w:marRight w:val="0"/>
      <w:marTop w:val="0"/>
      <w:marBottom w:val="0"/>
      <w:divBdr>
        <w:top w:val="none" w:sz="0" w:space="0" w:color="auto"/>
        <w:left w:val="none" w:sz="0" w:space="0" w:color="auto"/>
        <w:bottom w:val="none" w:sz="0" w:space="0" w:color="auto"/>
        <w:right w:val="none" w:sz="0" w:space="0" w:color="auto"/>
      </w:divBdr>
    </w:div>
    <w:div w:id="243612558">
      <w:bodyDiv w:val="1"/>
      <w:marLeft w:val="0"/>
      <w:marRight w:val="0"/>
      <w:marTop w:val="0"/>
      <w:marBottom w:val="0"/>
      <w:divBdr>
        <w:top w:val="none" w:sz="0" w:space="0" w:color="auto"/>
        <w:left w:val="none" w:sz="0" w:space="0" w:color="auto"/>
        <w:bottom w:val="none" w:sz="0" w:space="0" w:color="auto"/>
        <w:right w:val="none" w:sz="0" w:space="0" w:color="auto"/>
      </w:divBdr>
    </w:div>
    <w:div w:id="653489501">
      <w:bodyDiv w:val="1"/>
      <w:marLeft w:val="0"/>
      <w:marRight w:val="0"/>
      <w:marTop w:val="0"/>
      <w:marBottom w:val="0"/>
      <w:divBdr>
        <w:top w:val="none" w:sz="0" w:space="0" w:color="auto"/>
        <w:left w:val="none" w:sz="0" w:space="0" w:color="auto"/>
        <w:bottom w:val="none" w:sz="0" w:space="0" w:color="auto"/>
        <w:right w:val="none" w:sz="0" w:space="0" w:color="auto"/>
      </w:divBdr>
    </w:div>
    <w:div w:id="673339438">
      <w:bodyDiv w:val="1"/>
      <w:marLeft w:val="0"/>
      <w:marRight w:val="0"/>
      <w:marTop w:val="0"/>
      <w:marBottom w:val="0"/>
      <w:divBdr>
        <w:top w:val="none" w:sz="0" w:space="0" w:color="auto"/>
        <w:left w:val="none" w:sz="0" w:space="0" w:color="auto"/>
        <w:bottom w:val="none" w:sz="0" w:space="0" w:color="auto"/>
        <w:right w:val="none" w:sz="0" w:space="0" w:color="auto"/>
      </w:divBdr>
    </w:div>
    <w:div w:id="1353801723">
      <w:bodyDiv w:val="1"/>
      <w:marLeft w:val="0"/>
      <w:marRight w:val="0"/>
      <w:marTop w:val="0"/>
      <w:marBottom w:val="0"/>
      <w:divBdr>
        <w:top w:val="none" w:sz="0" w:space="0" w:color="auto"/>
        <w:left w:val="none" w:sz="0" w:space="0" w:color="auto"/>
        <w:bottom w:val="none" w:sz="0" w:space="0" w:color="auto"/>
        <w:right w:val="none" w:sz="0" w:space="0" w:color="auto"/>
      </w:divBdr>
    </w:div>
    <w:div w:id="1416511562">
      <w:bodyDiv w:val="1"/>
      <w:marLeft w:val="0"/>
      <w:marRight w:val="0"/>
      <w:marTop w:val="0"/>
      <w:marBottom w:val="0"/>
      <w:divBdr>
        <w:top w:val="none" w:sz="0" w:space="0" w:color="auto"/>
        <w:left w:val="none" w:sz="0" w:space="0" w:color="auto"/>
        <w:bottom w:val="none" w:sz="0" w:space="0" w:color="auto"/>
        <w:right w:val="none" w:sz="0" w:space="0" w:color="auto"/>
      </w:divBdr>
    </w:div>
    <w:div w:id="20193815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554</Words>
  <Characters>3161</Characters>
  <Application>Microsoft Office Word</Application>
  <DocSecurity>0</DocSecurity>
  <Lines>26</Lines>
  <Paragraphs>7</Paragraphs>
  <ScaleCrop>false</ScaleCrop>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13</cp:revision>
  <dcterms:created xsi:type="dcterms:W3CDTF">2025-08-20T05:19:00Z</dcterms:created>
  <dcterms:modified xsi:type="dcterms:W3CDTF">2025-08-21T06:09:00Z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2025-08-19T00:00:00Z</vt:filetime>
  </property>
  <property fmtid="{D5CDD505-2E9C-101B-9397-08002B2CF9AE}" pid="3" name="Creator">
    <vt:lpwstr>Microsoft® Word 2010</vt:lpwstr>
  </property>
  <property fmtid="{D5CDD505-2E9C-101B-9397-08002B2CF9AE}" pid="4" name="LastSaved">
    <vt:filetime>2025-08-20T00:00:00Z</vt:filetime>
  </property>
  <property fmtid="{D5CDD505-2E9C-101B-9397-08002B2CF9AE}" pid="5" name="Producer">
    <vt:lpwstr>3-Heights(TM) PDF Security Shell 4.8.25.2 (http://www.pdf-tools.com)</vt:lpwstr>
  </property>
</Properties>
</file>