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CE6B" w14:textId="77777777" w:rsidR="003901A9" w:rsidRDefault="003901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3901A9" w14:paraId="78FB372C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1D0F8F5A" w14:textId="77777777" w:rsidR="003901A9" w:rsidRDefault="003901A9">
            <w:pPr>
              <w:pStyle w:val="Heading2"/>
              <w:jc w:val="left"/>
              <w:rPr>
                <w:rFonts w:ascii="Arial" w:eastAsia="Arial" w:hAnsi="Arial" w:cs="Arial"/>
                <w:b w:val="0"/>
                <w:sz w:val="28"/>
                <w:szCs w:val="28"/>
              </w:rPr>
            </w:pPr>
          </w:p>
        </w:tc>
      </w:tr>
      <w:tr w:rsidR="003901A9" w14:paraId="646DD178" w14:textId="77777777">
        <w:trPr>
          <w:trHeight w:val="290"/>
        </w:trPr>
        <w:tc>
          <w:tcPr>
            <w:tcW w:w="5167" w:type="dxa"/>
          </w:tcPr>
          <w:p w14:paraId="58809E20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174D" w14:textId="77777777" w:rsidR="003901A9" w:rsidRDefault="00D22AF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Agriculture and Ecology Research International</w:t>
              </w:r>
            </w:hyperlink>
            <w:r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3901A9" w14:paraId="440E7827" w14:textId="77777777">
        <w:trPr>
          <w:trHeight w:val="290"/>
        </w:trPr>
        <w:tc>
          <w:tcPr>
            <w:tcW w:w="5167" w:type="dxa"/>
          </w:tcPr>
          <w:p w14:paraId="6409C308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BECF6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Ms_JAERI_134489</w:t>
            </w:r>
          </w:p>
        </w:tc>
      </w:tr>
      <w:tr w:rsidR="003901A9" w14:paraId="3ED29118" w14:textId="77777777">
        <w:trPr>
          <w:trHeight w:val="650"/>
        </w:trPr>
        <w:tc>
          <w:tcPr>
            <w:tcW w:w="5167" w:type="dxa"/>
          </w:tcPr>
          <w:p w14:paraId="7A244163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6F45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EVALUATION STUDY OF RECLAMATION SUCCESS ON FORMER COAL MINE LAND OF PT. KOMUNITAS BANGUN BERSAMA BATUAH VILLAGE, LOA JANAN DISTRICT, KUTAI KARTANEGARA REGENCY</w:t>
            </w:r>
          </w:p>
        </w:tc>
      </w:tr>
      <w:tr w:rsidR="003901A9" w14:paraId="640632D1" w14:textId="77777777">
        <w:trPr>
          <w:trHeight w:val="332"/>
        </w:trPr>
        <w:tc>
          <w:tcPr>
            <w:tcW w:w="5167" w:type="dxa"/>
          </w:tcPr>
          <w:p w14:paraId="2F151631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32C9" w14:textId="77777777" w:rsidR="003901A9" w:rsidRDefault="00390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7F09D1" w14:textId="4CD28D81" w:rsidR="003901A9" w:rsidRDefault="003901A9">
      <w:pPr>
        <w:rPr>
          <w:sz w:val="20"/>
          <w:szCs w:val="20"/>
        </w:rPr>
      </w:pPr>
    </w:p>
    <w:tbl>
      <w:tblPr>
        <w:tblStyle w:val="a0"/>
        <w:tblW w:w="2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280"/>
      </w:tblGrid>
      <w:tr w:rsidR="003901A9" w14:paraId="1760AA26" w14:textId="77777777" w:rsidTr="00F7570B"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62A87C27" w14:textId="77777777" w:rsidR="003901A9" w:rsidRDefault="00D22AFC">
            <w:pPr>
              <w:pStyle w:val="Heading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PART  1:</w:t>
            </w:r>
            <w:r>
              <w:rPr>
                <w:rFonts w:ascii="Times New Roman" w:eastAsia="Times New Roman" w:hAnsi="Times New Roman" w:cs="Times New Roman"/>
              </w:rPr>
              <w:t xml:space="preserve"> Comments</w:t>
            </w:r>
          </w:p>
          <w:p w14:paraId="74AFCD37" w14:textId="77777777" w:rsidR="003901A9" w:rsidRDefault="003901A9">
            <w:pPr>
              <w:rPr>
                <w:sz w:val="20"/>
                <w:szCs w:val="20"/>
              </w:rPr>
            </w:pPr>
          </w:p>
        </w:tc>
      </w:tr>
      <w:tr w:rsidR="003901A9" w14:paraId="48D1C3DE" w14:textId="77777777" w:rsidTr="00F7570B">
        <w:tc>
          <w:tcPr>
            <w:tcW w:w="5243" w:type="dxa"/>
          </w:tcPr>
          <w:p w14:paraId="726C2E52" w14:textId="77777777" w:rsidR="003901A9" w:rsidRDefault="003901A9">
            <w:pPr>
              <w:pStyle w:val="Heading2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7" w:type="dxa"/>
          </w:tcPr>
          <w:p w14:paraId="3B39FAAC" w14:textId="77777777" w:rsidR="003901A9" w:rsidRDefault="00D22AFC">
            <w:pPr>
              <w:pStyle w:val="Heading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Reviewer’s comment</w:t>
            </w:r>
          </w:p>
          <w:p w14:paraId="3A526E21" w14:textId="77777777" w:rsidR="003901A9" w:rsidRDefault="00D22A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757B312" w14:textId="77777777" w:rsidR="003901A9" w:rsidRDefault="003901A9"/>
        </w:tc>
        <w:tc>
          <w:tcPr>
            <w:tcW w:w="6280" w:type="dxa"/>
          </w:tcPr>
          <w:p w14:paraId="4A7D6D2A" w14:textId="77777777" w:rsidR="003901A9" w:rsidRDefault="00D22AFC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>Author’s Feedback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901A9" w14:paraId="5A65C390" w14:textId="77777777" w:rsidTr="00F7570B">
        <w:trPr>
          <w:trHeight w:val="1214"/>
        </w:trPr>
        <w:tc>
          <w:tcPr>
            <w:tcW w:w="5243" w:type="dxa"/>
          </w:tcPr>
          <w:p w14:paraId="3253ECCC" w14:textId="77777777" w:rsidR="003901A9" w:rsidRDefault="00D22AFC">
            <w:pPr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8B01D15" w14:textId="77777777" w:rsidR="003901A9" w:rsidRDefault="003901A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9357" w:type="dxa"/>
          </w:tcPr>
          <w:p w14:paraId="775899B3" w14:textId="77777777" w:rsidR="003901A9" w:rsidRDefault="00D22AFC">
            <w:pPr>
              <w:pStyle w:val="Heading2"/>
            </w:pPr>
            <w:bookmarkStart w:id="0" w:name="_2n9nfne45ale" w:colFirst="0" w:colLast="0"/>
            <w:bookmarkEnd w:id="0"/>
            <w:r>
              <w:t xml:space="preserve">EVALUATION STUDY OF RECLAMATION SUCCESS ON FORMER COAL MINE LAND </w:t>
            </w:r>
          </w:p>
          <w:p w14:paraId="1D0D5786" w14:textId="77777777" w:rsidR="003901A9" w:rsidRDefault="00D22AFC">
            <w:pPr>
              <w:pStyle w:val="Heading2"/>
            </w:pPr>
            <w:bookmarkStart w:id="1" w:name="_icxp8uod0bly" w:colFirst="0" w:colLast="0"/>
            <w:bookmarkEnd w:id="1"/>
            <w:r>
              <w:t>OF PT. KOMUNITAS BANGUN BERSAMA BATUAH VILLAGE, LOA JANAN DISTRICT, KUTAI KARTANEGARA REGENCY</w:t>
            </w:r>
          </w:p>
          <w:p w14:paraId="23FA8895" w14:textId="0EE5127D" w:rsidR="003901A9" w:rsidRDefault="00963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</w:t>
            </w:r>
            <w:r w:rsidR="00D22AFC">
              <w:rPr>
                <w:sz w:val="20"/>
                <w:szCs w:val="20"/>
              </w:rPr>
              <w:t xml:space="preserve"> the percentage of plant life and the success rate of reclamation of ex-coal mining land at PT. </w:t>
            </w:r>
            <w:proofErr w:type="spellStart"/>
            <w:r w:rsidR="00D22AFC">
              <w:rPr>
                <w:sz w:val="20"/>
                <w:szCs w:val="20"/>
              </w:rPr>
              <w:t>Komunitas</w:t>
            </w:r>
            <w:proofErr w:type="spellEnd"/>
            <w:r w:rsidR="00D22AFC">
              <w:rPr>
                <w:sz w:val="20"/>
                <w:szCs w:val="20"/>
              </w:rPr>
              <w:t xml:space="preserve"> </w:t>
            </w:r>
            <w:proofErr w:type="spellStart"/>
            <w:r w:rsidR="00D22AFC">
              <w:rPr>
                <w:sz w:val="20"/>
                <w:szCs w:val="20"/>
              </w:rPr>
              <w:t>Bangun</w:t>
            </w:r>
            <w:proofErr w:type="spellEnd"/>
            <w:r w:rsidR="00D22AFC">
              <w:rPr>
                <w:sz w:val="20"/>
                <w:szCs w:val="20"/>
              </w:rPr>
              <w:t xml:space="preserve"> Bersama.</w:t>
            </w:r>
          </w:p>
        </w:tc>
        <w:tc>
          <w:tcPr>
            <w:tcW w:w="6280" w:type="dxa"/>
          </w:tcPr>
          <w:p w14:paraId="5D567F7D" w14:textId="77777777" w:rsidR="003901A9" w:rsidRDefault="003901A9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3901A9" w14:paraId="77F35DE4" w14:textId="77777777" w:rsidTr="00F7570B">
        <w:trPr>
          <w:trHeight w:val="530"/>
        </w:trPr>
        <w:tc>
          <w:tcPr>
            <w:tcW w:w="5243" w:type="dxa"/>
          </w:tcPr>
          <w:p w14:paraId="0D0C4D66" w14:textId="77777777" w:rsidR="003901A9" w:rsidRDefault="00D22AFC">
            <w:pPr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title of the article suitable?</w:t>
            </w:r>
          </w:p>
          <w:p w14:paraId="60DF2377" w14:textId="4496A5F7" w:rsidR="003901A9" w:rsidRPr="00F7570B" w:rsidRDefault="00D22AFC" w:rsidP="00F7570B">
            <w:pPr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14:paraId="6B6083AA" w14:textId="77777777" w:rsidR="003901A9" w:rsidRDefault="00D22AF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280" w:type="dxa"/>
          </w:tcPr>
          <w:p w14:paraId="70A7FF20" w14:textId="77777777" w:rsidR="003901A9" w:rsidRDefault="003901A9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3901A9" w14:paraId="76DB55FC" w14:textId="77777777" w:rsidTr="00F7570B">
        <w:trPr>
          <w:trHeight w:val="710"/>
        </w:trPr>
        <w:tc>
          <w:tcPr>
            <w:tcW w:w="5243" w:type="dxa"/>
          </w:tcPr>
          <w:p w14:paraId="36CE79FC" w14:textId="658D28C8" w:rsidR="003901A9" w:rsidRPr="00F7570B" w:rsidRDefault="00D22AFC" w:rsidP="00F7570B">
            <w:pPr>
              <w:pStyle w:val="Heading2"/>
              <w:ind w:left="36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14:paraId="2A2A81AE" w14:textId="77777777" w:rsidR="003901A9" w:rsidRDefault="00D22AF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280" w:type="dxa"/>
          </w:tcPr>
          <w:p w14:paraId="3BBDAE7A" w14:textId="77777777" w:rsidR="003901A9" w:rsidRDefault="003901A9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3901A9" w14:paraId="098DCB5D" w14:textId="77777777" w:rsidTr="00F7570B">
        <w:trPr>
          <w:trHeight w:val="359"/>
        </w:trPr>
        <w:tc>
          <w:tcPr>
            <w:tcW w:w="5243" w:type="dxa"/>
          </w:tcPr>
          <w:p w14:paraId="577E9251" w14:textId="77777777" w:rsidR="003901A9" w:rsidRDefault="00D22AFC">
            <w:pPr>
              <w:pStyle w:val="Heading2"/>
              <w:ind w:left="360"/>
              <w:jc w:val="left"/>
              <w:rPr>
                <w:b w:val="0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2DC00B50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280" w:type="dxa"/>
          </w:tcPr>
          <w:p w14:paraId="3B7EC664" w14:textId="77777777" w:rsidR="003901A9" w:rsidRDefault="003901A9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3901A9" w14:paraId="162F863B" w14:textId="77777777" w:rsidTr="00F7570B">
        <w:trPr>
          <w:trHeight w:val="703"/>
        </w:trPr>
        <w:tc>
          <w:tcPr>
            <w:tcW w:w="5243" w:type="dxa"/>
          </w:tcPr>
          <w:p w14:paraId="1FBF6AE1" w14:textId="77777777" w:rsidR="003901A9" w:rsidRDefault="00D22AFC">
            <w:pPr>
              <w:ind w:left="3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0D740725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280" w:type="dxa"/>
          </w:tcPr>
          <w:p w14:paraId="3742BBE8" w14:textId="77777777" w:rsidR="003901A9" w:rsidRDefault="003901A9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3901A9" w14:paraId="18565351" w14:textId="77777777" w:rsidTr="00F7570B">
        <w:trPr>
          <w:trHeight w:val="350"/>
        </w:trPr>
        <w:tc>
          <w:tcPr>
            <w:tcW w:w="5243" w:type="dxa"/>
          </w:tcPr>
          <w:p w14:paraId="202D2F46" w14:textId="7999E650" w:rsidR="003901A9" w:rsidRPr="00F7570B" w:rsidRDefault="00D22AFC" w:rsidP="00F7570B">
            <w:pPr>
              <w:pStyle w:val="Heading2"/>
              <w:ind w:left="36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language/English quality of the article suitable for scholarly communications?</w:t>
            </w:r>
          </w:p>
        </w:tc>
        <w:tc>
          <w:tcPr>
            <w:tcW w:w="9357" w:type="dxa"/>
          </w:tcPr>
          <w:p w14:paraId="007B628E" w14:textId="77777777" w:rsidR="003901A9" w:rsidRDefault="00D22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6280" w:type="dxa"/>
          </w:tcPr>
          <w:p w14:paraId="18809810" w14:textId="77777777" w:rsidR="003901A9" w:rsidRDefault="003901A9">
            <w:pPr>
              <w:rPr>
                <w:sz w:val="20"/>
                <w:szCs w:val="20"/>
              </w:rPr>
            </w:pPr>
          </w:p>
        </w:tc>
      </w:tr>
      <w:tr w:rsidR="003901A9" w14:paraId="385A8B2F" w14:textId="77777777" w:rsidTr="00F7570B">
        <w:trPr>
          <w:trHeight w:val="413"/>
        </w:trPr>
        <w:tc>
          <w:tcPr>
            <w:tcW w:w="5243" w:type="dxa"/>
          </w:tcPr>
          <w:p w14:paraId="42C6FD91" w14:textId="77777777" w:rsidR="003901A9" w:rsidRDefault="00D22AFC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Optional/General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</w:rPr>
              <w:t>comments</w:t>
            </w:r>
          </w:p>
          <w:p w14:paraId="66FA692B" w14:textId="77777777" w:rsidR="003901A9" w:rsidRDefault="003901A9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9357" w:type="dxa"/>
          </w:tcPr>
          <w:p w14:paraId="2FA195B3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materials and methods section needs more additions and clarifications. </w:t>
            </w:r>
          </w:p>
        </w:tc>
        <w:tc>
          <w:tcPr>
            <w:tcW w:w="6280" w:type="dxa"/>
          </w:tcPr>
          <w:p w14:paraId="64F8D043" w14:textId="77777777" w:rsidR="003901A9" w:rsidRDefault="003901A9">
            <w:pPr>
              <w:rPr>
                <w:sz w:val="20"/>
                <w:szCs w:val="20"/>
              </w:rPr>
            </w:pPr>
          </w:p>
        </w:tc>
      </w:tr>
    </w:tbl>
    <w:p w14:paraId="6D2591B8" w14:textId="77777777" w:rsidR="003901A9" w:rsidRDefault="003901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  <w:u w:val="single"/>
        </w:rPr>
      </w:pPr>
    </w:p>
    <w:tbl>
      <w:tblPr>
        <w:tblStyle w:val="a1"/>
        <w:tblW w:w="2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8642"/>
        <w:gridCol w:w="5515"/>
      </w:tblGrid>
      <w:tr w:rsidR="003901A9" w14:paraId="2560A33D" w14:textId="77777777" w:rsidTr="00F7570B">
        <w:trPr>
          <w:trHeight w:val="237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42AD7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18FC62A2" w14:textId="77777777" w:rsidR="003901A9" w:rsidRDefault="00390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3901A9" w14:paraId="3B629DB5" w14:textId="77777777" w:rsidTr="00F7570B">
        <w:trPr>
          <w:trHeight w:val="935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3275" w14:textId="77777777" w:rsidR="003901A9" w:rsidRDefault="00390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5713" w14:textId="77777777" w:rsidR="003901A9" w:rsidRDefault="00D22AFC">
            <w:pPr>
              <w:pStyle w:val="Heading2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Reviewer’s comment</w:t>
            </w:r>
          </w:p>
        </w:tc>
        <w:tc>
          <w:tcPr>
            <w:tcW w:w="5515" w:type="dxa"/>
          </w:tcPr>
          <w:p w14:paraId="46801997" w14:textId="77777777" w:rsidR="003901A9" w:rsidRDefault="00D22AFC">
            <w:pPr>
              <w:pStyle w:val="Heading2"/>
              <w:jc w:val="left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>Author’s comment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901A9" w14:paraId="77094559" w14:textId="77777777" w:rsidTr="00F7570B">
        <w:trPr>
          <w:trHeight w:val="697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F927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778B232F" w14:textId="77777777" w:rsidR="003901A9" w:rsidRDefault="00390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AFFF" w14:textId="77777777" w:rsidR="003901A9" w:rsidRDefault="00D2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14:paraId="1A598F19" w14:textId="77777777" w:rsidR="003901A9" w:rsidRDefault="00390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8D3742A" w14:textId="0EB1510F" w:rsidR="003901A9" w:rsidRDefault="00390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515" w:type="dxa"/>
            <w:vAlign w:val="center"/>
          </w:tcPr>
          <w:p w14:paraId="631C7767" w14:textId="77777777" w:rsidR="003901A9" w:rsidRDefault="003901A9">
            <w:pPr>
              <w:rPr>
                <w:sz w:val="20"/>
                <w:szCs w:val="20"/>
              </w:rPr>
            </w:pPr>
          </w:p>
          <w:p w14:paraId="561D85E8" w14:textId="77777777" w:rsidR="003901A9" w:rsidRDefault="003901A9">
            <w:pPr>
              <w:rPr>
                <w:sz w:val="20"/>
                <w:szCs w:val="20"/>
              </w:rPr>
            </w:pPr>
          </w:p>
          <w:p w14:paraId="45A6E6CE" w14:textId="77777777" w:rsidR="003901A9" w:rsidRDefault="003901A9">
            <w:pPr>
              <w:rPr>
                <w:sz w:val="20"/>
                <w:szCs w:val="20"/>
              </w:rPr>
            </w:pPr>
          </w:p>
          <w:p w14:paraId="2EF1384A" w14:textId="77777777" w:rsidR="003901A9" w:rsidRDefault="00390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EB40426" w14:textId="77777777" w:rsidR="003901A9" w:rsidRDefault="00390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98759B6" w14:textId="77777777" w:rsidR="00F7570B" w:rsidRPr="00295A53" w:rsidRDefault="00F7570B" w:rsidP="00F7570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95A53">
        <w:rPr>
          <w:rFonts w:ascii="Arial" w:hAnsi="Arial" w:cs="Arial"/>
          <w:b/>
          <w:u w:val="single"/>
        </w:rPr>
        <w:t>Reviewer details:</w:t>
      </w:r>
    </w:p>
    <w:p w14:paraId="288947B4" w14:textId="77777777" w:rsidR="00F7570B" w:rsidRPr="00295A53" w:rsidRDefault="00F7570B" w:rsidP="00F757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907ACA" w14:textId="77777777" w:rsidR="00F7570B" w:rsidRPr="00295A53" w:rsidRDefault="00F7570B" w:rsidP="00F7570B">
      <w:pPr>
        <w:rPr>
          <w:rFonts w:ascii="Arial" w:hAnsi="Arial" w:cs="Arial"/>
          <w:b/>
          <w:sz w:val="20"/>
          <w:szCs w:val="20"/>
        </w:rPr>
      </w:pPr>
      <w:bookmarkStart w:id="2" w:name="_Hlk195603776"/>
      <w:r w:rsidRPr="00295A53">
        <w:rPr>
          <w:rFonts w:ascii="Arial" w:hAnsi="Arial" w:cs="Arial"/>
          <w:b/>
          <w:color w:val="000000"/>
          <w:sz w:val="20"/>
          <w:szCs w:val="20"/>
        </w:rPr>
        <w:t>Mohamed Ismail Abdel-Ghaffar Fayed</w:t>
      </w:r>
      <w:r w:rsidRPr="00295A53">
        <w:rPr>
          <w:rFonts w:ascii="Arial" w:hAnsi="Arial" w:cs="Arial"/>
          <w:b/>
          <w:sz w:val="20"/>
          <w:szCs w:val="20"/>
        </w:rPr>
        <w:t xml:space="preserve">, </w:t>
      </w:r>
      <w:r w:rsidRPr="00295A53">
        <w:rPr>
          <w:rFonts w:ascii="Arial" w:hAnsi="Arial" w:cs="Arial"/>
          <w:b/>
          <w:color w:val="000000"/>
          <w:sz w:val="20"/>
          <w:szCs w:val="20"/>
        </w:rPr>
        <w:t>Zagazig University, Egypt</w:t>
      </w:r>
    </w:p>
    <w:bookmarkEnd w:id="2"/>
    <w:p w14:paraId="2D860555" w14:textId="77777777" w:rsidR="00F7570B" w:rsidRDefault="00F757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F7570B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74BE" w14:textId="77777777" w:rsidR="00F53D8C" w:rsidRDefault="00F53D8C">
      <w:r>
        <w:separator/>
      </w:r>
    </w:p>
  </w:endnote>
  <w:endnote w:type="continuationSeparator" w:id="0">
    <w:p w14:paraId="378E1BAB" w14:textId="77777777" w:rsidR="00F53D8C" w:rsidRDefault="00F5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7E35" w14:textId="77777777" w:rsidR="003901A9" w:rsidRDefault="00D22AF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0C621" w14:textId="77777777" w:rsidR="00F53D8C" w:rsidRDefault="00F53D8C">
      <w:r>
        <w:separator/>
      </w:r>
    </w:p>
  </w:footnote>
  <w:footnote w:type="continuationSeparator" w:id="0">
    <w:p w14:paraId="630E538F" w14:textId="77777777" w:rsidR="00F53D8C" w:rsidRDefault="00F5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E6B9" w14:textId="77777777" w:rsidR="003901A9" w:rsidRDefault="003901A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640A21CB" w14:textId="77777777" w:rsidR="003901A9" w:rsidRDefault="00D22AFC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A9"/>
    <w:rsid w:val="0027794E"/>
    <w:rsid w:val="003901A9"/>
    <w:rsid w:val="004A4ABF"/>
    <w:rsid w:val="00963F6D"/>
    <w:rsid w:val="00A55C29"/>
    <w:rsid w:val="00AF65D3"/>
    <w:rsid w:val="00D22AFC"/>
    <w:rsid w:val="00F53D8C"/>
    <w:rsid w:val="00F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D42A"/>
  <w15:docId w15:val="{6102B1D0-AA74-4137-8BF5-802B5D5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F7570B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eri.com/index.php/JAE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4</cp:revision>
  <dcterms:created xsi:type="dcterms:W3CDTF">2025-04-11T09:22:00Z</dcterms:created>
  <dcterms:modified xsi:type="dcterms:W3CDTF">2025-04-15T04:56:00Z</dcterms:modified>
</cp:coreProperties>
</file>