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0573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731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057312" w:rsidRDefault="00057312" w:rsidP="009344FF">
      <w:pPr>
        <w:rPr>
          <w:rFonts w:ascii="Arial" w:hAnsi="Arial" w:cs="Arial"/>
          <w:sz w:val="20"/>
          <w:szCs w:val="20"/>
        </w:rPr>
      </w:pPr>
      <w:r w:rsidRPr="00057312">
        <w:rPr>
          <w:rFonts w:ascii="Arial" w:hAnsi="Arial" w:cs="Arial"/>
          <w:sz w:val="20"/>
          <w:szCs w:val="20"/>
        </w:rPr>
        <w:t xml:space="preserve">the article can be recommended for minor revision for </w:t>
      </w:r>
      <w:proofErr w:type="spellStart"/>
      <w:r w:rsidRPr="00057312">
        <w:rPr>
          <w:rFonts w:ascii="Arial" w:hAnsi="Arial" w:cs="Arial"/>
          <w:sz w:val="20"/>
          <w:szCs w:val="20"/>
        </w:rPr>
        <w:t>gramatical</w:t>
      </w:r>
      <w:proofErr w:type="spellEnd"/>
      <w:r w:rsidRPr="00057312">
        <w:rPr>
          <w:rFonts w:ascii="Arial" w:hAnsi="Arial" w:cs="Arial"/>
          <w:sz w:val="20"/>
          <w:szCs w:val="20"/>
        </w:rPr>
        <w:t xml:space="preserve">, phrasing etc. before </w:t>
      </w:r>
      <w:r w:rsidR="006227A0">
        <w:rPr>
          <w:rFonts w:ascii="Arial" w:hAnsi="Arial" w:cs="Arial"/>
          <w:sz w:val="20"/>
          <w:szCs w:val="20"/>
        </w:rPr>
        <w:t>i</w:t>
      </w:r>
      <w:r w:rsidRPr="00057312">
        <w:rPr>
          <w:rFonts w:ascii="Arial" w:hAnsi="Arial" w:cs="Arial"/>
          <w:sz w:val="20"/>
          <w:szCs w:val="20"/>
        </w:rPr>
        <w:t xml:space="preserve">t can be </w:t>
      </w:r>
      <w:r w:rsidR="00260A50" w:rsidRPr="00057312">
        <w:rPr>
          <w:rFonts w:ascii="Arial" w:hAnsi="Arial" w:cs="Arial"/>
          <w:sz w:val="20"/>
          <w:szCs w:val="20"/>
        </w:rPr>
        <w:t>processed</w:t>
      </w:r>
    </w:p>
    <w:p w:rsidR="00000000" w:rsidRPr="00057312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05731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57312" w:rsidRPr="00057312" w:rsidRDefault="00057312" w:rsidP="009344FF">
      <w:pPr>
        <w:rPr>
          <w:rFonts w:ascii="Arial" w:hAnsi="Arial" w:cs="Arial"/>
          <w:bCs/>
          <w:sz w:val="20"/>
          <w:szCs w:val="20"/>
        </w:rPr>
      </w:pPr>
      <w:bookmarkStart w:id="0" w:name="_Hlk194320474"/>
      <w:r w:rsidRPr="00057312">
        <w:rPr>
          <w:rFonts w:ascii="Arial" w:hAnsi="Arial" w:cs="Arial"/>
          <w:bCs/>
          <w:sz w:val="20"/>
          <w:szCs w:val="20"/>
        </w:rPr>
        <w:t>Dr. Dharmendra Kumar Meena</w:t>
      </w:r>
      <w:r w:rsidRPr="00057312">
        <w:rPr>
          <w:rFonts w:ascii="Arial" w:hAnsi="Arial" w:cs="Arial"/>
          <w:bCs/>
          <w:sz w:val="20"/>
          <w:szCs w:val="20"/>
        </w:rPr>
        <w:t xml:space="preserve">, </w:t>
      </w:r>
      <w:r w:rsidRPr="00057312">
        <w:rPr>
          <w:rFonts w:ascii="Arial" w:hAnsi="Arial" w:cs="Arial"/>
          <w:bCs/>
          <w:sz w:val="20"/>
          <w:szCs w:val="20"/>
        </w:rPr>
        <w:t>ICAR-Central Inland Fisheries Research Institute, India</w:t>
      </w:r>
      <w:bookmarkEnd w:id="0"/>
    </w:p>
    <w:sectPr w:rsidR="00057312" w:rsidRPr="000573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057312"/>
    <w:rsid w:val="00260A50"/>
    <w:rsid w:val="002C0B2C"/>
    <w:rsid w:val="006227A0"/>
    <w:rsid w:val="009344FF"/>
    <w:rsid w:val="009F328F"/>
    <w:rsid w:val="00A70BEC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174033"/>
  <w15:docId w15:val="{7F12BAAE-0E96-49CA-B78A-6813BFAE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2025-03-31T08:04:00Z</dcterms:modified>
</cp:coreProperties>
</file>